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83D64" w14:textId="77777777" w:rsidR="0098456E" w:rsidRPr="00946764" w:rsidRDefault="0098456E" w:rsidP="0098456E">
      <w:pPr>
        <w:pStyle w:val="KonuBal"/>
        <w:pBdr>
          <w:bottom w:val="single" w:sz="6" w:space="7" w:color="A5A5A5"/>
        </w:pBdr>
        <w:rPr>
          <w:b/>
          <w:noProof/>
          <w:color w:val="auto"/>
          <w:sz w:val="40"/>
        </w:rPr>
      </w:pPr>
      <w:bookmarkStart w:id="0" w:name="_GoBack"/>
      <w:bookmarkEnd w:id="0"/>
      <w:r w:rsidRPr="00946764">
        <w:rPr>
          <w:b/>
          <w:noProof/>
          <w:color w:val="auto"/>
          <w:sz w:val="40"/>
        </w:rPr>
        <w:t>T.C</w:t>
      </w:r>
    </w:p>
    <w:p w14:paraId="55E7DFFF" w14:textId="77777777" w:rsidR="0098456E" w:rsidRPr="00946764" w:rsidRDefault="0098456E" w:rsidP="0098456E">
      <w:pPr>
        <w:pStyle w:val="KonuBal"/>
        <w:pBdr>
          <w:bottom w:val="single" w:sz="6" w:space="7" w:color="A5A5A5"/>
        </w:pBdr>
        <w:rPr>
          <w:b/>
          <w:noProof/>
          <w:color w:val="auto"/>
          <w:sz w:val="40"/>
        </w:rPr>
      </w:pPr>
      <w:r w:rsidRPr="00946764">
        <w:rPr>
          <w:b/>
          <w:noProof/>
          <w:color w:val="auto"/>
          <w:sz w:val="40"/>
        </w:rPr>
        <w:t>TUŞBA KAYMAKAMLIĞI</w:t>
      </w:r>
    </w:p>
    <w:p w14:paraId="3B891C18" w14:textId="6F29BE60" w:rsidR="0098456E" w:rsidRPr="00946764" w:rsidRDefault="0098456E" w:rsidP="0098456E">
      <w:pPr>
        <w:pStyle w:val="KonuBal"/>
        <w:pBdr>
          <w:bottom w:val="single" w:sz="6" w:space="7" w:color="A5A5A5"/>
        </w:pBdr>
        <w:rPr>
          <w:b/>
          <w:noProof/>
          <w:color w:val="auto"/>
          <w:sz w:val="40"/>
        </w:rPr>
      </w:pPr>
      <w:r w:rsidRPr="00946764">
        <w:rPr>
          <w:b/>
          <w:noProof/>
          <w:color w:val="auto"/>
        </w:rPr>
        <w:drawing>
          <wp:anchor distT="0" distB="0" distL="114300" distR="114300" simplePos="0" relativeHeight="251659264" behindDoc="1" locked="0" layoutInCell="1" allowOverlap="1" wp14:anchorId="6F9943BF" wp14:editId="086A4922">
            <wp:simplePos x="0" y="0"/>
            <wp:positionH relativeFrom="column">
              <wp:posOffset>1024255</wp:posOffset>
            </wp:positionH>
            <wp:positionV relativeFrom="paragraph">
              <wp:posOffset>521335</wp:posOffset>
            </wp:positionV>
            <wp:extent cx="6772275" cy="3549650"/>
            <wp:effectExtent l="0" t="0" r="9525" b="0"/>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150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784411" cy="35560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764">
        <w:rPr>
          <w:b/>
          <w:noProof/>
          <w:color w:val="auto"/>
          <w:sz w:val="40"/>
        </w:rPr>
        <w:t>HIDIR İLKOKULU MÜDÜRLÜĞÜ</w:t>
      </w:r>
    </w:p>
    <w:p w14:paraId="1607921F" w14:textId="77777777" w:rsidR="0098456E" w:rsidRDefault="0098456E" w:rsidP="0098456E">
      <w:pPr>
        <w:jc w:val="center"/>
        <w:rPr>
          <w:b/>
          <w:bCs/>
          <w:noProof/>
          <w:szCs w:val="24"/>
        </w:rPr>
      </w:pPr>
    </w:p>
    <w:p w14:paraId="3B7D7B17" w14:textId="77777777" w:rsidR="0098456E" w:rsidRDefault="0098456E" w:rsidP="0098456E">
      <w:pPr>
        <w:rPr>
          <w:b/>
          <w:bCs/>
          <w:noProof/>
          <w:szCs w:val="24"/>
        </w:rPr>
      </w:pPr>
    </w:p>
    <w:p w14:paraId="57E7F44D" w14:textId="77777777" w:rsidR="0098456E" w:rsidRDefault="0098456E" w:rsidP="0098456E">
      <w:pPr>
        <w:rPr>
          <w:b/>
          <w:bCs/>
          <w:noProof/>
          <w:sz w:val="40"/>
          <w:szCs w:val="24"/>
        </w:rPr>
      </w:pPr>
    </w:p>
    <w:p w14:paraId="78940ABB" w14:textId="77777777" w:rsidR="0098456E" w:rsidRDefault="0098456E" w:rsidP="0098456E">
      <w:pPr>
        <w:rPr>
          <w:b/>
          <w:bCs/>
          <w:noProof/>
          <w:sz w:val="40"/>
          <w:szCs w:val="24"/>
        </w:rPr>
      </w:pPr>
    </w:p>
    <w:p w14:paraId="626CA330" w14:textId="77777777" w:rsidR="0098456E" w:rsidRDefault="0098456E" w:rsidP="0098456E">
      <w:pPr>
        <w:rPr>
          <w:b/>
          <w:bCs/>
          <w:noProof/>
          <w:sz w:val="40"/>
          <w:szCs w:val="24"/>
        </w:rPr>
      </w:pPr>
    </w:p>
    <w:p w14:paraId="7CBD60FE" w14:textId="77777777" w:rsidR="0098456E" w:rsidRDefault="0098456E" w:rsidP="0098456E">
      <w:pPr>
        <w:rPr>
          <w:b/>
          <w:bCs/>
          <w:noProof/>
          <w:sz w:val="40"/>
          <w:szCs w:val="24"/>
        </w:rPr>
      </w:pPr>
    </w:p>
    <w:p w14:paraId="083EFA72" w14:textId="77777777" w:rsidR="0098456E" w:rsidRDefault="0098456E" w:rsidP="0098456E">
      <w:pPr>
        <w:rPr>
          <w:b/>
          <w:bCs/>
          <w:noProof/>
          <w:sz w:val="40"/>
          <w:szCs w:val="24"/>
        </w:rPr>
      </w:pPr>
    </w:p>
    <w:p w14:paraId="731A98CA" w14:textId="77777777" w:rsidR="0098456E" w:rsidRDefault="0098456E" w:rsidP="0098456E">
      <w:pPr>
        <w:rPr>
          <w:b/>
          <w:bCs/>
          <w:noProof/>
          <w:sz w:val="40"/>
          <w:szCs w:val="24"/>
        </w:rPr>
      </w:pPr>
    </w:p>
    <w:p w14:paraId="5E64721F" w14:textId="77777777" w:rsidR="0098456E" w:rsidRPr="00946764" w:rsidRDefault="0098456E" w:rsidP="0098456E">
      <w:pPr>
        <w:pStyle w:val="KonuBal"/>
        <w:rPr>
          <w:b/>
          <w:noProof/>
          <w:color w:val="auto"/>
        </w:rPr>
      </w:pPr>
      <w:r w:rsidRPr="00946764">
        <w:rPr>
          <w:b/>
          <w:noProof/>
          <w:color w:val="auto"/>
        </w:rPr>
        <w:t>2024-2028 STRATEJİK PLANI</w:t>
      </w:r>
    </w:p>
    <w:p w14:paraId="4E7AE91A" w14:textId="77777777" w:rsidR="003E2E84" w:rsidRPr="008C6813" w:rsidRDefault="00E22B8A" w:rsidP="00662481">
      <w:pPr>
        <w:rPr>
          <w:rFonts w:ascii="Times New Roman" w:hAnsi="Times New Roman"/>
          <w:b/>
          <w:bCs/>
          <w:noProof/>
          <w:szCs w:val="24"/>
        </w:rPr>
      </w:pPr>
      <w:r w:rsidRPr="008C6813">
        <w:rPr>
          <w:rFonts w:ascii="Times New Roman" w:hAnsi="Times New Roman"/>
          <w:b/>
          <w:bCs/>
          <w:noProof/>
          <w:szCs w:val="24"/>
        </w:rPr>
        <w:br w:type="page"/>
      </w:r>
      <w:r w:rsidR="00D563A1">
        <w:rPr>
          <w:rFonts w:ascii="Times New Roman" w:hAnsi="Times New Roman"/>
          <w:b/>
          <w:bCs/>
          <w:noProof/>
          <w:szCs w:val="24"/>
        </w:rPr>
        <w:lastRenderedPageBreak/>
        <w:drawing>
          <wp:inline distT="0" distB="0" distL="0" distR="0" wp14:anchorId="6795089A" wp14:editId="5B77DE66">
            <wp:extent cx="8829675" cy="5314950"/>
            <wp:effectExtent l="0" t="0" r="952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14:paraId="5C4D5C1E" w14:textId="77777777" w:rsidR="00662481" w:rsidRPr="008C6813" w:rsidRDefault="00662481" w:rsidP="00662481">
      <w:pPr>
        <w:rPr>
          <w:rFonts w:ascii="Times New Roman" w:hAnsi="Times New Roman"/>
          <w:b/>
          <w:bCs/>
          <w:noProof/>
          <w:szCs w:val="24"/>
        </w:rPr>
      </w:pPr>
    </w:p>
    <w:p w14:paraId="1ED3C44A" w14:textId="77777777" w:rsidR="009F14DB" w:rsidRDefault="009F14DB" w:rsidP="009F14DB">
      <w:pPr>
        <w:jc w:val="center"/>
        <w:rPr>
          <w:b/>
          <w:bCs/>
          <w:noProof/>
          <w:szCs w:val="24"/>
        </w:rPr>
      </w:pPr>
      <w:r w:rsidRPr="0077121F">
        <w:rPr>
          <w:b/>
          <w:bCs/>
          <w:noProof/>
          <w:szCs w:val="24"/>
        </w:rPr>
        <w:lastRenderedPageBreak/>
        <w:drawing>
          <wp:inline distT="0" distB="0" distL="0" distR="0" wp14:anchorId="209BE2D2" wp14:editId="17595E1F">
            <wp:extent cx="3286125" cy="2295525"/>
            <wp:effectExtent l="0" t="0" r="9525" b="9525"/>
            <wp:docPr id="48" name="Resim 48" descr="k_15091631_OR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_15091631_ORH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2295525"/>
                    </a:xfrm>
                    <a:prstGeom prst="rect">
                      <a:avLst/>
                    </a:prstGeom>
                    <a:noFill/>
                    <a:ln>
                      <a:noFill/>
                    </a:ln>
                  </pic:spPr>
                </pic:pic>
              </a:graphicData>
            </a:graphic>
          </wp:inline>
        </w:drawing>
      </w:r>
    </w:p>
    <w:p w14:paraId="3D1E191C" w14:textId="77777777" w:rsidR="009F14DB" w:rsidRPr="00D838B7" w:rsidRDefault="009F14DB" w:rsidP="009F14DB">
      <w:pPr>
        <w:rPr>
          <w:szCs w:val="24"/>
        </w:rPr>
      </w:pPr>
      <w:r>
        <w:rPr>
          <w:b/>
          <w:bCs/>
          <w:noProof/>
          <w:szCs w:val="24"/>
        </w:rPr>
        <w:t>Sunuş</w:t>
      </w:r>
      <w:r>
        <w:rPr>
          <w:szCs w:val="24"/>
        </w:rPr>
        <w:t xml:space="preserve"> </w:t>
      </w:r>
    </w:p>
    <w:p w14:paraId="46B612ED" w14:textId="77777777" w:rsidR="009F14DB" w:rsidRDefault="009F14DB" w:rsidP="009F14DB">
      <w:pPr>
        <w:ind w:right="821" w:firstLine="708"/>
        <w:jc w:val="both"/>
        <w:rPr>
          <w:rFonts w:ascii="Times New Roman" w:eastAsia="Calibri" w:hAnsi="Times New Roman"/>
          <w:szCs w:val="24"/>
          <w:lang w:eastAsia="en-US"/>
        </w:rPr>
      </w:pPr>
      <w:r>
        <w:rPr>
          <w:rFonts w:ascii="Times New Roman" w:eastAsia="Calibri" w:hAnsi="Times New Roman"/>
          <w:szCs w:val="24"/>
          <w:lang w:eastAsia="en-US"/>
        </w:rPr>
        <w:t>21. yüzyıl</w:t>
      </w:r>
      <w:r w:rsidRPr="00D10FB2">
        <w:rPr>
          <w:rFonts w:ascii="Times New Roman" w:eastAsia="Calibri" w:hAnsi="Times New Roman"/>
          <w:szCs w:val="24"/>
          <w:lang w:eastAsia="en-US"/>
        </w:rPr>
        <w:t xml:space="preserve">  bilgi ve teknoloji çağında toplumu eğitmenin ne denli büyük bir öneme sahip olduğu kuşku duyulmaz bir gerçektir. Eğitimde  istenilen hedeflere ulaşmak ise  iyi bir planlanma süreci ve bu süreçte tüm eğitim paydaşlarının katkıla</w:t>
      </w:r>
      <w:r>
        <w:rPr>
          <w:rFonts w:ascii="Times New Roman" w:eastAsia="Calibri" w:hAnsi="Times New Roman"/>
          <w:szCs w:val="24"/>
          <w:lang w:eastAsia="en-US"/>
        </w:rPr>
        <w:t>rıyla mümkün olmaktadır. Hıdır İlköğretim  O</w:t>
      </w:r>
      <w:r w:rsidRPr="00D10FB2">
        <w:rPr>
          <w:rFonts w:ascii="Times New Roman" w:eastAsia="Calibri" w:hAnsi="Times New Roman"/>
          <w:szCs w:val="24"/>
          <w:lang w:eastAsia="en-US"/>
        </w:rPr>
        <w:t>kulu  olarak, yenilikçi, katılımcı, bilimsel, güvenilir ve şeffaf bir yönetim anlayışını benimsemekte, kurum kimliğini geliştirilerek paydaşların ve çağın ihtiyaçları doğrultusunda hizmet vermeyi önemsemekteyiz. Bu amaçlara ulaşma noktasında stratejik planlamayı önemli görmekteyiz.</w:t>
      </w:r>
    </w:p>
    <w:p w14:paraId="5200DA13" w14:textId="77777777" w:rsidR="009F14DB" w:rsidRPr="00D10FB2" w:rsidRDefault="009F14DB" w:rsidP="009F14DB">
      <w:pPr>
        <w:ind w:firstLine="708"/>
        <w:rPr>
          <w:rFonts w:ascii="Times New Roman" w:eastAsia="Calibri" w:hAnsi="Times New Roman"/>
          <w:szCs w:val="24"/>
          <w:lang w:eastAsia="en-US"/>
        </w:rPr>
      </w:pPr>
      <w:r>
        <w:rPr>
          <w:rFonts w:ascii="Times New Roman" w:eastAsia="Calibri" w:hAnsi="Times New Roman"/>
          <w:szCs w:val="24"/>
          <w:lang w:eastAsia="en-US"/>
        </w:rPr>
        <w:t xml:space="preserve"> 2024</w:t>
      </w:r>
      <w:r w:rsidRPr="00D10FB2">
        <w:rPr>
          <w:rFonts w:ascii="Times New Roman" w:eastAsia="Calibri" w:hAnsi="Times New Roman"/>
          <w:szCs w:val="24"/>
          <w:lang w:eastAsia="en-US"/>
        </w:rPr>
        <w:t>-202</w:t>
      </w:r>
      <w:r>
        <w:rPr>
          <w:rFonts w:ascii="Times New Roman" w:eastAsia="Calibri" w:hAnsi="Times New Roman"/>
          <w:szCs w:val="24"/>
          <w:lang w:eastAsia="en-US"/>
        </w:rPr>
        <w:t>8</w:t>
      </w:r>
      <w:r w:rsidRPr="00D10FB2">
        <w:rPr>
          <w:rFonts w:ascii="Times New Roman" w:eastAsia="Calibri" w:hAnsi="Times New Roman"/>
          <w:szCs w:val="24"/>
          <w:lang w:eastAsia="en-US"/>
        </w:rPr>
        <w:t xml:space="preserve"> Stratejik Planı önümüzdeki süreçte ülkemiz eğitiminin uluslar arası  düzeyde hakkettiği yerde görmek için bir rehber vazifesi görmesi açısından önemlidir. Bu vesile ile planın hazırlanmasında emeği geçen herkese teşekkür ederim</w:t>
      </w:r>
      <w:r>
        <w:rPr>
          <w:rFonts w:ascii="Times New Roman" w:eastAsia="Calibri" w:hAnsi="Times New Roman"/>
          <w:szCs w:val="24"/>
          <w:lang w:eastAsia="en-US"/>
        </w:rPr>
        <w:t>.</w:t>
      </w:r>
    </w:p>
    <w:p w14:paraId="05BAEBCA" w14:textId="77777777" w:rsidR="009F14DB" w:rsidRPr="00D10FB2" w:rsidRDefault="009F14DB" w:rsidP="009F14DB">
      <w:pPr>
        <w:spacing w:after="0" w:line="264" w:lineRule="auto"/>
        <w:ind w:firstLine="708"/>
        <w:jc w:val="both"/>
        <w:rPr>
          <w:szCs w:val="24"/>
        </w:rPr>
      </w:pPr>
    </w:p>
    <w:p w14:paraId="6EF45289" w14:textId="77777777" w:rsidR="009F14DB" w:rsidRPr="00A47F2F" w:rsidRDefault="009F14DB" w:rsidP="009F14DB">
      <w:pPr>
        <w:spacing w:after="0" w:line="264" w:lineRule="auto"/>
        <w:ind w:firstLine="708"/>
        <w:jc w:val="both"/>
        <w:rPr>
          <w:szCs w:val="24"/>
        </w:rPr>
      </w:pPr>
    </w:p>
    <w:p w14:paraId="2E0F4DC7" w14:textId="77777777" w:rsidR="009F14DB" w:rsidRPr="00E22B8A" w:rsidRDefault="009F14DB" w:rsidP="009F14DB">
      <w:pPr>
        <w:rPr>
          <w:rFonts w:eastAsia="Adobe Garamond Pro Bold"/>
        </w:rPr>
      </w:pPr>
      <w:r>
        <w:rPr>
          <w:szCs w:val="24"/>
        </w:rPr>
        <w:t xml:space="preserve">                                                                                                                                                                                       </w:t>
      </w:r>
      <w:r>
        <w:rPr>
          <w:rFonts w:eastAsia="Adobe Garamond Pro Bold"/>
          <w:b/>
          <w:bCs/>
          <w:spacing w:val="-1"/>
          <w:szCs w:val="24"/>
        </w:rPr>
        <w:t xml:space="preserve">  </w:t>
      </w:r>
      <w:r>
        <w:rPr>
          <w:rFonts w:eastAsia="Adobe Garamond Pro Bold"/>
        </w:rPr>
        <w:t>Orhan YİĞİT</w:t>
      </w:r>
    </w:p>
    <w:p w14:paraId="1C279673" w14:textId="77777777" w:rsidR="009F14DB" w:rsidRPr="00E22B8A" w:rsidRDefault="009F14DB" w:rsidP="009F14DB">
      <w:pPr>
        <w:ind w:left="9639"/>
        <w:jc w:val="center"/>
        <w:rPr>
          <w:rFonts w:eastAsia="Adobe Garamond Pro Bold"/>
        </w:rPr>
      </w:pPr>
      <w:r w:rsidRPr="00E22B8A">
        <w:rPr>
          <w:rFonts w:eastAsia="Adobe Garamond Pro Bold"/>
        </w:rPr>
        <w:t>Okul Müdürü</w:t>
      </w:r>
    </w:p>
    <w:p w14:paraId="35C3745F" w14:textId="77777777" w:rsidR="00CF3032" w:rsidRPr="00C16B13" w:rsidRDefault="00CF3032" w:rsidP="00C16B13">
      <w:pPr>
        <w:ind w:left="9639"/>
        <w:jc w:val="center"/>
        <w:rPr>
          <w:rFonts w:ascii="Times New Roman" w:eastAsia="Adobe Garamond Pro Bold" w:hAnsi="Times New Roman"/>
          <w:szCs w:val="24"/>
        </w:rPr>
      </w:pPr>
    </w:p>
    <w:p w14:paraId="7BD0F347" w14:textId="77777777" w:rsidR="00427DED" w:rsidRDefault="00427DED" w:rsidP="00427DED">
      <w:pPr>
        <w:pStyle w:val="TBal"/>
        <w:tabs>
          <w:tab w:val="left" w:pos="8100"/>
        </w:tabs>
      </w:pPr>
      <w:r>
        <w:lastRenderedPageBreak/>
        <w:t>İçindekiler</w:t>
      </w:r>
      <w:r>
        <w:tab/>
      </w:r>
    </w:p>
    <w:p w14:paraId="1A11ED52" w14:textId="77777777" w:rsidR="00427DED" w:rsidRPr="00C16B13" w:rsidRDefault="00427DED" w:rsidP="00427DED">
      <w:pPr>
        <w:pStyle w:val="T1"/>
        <w:tabs>
          <w:tab w:val="right" w:leader="dot" w:pos="13994"/>
        </w:tabs>
        <w:rPr>
          <w:b w:val="0"/>
          <w:bCs w:val="0"/>
          <w:caps w:val="0"/>
          <w:noProof/>
          <w:sz w:val="22"/>
          <w:szCs w:val="22"/>
        </w:rPr>
      </w:pPr>
      <w:r>
        <w:fldChar w:fldCharType="begin"/>
      </w:r>
      <w:r>
        <w:instrText xml:space="preserve"> TOC \o "1-3" \h \z \u </w:instrText>
      </w:r>
      <w:r>
        <w:fldChar w:fldCharType="separate"/>
      </w:r>
      <w:hyperlink w:anchor="_Toc6991804" w:history="1">
        <w:r w:rsidRPr="002842DF">
          <w:rPr>
            <w:rStyle w:val="Kpr"/>
            <w:rFonts w:eastAsia="SimSun"/>
            <w:noProof/>
          </w:rPr>
          <w:t>SUNUŞ</w:t>
        </w:r>
        <w:r>
          <w:rPr>
            <w:noProof/>
            <w:webHidden/>
          </w:rPr>
          <w:tab/>
        </w:r>
        <w:r>
          <w:rPr>
            <w:noProof/>
            <w:webHidden/>
          </w:rPr>
          <w:fldChar w:fldCharType="begin"/>
        </w:r>
        <w:r>
          <w:rPr>
            <w:noProof/>
            <w:webHidden/>
          </w:rPr>
          <w:instrText xml:space="preserve"> PAGEREF _Toc6991804 \h </w:instrText>
        </w:r>
        <w:r>
          <w:rPr>
            <w:noProof/>
            <w:webHidden/>
          </w:rPr>
        </w:r>
        <w:r>
          <w:rPr>
            <w:noProof/>
            <w:webHidden/>
          </w:rPr>
          <w:fldChar w:fldCharType="separate"/>
        </w:r>
        <w:r>
          <w:rPr>
            <w:noProof/>
            <w:webHidden/>
          </w:rPr>
          <w:t>3</w:t>
        </w:r>
        <w:r>
          <w:rPr>
            <w:noProof/>
            <w:webHidden/>
          </w:rPr>
          <w:fldChar w:fldCharType="end"/>
        </w:r>
      </w:hyperlink>
    </w:p>
    <w:p w14:paraId="3CCA2673" w14:textId="49D52B07" w:rsidR="00427DED" w:rsidRPr="00C16B13" w:rsidRDefault="004311C1" w:rsidP="00427DED">
      <w:pPr>
        <w:pStyle w:val="T1"/>
        <w:tabs>
          <w:tab w:val="right" w:leader="dot" w:pos="13994"/>
        </w:tabs>
        <w:rPr>
          <w:b w:val="0"/>
          <w:bCs w:val="0"/>
          <w:caps w:val="0"/>
          <w:noProof/>
          <w:sz w:val="22"/>
          <w:szCs w:val="22"/>
        </w:rPr>
      </w:pPr>
      <w:hyperlink w:anchor="_Toc6991805" w:history="1">
        <w:r w:rsidR="00427DED" w:rsidRPr="002842DF">
          <w:rPr>
            <w:rStyle w:val="Kpr"/>
            <w:rFonts w:eastAsia="SimSun"/>
            <w:noProof/>
          </w:rPr>
          <w:t>BÖLÜM I: GİRİŞ ve PLAN HAZIRLIK SÜRECİ</w:t>
        </w:r>
        <w:r w:rsidR="00427DED">
          <w:rPr>
            <w:noProof/>
            <w:webHidden/>
          </w:rPr>
          <w:tab/>
        </w:r>
      </w:hyperlink>
      <w:r w:rsidR="00D34DF3">
        <w:rPr>
          <w:noProof/>
        </w:rPr>
        <w:t>6</w:t>
      </w:r>
    </w:p>
    <w:p w14:paraId="3231E471" w14:textId="6C6AFC35" w:rsidR="00427DED" w:rsidRPr="00C16B13" w:rsidRDefault="004311C1" w:rsidP="00427DED">
      <w:pPr>
        <w:pStyle w:val="T2"/>
        <w:tabs>
          <w:tab w:val="right" w:leader="dot" w:pos="13994"/>
        </w:tabs>
        <w:rPr>
          <w:smallCaps w:val="0"/>
          <w:noProof/>
          <w:sz w:val="22"/>
          <w:szCs w:val="22"/>
        </w:rPr>
      </w:pPr>
      <w:hyperlink w:anchor="_Toc6991806" w:history="1">
        <w:r w:rsidR="00427DED" w:rsidRPr="002842DF">
          <w:rPr>
            <w:rStyle w:val="Kpr"/>
            <w:rFonts w:eastAsia="SimSun"/>
            <w:noProof/>
          </w:rPr>
          <w:t>STRATEJİK PLAN ÜST KURULU</w:t>
        </w:r>
        <w:r w:rsidR="00427DED">
          <w:rPr>
            <w:noProof/>
            <w:webHidden/>
          </w:rPr>
          <w:tab/>
        </w:r>
      </w:hyperlink>
      <w:r w:rsidR="00D34DF3">
        <w:rPr>
          <w:noProof/>
        </w:rPr>
        <w:t>6</w:t>
      </w:r>
    </w:p>
    <w:p w14:paraId="3F1594A6" w14:textId="5ABB464F" w:rsidR="00427DED" w:rsidRPr="00C16B13" w:rsidRDefault="004311C1" w:rsidP="00427DED">
      <w:pPr>
        <w:pStyle w:val="T1"/>
        <w:tabs>
          <w:tab w:val="right" w:leader="dot" w:pos="13994"/>
        </w:tabs>
        <w:rPr>
          <w:b w:val="0"/>
          <w:bCs w:val="0"/>
          <w:caps w:val="0"/>
          <w:noProof/>
          <w:sz w:val="22"/>
          <w:szCs w:val="22"/>
        </w:rPr>
      </w:pPr>
      <w:hyperlink w:anchor="_Toc6991807" w:history="1">
        <w:r w:rsidR="00427DED" w:rsidRPr="002842DF">
          <w:rPr>
            <w:rStyle w:val="Kpr"/>
            <w:rFonts w:eastAsia="SimSun"/>
            <w:noProof/>
          </w:rPr>
          <w:t>BÖLÜM II: DURUM ANALİZİ</w:t>
        </w:r>
        <w:r w:rsidR="00427DED">
          <w:rPr>
            <w:noProof/>
            <w:webHidden/>
          </w:rPr>
          <w:tab/>
        </w:r>
      </w:hyperlink>
      <w:r w:rsidR="00D34DF3">
        <w:rPr>
          <w:noProof/>
        </w:rPr>
        <w:t>7</w:t>
      </w:r>
    </w:p>
    <w:p w14:paraId="39F476BA" w14:textId="7BCD3245" w:rsidR="00427DED" w:rsidRPr="00C16B13" w:rsidRDefault="004311C1" w:rsidP="00427DED">
      <w:pPr>
        <w:pStyle w:val="T2"/>
        <w:tabs>
          <w:tab w:val="right" w:leader="dot" w:pos="13994"/>
        </w:tabs>
        <w:rPr>
          <w:smallCaps w:val="0"/>
          <w:noProof/>
          <w:sz w:val="22"/>
          <w:szCs w:val="22"/>
        </w:rPr>
      </w:pPr>
      <w:hyperlink w:anchor="_Toc6991808" w:history="1">
        <w:r w:rsidR="00427DED" w:rsidRPr="002842DF">
          <w:rPr>
            <w:rStyle w:val="Kpr"/>
            <w:rFonts w:eastAsia="SimSun"/>
            <w:noProof/>
          </w:rPr>
          <w:t>Okulun Kısa Tanıtımı</w:t>
        </w:r>
        <w:r w:rsidR="00427DED" w:rsidRPr="002842DF">
          <w:rPr>
            <w:rStyle w:val="Kpr"/>
            <w:rFonts w:ascii="Times New Roman" w:eastAsia="SimSun" w:hAnsi="Times New Roman"/>
            <w:noProof/>
          </w:rPr>
          <w:t xml:space="preserve"> </w:t>
        </w:r>
        <w:r w:rsidR="00427DED" w:rsidRPr="00427DED">
          <w:rPr>
            <w:rStyle w:val="Kpr"/>
            <w:rFonts w:ascii="Times New Roman" w:eastAsia="SimSun" w:hAnsi="Times New Roman"/>
            <w:noProof/>
          </w:rPr>
          <w:t>*</w:t>
        </w:r>
        <w:r w:rsidR="00427DED">
          <w:rPr>
            <w:noProof/>
            <w:webHidden/>
          </w:rPr>
          <w:tab/>
        </w:r>
      </w:hyperlink>
      <w:r w:rsidR="00D34DF3">
        <w:rPr>
          <w:noProof/>
        </w:rPr>
        <w:t>7</w:t>
      </w:r>
    </w:p>
    <w:p w14:paraId="727B8FEA" w14:textId="306E5747" w:rsidR="00427DED" w:rsidRPr="00C16B13" w:rsidRDefault="004311C1" w:rsidP="00427DED">
      <w:pPr>
        <w:pStyle w:val="T2"/>
        <w:tabs>
          <w:tab w:val="right" w:leader="dot" w:pos="13994"/>
        </w:tabs>
        <w:rPr>
          <w:smallCaps w:val="0"/>
          <w:noProof/>
          <w:sz w:val="22"/>
          <w:szCs w:val="22"/>
        </w:rPr>
      </w:pPr>
      <w:hyperlink w:anchor="_Toc6991809" w:history="1">
        <w:r w:rsidR="00427DED" w:rsidRPr="002842DF">
          <w:rPr>
            <w:rStyle w:val="Kpr"/>
            <w:rFonts w:eastAsia="SimSun"/>
            <w:noProof/>
          </w:rPr>
          <w:t>Okulun Mevcut Durumu: Temel İstatistikler</w:t>
        </w:r>
        <w:r w:rsidR="00427DED">
          <w:rPr>
            <w:noProof/>
            <w:webHidden/>
          </w:rPr>
          <w:tab/>
        </w:r>
      </w:hyperlink>
      <w:r w:rsidR="00D34DF3">
        <w:rPr>
          <w:noProof/>
        </w:rPr>
        <w:t>8</w:t>
      </w:r>
    </w:p>
    <w:p w14:paraId="094CF5C1" w14:textId="5853BC9C" w:rsidR="00427DED" w:rsidRPr="00C16B13" w:rsidRDefault="004311C1" w:rsidP="00427DED">
      <w:pPr>
        <w:pStyle w:val="T3"/>
        <w:tabs>
          <w:tab w:val="right" w:leader="dot" w:pos="13994"/>
        </w:tabs>
        <w:rPr>
          <w:i w:val="0"/>
          <w:iCs w:val="0"/>
          <w:noProof/>
          <w:sz w:val="22"/>
          <w:szCs w:val="22"/>
        </w:rPr>
      </w:pPr>
      <w:hyperlink w:anchor="_Toc6991810" w:history="1">
        <w:r w:rsidR="00427DED" w:rsidRPr="002842DF">
          <w:rPr>
            <w:rStyle w:val="Kpr"/>
            <w:rFonts w:eastAsia="SimSun"/>
            <w:noProof/>
          </w:rPr>
          <w:t>Okul Künyesi</w:t>
        </w:r>
        <w:r w:rsidR="00427DED">
          <w:rPr>
            <w:noProof/>
            <w:webHidden/>
          </w:rPr>
          <w:tab/>
        </w:r>
      </w:hyperlink>
      <w:r w:rsidR="00D34DF3">
        <w:rPr>
          <w:noProof/>
        </w:rPr>
        <w:t>8</w:t>
      </w:r>
    </w:p>
    <w:p w14:paraId="687C9666" w14:textId="0792A489" w:rsidR="00427DED" w:rsidRPr="00C16B13" w:rsidRDefault="004311C1" w:rsidP="00427DED">
      <w:pPr>
        <w:pStyle w:val="T3"/>
        <w:tabs>
          <w:tab w:val="right" w:leader="dot" w:pos="13994"/>
        </w:tabs>
        <w:rPr>
          <w:i w:val="0"/>
          <w:iCs w:val="0"/>
          <w:noProof/>
          <w:sz w:val="22"/>
          <w:szCs w:val="22"/>
        </w:rPr>
      </w:pPr>
      <w:hyperlink w:anchor="_Toc6991811" w:history="1">
        <w:r w:rsidR="00427DED" w:rsidRPr="002842DF">
          <w:rPr>
            <w:rStyle w:val="Kpr"/>
            <w:rFonts w:eastAsia="SimSun"/>
            <w:noProof/>
          </w:rPr>
          <w:t>Çalışan Bilgileri</w:t>
        </w:r>
        <w:r w:rsidR="00427DED">
          <w:rPr>
            <w:noProof/>
            <w:webHidden/>
          </w:rPr>
          <w:tab/>
        </w:r>
      </w:hyperlink>
      <w:r w:rsidR="00D34DF3">
        <w:rPr>
          <w:noProof/>
        </w:rPr>
        <w:t>9</w:t>
      </w:r>
    </w:p>
    <w:p w14:paraId="0EA2A41E" w14:textId="74E77507" w:rsidR="00427DED" w:rsidRPr="00C16B13" w:rsidRDefault="004311C1" w:rsidP="00427DED">
      <w:pPr>
        <w:pStyle w:val="T3"/>
        <w:tabs>
          <w:tab w:val="right" w:leader="dot" w:pos="13994"/>
        </w:tabs>
        <w:rPr>
          <w:i w:val="0"/>
          <w:iCs w:val="0"/>
          <w:noProof/>
          <w:sz w:val="22"/>
          <w:szCs w:val="22"/>
        </w:rPr>
      </w:pPr>
      <w:hyperlink w:anchor="_Toc6991812" w:history="1">
        <w:r w:rsidR="00427DED">
          <w:rPr>
            <w:rStyle w:val="Kpr"/>
            <w:rFonts w:eastAsia="SimSun"/>
            <w:noProof/>
          </w:rPr>
          <w:t>Okulumuz Bina ve Alanlar</w:t>
        </w:r>
        <w:r w:rsidR="00427DED">
          <w:rPr>
            <w:noProof/>
            <w:webHidden/>
          </w:rPr>
          <w:tab/>
        </w:r>
      </w:hyperlink>
      <w:r w:rsidR="00D34DF3">
        <w:rPr>
          <w:noProof/>
        </w:rPr>
        <w:t>10</w:t>
      </w:r>
    </w:p>
    <w:p w14:paraId="107EDD4E" w14:textId="27EE9F24" w:rsidR="00427DED" w:rsidRPr="00C16B13" w:rsidRDefault="004311C1" w:rsidP="00427DED">
      <w:pPr>
        <w:pStyle w:val="T3"/>
        <w:tabs>
          <w:tab w:val="right" w:leader="dot" w:pos="13994"/>
        </w:tabs>
        <w:rPr>
          <w:i w:val="0"/>
          <w:iCs w:val="0"/>
          <w:noProof/>
          <w:sz w:val="22"/>
          <w:szCs w:val="22"/>
        </w:rPr>
      </w:pPr>
      <w:hyperlink w:anchor="_Toc6991813" w:history="1">
        <w:r w:rsidR="00427DED" w:rsidRPr="002842DF">
          <w:rPr>
            <w:rStyle w:val="Kpr"/>
            <w:rFonts w:eastAsia="SimSun"/>
            <w:noProof/>
          </w:rPr>
          <w:t>Okul Yerleşkesine İlişkin Bilgiler</w:t>
        </w:r>
        <w:r w:rsidR="00427DED">
          <w:rPr>
            <w:noProof/>
            <w:webHidden/>
          </w:rPr>
          <w:tab/>
        </w:r>
      </w:hyperlink>
      <w:r w:rsidR="00D34DF3">
        <w:rPr>
          <w:noProof/>
        </w:rPr>
        <w:t>10</w:t>
      </w:r>
    </w:p>
    <w:p w14:paraId="6DFCBAF8" w14:textId="29D1D0C7" w:rsidR="00427DED" w:rsidRPr="00C16B13" w:rsidRDefault="004311C1" w:rsidP="00427DED">
      <w:pPr>
        <w:pStyle w:val="T3"/>
        <w:tabs>
          <w:tab w:val="right" w:leader="dot" w:pos="13994"/>
        </w:tabs>
        <w:rPr>
          <w:i w:val="0"/>
          <w:iCs w:val="0"/>
          <w:noProof/>
          <w:sz w:val="22"/>
          <w:szCs w:val="22"/>
        </w:rPr>
      </w:pPr>
      <w:hyperlink w:anchor="_Toc6991814" w:history="1">
        <w:r w:rsidR="00427DED" w:rsidRPr="002842DF">
          <w:rPr>
            <w:rStyle w:val="Kpr"/>
            <w:rFonts w:eastAsia="SimSun"/>
            <w:noProof/>
          </w:rPr>
          <w:t>Sınıf ve Öğrenci Bilgileri</w:t>
        </w:r>
        <w:r w:rsidR="00427DED">
          <w:rPr>
            <w:noProof/>
            <w:webHidden/>
          </w:rPr>
          <w:tab/>
        </w:r>
      </w:hyperlink>
      <w:r w:rsidR="00D34DF3">
        <w:rPr>
          <w:noProof/>
        </w:rPr>
        <w:t>11</w:t>
      </w:r>
    </w:p>
    <w:p w14:paraId="139DC0CB" w14:textId="32CB3A23" w:rsidR="00427DED" w:rsidRPr="00C16B13" w:rsidRDefault="004311C1" w:rsidP="00427DED">
      <w:pPr>
        <w:pStyle w:val="T3"/>
        <w:tabs>
          <w:tab w:val="right" w:leader="dot" w:pos="13994"/>
        </w:tabs>
        <w:rPr>
          <w:i w:val="0"/>
          <w:iCs w:val="0"/>
          <w:noProof/>
          <w:sz w:val="22"/>
          <w:szCs w:val="22"/>
        </w:rPr>
      </w:pPr>
      <w:hyperlink w:anchor="_Toc6991815" w:history="1">
        <w:r w:rsidR="00427DED" w:rsidRPr="002842DF">
          <w:rPr>
            <w:rStyle w:val="Kpr"/>
            <w:rFonts w:eastAsia="SimSun"/>
            <w:noProof/>
          </w:rPr>
          <w:t>Don</w:t>
        </w:r>
        <w:r w:rsidR="00427DED">
          <w:rPr>
            <w:rStyle w:val="Kpr"/>
            <w:rFonts w:eastAsia="SimSun"/>
            <w:noProof/>
          </w:rPr>
          <w:t>anım ve Teknolojik Kaynaklarımız</w:t>
        </w:r>
        <w:r w:rsidR="00427DED">
          <w:rPr>
            <w:noProof/>
            <w:webHidden/>
          </w:rPr>
          <w:tab/>
        </w:r>
      </w:hyperlink>
      <w:r w:rsidR="00D34DF3">
        <w:rPr>
          <w:noProof/>
        </w:rPr>
        <w:t>11</w:t>
      </w:r>
    </w:p>
    <w:p w14:paraId="25F9F999" w14:textId="06F4AE2B" w:rsidR="00427DED" w:rsidRPr="00C16B13" w:rsidRDefault="004311C1" w:rsidP="00427DED">
      <w:pPr>
        <w:pStyle w:val="T3"/>
        <w:tabs>
          <w:tab w:val="right" w:leader="dot" w:pos="13994"/>
        </w:tabs>
        <w:rPr>
          <w:i w:val="0"/>
          <w:iCs w:val="0"/>
          <w:noProof/>
          <w:sz w:val="22"/>
          <w:szCs w:val="22"/>
        </w:rPr>
      </w:pPr>
      <w:hyperlink w:anchor="_Toc6991816" w:history="1">
        <w:r w:rsidR="00427DED" w:rsidRPr="002842DF">
          <w:rPr>
            <w:rStyle w:val="Kpr"/>
            <w:rFonts w:eastAsia="SimSun"/>
            <w:noProof/>
          </w:rPr>
          <w:t>Teknolojik Kaynaklar Tablosu</w:t>
        </w:r>
        <w:r w:rsidR="00427DED">
          <w:rPr>
            <w:noProof/>
            <w:webHidden/>
          </w:rPr>
          <w:tab/>
        </w:r>
      </w:hyperlink>
      <w:r w:rsidR="00D34DF3">
        <w:rPr>
          <w:noProof/>
        </w:rPr>
        <w:t>12</w:t>
      </w:r>
    </w:p>
    <w:p w14:paraId="01E931DC" w14:textId="1D4FCCEB" w:rsidR="00427DED" w:rsidRDefault="004311C1" w:rsidP="00427DED">
      <w:pPr>
        <w:pStyle w:val="T3"/>
        <w:tabs>
          <w:tab w:val="right" w:leader="dot" w:pos="13994"/>
        </w:tabs>
        <w:rPr>
          <w:noProof/>
        </w:rPr>
      </w:pPr>
      <w:hyperlink w:anchor="_Toc6991817" w:history="1">
        <w:r w:rsidR="00427DED" w:rsidRPr="002842DF">
          <w:rPr>
            <w:rStyle w:val="Kpr"/>
            <w:rFonts w:eastAsia="SimSun"/>
            <w:noProof/>
          </w:rPr>
          <w:t>Gelir ve Gider Bilgisi</w:t>
        </w:r>
        <w:r w:rsidR="00427DED">
          <w:rPr>
            <w:noProof/>
            <w:webHidden/>
          </w:rPr>
          <w:tab/>
        </w:r>
      </w:hyperlink>
      <w:r w:rsidR="00D34DF3">
        <w:rPr>
          <w:noProof/>
        </w:rPr>
        <w:t>12</w:t>
      </w:r>
    </w:p>
    <w:p w14:paraId="48108F70" w14:textId="0B3784E0" w:rsidR="0033307D" w:rsidRPr="0033307D" w:rsidRDefault="004311C1" w:rsidP="0033307D">
      <w:pPr>
        <w:pStyle w:val="T2"/>
        <w:tabs>
          <w:tab w:val="right" w:leader="dot" w:pos="13994"/>
        </w:tabs>
        <w:rPr>
          <w:smallCaps w:val="0"/>
          <w:noProof/>
          <w:sz w:val="22"/>
          <w:szCs w:val="22"/>
        </w:rPr>
      </w:pPr>
      <w:hyperlink w:anchor="_Toc6991806" w:history="1">
        <w:r w:rsidR="0033307D" w:rsidRPr="0033307D">
          <w:rPr>
            <w:rFonts w:asciiTheme="minorHAnsi" w:hAnsiTheme="minorHAnsi" w:cstheme="minorHAnsi"/>
          </w:rPr>
          <w:t>UYGULANMAKTA OLAN STRATEJİK PLANIN DEĞERLENDİRİLMESİ</w:t>
        </w:r>
        <w:r w:rsidR="0033307D" w:rsidRPr="0033307D">
          <w:rPr>
            <w:noProof/>
            <w:webHidden/>
          </w:rPr>
          <w:tab/>
        </w:r>
      </w:hyperlink>
      <w:r w:rsidR="0033307D" w:rsidRPr="0033307D">
        <w:rPr>
          <w:noProof/>
        </w:rPr>
        <w:t>13</w:t>
      </w:r>
    </w:p>
    <w:p w14:paraId="5A8FAD32" w14:textId="1EE862D6" w:rsidR="0033307D" w:rsidRPr="0033307D" w:rsidRDefault="004311C1" w:rsidP="0033307D">
      <w:pPr>
        <w:pStyle w:val="T2"/>
        <w:tabs>
          <w:tab w:val="right" w:leader="dot" w:pos="13994"/>
        </w:tabs>
        <w:rPr>
          <w:smallCaps w:val="0"/>
          <w:noProof/>
          <w:sz w:val="22"/>
          <w:szCs w:val="22"/>
        </w:rPr>
      </w:pPr>
      <w:hyperlink w:anchor="_Toc6991808" w:history="1">
        <w:r w:rsidR="0033307D" w:rsidRPr="0033307D">
          <w:rPr>
            <w:rFonts w:asciiTheme="minorHAnsi" w:hAnsiTheme="minorHAnsi" w:cstheme="minorHAnsi"/>
          </w:rPr>
          <w:t>YASAL YÜKÜMLÜLÜKLER VE MEVZUAT ANALİZ</w:t>
        </w:r>
        <w:r w:rsidR="0033307D" w:rsidRPr="0033307D">
          <w:rPr>
            <w:noProof/>
            <w:webHidden/>
          </w:rPr>
          <w:tab/>
        </w:r>
      </w:hyperlink>
      <w:r w:rsidR="0033307D" w:rsidRPr="0033307D">
        <w:rPr>
          <w:noProof/>
        </w:rPr>
        <w:t>15</w:t>
      </w:r>
    </w:p>
    <w:p w14:paraId="54F4466E" w14:textId="15CF91B4" w:rsidR="0033307D" w:rsidRPr="00C16B13" w:rsidRDefault="004311C1" w:rsidP="0033307D">
      <w:pPr>
        <w:pStyle w:val="T2"/>
        <w:tabs>
          <w:tab w:val="right" w:leader="dot" w:pos="13994"/>
        </w:tabs>
        <w:rPr>
          <w:smallCaps w:val="0"/>
          <w:noProof/>
          <w:sz w:val="22"/>
          <w:szCs w:val="22"/>
        </w:rPr>
      </w:pPr>
      <w:hyperlink w:anchor="_Toc6991809" w:history="1">
        <w:r w:rsidR="0033307D" w:rsidRPr="0033307D">
          <w:rPr>
            <w:rFonts w:asciiTheme="minorHAnsi" w:hAnsiTheme="minorHAnsi" w:cstheme="minorHAnsi"/>
          </w:rPr>
          <w:t>ÜST POLİTİKA BELGELERİ ANALİZİ</w:t>
        </w:r>
        <w:r w:rsidR="0033307D" w:rsidRPr="0033307D">
          <w:rPr>
            <w:noProof/>
            <w:webHidden/>
          </w:rPr>
          <w:tab/>
        </w:r>
      </w:hyperlink>
      <w:r w:rsidR="0033307D">
        <w:rPr>
          <w:noProof/>
        </w:rPr>
        <w:t>16</w:t>
      </w:r>
    </w:p>
    <w:p w14:paraId="6A2A7F24" w14:textId="734E16ED" w:rsidR="00427DED" w:rsidRPr="00C16B13" w:rsidRDefault="004311C1" w:rsidP="00427DED">
      <w:pPr>
        <w:pStyle w:val="T2"/>
        <w:tabs>
          <w:tab w:val="right" w:leader="dot" w:pos="13994"/>
        </w:tabs>
        <w:rPr>
          <w:smallCaps w:val="0"/>
          <w:noProof/>
          <w:sz w:val="22"/>
          <w:szCs w:val="22"/>
        </w:rPr>
      </w:pPr>
      <w:hyperlink w:anchor="_Toc6991818" w:history="1">
        <w:r w:rsidR="00427DED" w:rsidRPr="002842DF">
          <w:rPr>
            <w:rStyle w:val="Kpr"/>
            <w:rFonts w:eastAsia="SimSun"/>
            <w:noProof/>
          </w:rPr>
          <w:t>PAYDAŞ ANALİZİ</w:t>
        </w:r>
        <w:r w:rsidR="00427DED">
          <w:rPr>
            <w:noProof/>
            <w:webHidden/>
          </w:rPr>
          <w:tab/>
        </w:r>
      </w:hyperlink>
      <w:r w:rsidR="00CB61E9">
        <w:rPr>
          <w:noProof/>
        </w:rPr>
        <w:t>18</w:t>
      </w:r>
    </w:p>
    <w:p w14:paraId="7B5C6716" w14:textId="70EBD164" w:rsidR="00427DED" w:rsidRPr="00C16B13" w:rsidRDefault="004311C1" w:rsidP="00427DED">
      <w:pPr>
        <w:pStyle w:val="T3"/>
        <w:tabs>
          <w:tab w:val="right" w:leader="dot" w:pos="13994"/>
        </w:tabs>
        <w:rPr>
          <w:i w:val="0"/>
          <w:iCs w:val="0"/>
          <w:noProof/>
          <w:sz w:val="22"/>
          <w:szCs w:val="22"/>
        </w:rPr>
      </w:pPr>
      <w:hyperlink w:anchor="_Toc6991819" w:history="1">
        <w:r w:rsidR="00427DED" w:rsidRPr="002842DF">
          <w:rPr>
            <w:rStyle w:val="Kpr"/>
            <w:rFonts w:eastAsia="SimSun"/>
            <w:noProof/>
          </w:rPr>
          <w:t>Öğrenci Anketi Sonuçları</w:t>
        </w:r>
        <w:r w:rsidR="00427DED" w:rsidRPr="002842DF">
          <w:rPr>
            <w:rStyle w:val="Kpr"/>
            <w:rFonts w:ascii="Times New Roman" w:eastAsia="SimSun" w:hAnsi="Times New Roman"/>
            <w:noProof/>
          </w:rPr>
          <w:t>:</w:t>
        </w:r>
        <w:r w:rsidR="00427DED">
          <w:rPr>
            <w:noProof/>
            <w:webHidden/>
          </w:rPr>
          <w:tab/>
        </w:r>
      </w:hyperlink>
      <w:r w:rsidR="00CB61E9">
        <w:rPr>
          <w:noProof/>
        </w:rPr>
        <w:t>20</w:t>
      </w:r>
    </w:p>
    <w:p w14:paraId="22EBB420" w14:textId="1193B8FA" w:rsidR="00427DED" w:rsidRPr="00C16B13" w:rsidRDefault="004311C1" w:rsidP="00427DED">
      <w:pPr>
        <w:pStyle w:val="T3"/>
        <w:tabs>
          <w:tab w:val="right" w:leader="dot" w:pos="13994"/>
        </w:tabs>
        <w:rPr>
          <w:i w:val="0"/>
          <w:iCs w:val="0"/>
          <w:noProof/>
          <w:sz w:val="22"/>
          <w:szCs w:val="22"/>
        </w:rPr>
      </w:pPr>
      <w:hyperlink w:anchor="_Toc6991820" w:history="1">
        <w:r w:rsidR="00427DED" w:rsidRPr="002842DF">
          <w:rPr>
            <w:rStyle w:val="Kpr"/>
            <w:rFonts w:eastAsia="SimSun"/>
            <w:noProof/>
          </w:rPr>
          <w:t>Öğretmen Anketi Sonuçları:</w:t>
        </w:r>
        <w:r w:rsidR="00427DED">
          <w:rPr>
            <w:noProof/>
            <w:webHidden/>
          </w:rPr>
          <w:tab/>
        </w:r>
      </w:hyperlink>
      <w:r w:rsidR="00CB61E9">
        <w:rPr>
          <w:noProof/>
        </w:rPr>
        <w:t>20</w:t>
      </w:r>
    </w:p>
    <w:p w14:paraId="4769F04A" w14:textId="7237CAAD" w:rsidR="00427DED" w:rsidRPr="00C16B13" w:rsidRDefault="004311C1" w:rsidP="00427DED">
      <w:pPr>
        <w:pStyle w:val="T3"/>
        <w:tabs>
          <w:tab w:val="right" w:leader="dot" w:pos="13994"/>
        </w:tabs>
        <w:rPr>
          <w:i w:val="0"/>
          <w:iCs w:val="0"/>
          <w:noProof/>
          <w:sz w:val="22"/>
          <w:szCs w:val="22"/>
        </w:rPr>
      </w:pPr>
      <w:hyperlink w:anchor="_Toc6991821" w:history="1">
        <w:r w:rsidR="00427DED" w:rsidRPr="002842DF">
          <w:rPr>
            <w:rStyle w:val="Kpr"/>
            <w:rFonts w:eastAsia="SimSun"/>
            <w:noProof/>
          </w:rPr>
          <w:t>Veli Anketi Sonuçları:</w:t>
        </w:r>
        <w:r w:rsidR="00427DED">
          <w:rPr>
            <w:noProof/>
            <w:webHidden/>
          </w:rPr>
          <w:tab/>
        </w:r>
      </w:hyperlink>
      <w:r w:rsidR="00CB61E9">
        <w:rPr>
          <w:noProof/>
        </w:rPr>
        <w:t>20</w:t>
      </w:r>
    </w:p>
    <w:p w14:paraId="4634175B" w14:textId="20FE97F1" w:rsidR="00427DED" w:rsidRPr="00C16B13" w:rsidRDefault="004311C1" w:rsidP="00427DED">
      <w:pPr>
        <w:pStyle w:val="T2"/>
        <w:tabs>
          <w:tab w:val="right" w:leader="dot" w:pos="13994"/>
        </w:tabs>
        <w:rPr>
          <w:smallCaps w:val="0"/>
          <w:noProof/>
          <w:sz w:val="22"/>
          <w:szCs w:val="22"/>
        </w:rPr>
      </w:pPr>
      <w:hyperlink w:anchor="_Toc6991822" w:history="1">
        <w:r w:rsidR="00427DED" w:rsidRPr="002842DF">
          <w:rPr>
            <w:rStyle w:val="Kpr"/>
            <w:rFonts w:eastAsia="SimSun"/>
            <w:noProof/>
          </w:rPr>
          <w:t>GZFT (Güçlü, Zayıf, Fırsat, Tehdit) Analizi *</w:t>
        </w:r>
        <w:r w:rsidR="00427DED">
          <w:rPr>
            <w:noProof/>
            <w:webHidden/>
          </w:rPr>
          <w:tab/>
        </w:r>
      </w:hyperlink>
      <w:r w:rsidR="00CB61E9">
        <w:rPr>
          <w:noProof/>
        </w:rPr>
        <w:t>21</w:t>
      </w:r>
    </w:p>
    <w:p w14:paraId="5770DB0B" w14:textId="21D61FBF" w:rsidR="00427DED" w:rsidRPr="00C16B13" w:rsidRDefault="004311C1" w:rsidP="00427DED">
      <w:pPr>
        <w:pStyle w:val="T3"/>
        <w:tabs>
          <w:tab w:val="right" w:leader="dot" w:pos="13994"/>
        </w:tabs>
        <w:rPr>
          <w:i w:val="0"/>
          <w:iCs w:val="0"/>
          <w:noProof/>
          <w:sz w:val="22"/>
          <w:szCs w:val="22"/>
        </w:rPr>
      </w:pPr>
      <w:hyperlink w:anchor="_Toc6991823" w:history="1">
        <w:r w:rsidR="00427DED" w:rsidRPr="002842DF">
          <w:rPr>
            <w:rStyle w:val="Kpr"/>
            <w:rFonts w:eastAsia="SimSun"/>
            <w:noProof/>
          </w:rPr>
          <w:t>Gelişim ve Sorun Alanları</w:t>
        </w:r>
        <w:r w:rsidR="00427DED">
          <w:rPr>
            <w:noProof/>
            <w:webHidden/>
          </w:rPr>
          <w:tab/>
        </w:r>
      </w:hyperlink>
      <w:r w:rsidR="00CB61E9">
        <w:rPr>
          <w:noProof/>
        </w:rPr>
        <w:t>23</w:t>
      </w:r>
    </w:p>
    <w:p w14:paraId="1F901ECC" w14:textId="0668D969" w:rsidR="00427DED" w:rsidRPr="00C16B13" w:rsidRDefault="004311C1" w:rsidP="00427DED">
      <w:pPr>
        <w:pStyle w:val="T3"/>
        <w:tabs>
          <w:tab w:val="right" w:leader="dot" w:pos="13994"/>
        </w:tabs>
        <w:rPr>
          <w:i w:val="0"/>
          <w:iCs w:val="0"/>
          <w:noProof/>
          <w:sz w:val="22"/>
          <w:szCs w:val="22"/>
        </w:rPr>
      </w:pPr>
      <w:hyperlink w:anchor="_Toc6991824" w:history="1">
        <w:r w:rsidR="00427DED" w:rsidRPr="002842DF">
          <w:rPr>
            <w:rStyle w:val="Kpr"/>
            <w:rFonts w:eastAsia="SimSun"/>
            <w:noProof/>
          </w:rPr>
          <w:t>Gelişim ve Sorun Alanlarımız</w:t>
        </w:r>
        <w:r w:rsidR="00427DED">
          <w:rPr>
            <w:noProof/>
            <w:webHidden/>
          </w:rPr>
          <w:tab/>
        </w:r>
      </w:hyperlink>
      <w:r w:rsidR="00CB61E9">
        <w:rPr>
          <w:noProof/>
        </w:rPr>
        <w:t>23</w:t>
      </w:r>
    </w:p>
    <w:p w14:paraId="76FA3DDD" w14:textId="6D94068A" w:rsidR="00427DED" w:rsidRPr="00C16B13" w:rsidRDefault="004311C1" w:rsidP="00427DED">
      <w:pPr>
        <w:pStyle w:val="T1"/>
        <w:tabs>
          <w:tab w:val="right" w:leader="dot" w:pos="13994"/>
        </w:tabs>
        <w:rPr>
          <w:b w:val="0"/>
          <w:bCs w:val="0"/>
          <w:caps w:val="0"/>
          <w:noProof/>
          <w:sz w:val="22"/>
          <w:szCs w:val="22"/>
        </w:rPr>
      </w:pPr>
      <w:hyperlink w:anchor="_Toc6991825" w:history="1">
        <w:r w:rsidR="00427DED" w:rsidRPr="002842DF">
          <w:rPr>
            <w:rStyle w:val="Kpr"/>
            <w:rFonts w:eastAsia="SimSun"/>
            <w:noProof/>
          </w:rPr>
          <w:t>BÖLÜM III: MİSYON, VİZYON VE TEMEL DEĞERLER</w:t>
        </w:r>
        <w:r w:rsidR="00427DED">
          <w:rPr>
            <w:noProof/>
            <w:webHidden/>
          </w:rPr>
          <w:tab/>
        </w:r>
      </w:hyperlink>
      <w:r w:rsidR="00CB61E9">
        <w:rPr>
          <w:noProof/>
        </w:rPr>
        <w:t>25</w:t>
      </w:r>
    </w:p>
    <w:p w14:paraId="79244B9B" w14:textId="56A8F4FD" w:rsidR="00427DED" w:rsidRPr="001652A1" w:rsidRDefault="004311C1" w:rsidP="00427DED">
      <w:pPr>
        <w:pStyle w:val="T2"/>
        <w:tabs>
          <w:tab w:val="right" w:leader="dot" w:pos="13994"/>
        </w:tabs>
        <w:rPr>
          <w:smallCaps w:val="0"/>
          <w:noProof/>
          <w:sz w:val="22"/>
          <w:szCs w:val="22"/>
        </w:rPr>
      </w:pPr>
      <w:hyperlink w:anchor="_Toc6991826" w:history="1">
        <w:r w:rsidR="00427DED" w:rsidRPr="001652A1">
          <w:rPr>
            <w:rStyle w:val="Kpr"/>
            <w:rFonts w:eastAsia="SimSun"/>
            <w:noProof/>
          </w:rPr>
          <w:t>MİSYONUMUZ *</w:t>
        </w:r>
        <w:r w:rsidR="00427DED" w:rsidRPr="001652A1">
          <w:rPr>
            <w:noProof/>
            <w:webHidden/>
          </w:rPr>
          <w:tab/>
        </w:r>
      </w:hyperlink>
      <w:r w:rsidR="00CB61E9">
        <w:rPr>
          <w:noProof/>
        </w:rPr>
        <w:t>25</w:t>
      </w:r>
    </w:p>
    <w:p w14:paraId="00757120" w14:textId="750A9433" w:rsidR="00427DED" w:rsidRPr="001652A1" w:rsidRDefault="004311C1" w:rsidP="00427DED">
      <w:pPr>
        <w:pStyle w:val="T2"/>
        <w:tabs>
          <w:tab w:val="right" w:leader="dot" w:pos="13994"/>
        </w:tabs>
        <w:rPr>
          <w:smallCaps w:val="0"/>
          <w:noProof/>
          <w:sz w:val="22"/>
          <w:szCs w:val="22"/>
        </w:rPr>
      </w:pPr>
      <w:hyperlink w:anchor="_Toc6991827" w:history="1">
        <w:r w:rsidR="00427DED" w:rsidRPr="001652A1">
          <w:rPr>
            <w:rStyle w:val="Kpr"/>
            <w:rFonts w:eastAsia="SimSun"/>
            <w:noProof/>
          </w:rPr>
          <w:t>VİZYONUMUZ *</w:t>
        </w:r>
        <w:r w:rsidR="00427DED" w:rsidRPr="001652A1">
          <w:rPr>
            <w:noProof/>
            <w:webHidden/>
          </w:rPr>
          <w:tab/>
        </w:r>
      </w:hyperlink>
      <w:r w:rsidR="00CB61E9">
        <w:rPr>
          <w:noProof/>
        </w:rPr>
        <w:t>25</w:t>
      </w:r>
    </w:p>
    <w:p w14:paraId="348176D2" w14:textId="40B6FB41" w:rsidR="00427DED" w:rsidRPr="00C16B13" w:rsidRDefault="004311C1" w:rsidP="00427DED">
      <w:pPr>
        <w:pStyle w:val="T2"/>
        <w:tabs>
          <w:tab w:val="right" w:leader="dot" w:pos="13994"/>
        </w:tabs>
        <w:rPr>
          <w:smallCaps w:val="0"/>
          <w:noProof/>
          <w:sz w:val="22"/>
          <w:szCs w:val="22"/>
        </w:rPr>
      </w:pPr>
      <w:hyperlink w:anchor="_Toc6991828" w:history="1">
        <w:r w:rsidR="00427DED" w:rsidRPr="001652A1">
          <w:rPr>
            <w:rStyle w:val="Kpr"/>
            <w:rFonts w:eastAsia="SimSun"/>
            <w:noProof/>
          </w:rPr>
          <w:t>TEMEL DEĞERLERİMİZ *</w:t>
        </w:r>
        <w:r w:rsidR="00427DED" w:rsidRPr="001652A1">
          <w:rPr>
            <w:noProof/>
            <w:webHidden/>
          </w:rPr>
          <w:tab/>
        </w:r>
      </w:hyperlink>
      <w:r w:rsidR="00CB61E9">
        <w:rPr>
          <w:noProof/>
        </w:rPr>
        <w:t>25</w:t>
      </w:r>
    </w:p>
    <w:p w14:paraId="65B837D8" w14:textId="69998249" w:rsidR="00427DED" w:rsidRPr="00C16B13" w:rsidRDefault="004311C1" w:rsidP="00427DED">
      <w:pPr>
        <w:pStyle w:val="T1"/>
        <w:tabs>
          <w:tab w:val="right" w:leader="dot" w:pos="13994"/>
        </w:tabs>
        <w:rPr>
          <w:b w:val="0"/>
          <w:bCs w:val="0"/>
          <w:caps w:val="0"/>
          <w:noProof/>
          <w:sz w:val="22"/>
          <w:szCs w:val="22"/>
        </w:rPr>
      </w:pPr>
      <w:hyperlink w:anchor="_Toc6991829" w:history="1">
        <w:r w:rsidR="00427DED" w:rsidRPr="002842DF">
          <w:rPr>
            <w:rStyle w:val="Kpr"/>
            <w:rFonts w:eastAsia="SimSun"/>
            <w:noProof/>
          </w:rPr>
          <w:t>BÖLÜM IV: AMAÇ, HEDEF VE EYLEMLER</w:t>
        </w:r>
        <w:r w:rsidR="00427DED">
          <w:rPr>
            <w:noProof/>
            <w:webHidden/>
          </w:rPr>
          <w:tab/>
        </w:r>
      </w:hyperlink>
      <w:r w:rsidR="00CB61E9">
        <w:rPr>
          <w:noProof/>
        </w:rPr>
        <w:t>28</w:t>
      </w:r>
    </w:p>
    <w:p w14:paraId="674351D7" w14:textId="14314DA0" w:rsidR="00427DED" w:rsidRPr="00C16B13" w:rsidRDefault="004311C1" w:rsidP="00427DED">
      <w:pPr>
        <w:pStyle w:val="T2"/>
        <w:tabs>
          <w:tab w:val="right" w:leader="dot" w:pos="13994"/>
        </w:tabs>
        <w:rPr>
          <w:smallCaps w:val="0"/>
          <w:noProof/>
          <w:sz w:val="22"/>
          <w:szCs w:val="22"/>
        </w:rPr>
      </w:pPr>
      <w:hyperlink w:anchor="_Toc6991830" w:history="1">
        <w:r w:rsidR="00427DED" w:rsidRPr="002842DF">
          <w:rPr>
            <w:rStyle w:val="Kpr"/>
            <w:rFonts w:eastAsia="SimSun"/>
            <w:noProof/>
          </w:rPr>
          <w:t>TEMA I: EĞİTİM VE ÖĞRETİME ERİŞİM</w:t>
        </w:r>
        <w:r w:rsidR="00427DED">
          <w:rPr>
            <w:noProof/>
            <w:webHidden/>
          </w:rPr>
          <w:tab/>
        </w:r>
      </w:hyperlink>
      <w:r w:rsidR="00CB61E9">
        <w:rPr>
          <w:noProof/>
        </w:rPr>
        <w:t>28</w:t>
      </w:r>
    </w:p>
    <w:p w14:paraId="1CA78AB6" w14:textId="425027C6" w:rsidR="00427DED" w:rsidRPr="00C16B13" w:rsidRDefault="004311C1" w:rsidP="00427DED">
      <w:pPr>
        <w:pStyle w:val="T3"/>
        <w:tabs>
          <w:tab w:val="right" w:leader="dot" w:pos="13994"/>
        </w:tabs>
        <w:rPr>
          <w:i w:val="0"/>
          <w:iCs w:val="0"/>
          <w:noProof/>
          <w:sz w:val="22"/>
          <w:szCs w:val="22"/>
        </w:rPr>
      </w:pPr>
      <w:hyperlink w:anchor="_Toc6991831" w:history="1">
        <w:r w:rsidR="00427DED" w:rsidRPr="002842DF">
          <w:rPr>
            <w:rStyle w:val="Kpr"/>
            <w:rFonts w:eastAsia="SimSun"/>
            <w:noProof/>
          </w:rPr>
          <w:t>Stratejik Amaç 1:</w:t>
        </w:r>
        <w:r w:rsidR="00427DED">
          <w:rPr>
            <w:noProof/>
            <w:webHidden/>
          </w:rPr>
          <w:tab/>
        </w:r>
      </w:hyperlink>
      <w:r w:rsidR="00CB61E9">
        <w:rPr>
          <w:noProof/>
        </w:rPr>
        <w:t>28</w:t>
      </w:r>
    </w:p>
    <w:p w14:paraId="62812748" w14:textId="46C39048" w:rsidR="00427DED" w:rsidRPr="00C16B13" w:rsidRDefault="004311C1" w:rsidP="00427DED">
      <w:pPr>
        <w:pStyle w:val="T2"/>
        <w:tabs>
          <w:tab w:val="right" w:leader="dot" w:pos="13994"/>
        </w:tabs>
        <w:rPr>
          <w:smallCaps w:val="0"/>
          <w:noProof/>
          <w:sz w:val="22"/>
          <w:szCs w:val="22"/>
        </w:rPr>
      </w:pPr>
      <w:hyperlink w:anchor="_Toc6991832" w:history="1">
        <w:r w:rsidR="00427DED" w:rsidRPr="002842DF">
          <w:rPr>
            <w:rStyle w:val="Kpr"/>
            <w:rFonts w:eastAsia="SimSun"/>
            <w:noProof/>
          </w:rPr>
          <w:t>TEMA II: EĞİTİM VE ÖĞRETİMDE KALİTENİN ARTIRILMASI</w:t>
        </w:r>
        <w:r w:rsidR="00427DED">
          <w:rPr>
            <w:noProof/>
            <w:webHidden/>
          </w:rPr>
          <w:tab/>
        </w:r>
      </w:hyperlink>
      <w:r w:rsidR="00CB61E9">
        <w:rPr>
          <w:noProof/>
        </w:rPr>
        <w:t>31</w:t>
      </w:r>
    </w:p>
    <w:p w14:paraId="0FCCD3B8" w14:textId="0CC4EE05" w:rsidR="00427DED" w:rsidRPr="00C16B13" w:rsidRDefault="004311C1" w:rsidP="00427DED">
      <w:pPr>
        <w:pStyle w:val="T3"/>
        <w:tabs>
          <w:tab w:val="right" w:leader="dot" w:pos="13994"/>
        </w:tabs>
        <w:rPr>
          <w:i w:val="0"/>
          <w:iCs w:val="0"/>
          <w:noProof/>
          <w:sz w:val="22"/>
          <w:szCs w:val="22"/>
        </w:rPr>
      </w:pPr>
      <w:hyperlink w:anchor="_Toc6991833" w:history="1">
        <w:r w:rsidR="00427DED" w:rsidRPr="002842DF">
          <w:rPr>
            <w:rStyle w:val="Kpr"/>
            <w:rFonts w:eastAsia="SimSun"/>
            <w:noProof/>
          </w:rPr>
          <w:t>Stratejik Amaç 2:</w:t>
        </w:r>
        <w:r w:rsidR="00427DED">
          <w:rPr>
            <w:noProof/>
            <w:webHidden/>
          </w:rPr>
          <w:tab/>
        </w:r>
      </w:hyperlink>
      <w:r w:rsidR="00CB61E9">
        <w:rPr>
          <w:noProof/>
        </w:rPr>
        <w:t>31</w:t>
      </w:r>
    </w:p>
    <w:p w14:paraId="3FE2F629" w14:textId="3C82798A" w:rsidR="00427DED" w:rsidRPr="00C16B13" w:rsidRDefault="004311C1" w:rsidP="00427DED">
      <w:pPr>
        <w:pStyle w:val="T3"/>
        <w:tabs>
          <w:tab w:val="right" w:leader="dot" w:pos="13994"/>
        </w:tabs>
        <w:rPr>
          <w:i w:val="0"/>
          <w:iCs w:val="0"/>
          <w:noProof/>
          <w:sz w:val="22"/>
          <w:szCs w:val="22"/>
        </w:rPr>
      </w:pPr>
      <w:hyperlink w:anchor="_Toc6991834" w:history="1">
        <w:r w:rsidR="00427DED" w:rsidRPr="002842DF">
          <w:rPr>
            <w:rStyle w:val="Kpr"/>
            <w:rFonts w:ascii="Times New Roman" w:eastAsia="SimSun" w:hAnsi="Times New Roman"/>
            <w:noProof/>
          </w:rPr>
          <w:t>Stratejik Hedef 2.1.  Velileri de sürece dâhil eden rehberlik anlayışı ile öğrencilerimizin başarı düzeylerini yükseltmek, ruhsal ve fiziksel gelişimlerine yönelik faaliyetlere katılım oranını artırmak.</w:t>
        </w:r>
        <w:r w:rsidR="00427DED">
          <w:rPr>
            <w:noProof/>
            <w:webHidden/>
          </w:rPr>
          <w:tab/>
        </w:r>
      </w:hyperlink>
      <w:r w:rsidR="0033307D">
        <w:rPr>
          <w:noProof/>
        </w:rPr>
        <w:t>31</w:t>
      </w:r>
    </w:p>
    <w:p w14:paraId="010A6534" w14:textId="3D76FE17" w:rsidR="00427DED" w:rsidRPr="00C16B13" w:rsidRDefault="004311C1" w:rsidP="00427DED">
      <w:pPr>
        <w:pStyle w:val="T2"/>
        <w:tabs>
          <w:tab w:val="right" w:leader="dot" w:pos="13994"/>
        </w:tabs>
        <w:rPr>
          <w:smallCaps w:val="0"/>
          <w:noProof/>
          <w:sz w:val="22"/>
          <w:szCs w:val="22"/>
        </w:rPr>
      </w:pPr>
      <w:hyperlink w:anchor="_Toc6991835" w:history="1">
        <w:r w:rsidR="00427DED" w:rsidRPr="002842DF">
          <w:rPr>
            <w:rStyle w:val="Kpr"/>
            <w:rFonts w:eastAsia="SimSun"/>
            <w:noProof/>
          </w:rPr>
          <w:t>TEMA III: KURUMSAL KAPASİTE</w:t>
        </w:r>
        <w:r w:rsidR="00427DED">
          <w:rPr>
            <w:noProof/>
            <w:webHidden/>
          </w:rPr>
          <w:tab/>
        </w:r>
      </w:hyperlink>
      <w:r w:rsidR="0033307D">
        <w:rPr>
          <w:noProof/>
        </w:rPr>
        <w:t>35</w:t>
      </w:r>
    </w:p>
    <w:p w14:paraId="06D93B5C" w14:textId="48943532" w:rsidR="00427DED" w:rsidRPr="00C16B13" w:rsidRDefault="004311C1" w:rsidP="00427DED">
      <w:pPr>
        <w:pStyle w:val="T3"/>
        <w:tabs>
          <w:tab w:val="right" w:leader="dot" w:pos="13994"/>
        </w:tabs>
        <w:rPr>
          <w:i w:val="0"/>
          <w:iCs w:val="0"/>
          <w:noProof/>
          <w:sz w:val="22"/>
          <w:szCs w:val="22"/>
        </w:rPr>
      </w:pPr>
      <w:hyperlink w:anchor="_Toc6991836" w:history="1">
        <w:r w:rsidR="00427DED" w:rsidRPr="002842DF">
          <w:rPr>
            <w:rStyle w:val="Kpr"/>
            <w:rFonts w:eastAsia="SimSun"/>
            <w:noProof/>
          </w:rPr>
          <w:t>Stratejik Amaç 3:</w:t>
        </w:r>
        <w:r w:rsidR="00427DED">
          <w:rPr>
            <w:noProof/>
            <w:webHidden/>
          </w:rPr>
          <w:tab/>
        </w:r>
      </w:hyperlink>
      <w:r w:rsidR="0033307D">
        <w:rPr>
          <w:noProof/>
        </w:rPr>
        <w:t>35</w:t>
      </w:r>
    </w:p>
    <w:p w14:paraId="56C6E621" w14:textId="3FF69934" w:rsidR="00427DED" w:rsidRPr="00C16B13" w:rsidRDefault="004311C1" w:rsidP="00427DED">
      <w:pPr>
        <w:pStyle w:val="T3"/>
        <w:tabs>
          <w:tab w:val="right" w:leader="dot" w:pos="13994"/>
        </w:tabs>
        <w:rPr>
          <w:i w:val="0"/>
          <w:iCs w:val="0"/>
          <w:noProof/>
          <w:sz w:val="22"/>
          <w:szCs w:val="22"/>
        </w:rPr>
      </w:pPr>
      <w:hyperlink w:anchor="_Toc6991837" w:history="1">
        <w:r w:rsidR="00427DED" w:rsidRPr="002842DF">
          <w:rPr>
            <w:rStyle w:val="Kpr"/>
            <w:rFonts w:ascii="Times New Roman" w:eastAsia="SimSun" w:hAnsi="Times New Roman"/>
            <w:noProof/>
          </w:rPr>
          <w:t>Stratejik Hedef 3.1.  Okulumuzdaki insan kaynağının niteliğini geliştirmek, okulumuzu verimli bir mali yapı ile belirlenen kurum standartlarına uygun hale getirmek.</w:t>
        </w:r>
        <w:r w:rsidR="00427DED">
          <w:rPr>
            <w:noProof/>
            <w:webHidden/>
          </w:rPr>
          <w:tab/>
        </w:r>
      </w:hyperlink>
      <w:r w:rsidR="0033307D">
        <w:rPr>
          <w:noProof/>
        </w:rPr>
        <w:t>35</w:t>
      </w:r>
    </w:p>
    <w:p w14:paraId="27775DB0" w14:textId="49122D48" w:rsidR="00427DED" w:rsidRPr="00C16B13" w:rsidRDefault="004311C1" w:rsidP="00427DED">
      <w:pPr>
        <w:pStyle w:val="T1"/>
        <w:tabs>
          <w:tab w:val="right" w:leader="dot" w:pos="13994"/>
        </w:tabs>
        <w:rPr>
          <w:b w:val="0"/>
          <w:bCs w:val="0"/>
          <w:caps w:val="0"/>
          <w:noProof/>
          <w:sz w:val="22"/>
          <w:szCs w:val="22"/>
        </w:rPr>
      </w:pPr>
      <w:hyperlink w:anchor="_Toc6991838" w:history="1">
        <w:r w:rsidR="00427DED" w:rsidRPr="002842DF">
          <w:rPr>
            <w:rStyle w:val="Kpr"/>
            <w:rFonts w:eastAsia="SimSun"/>
            <w:noProof/>
          </w:rPr>
          <w:t xml:space="preserve">V. BÖLÜM: MALİYETLENDİRME </w:t>
        </w:r>
        <w:r w:rsidR="00427DED">
          <w:rPr>
            <w:noProof/>
            <w:webHidden/>
          </w:rPr>
          <w:tab/>
        </w:r>
      </w:hyperlink>
      <w:r w:rsidR="0033307D">
        <w:rPr>
          <w:noProof/>
        </w:rPr>
        <w:t>38</w:t>
      </w:r>
    </w:p>
    <w:p w14:paraId="2951F511" w14:textId="6AEFF542" w:rsidR="00427DED" w:rsidRPr="00C16B13" w:rsidRDefault="004311C1" w:rsidP="00427DED">
      <w:pPr>
        <w:pStyle w:val="T2"/>
        <w:tabs>
          <w:tab w:val="right" w:leader="dot" w:pos="13994"/>
        </w:tabs>
        <w:rPr>
          <w:smallCaps w:val="0"/>
          <w:noProof/>
          <w:sz w:val="22"/>
          <w:szCs w:val="22"/>
        </w:rPr>
      </w:pPr>
      <w:hyperlink w:anchor="_Toc6991839" w:history="1">
        <w:r w:rsidR="0033307D">
          <w:rPr>
            <w:rStyle w:val="Kpr"/>
            <w:rFonts w:eastAsia="SimSun"/>
            <w:noProof/>
          </w:rPr>
          <w:t>2024</w:t>
        </w:r>
        <w:r w:rsidR="00427DED" w:rsidRPr="002842DF">
          <w:rPr>
            <w:rStyle w:val="Kpr"/>
            <w:rFonts w:eastAsia="SimSun"/>
            <w:noProof/>
          </w:rPr>
          <w:t>-202</w:t>
        </w:r>
        <w:r w:rsidR="0033307D">
          <w:rPr>
            <w:rStyle w:val="Kpr"/>
            <w:rFonts w:eastAsia="SimSun"/>
            <w:noProof/>
          </w:rPr>
          <w:t>8</w:t>
        </w:r>
        <w:r w:rsidR="00427DED" w:rsidRPr="002842DF">
          <w:rPr>
            <w:rStyle w:val="Kpr"/>
            <w:rFonts w:eastAsia="SimSun"/>
            <w:noProof/>
          </w:rPr>
          <w:t xml:space="preserve"> Stratejik Planı Faaliyet/Proje Maliyetlendirme Tablosu</w:t>
        </w:r>
        <w:r w:rsidR="00427DED">
          <w:rPr>
            <w:noProof/>
            <w:webHidden/>
          </w:rPr>
          <w:tab/>
        </w:r>
      </w:hyperlink>
      <w:r w:rsidR="0033307D">
        <w:rPr>
          <w:noProof/>
        </w:rPr>
        <w:t>38</w:t>
      </w:r>
    </w:p>
    <w:p w14:paraId="483355A2" w14:textId="545331FF" w:rsidR="00427DED" w:rsidRPr="00C16B13" w:rsidRDefault="004311C1" w:rsidP="00427DED">
      <w:pPr>
        <w:pStyle w:val="T1"/>
        <w:tabs>
          <w:tab w:val="right" w:leader="dot" w:pos="13994"/>
        </w:tabs>
        <w:rPr>
          <w:b w:val="0"/>
          <w:bCs w:val="0"/>
          <w:caps w:val="0"/>
          <w:noProof/>
          <w:sz w:val="22"/>
          <w:szCs w:val="22"/>
        </w:rPr>
      </w:pPr>
      <w:hyperlink w:anchor="_Toc6991840" w:history="1">
        <w:r w:rsidR="00427DED" w:rsidRPr="002842DF">
          <w:rPr>
            <w:rStyle w:val="Kpr"/>
            <w:rFonts w:eastAsia="SimSun"/>
            <w:noProof/>
          </w:rPr>
          <w:t>VI. BÖLÜM: İZLEME VE DEĞERLENDİRME</w:t>
        </w:r>
        <w:r w:rsidR="00427DED">
          <w:rPr>
            <w:noProof/>
            <w:webHidden/>
          </w:rPr>
          <w:tab/>
        </w:r>
      </w:hyperlink>
      <w:r w:rsidR="0033307D">
        <w:rPr>
          <w:noProof/>
        </w:rPr>
        <w:t>38</w:t>
      </w:r>
    </w:p>
    <w:p w14:paraId="01FD0698" w14:textId="7468F420" w:rsidR="00C16B13" w:rsidRDefault="00427DED" w:rsidP="00427DED">
      <w:r>
        <w:rPr>
          <w:b/>
          <w:bCs/>
        </w:rPr>
        <w:fldChar w:fldCharType="end"/>
      </w:r>
    </w:p>
    <w:p w14:paraId="62F2AE3D" w14:textId="75249D30" w:rsidR="00CB61E9" w:rsidRDefault="00CB61E9" w:rsidP="00DB20CC">
      <w:pPr>
        <w:tabs>
          <w:tab w:val="left" w:pos="3703"/>
        </w:tabs>
        <w:jc w:val="both"/>
        <w:rPr>
          <w:rFonts w:ascii="Times New Roman" w:eastAsia="Adobe Garamond Pro Bold" w:hAnsi="Times New Roman"/>
          <w:b/>
          <w:bCs/>
          <w:spacing w:val="-4"/>
          <w:szCs w:val="24"/>
        </w:rPr>
      </w:pPr>
    </w:p>
    <w:p w14:paraId="46AA14CC" w14:textId="77777777" w:rsidR="00CB61E9" w:rsidRPr="00CB61E9" w:rsidRDefault="00CB61E9" w:rsidP="00CB61E9">
      <w:pPr>
        <w:rPr>
          <w:rFonts w:ascii="Times New Roman" w:eastAsia="Adobe Garamond Pro Bold" w:hAnsi="Times New Roman"/>
          <w:szCs w:val="24"/>
        </w:rPr>
      </w:pPr>
    </w:p>
    <w:p w14:paraId="18AF328D" w14:textId="05EC9EF2" w:rsidR="00CB61E9" w:rsidRDefault="00CB61E9" w:rsidP="00CB61E9">
      <w:pPr>
        <w:rPr>
          <w:rFonts w:ascii="Times New Roman" w:eastAsia="Adobe Garamond Pro Bold" w:hAnsi="Times New Roman"/>
          <w:szCs w:val="24"/>
        </w:rPr>
      </w:pPr>
    </w:p>
    <w:p w14:paraId="619A4C4E" w14:textId="3C4DEC60" w:rsidR="00CB61E9" w:rsidRDefault="00CB61E9" w:rsidP="00CB61E9">
      <w:pPr>
        <w:tabs>
          <w:tab w:val="left" w:pos="2355"/>
        </w:tabs>
        <w:rPr>
          <w:rFonts w:ascii="Times New Roman" w:eastAsia="Adobe Garamond Pro Bold" w:hAnsi="Times New Roman"/>
          <w:szCs w:val="24"/>
        </w:rPr>
      </w:pPr>
      <w:r>
        <w:rPr>
          <w:rFonts w:ascii="Times New Roman" w:eastAsia="Adobe Garamond Pro Bold" w:hAnsi="Times New Roman"/>
          <w:szCs w:val="24"/>
        </w:rPr>
        <w:tab/>
      </w:r>
    </w:p>
    <w:p w14:paraId="6704ADCE" w14:textId="5B8FF243" w:rsidR="0096220A" w:rsidRPr="00CB61E9" w:rsidRDefault="00CB61E9" w:rsidP="00CB61E9">
      <w:pPr>
        <w:tabs>
          <w:tab w:val="left" w:pos="2355"/>
        </w:tabs>
        <w:rPr>
          <w:rFonts w:ascii="Times New Roman" w:eastAsia="Adobe Garamond Pro Bold" w:hAnsi="Times New Roman"/>
          <w:szCs w:val="24"/>
        </w:rPr>
        <w:sectPr w:rsidR="0096220A" w:rsidRPr="00CB61E9" w:rsidSect="00BF6C80">
          <w:headerReference w:type="default" r:id="rId11"/>
          <w:footerReference w:type="default" r:id="rId12"/>
          <w:footerReference w:type="first" r:id="rId13"/>
          <w:pgSz w:w="16838" w:h="11906" w:orient="landscape"/>
          <w:pgMar w:top="1417" w:right="1417" w:bottom="284" w:left="1417" w:header="708" w:footer="708" w:gutter="0"/>
          <w:pgNumType w:start="1" w:chapStyle="1"/>
          <w:cols w:sep="1" w:space="709"/>
          <w:docGrid w:linePitch="360"/>
        </w:sectPr>
      </w:pPr>
      <w:r>
        <w:rPr>
          <w:rFonts w:ascii="Times New Roman" w:eastAsia="Adobe Garamond Pro Bold" w:hAnsi="Times New Roman"/>
          <w:szCs w:val="24"/>
        </w:rPr>
        <w:tab/>
      </w:r>
    </w:p>
    <w:p w14:paraId="13133CC5" w14:textId="77777777" w:rsidR="00BB57AE" w:rsidRPr="00C6205E" w:rsidRDefault="00DD554F" w:rsidP="00C6205E">
      <w:pPr>
        <w:pStyle w:val="Balk1"/>
      </w:pPr>
      <w:bookmarkStart w:id="1" w:name="_Toc416085123"/>
      <w:bookmarkStart w:id="2" w:name="_Toc529519443"/>
      <w:bookmarkStart w:id="3" w:name="_Toc531097532"/>
      <w:bookmarkStart w:id="4" w:name="_Toc6991805"/>
      <w:r w:rsidRPr="00C6205E">
        <w:lastRenderedPageBreak/>
        <w:t>BÖLÜM I</w:t>
      </w:r>
      <w:bookmarkStart w:id="5" w:name="_Toc416085124"/>
      <w:bookmarkStart w:id="6" w:name="_Toc529519444"/>
      <w:bookmarkEnd w:id="1"/>
      <w:bookmarkEnd w:id="2"/>
      <w:r w:rsidR="00A47F2F" w:rsidRPr="00C6205E">
        <w:t xml:space="preserve">: </w:t>
      </w:r>
      <w:r w:rsidR="00BB57AE" w:rsidRPr="00C6205E">
        <w:t>G</w:t>
      </w:r>
      <w:r w:rsidR="008D4E73" w:rsidRPr="00C6205E">
        <w:t>İRİŞ ve PLAN HAZIRLIK SÜRECİ</w:t>
      </w:r>
      <w:bookmarkStart w:id="7" w:name="_Toc414908124"/>
      <w:bookmarkStart w:id="8" w:name="_Toc415574452"/>
      <w:bookmarkStart w:id="9" w:name="_Toc416085125"/>
      <w:bookmarkStart w:id="10" w:name="_Toc387784720"/>
      <w:bookmarkEnd w:id="3"/>
      <w:bookmarkEnd w:id="4"/>
      <w:bookmarkEnd w:id="5"/>
      <w:bookmarkEnd w:id="6"/>
      <w:bookmarkEnd w:id="7"/>
      <w:bookmarkEnd w:id="8"/>
      <w:r w:rsidR="00C16B13">
        <w:t xml:space="preserve"> </w:t>
      </w:r>
    </w:p>
    <w:bookmarkEnd w:id="9"/>
    <w:p w14:paraId="640F1D8B" w14:textId="77777777" w:rsidR="007F381F" w:rsidRPr="008C6813" w:rsidRDefault="00336BDA" w:rsidP="00E22B8A">
      <w:pPr>
        <w:autoSpaceDE w:val="0"/>
        <w:autoSpaceDN w:val="0"/>
        <w:adjustRightInd w:val="0"/>
        <w:spacing w:after="0"/>
        <w:ind w:firstLine="708"/>
        <w:jc w:val="both"/>
        <w:rPr>
          <w:rFonts w:ascii="Times New Roman" w:hAnsi="Times New Roman"/>
          <w:szCs w:val="24"/>
        </w:rPr>
      </w:pPr>
      <w:r>
        <w:rPr>
          <w:rFonts w:ascii="Times New Roman" w:hAnsi="Times New Roman"/>
          <w:szCs w:val="24"/>
        </w:rPr>
        <w:t>2024</w:t>
      </w:r>
      <w:r w:rsidR="007F381F" w:rsidRPr="008C6813">
        <w:rPr>
          <w:rFonts w:ascii="Times New Roman" w:hAnsi="Times New Roman"/>
          <w:szCs w:val="24"/>
        </w:rPr>
        <w:t>-20</w:t>
      </w:r>
      <w:r>
        <w:rPr>
          <w:rFonts w:ascii="Times New Roman" w:hAnsi="Times New Roman"/>
          <w:szCs w:val="24"/>
        </w:rPr>
        <w:t>28</w:t>
      </w:r>
      <w:r w:rsidR="004962D0" w:rsidRPr="008C6813">
        <w:rPr>
          <w:rFonts w:ascii="Times New Roman" w:hAnsi="Times New Roman"/>
          <w:szCs w:val="24"/>
        </w:rPr>
        <w:t xml:space="preserve"> dönemi stratejik plan</w:t>
      </w:r>
      <w:r w:rsidR="007F381F" w:rsidRPr="008C6813">
        <w:rPr>
          <w:rFonts w:ascii="Times New Roman" w:hAnsi="Times New Roman"/>
          <w:szCs w:val="24"/>
        </w:rPr>
        <w:t xml:space="preserve"> hazırlanması süreci </w:t>
      </w:r>
      <w:r w:rsidR="008B31DB" w:rsidRPr="008C6813">
        <w:rPr>
          <w:rFonts w:ascii="Times New Roman" w:hAnsi="Times New Roman"/>
          <w:szCs w:val="24"/>
        </w:rPr>
        <w:t xml:space="preserve">Üst </w:t>
      </w:r>
      <w:r w:rsidR="007F381F" w:rsidRPr="008C6813">
        <w:rPr>
          <w:rFonts w:ascii="Times New Roman" w:hAnsi="Times New Roman"/>
          <w:szCs w:val="24"/>
        </w:rPr>
        <w:t xml:space="preserve">Kurul ve </w:t>
      </w:r>
      <w:r w:rsidR="008B31DB" w:rsidRPr="008C6813">
        <w:rPr>
          <w:rFonts w:ascii="Times New Roman" w:hAnsi="Times New Roman"/>
          <w:szCs w:val="24"/>
        </w:rPr>
        <w:t>Stratejik Plan E</w:t>
      </w:r>
      <w:r w:rsidR="007F381F" w:rsidRPr="008C6813">
        <w:rPr>
          <w:rFonts w:ascii="Times New Roman" w:hAnsi="Times New Roman"/>
          <w:szCs w:val="24"/>
        </w:rPr>
        <w:t>ki</w:t>
      </w:r>
      <w:r w:rsidR="008B31DB" w:rsidRPr="008C6813">
        <w:rPr>
          <w:rFonts w:ascii="Times New Roman" w:hAnsi="Times New Roman"/>
          <w:szCs w:val="24"/>
        </w:rPr>
        <w:t>bin</w:t>
      </w:r>
      <w:r w:rsidR="007F381F" w:rsidRPr="008C6813">
        <w:rPr>
          <w:rFonts w:ascii="Times New Roman" w:hAnsi="Times New Roman"/>
          <w:szCs w:val="24"/>
        </w:rPr>
        <w:t xml:space="preserve">in </w:t>
      </w:r>
      <w:r w:rsidR="00A47F2F" w:rsidRPr="008C6813">
        <w:rPr>
          <w:rFonts w:ascii="Times New Roman" w:hAnsi="Times New Roman"/>
          <w:szCs w:val="24"/>
        </w:rPr>
        <w:t>oluşturulması</w:t>
      </w:r>
      <w:r w:rsidR="007F381F" w:rsidRPr="008C6813">
        <w:rPr>
          <w:rFonts w:ascii="Times New Roman" w:hAnsi="Times New Roman"/>
          <w:szCs w:val="24"/>
        </w:rPr>
        <w:t xml:space="preserve"> </w:t>
      </w:r>
      <w:r w:rsidR="00A47F2F" w:rsidRPr="008C6813">
        <w:rPr>
          <w:rFonts w:ascii="Times New Roman" w:hAnsi="Times New Roman"/>
          <w:szCs w:val="24"/>
        </w:rPr>
        <w:t xml:space="preserve">ile başlamıştır. Ekip tarafından oluşturulan </w:t>
      </w:r>
      <w:r w:rsidR="00E30F42" w:rsidRPr="008C6813">
        <w:rPr>
          <w:rFonts w:ascii="Times New Roman" w:hAnsi="Times New Roman"/>
          <w:szCs w:val="24"/>
        </w:rPr>
        <w:t>çalışma</w:t>
      </w:r>
      <w:r w:rsidR="00A47F2F" w:rsidRPr="008C6813">
        <w:rPr>
          <w:rFonts w:ascii="Times New Roman" w:hAnsi="Times New Roman"/>
          <w:szCs w:val="24"/>
        </w:rPr>
        <w:t xml:space="preserve"> takvimi kapsamında ilk aşamada durum </w:t>
      </w:r>
      <w:r w:rsidR="004962D0" w:rsidRPr="008C6813">
        <w:rPr>
          <w:rFonts w:ascii="Times New Roman" w:hAnsi="Times New Roman"/>
          <w:szCs w:val="24"/>
        </w:rPr>
        <w:t>analizi çalışmaları yapılmış ve</w:t>
      </w:r>
      <w:r w:rsidR="00A47F2F" w:rsidRPr="008C6813">
        <w:rPr>
          <w:rFonts w:ascii="Times New Roman" w:hAnsi="Times New Roman"/>
          <w:szCs w:val="24"/>
        </w:rPr>
        <w:t xml:space="preserve"> </w:t>
      </w:r>
      <w:r w:rsidR="004962D0" w:rsidRPr="008C6813">
        <w:rPr>
          <w:rFonts w:ascii="Times New Roman" w:hAnsi="Times New Roman"/>
          <w:szCs w:val="24"/>
        </w:rPr>
        <w:t>d</w:t>
      </w:r>
      <w:r w:rsidR="00A47F2F" w:rsidRPr="008C6813">
        <w:rPr>
          <w:rFonts w:ascii="Times New Roman" w:hAnsi="Times New Roman"/>
          <w:szCs w:val="24"/>
        </w:rPr>
        <w:t>urum analizi aşamasında paydaşlarımızın plan sürecine aktif katılımını sağlamak üzere paydaş anketi, toplantı ve görüşmeler yapılmıştır.</w:t>
      </w:r>
    </w:p>
    <w:p w14:paraId="32ED3E61" w14:textId="77777777" w:rsidR="00DD79B7" w:rsidRPr="008C6813" w:rsidRDefault="000D113D" w:rsidP="00E22B8A">
      <w:pPr>
        <w:autoSpaceDE w:val="0"/>
        <w:autoSpaceDN w:val="0"/>
        <w:adjustRightInd w:val="0"/>
        <w:spacing w:after="0"/>
        <w:ind w:firstLine="708"/>
        <w:jc w:val="both"/>
        <w:rPr>
          <w:rFonts w:ascii="Times New Roman" w:hAnsi="Times New Roman"/>
          <w:szCs w:val="24"/>
        </w:rPr>
      </w:pPr>
      <w:bookmarkStart w:id="11" w:name="_Toc416084871"/>
      <w:r w:rsidRPr="008C6813">
        <w:rPr>
          <w:rFonts w:ascii="Times New Roman" w:hAnsi="Times New Roman"/>
          <w:b/>
          <w:bCs/>
          <w:color w:val="000000"/>
          <w:szCs w:val="24"/>
        </w:rPr>
        <w:t xml:space="preserve"> </w:t>
      </w:r>
      <w:bookmarkEnd w:id="11"/>
      <w:r w:rsidR="00E22B8A" w:rsidRPr="008C6813">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14:paraId="527EE3C2" w14:textId="77777777" w:rsidR="008D4E73" w:rsidRPr="008C6813" w:rsidRDefault="008D4E73" w:rsidP="008D4E73">
      <w:pPr>
        <w:rPr>
          <w:rFonts w:ascii="Times New Roman" w:hAnsi="Times New Roman"/>
          <w:szCs w:val="24"/>
        </w:rPr>
      </w:pPr>
    </w:p>
    <w:p w14:paraId="68F45F1E" w14:textId="77777777" w:rsidR="00E22B8A" w:rsidRDefault="004962D0" w:rsidP="00C6205E">
      <w:pPr>
        <w:pStyle w:val="Balk2"/>
      </w:pPr>
      <w:bookmarkStart w:id="12" w:name="_Toc6991806"/>
      <w:r w:rsidRPr="008C6813">
        <w:t>STRATEJİK PLAN ÜST KURULU</w:t>
      </w:r>
      <w:bookmarkEnd w:id="12"/>
    </w:p>
    <w:p w14:paraId="01F1F358" w14:textId="0953DF9B" w:rsidR="004962D0" w:rsidRPr="008C6813" w:rsidRDefault="00E90B8D" w:rsidP="00DD79B7">
      <w:pPr>
        <w:spacing w:after="0" w:line="240" w:lineRule="auto"/>
        <w:rPr>
          <w:rFonts w:ascii="Times New Roman" w:hAnsi="Times New Roman"/>
          <w:b/>
          <w:szCs w:val="24"/>
        </w:rPr>
      </w:pPr>
      <w:r>
        <w:rPr>
          <w:b/>
          <w:sz w:val="20"/>
        </w:rPr>
        <w:t>Tablo</w:t>
      </w:r>
      <w:r>
        <w:rPr>
          <w:b/>
          <w:spacing w:val="-7"/>
          <w:sz w:val="20"/>
        </w:rPr>
        <w:t xml:space="preserve"> </w:t>
      </w:r>
      <w:r>
        <w:rPr>
          <w:b/>
          <w:sz w:val="20"/>
        </w:rPr>
        <w:t>1.</w:t>
      </w:r>
    </w:p>
    <w:tbl>
      <w:tblPr>
        <w:tblStyle w:val="KlavuzuTablo4-Vurgu61"/>
        <w:tblW w:w="0" w:type="auto"/>
        <w:tblLook w:val="04A0" w:firstRow="1" w:lastRow="0" w:firstColumn="1" w:lastColumn="0" w:noHBand="0" w:noVBand="1"/>
      </w:tblPr>
      <w:tblGrid>
        <w:gridCol w:w="3523"/>
        <w:gridCol w:w="1845"/>
        <w:gridCol w:w="3694"/>
        <w:gridCol w:w="1978"/>
      </w:tblGrid>
      <w:tr w:rsidR="002D155D" w:rsidRPr="00C310A4" w14:paraId="5B3FF52A" w14:textId="77777777" w:rsidTr="007C1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gridSpan w:val="2"/>
          </w:tcPr>
          <w:p w14:paraId="3A112A98" w14:textId="77777777" w:rsidR="002D155D" w:rsidRPr="00946764" w:rsidRDefault="002D155D" w:rsidP="00C16B13">
            <w:pPr>
              <w:spacing w:after="0" w:line="240" w:lineRule="auto"/>
              <w:rPr>
                <w:rFonts w:ascii="Times New Roman" w:eastAsia="Calibri" w:hAnsi="Times New Roman"/>
                <w:bCs w:val="0"/>
                <w:color w:val="auto"/>
                <w:sz w:val="22"/>
                <w:szCs w:val="24"/>
                <w:lang w:eastAsia="en-US"/>
              </w:rPr>
            </w:pPr>
            <w:r w:rsidRPr="00946764">
              <w:rPr>
                <w:rFonts w:ascii="Times New Roman" w:eastAsia="Calibri" w:hAnsi="Times New Roman"/>
                <w:bCs w:val="0"/>
                <w:color w:val="auto"/>
                <w:sz w:val="22"/>
                <w:szCs w:val="24"/>
                <w:lang w:eastAsia="en-US"/>
              </w:rPr>
              <w:t>Üst Kurul Bilgileri</w:t>
            </w:r>
          </w:p>
        </w:tc>
        <w:tc>
          <w:tcPr>
            <w:tcW w:w="5672" w:type="dxa"/>
            <w:gridSpan w:val="2"/>
          </w:tcPr>
          <w:p w14:paraId="3F9BE8D4" w14:textId="77777777" w:rsidR="002D155D" w:rsidRPr="00946764" w:rsidRDefault="002D155D" w:rsidP="00C16B1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auto"/>
                <w:sz w:val="22"/>
                <w:szCs w:val="24"/>
                <w:lang w:eastAsia="en-US"/>
              </w:rPr>
            </w:pPr>
            <w:r w:rsidRPr="00946764">
              <w:rPr>
                <w:rFonts w:ascii="Times New Roman" w:eastAsia="Calibri" w:hAnsi="Times New Roman"/>
                <w:bCs w:val="0"/>
                <w:color w:val="auto"/>
                <w:sz w:val="22"/>
                <w:szCs w:val="24"/>
                <w:lang w:eastAsia="en-US"/>
              </w:rPr>
              <w:t>Ekip Bilgileri</w:t>
            </w:r>
          </w:p>
        </w:tc>
      </w:tr>
      <w:tr w:rsidR="00DC07A1" w:rsidRPr="00C310A4" w14:paraId="4D364CC0" w14:textId="77777777" w:rsidTr="007C1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3" w:type="dxa"/>
          </w:tcPr>
          <w:p w14:paraId="3FAD3888" w14:textId="77777777" w:rsidR="002D155D" w:rsidRPr="00C16B13" w:rsidRDefault="002D155D" w:rsidP="00C16B13">
            <w:pPr>
              <w:spacing w:after="0" w:line="240" w:lineRule="auto"/>
              <w:rPr>
                <w:rFonts w:ascii="Times New Roman" w:eastAsia="Calibri" w:hAnsi="Times New Roman"/>
                <w:b w:val="0"/>
                <w:bCs w:val="0"/>
                <w:sz w:val="22"/>
                <w:szCs w:val="24"/>
                <w:lang w:eastAsia="en-US"/>
              </w:rPr>
            </w:pPr>
            <w:r w:rsidRPr="00C16B13">
              <w:rPr>
                <w:rFonts w:ascii="Times New Roman" w:eastAsia="Calibri" w:hAnsi="Times New Roman"/>
                <w:b w:val="0"/>
                <w:bCs w:val="0"/>
                <w:sz w:val="22"/>
                <w:szCs w:val="24"/>
                <w:lang w:eastAsia="en-US"/>
              </w:rPr>
              <w:t>Adı Soyadı</w:t>
            </w:r>
          </w:p>
        </w:tc>
        <w:tc>
          <w:tcPr>
            <w:tcW w:w="1845" w:type="dxa"/>
          </w:tcPr>
          <w:p w14:paraId="735E7EF0" w14:textId="77777777" w:rsidR="002D155D" w:rsidRPr="00C16B13" w:rsidRDefault="002D155D" w:rsidP="00C16B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2"/>
                <w:szCs w:val="24"/>
                <w:lang w:eastAsia="en-US"/>
              </w:rPr>
            </w:pPr>
            <w:r w:rsidRPr="00C16B13">
              <w:rPr>
                <w:rFonts w:ascii="Times New Roman" w:eastAsia="Calibri" w:hAnsi="Times New Roman"/>
                <w:b/>
                <w:sz w:val="22"/>
                <w:szCs w:val="24"/>
                <w:lang w:eastAsia="en-US"/>
              </w:rPr>
              <w:t>Unvanı</w:t>
            </w:r>
          </w:p>
        </w:tc>
        <w:tc>
          <w:tcPr>
            <w:tcW w:w="3694" w:type="dxa"/>
          </w:tcPr>
          <w:p w14:paraId="0B38AC9C" w14:textId="77777777" w:rsidR="002D155D" w:rsidRPr="00C16B13" w:rsidRDefault="002D155D" w:rsidP="00C16B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2"/>
                <w:szCs w:val="24"/>
                <w:lang w:eastAsia="en-US"/>
              </w:rPr>
            </w:pPr>
            <w:r w:rsidRPr="00C16B13">
              <w:rPr>
                <w:rFonts w:ascii="Times New Roman" w:eastAsia="Calibri" w:hAnsi="Times New Roman"/>
                <w:b/>
                <w:sz w:val="22"/>
                <w:szCs w:val="24"/>
                <w:lang w:eastAsia="en-US"/>
              </w:rPr>
              <w:t>Adı Soyadı</w:t>
            </w:r>
          </w:p>
        </w:tc>
        <w:tc>
          <w:tcPr>
            <w:tcW w:w="1978" w:type="dxa"/>
          </w:tcPr>
          <w:p w14:paraId="1842940C" w14:textId="77777777" w:rsidR="002D155D" w:rsidRPr="00C16B13" w:rsidRDefault="002D155D" w:rsidP="00C16B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2"/>
                <w:szCs w:val="24"/>
                <w:lang w:eastAsia="en-US"/>
              </w:rPr>
            </w:pPr>
            <w:r w:rsidRPr="00C16B13">
              <w:rPr>
                <w:rFonts w:ascii="Times New Roman" w:eastAsia="Calibri" w:hAnsi="Times New Roman"/>
                <w:b/>
                <w:sz w:val="22"/>
                <w:szCs w:val="24"/>
                <w:lang w:eastAsia="en-US"/>
              </w:rPr>
              <w:t>Unvanı</w:t>
            </w:r>
          </w:p>
        </w:tc>
      </w:tr>
      <w:tr w:rsidR="00697B5B" w:rsidRPr="00C310A4" w14:paraId="4B6703FD" w14:textId="77777777" w:rsidTr="007C1BFD">
        <w:tc>
          <w:tcPr>
            <w:cnfStyle w:val="001000000000" w:firstRow="0" w:lastRow="0" w:firstColumn="1" w:lastColumn="0" w:oddVBand="0" w:evenVBand="0" w:oddHBand="0" w:evenHBand="0" w:firstRowFirstColumn="0" w:firstRowLastColumn="0" w:lastRowFirstColumn="0" w:lastRowLastColumn="0"/>
            <w:tcW w:w="3523" w:type="dxa"/>
          </w:tcPr>
          <w:p w14:paraId="372B4B06" w14:textId="77777777" w:rsidR="00697B5B" w:rsidRPr="00F623C4" w:rsidRDefault="00697B5B" w:rsidP="00697B5B">
            <w:pPr>
              <w:spacing w:after="0" w:line="240" w:lineRule="auto"/>
              <w:rPr>
                <w:b w:val="0"/>
                <w:sz w:val="20"/>
              </w:rPr>
            </w:pPr>
            <w:r w:rsidRPr="00F623C4">
              <w:rPr>
                <w:b w:val="0"/>
                <w:sz w:val="20"/>
              </w:rPr>
              <w:t>ORHAN YİĞİT</w:t>
            </w:r>
          </w:p>
        </w:tc>
        <w:tc>
          <w:tcPr>
            <w:tcW w:w="1845" w:type="dxa"/>
          </w:tcPr>
          <w:p w14:paraId="12EA06E4" w14:textId="77777777" w:rsidR="00697B5B" w:rsidRDefault="00697B5B" w:rsidP="00697B5B">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Okul Müdürü</w:t>
            </w:r>
          </w:p>
        </w:tc>
        <w:tc>
          <w:tcPr>
            <w:tcW w:w="3694" w:type="dxa"/>
          </w:tcPr>
          <w:p w14:paraId="371706E9" w14:textId="41176848" w:rsidR="00697B5B" w:rsidRDefault="00697B5B" w:rsidP="00697B5B">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AYBÜKE YILDIRIM</w:t>
            </w:r>
          </w:p>
        </w:tc>
        <w:tc>
          <w:tcPr>
            <w:tcW w:w="1978" w:type="dxa"/>
          </w:tcPr>
          <w:p w14:paraId="0970E753" w14:textId="16E22CD6" w:rsidR="00697B5B" w:rsidRDefault="00697B5B" w:rsidP="00697B5B">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730C76">
              <w:rPr>
                <w:sz w:val="20"/>
              </w:rPr>
              <w:t>Sınıf Öğretmeni</w:t>
            </w:r>
          </w:p>
        </w:tc>
      </w:tr>
      <w:tr w:rsidR="00697B5B" w:rsidRPr="00C310A4" w14:paraId="04379F58" w14:textId="77777777" w:rsidTr="007C1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3" w:type="dxa"/>
          </w:tcPr>
          <w:p w14:paraId="4A10DA86" w14:textId="6160DFD2" w:rsidR="00697B5B" w:rsidRPr="00F623C4" w:rsidRDefault="00697B5B" w:rsidP="00697B5B">
            <w:pPr>
              <w:tabs>
                <w:tab w:val="left" w:pos="1770"/>
              </w:tabs>
              <w:spacing w:after="0" w:line="240" w:lineRule="auto"/>
              <w:rPr>
                <w:b w:val="0"/>
                <w:sz w:val="20"/>
              </w:rPr>
            </w:pPr>
            <w:r>
              <w:rPr>
                <w:b w:val="0"/>
                <w:sz w:val="20"/>
              </w:rPr>
              <w:t>FADIL KUTLU</w:t>
            </w:r>
          </w:p>
        </w:tc>
        <w:tc>
          <w:tcPr>
            <w:tcW w:w="1845" w:type="dxa"/>
          </w:tcPr>
          <w:p w14:paraId="039C29D0" w14:textId="77777777" w:rsidR="00697B5B" w:rsidRDefault="00697B5B" w:rsidP="00697B5B">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Müdür Yardımcısı</w:t>
            </w:r>
          </w:p>
        </w:tc>
        <w:tc>
          <w:tcPr>
            <w:tcW w:w="3694" w:type="dxa"/>
          </w:tcPr>
          <w:p w14:paraId="18FCCFF4" w14:textId="6D7AA5F5" w:rsidR="00697B5B" w:rsidRDefault="00697B5B" w:rsidP="00697B5B">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GÜLAY DAYAN</w:t>
            </w:r>
          </w:p>
        </w:tc>
        <w:tc>
          <w:tcPr>
            <w:tcW w:w="1978" w:type="dxa"/>
          </w:tcPr>
          <w:p w14:paraId="35C290BE" w14:textId="68AC903A" w:rsidR="00697B5B" w:rsidRDefault="00697B5B" w:rsidP="00697B5B">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730C76">
              <w:rPr>
                <w:sz w:val="20"/>
              </w:rPr>
              <w:t>Sınıf Öğretmeni</w:t>
            </w:r>
          </w:p>
        </w:tc>
      </w:tr>
      <w:tr w:rsidR="00697B5B" w:rsidRPr="00C310A4" w14:paraId="24E7BF00" w14:textId="77777777" w:rsidTr="007C1BFD">
        <w:tc>
          <w:tcPr>
            <w:cnfStyle w:val="001000000000" w:firstRow="0" w:lastRow="0" w:firstColumn="1" w:lastColumn="0" w:oddVBand="0" w:evenVBand="0" w:oddHBand="0" w:evenHBand="0" w:firstRowFirstColumn="0" w:firstRowLastColumn="0" w:lastRowFirstColumn="0" w:lastRowLastColumn="0"/>
            <w:tcW w:w="3523" w:type="dxa"/>
          </w:tcPr>
          <w:p w14:paraId="64E8B009" w14:textId="6A9932AE" w:rsidR="00697B5B" w:rsidRPr="00F623C4" w:rsidRDefault="00697B5B" w:rsidP="00697B5B">
            <w:pPr>
              <w:spacing w:after="0" w:line="240" w:lineRule="auto"/>
              <w:rPr>
                <w:b w:val="0"/>
                <w:sz w:val="20"/>
              </w:rPr>
            </w:pPr>
            <w:r>
              <w:rPr>
                <w:b w:val="0"/>
                <w:sz w:val="20"/>
              </w:rPr>
              <w:t>BÜŞRA IŞIK</w:t>
            </w:r>
          </w:p>
        </w:tc>
        <w:tc>
          <w:tcPr>
            <w:tcW w:w="1845" w:type="dxa"/>
          </w:tcPr>
          <w:p w14:paraId="4DB62488" w14:textId="46F620B7" w:rsidR="00697B5B" w:rsidRDefault="00697B5B" w:rsidP="00697B5B">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Ana </w:t>
            </w:r>
            <w:r w:rsidRPr="00351D4A">
              <w:rPr>
                <w:sz w:val="20"/>
              </w:rPr>
              <w:t>Sınıf Öğretmeni</w:t>
            </w:r>
          </w:p>
        </w:tc>
        <w:tc>
          <w:tcPr>
            <w:tcW w:w="3694" w:type="dxa"/>
          </w:tcPr>
          <w:p w14:paraId="5FA45863" w14:textId="763D4F86" w:rsidR="00697B5B" w:rsidRDefault="00697B5B" w:rsidP="00697B5B">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ESRA IŞIK</w:t>
            </w:r>
          </w:p>
        </w:tc>
        <w:tc>
          <w:tcPr>
            <w:tcW w:w="1978" w:type="dxa"/>
          </w:tcPr>
          <w:p w14:paraId="3EDFA5C8" w14:textId="5745C2DC" w:rsidR="00697B5B" w:rsidRDefault="00697B5B" w:rsidP="00697B5B">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Sınıf Öğretmeni</w:t>
            </w:r>
          </w:p>
        </w:tc>
      </w:tr>
      <w:tr w:rsidR="00697B5B" w:rsidRPr="00C310A4" w14:paraId="62D78744" w14:textId="77777777" w:rsidTr="007C1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3" w:type="dxa"/>
          </w:tcPr>
          <w:p w14:paraId="69973891" w14:textId="5FA6396D" w:rsidR="00697B5B" w:rsidRPr="00F623C4" w:rsidRDefault="00697B5B" w:rsidP="00697B5B">
            <w:pPr>
              <w:spacing w:after="0" w:line="240" w:lineRule="auto"/>
              <w:rPr>
                <w:b w:val="0"/>
                <w:sz w:val="20"/>
              </w:rPr>
            </w:pPr>
            <w:r>
              <w:rPr>
                <w:b w:val="0"/>
                <w:sz w:val="20"/>
              </w:rPr>
              <w:t>DİLARA AKAGÜN</w:t>
            </w:r>
          </w:p>
        </w:tc>
        <w:tc>
          <w:tcPr>
            <w:tcW w:w="1845" w:type="dxa"/>
          </w:tcPr>
          <w:p w14:paraId="6961FD26" w14:textId="3CB6AC20" w:rsidR="00697B5B" w:rsidRDefault="00697B5B" w:rsidP="00697B5B">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351D4A">
              <w:rPr>
                <w:sz w:val="20"/>
              </w:rPr>
              <w:t>Sınıf Öğretmeni</w:t>
            </w:r>
          </w:p>
        </w:tc>
        <w:tc>
          <w:tcPr>
            <w:tcW w:w="3694" w:type="dxa"/>
          </w:tcPr>
          <w:p w14:paraId="6F3978E9" w14:textId="661D4366" w:rsidR="00697B5B" w:rsidRDefault="00697B5B" w:rsidP="00697B5B">
            <w:pPr>
              <w:spacing w:after="0" w:line="240" w:lineRule="auto"/>
              <w:cnfStyle w:val="000000100000" w:firstRow="0" w:lastRow="0" w:firstColumn="0" w:lastColumn="0" w:oddVBand="0" w:evenVBand="0" w:oddHBand="1" w:evenHBand="0" w:firstRowFirstColumn="0" w:firstRowLastColumn="0" w:lastRowFirstColumn="0" w:lastRowLastColumn="0"/>
              <w:rPr>
                <w:sz w:val="20"/>
              </w:rPr>
            </w:pPr>
          </w:p>
        </w:tc>
        <w:tc>
          <w:tcPr>
            <w:tcW w:w="1978" w:type="dxa"/>
          </w:tcPr>
          <w:p w14:paraId="0AE0883F" w14:textId="2920B06E" w:rsidR="00697B5B" w:rsidRDefault="00697B5B" w:rsidP="00697B5B">
            <w:pPr>
              <w:spacing w:after="0" w:line="240" w:lineRule="auto"/>
              <w:cnfStyle w:val="000000100000" w:firstRow="0" w:lastRow="0" w:firstColumn="0" w:lastColumn="0" w:oddVBand="0" w:evenVBand="0" w:oddHBand="1" w:evenHBand="0" w:firstRowFirstColumn="0" w:firstRowLastColumn="0" w:lastRowFirstColumn="0" w:lastRowLastColumn="0"/>
              <w:rPr>
                <w:sz w:val="20"/>
              </w:rPr>
            </w:pPr>
          </w:p>
        </w:tc>
      </w:tr>
      <w:tr w:rsidR="00156F0C" w:rsidRPr="00C310A4" w14:paraId="74C139AD" w14:textId="77777777" w:rsidTr="007C1BFD">
        <w:tc>
          <w:tcPr>
            <w:cnfStyle w:val="001000000000" w:firstRow="0" w:lastRow="0" w:firstColumn="1" w:lastColumn="0" w:oddVBand="0" w:evenVBand="0" w:oddHBand="0" w:evenHBand="0" w:firstRowFirstColumn="0" w:firstRowLastColumn="0" w:lastRowFirstColumn="0" w:lastRowLastColumn="0"/>
            <w:tcW w:w="3523" w:type="dxa"/>
          </w:tcPr>
          <w:p w14:paraId="016D2641" w14:textId="77777777" w:rsidR="00156F0C" w:rsidRPr="00F623C4" w:rsidRDefault="00156F0C" w:rsidP="00156F0C">
            <w:pPr>
              <w:spacing w:after="0" w:line="240" w:lineRule="auto"/>
              <w:rPr>
                <w:b w:val="0"/>
                <w:sz w:val="20"/>
              </w:rPr>
            </w:pPr>
            <w:r w:rsidRPr="00F623C4">
              <w:rPr>
                <w:b w:val="0"/>
                <w:sz w:val="20"/>
              </w:rPr>
              <w:t>M. CEMAL GÖKYER</w:t>
            </w:r>
          </w:p>
        </w:tc>
        <w:tc>
          <w:tcPr>
            <w:tcW w:w="1845" w:type="dxa"/>
          </w:tcPr>
          <w:p w14:paraId="53614A54" w14:textId="77777777" w:rsidR="00156F0C" w:rsidRDefault="00156F0C" w:rsidP="00156F0C">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Okul Aile Birliği Başkanı</w:t>
            </w:r>
          </w:p>
        </w:tc>
        <w:tc>
          <w:tcPr>
            <w:tcW w:w="3694" w:type="dxa"/>
          </w:tcPr>
          <w:p w14:paraId="566D53A1" w14:textId="6B7E7754" w:rsidR="00156F0C" w:rsidRDefault="00156F0C" w:rsidP="00156F0C">
            <w:pPr>
              <w:spacing w:after="0" w:line="240" w:lineRule="auto"/>
              <w:cnfStyle w:val="000000000000" w:firstRow="0" w:lastRow="0" w:firstColumn="0" w:lastColumn="0" w:oddVBand="0" w:evenVBand="0" w:oddHBand="0" w:evenHBand="0" w:firstRowFirstColumn="0" w:firstRowLastColumn="0" w:lastRowFirstColumn="0" w:lastRowLastColumn="0"/>
              <w:rPr>
                <w:sz w:val="20"/>
              </w:rPr>
            </w:pPr>
          </w:p>
        </w:tc>
        <w:tc>
          <w:tcPr>
            <w:tcW w:w="1978" w:type="dxa"/>
          </w:tcPr>
          <w:p w14:paraId="3B2E27FF" w14:textId="0BAF9F49" w:rsidR="00156F0C" w:rsidRDefault="00156F0C" w:rsidP="00156F0C">
            <w:pPr>
              <w:spacing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156F0C" w:rsidRPr="00C310A4" w14:paraId="7FDBF79A" w14:textId="77777777" w:rsidTr="007C1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3" w:type="dxa"/>
          </w:tcPr>
          <w:p w14:paraId="33CE8C19" w14:textId="7BC435C2" w:rsidR="00156F0C" w:rsidRPr="00F623C4" w:rsidRDefault="00F93D22" w:rsidP="00156F0C">
            <w:pPr>
              <w:spacing w:after="0" w:line="240" w:lineRule="auto"/>
              <w:rPr>
                <w:b w:val="0"/>
                <w:sz w:val="20"/>
              </w:rPr>
            </w:pPr>
            <w:r>
              <w:rPr>
                <w:b w:val="0"/>
                <w:sz w:val="20"/>
              </w:rPr>
              <w:t>SUAT GÖKYER</w:t>
            </w:r>
            <w:r w:rsidR="00156F0C" w:rsidRPr="00F623C4">
              <w:rPr>
                <w:b w:val="0"/>
                <w:sz w:val="20"/>
              </w:rPr>
              <w:t xml:space="preserve"> </w:t>
            </w:r>
          </w:p>
        </w:tc>
        <w:tc>
          <w:tcPr>
            <w:tcW w:w="1845" w:type="dxa"/>
          </w:tcPr>
          <w:p w14:paraId="15E16471" w14:textId="77777777" w:rsidR="00156F0C" w:rsidRDefault="00156F0C" w:rsidP="00156F0C">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Okul Aile Birliği Üyesi</w:t>
            </w:r>
          </w:p>
        </w:tc>
        <w:tc>
          <w:tcPr>
            <w:tcW w:w="3694" w:type="dxa"/>
          </w:tcPr>
          <w:p w14:paraId="02D6EFDD" w14:textId="66B03082" w:rsidR="00156F0C" w:rsidRDefault="00156F0C" w:rsidP="00156F0C">
            <w:pPr>
              <w:spacing w:after="0" w:line="240" w:lineRule="auto"/>
              <w:cnfStyle w:val="000000100000" w:firstRow="0" w:lastRow="0" w:firstColumn="0" w:lastColumn="0" w:oddVBand="0" w:evenVBand="0" w:oddHBand="1" w:evenHBand="0" w:firstRowFirstColumn="0" w:firstRowLastColumn="0" w:lastRowFirstColumn="0" w:lastRowLastColumn="0"/>
              <w:rPr>
                <w:sz w:val="20"/>
              </w:rPr>
            </w:pPr>
          </w:p>
        </w:tc>
        <w:tc>
          <w:tcPr>
            <w:tcW w:w="1978" w:type="dxa"/>
          </w:tcPr>
          <w:p w14:paraId="0ABC963A" w14:textId="50B5BA12" w:rsidR="00156F0C" w:rsidRDefault="00156F0C" w:rsidP="00156F0C">
            <w:pPr>
              <w:spacing w:after="0" w:line="240" w:lineRule="auto"/>
              <w:cnfStyle w:val="000000100000" w:firstRow="0" w:lastRow="0" w:firstColumn="0" w:lastColumn="0" w:oddVBand="0" w:evenVBand="0" w:oddHBand="1" w:evenHBand="0" w:firstRowFirstColumn="0" w:firstRowLastColumn="0" w:lastRowFirstColumn="0" w:lastRowLastColumn="0"/>
              <w:rPr>
                <w:sz w:val="20"/>
              </w:rPr>
            </w:pPr>
          </w:p>
        </w:tc>
      </w:tr>
    </w:tbl>
    <w:p w14:paraId="126935C6" w14:textId="77777777" w:rsidR="004962D0" w:rsidRPr="008C6813" w:rsidRDefault="004962D0" w:rsidP="00DD79B7">
      <w:pPr>
        <w:spacing w:after="0" w:line="240" w:lineRule="auto"/>
        <w:rPr>
          <w:rFonts w:ascii="Times New Roman" w:hAnsi="Times New Roman"/>
          <w:b/>
          <w:szCs w:val="24"/>
        </w:rPr>
      </w:pPr>
    </w:p>
    <w:p w14:paraId="6940A280" w14:textId="77777777" w:rsidR="009272EF" w:rsidRPr="00C6205E" w:rsidRDefault="00C211F8" w:rsidP="00C6205E">
      <w:pPr>
        <w:pStyle w:val="Balk1"/>
      </w:pPr>
      <w:r w:rsidRPr="008C6813">
        <w:br w:type="page"/>
      </w:r>
      <w:bookmarkStart w:id="13" w:name="_Toc416085126"/>
      <w:bookmarkStart w:id="14" w:name="_Toc529519448"/>
      <w:bookmarkStart w:id="15" w:name="_Toc413592934"/>
      <w:bookmarkStart w:id="16" w:name="_Toc531097533"/>
      <w:bookmarkStart w:id="17" w:name="_Toc6991807"/>
      <w:r w:rsidR="00DA7BA3" w:rsidRPr="00C6205E">
        <w:lastRenderedPageBreak/>
        <w:t>BÖLÜM</w:t>
      </w:r>
      <w:r w:rsidR="008F6E2A" w:rsidRPr="00C6205E">
        <w:t xml:space="preserve"> II</w:t>
      </w:r>
      <w:bookmarkEnd w:id="13"/>
      <w:bookmarkEnd w:id="14"/>
      <w:r w:rsidRPr="00C6205E">
        <w:t>:</w:t>
      </w:r>
      <w:bookmarkStart w:id="18" w:name="_Toc416085127"/>
      <w:bookmarkStart w:id="19" w:name="_Toc529519449"/>
      <w:r w:rsidRPr="00C6205E">
        <w:t xml:space="preserve"> </w:t>
      </w:r>
      <w:r w:rsidR="009272EF" w:rsidRPr="00C6205E">
        <w:t>DURUM ANALİZİ</w:t>
      </w:r>
      <w:bookmarkEnd w:id="15"/>
      <w:bookmarkEnd w:id="16"/>
      <w:bookmarkEnd w:id="17"/>
      <w:bookmarkEnd w:id="18"/>
      <w:bookmarkEnd w:id="19"/>
    </w:p>
    <w:p w14:paraId="1B919172" w14:textId="77777777" w:rsidR="00542BBB" w:rsidRDefault="00542BBB" w:rsidP="00542BBB">
      <w:pPr>
        <w:spacing w:before="1" w:line="360" w:lineRule="auto"/>
        <w:ind w:left="958" w:right="1015"/>
        <w:jc w:val="both"/>
        <w:rPr>
          <w:i/>
        </w:rPr>
      </w:pPr>
      <w:bookmarkStart w:id="20" w:name="_Toc531097534"/>
      <w:bookmarkStart w:id="21" w:name="_Toc6991808"/>
      <w:bookmarkEnd w:id="10"/>
      <w:r>
        <w:rPr>
          <w:i/>
        </w:rPr>
        <w:t xml:space="preserve">Durum analizi bölümünde, aşağıdaki hususlarla ilgili analiz ve değerlendirmeler </w:t>
      </w:r>
      <w:r>
        <w:rPr>
          <w:i/>
          <w:spacing w:val="-2"/>
        </w:rPr>
        <w:t>yapılmıştır;</w:t>
      </w:r>
    </w:p>
    <w:p w14:paraId="3A85713F" w14:textId="77777777" w:rsidR="00542BBB" w:rsidRDefault="00542BBB" w:rsidP="00542BBB">
      <w:pPr>
        <w:pStyle w:val="ListeParagraf"/>
        <w:widowControl w:val="0"/>
        <w:numPr>
          <w:ilvl w:val="0"/>
          <w:numId w:val="5"/>
        </w:numPr>
        <w:tabs>
          <w:tab w:val="left" w:pos="1678"/>
        </w:tabs>
        <w:autoSpaceDE w:val="0"/>
        <w:autoSpaceDN w:val="0"/>
        <w:spacing w:after="0" w:line="294" w:lineRule="exact"/>
        <w:contextualSpacing w:val="0"/>
        <w:rPr>
          <w:i/>
        </w:rPr>
      </w:pPr>
      <w:r>
        <w:rPr>
          <w:i/>
        </w:rPr>
        <w:t>Kurumsal</w:t>
      </w:r>
      <w:r>
        <w:rPr>
          <w:i/>
          <w:spacing w:val="-2"/>
        </w:rPr>
        <w:t xml:space="preserve"> tarihçe</w:t>
      </w:r>
    </w:p>
    <w:p w14:paraId="2C564585" w14:textId="77777777" w:rsidR="00542BBB" w:rsidRDefault="00542BBB" w:rsidP="00542BBB">
      <w:pPr>
        <w:pStyle w:val="ListeParagraf"/>
        <w:widowControl w:val="0"/>
        <w:numPr>
          <w:ilvl w:val="0"/>
          <w:numId w:val="5"/>
        </w:numPr>
        <w:tabs>
          <w:tab w:val="left" w:pos="1678"/>
        </w:tabs>
        <w:autoSpaceDE w:val="0"/>
        <w:autoSpaceDN w:val="0"/>
        <w:spacing w:before="142" w:after="0" w:line="240" w:lineRule="auto"/>
        <w:contextualSpacing w:val="0"/>
        <w:rPr>
          <w:i/>
        </w:rPr>
      </w:pPr>
      <w:r>
        <w:rPr>
          <w:i/>
        </w:rPr>
        <w:t>Uygulanmakta</w:t>
      </w:r>
      <w:r>
        <w:rPr>
          <w:i/>
          <w:spacing w:val="-3"/>
        </w:rPr>
        <w:t xml:space="preserve"> </w:t>
      </w:r>
      <w:r>
        <w:rPr>
          <w:i/>
        </w:rPr>
        <w:t>olan</w:t>
      </w:r>
      <w:r>
        <w:rPr>
          <w:i/>
          <w:spacing w:val="-5"/>
        </w:rPr>
        <w:t xml:space="preserve"> </w:t>
      </w:r>
      <w:r>
        <w:rPr>
          <w:i/>
        </w:rPr>
        <w:t>planın</w:t>
      </w:r>
      <w:r>
        <w:rPr>
          <w:i/>
          <w:spacing w:val="-1"/>
        </w:rPr>
        <w:t xml:space="preserve"> </w:t>
      </w:r>
      <w:r>
        <w:rPr>
          <w:i/>
          <w:spacing w:val="-2"/>
        </w:rPr>
        <w:t>değerlendirilmesi</w:t>
      </w:r>
    </w:p>
    <w:p w14:paraId="04B5CBAC" w14:textId="77777777" w:rsidR="00542BBB" w:rsidRDefault="00542BBB" w:rsidP="00542BBB">
      <w:pPr>
        <w:pStyle w:val="ListeParagraf"/>
        <w:widowControl w:val="0"/>
        <w:numPr>
          <w:ilvl w:val="0"/>
          <w:numId w:val="5"/>
        </w:numPr>
        <w:tabs>
          <w:tab w:val="left" w:pos="1678"/>
        </w:tabs>
        <w:autoSpaceDE w:val="0"/>
        <w:autoSpaceDN w:val="0"/>
        <w:spacing w:before="140" w:after="0" w:line="240" w:lineRule="auto"/>
        <w:contextualSpacing w:val="0"/>
        <w:rPr>
          <w:i/>
        </w:rPr>
      </w:pPr>
      <w:r>
        <w:rPr>
          <w:i/>
        </w:rPr>
        <w:t>Mevzuat</w:t>
      </w:r>
      <w:r>
        <w:rPr>
          <w:i/>
          <w:spacing w:val="-4"/>
        </w:rPr>
        <w:t xml:space="preserve"> </w:t>
      </w:r>
      <w:r>
        <w:rPr>
          <w:i/>
          <w:spacing w:val="-2"/>
        </w:rPr>
        <w:t>analizi</w:t>
      </w:r>
    </w:p>
    <w:p w14:paraId="4D533C7B" w14:textId="77777777" w:rsidR="00542BBB" w:rsidRDefault="00542BBB" w:rsidP="00542BBB">
      <w:pPr>
        <w:pStyle w:val="ListeParagraf"/>
        <w:widowControl w:val="0"/>
        <w:numPr>
          <w:ilvl w:val="0"/>
          <w:numId w:val="5"/>
        </w:numPr>
        <w:tabs>
          <w:tab w:val="left" w:pos="1678"/>
        </w:tabs>
        <w:autoSpaceDE w:val="0"/>
        <w:autoSpaceDN w:val="0"/>
        <w:spacing w:before="142" w:after="0" w:line="240" w:lineRule="auto"/>
        <w:contextualSpacing w:val="0"/>
        <w:rPr>
          <w:i/>
        </w:rPr>
      </w:pPr>
      <w:r>
        <w:rPr>
          <w:i/>
        </w:rPr>
        <w:t>Üst</w:t>
      </w:r>
      <w:r>
        <w:rPr>
          <w:i/>
          <w:spacing w:val="-4"/>
        </w:rPr>
        <w:t xml:space="preserve"> </w:t>
      </w:r>
      <w:r>
        <w:rPr>
          <w:i/>
        </w:rPr>
        <w:t>politika</w:t>
      </w:r>
      <w:r>
        <w:rPr>
          <w:i/>
          <w:spacing w:val="-4"/>
        </w:rPr>
        <w:t xml:space="preserve"> </w:t>
      </w:r>
      <w:r>
        <w:rPr>
          <w:i/>
        </w:rPr>
        <w:t>belgelerinin</w:t>
      </w:r>
      <w:r>
        <w:rPr>
          <w:i/>
          <w:spacing w:val="-5"/>
        </w:rPr>
        <w:t xml:space="preserve"> </w:t>
      </w:r>
      <w:r>
        <w:rPr>
          <w:i/>
          <w:spacing w:val="-2"/>
        </w:rPr>
        <w:t>analizi</w:t>
      </w:r>
    </w:p>
    <w:p w14:paraId="0D4420F7" w14:textId="77777777" w:rsidR="00542BBB" w:rsidRDefault="00542BBB" w:rsidP="00542BBB">
      <w:pPr>
        <w:pStyle w:val="ListeParagraf"/>
        <w:widowControl w:val="0"/>
        <w:numPr>
          <w:ilvl w:val="0"/>
          <w:numId w:val="5"/>
        </w:numPr>
        <w:tabs>
          <w:tab w:val="left" w:pos="1678"/>
        </w:tabs>
        <w:autoSpaceDE w:val="0"/>
        <w:autoSpaceDN w:val="0"/>
        <w:spacing w:before="140" w:after="0" w:line="240" w:lineRule="auto"/>
        <w:contextualSpacing w:val="0"/>
        <w:rPr>
          <w:i/>
        </w:rPr>
      </w:pPr>
      <w:r>
        <w:rPr>
          <w:i/>
        </w:rPr>
        <w:t>Faaliyet</w:t>
      </w:r>
      <w:r>
        <w:rPr>
          <w:i/>
          <w:spacing w:val="-5"/>
        </w:rPr>
        <w:t xml:space="preserve"> </w:t>
      </w:r>
      <w:r>
        <w:rPr>
          <w:i/>
        </w:rPr>
        <w:t>alanları</w:t>
      </w:r>
      <w:r>
        <w:rPr>
          <w:i/>
          <w:spacing w:val="-3"/>
        </w:rPr>
        <w:t xml:space="preserve"> </w:t>
      </w:r>
      <w:r>
        <w:rPr>
          <w:i/>
        </w:rPr>
        <w:t>ile</w:t>
      </w:r>
      <w:r>
        <w:rPr>
          <w:i/>
          <w:spacing w:val="-5"/>
        </w:rPr>
        <w:t xml:space="preserve"> </w:t>
      </w:r>
      <w:r>
        <w:rPr>
          <w:i/>
        </w:rPr>
        <w:t>ürün</w:t>
      </w:r>
      <w:r>
        <w:rPr>
          <w:i/>
          <w:spacing w:val="-1"/>
        </w:rPr>
        <w:t xml:space="preserve"> </w:t>
      </w:r>
      <w:r>
        <w:rPr>
          <w:i/>
        </w:rPr>
        <w:t>ve</w:t>
      </w:r>
      <w:r>
        <w:rPr>
          <w:i/>
          <w:spacing w:val="-3"/>
        </w:rPr>
        <w:t xml:space="preserve"> </w:t>
      </w:r>
      <w:r>
        <w:rPr>
          <w:i/>
        </w:rPr>
        <w:t>hizmetlerin</w:t>
      </w:r>
      <w:r>
        <w:rPr>
          <w:i/>
          <w:spacing w:val="-1"/>
        </w:rPr>
        <w:t xml:space="preserve"> </w:t>
      </w:r>
      <w:r>
        <w:rPr>
          <w:i/>
          <w:spacing w:val="-2"/>
        </w:rPr>
        <w:t>belirlenmesi</w:t>
      </w:r>
    </w:p>
    <w:p w14:paraId="09B154E3" w14:textId="77777777" w:rsidR="00542BBB" w:rsidRDefault="00542BBB" w:rsidP="00542BBB">
      <w:pPr>
        <w:pStyle w:val="ListeParagraf"/>
        <w:widowControl w:val="0"/>
        <w:numPr>
          <w:ilvl w:val="0"/>
          <w:numId w:val="5"/>
        </w:numPr>
        <w:tabs>
          <w:tab w:val="left" w:pos="1678"/>
        </w:tabs>
        <w:autoSpaceDE w:val="0"/>
        <w:autoSpaceDN w:val="0"/>
        <w:spacing w:before="140" w:after="0" w:line="240" w:lineRule="auto"/>
        <w:contextualSpacing w:val="0"/>
        <w:rPr>
          <w:i/>
        </w:rPr>
      </w:pPr>
      <w:r>
        <w:rPr>
          <w:i/>
        </w:rPr>
        <w:t>Paydaş</w:t>
      </w:r>
      <w:r>
        <w:rPr>
          <w:i/>
          <w:spacing w:val="-1"/>
        </w:rPr>
        <w:t xml:space="preserve"> </w:t>
      </w:r>
      <w:r>
        <w:rPr>
          <w:i/>
          <w:spacing w:val="-2"/>
        </w:rPr>
        <w:t>analizi</w:t>
      </w:r>
    </w:p>
    <w:p w14:paraId="731241EF" w14:textId="77777777" w:rsidR="00542BBB" w:rsidRDefault="00542BBB" w:rsidP="00542BBB">
      <w:pPr>
        <w:pStyle w:val="ListeParagraf"/>
        <w:widowControl w:val="0"/>
        <w:numPr>
          <w:ilvl w:val="0"/>
          <w:numId w:val="5"/>
        </w:numPr>
        <w:tabs>
          <w:tab w:val="left" w:pos="1678"/>
        </w:tabs>
        <w:autoSpaceDE w:val="0"/>
        <w:autoSpaceDN w:val="0"/>
        <w:spacing w:before="142" w:after="0" w:line="240" w:lineRule="auto"/>
        <w:contextualSpacing w:val="0"/>
        <w:rPr>
          <w:i/>
        </w:rPr>
      </w:pPr>
      <w:r>
        <w:rPr>
          <w:i/>
        </w:rPr>
        <w:t>Kuruluş</w:t>
      </w:r>
      <w:r>
        <w:rPr>
          <w:i/>
          <w:spacing w:val="-2"/>
        </w:rPr>
        <w:t xml:space="preserve"> </w:t>
      </w:r>
      <w:r>
        <w:rPr>
          <w:i/>
        </w:rPr>
        <w:t>içi</w:t>
      </w:r>
      <w:r>
        <w:rPr>
          <w:i/>
          <w:spacing w:val="-2"/>
        </w:rPr>
        <w:t xml:space="preserve"> analiz</w:t>
      </w:r>
    </w:p>
    <w:p w14:paraId="1E7853E1" w14:textId="77777777" w:rsidR="00542BBB" w:rsidRDefault="00542BBB" w:rsidP="00542BBB">
      <w:pPr>
        <w:pStyle w:val="ListeParagraf"/>
        <w:widowControl w:val="0"/>
        <w:numPr>
          <w:ilvl w:val="0"/>
          <w:numId w:val="5"/>
        </w:numPr>
        <w:tabs>
          <w:tab w:val="left" w:pos="1678"/>
        </w:tabs>
        <w:autoSpaceDE w:val="0"/>
        <w:autoSpaceDN w:val="0"/>
        <w:spacing w:before="140" w:after="0" w:line="240" w:lineRule="auto"/>
        <w:contextualSpacing w:val="0"/>
        <w:rPr>
          <w:i/>
        </w:rPr>
      </w:pPr>
      <w:r>
        <w:rPr>
          <w:i/>
        </w:rPr>
        <w:t>Dış</w:t>
      </w:r>
      <w:r>
        <w:rPr>
          <w:i/>
          <w:spacing w:val="-7"/>
        </w:rPr>
        <w:t xml:space="preserve"> </w:t>
      </w:r>
      <w:r>
        <w:rPr>
          <w:i/>
        </w:rPr>
        <w:t>çevre</w:t>
      </w:r>
      <w:r>
        <w:rPr>
          <w:i/>
          <w:spacing w:val="-4"/>
        </w:rPr>
        <w:t xml:space="preserve"> </w:t>
      </w:r>
      <w:r>
        <w:rPr>
          <w:i/>
        </w:rPr>
        <w:t>analizi</w:t>
      </w:r>
      <w:r>
        <w:rPr>
          <w:i/>
          <w:spacing w:val="-4"/>
        </w:rPr>
        <w:t xml:space="preserve"> </w:t>
      </w:r>
      <w:r>
        <w:rPr>
          <w:i/>
        </w:rPr>
        <w:t>(Politik,</w:t>
      </w:r>
      <w:r>
        <w:rPr>
          <w:i/>
          <w:spacing w:val="-4"/>
        </w:rPr>
        <w:t xml:space="preserve"> </w:t>
      </w:r>
      <w:r>
        <w:rPr>
          <w:i/>
        </w:rPr>
        <w:t>ekonomik,</w:t>
      </w:r>
      <w:r>
        <w:rPr>
          <w:i/>
          <w:spacing w:val="-3"/>
        </w:rPr>
        <w:t xml:space="preserve"> </w:t>
      </w:r>
      <w:r>
        <w:rPr>
          <w:i/>
        </w:rPr>
        <w:t>sosyal,</w:t>
      </w:r>
      <w:r>
        <w:rPr>
          <w:i/>
          <w:spacing w:val="-4"/>
        </w:rPr>
        <w:t xml:space="preserve"> </w:t>
      </w:r>
      <w:r>
        <w:rPr>
          <w:i/>
        </w:rPr>
        <w:t>teknolojik,</w:t>
      </w:r>
      <w:r>
        <w:rPr>
          <w:i/>
          <w:spacing w:val="-4"/>
        </w:rPr>
        <w:t xml:space="preserve"> </w:t>
      </w:r>
      <w:r>
        <w:rPr>
          <w:i/>
        </w:rPr>
        <w:t>yasal</w:t>
      </w:r>
      <w:r>
        <w:rPr>
          <w:i/>
          <w:spacing w:val="-3"/>
        </w:rPr>
        <w:t xml:space="preserve"> </w:t>
      </w:r>
      <w:r>
        <w:rPr>
          <w:i/>
        </w:rPr>
        <w:t>ve</w:t>
      </w:r>
      <w:r>
        <w:rPr>
          <w:i/>
          <w:spacing w:val="-4"/>
        </w:rPr>
        <w:t xml:space="preserve"> </w:t>
      </w:r>
      <w:r>
        <w:rPr>
          <w:i/>
        </w:rPr>
        <w:t>çevresel</w:t>
      </w:r>
      <w:r>
        <w:rPr>
          <w:i/>
          <w:spacing w:val="-5"/>
        </w:rPr>
        <w:t xml:space="preserve"> </w:t>
      </w:r>
      <w:r>
        <w:rPr>
          <w:i/>
          <w:spacing w:val="-2"/>
        </w:rPr>
        <w:t>analiz)</w:t>
      </w:r>
    </w:p>
    <w:p w14:paraId="0936A181" w14:textId="77777777" w:rsidR="00542BBB" w:rsidRDefault="00542BBB" w:rsidP="00542BBB">
      <w:pPr>
        <w:pStyle w:val="ListeParagraf"/>
        <w:widowControl w:val="0"/>
        <w:numPr>
          <w:ilvl w:val="0"/>
          <w:numId w:val="5"/>
        </w:numPr>
        <w:tabs>
          <w:tab w:val="left" w:pos="1678"/>
        </w:tabs>
        <w:autoSpaceDE w:val="0"/>
        <w:autoSpaceDN w:val="0"/>
        <w:spacing w:before="139" w:after="0" w:line="240" w:lineRule="auto"/>
        <w:contextualSpacing w:val="0"/>
        <w:rPr>
          <w:i/>
        </w:rPr>
      </w:pPr>
      <w:r>
        <w:rPr>
          <w:i/>
        </w:rPr>
        <w:t>Güçlü</w:t>
      </w:r>
      <w:r>
        <w:rPr>
          <w:i/>
          <w:spacing w:val="-4"/>
        </w:rPr>
        <w:t xml:space="preserve"> </w:t>
      </w:r>
      <w:r>
        <w:rPr>
          <w:i/>
        </w:rPr>
        <w:t>ve</w:t>
      </w:r>
      <w:r>
        <w:rPr>
          <w:i/>
          <w:spacing w:val="-2"/>
        </w:rPr>
        <w:t xml:space="preserve"> </w:t>
      </w:r>
      <w:r>
        <w:rPr>
          <w:i/>
        </w:rPr>
        <w:t>zayıf</w:t>
      </w:r>
      <w:r>
        <w:rPr>
          <w:i/>
          <w:spacing w:val="-4"/>
        </w:rPr>
        <w:t xml:space="preserve"> </w:t>
      </w:r>
      <w:r>
        <w:rPr>
          <w:i/>
        </w:rPr>
        <w:t>yönler</w:t>
      </w:r>
      <w:r>
        <w:rPr>
          <w:i/>
          <w:spacing w:val="-2"/>
        </w:rPr>
        <w:t xml:space="preserve"> </w:t>
      </w:r>
      <w:r>
        <w:rPr>
          <w:i/>
        </w:rPr>
        <w:t>ile</w:t>
      </w:r>
      <w:r>
        <w:rPr>
          <w:i/>
          <w:spacing w:val="-5"/>
        </w:rPr>
        <w:t xml:space="preserve"> </w:t>
      </w:r>
      <w:r>
        <w:rPr>
          <w:i/>
        </w:rPr>
        <w:t>fırsatlar</w:t>
      </w:r>
      <w:r>
        <w:rPr>
          <w:i/>
          <w:spacing w:val="-2"/>
        </w:rPr>
        <w:t xml:space="preserve"> </w:t>
      </w:r>
      <w:r>
        <w:rPr>
          <w:i/>
        </w:rPr>
        <w:t>ve</w:t>
      </w:r>
      <w:r>
        <w:rPr>
          <w:i/>
          <w:spacing w:val="-3"/>
        </w:rPr>
        <w:t xml:space="preserve"> </w:t>
      </w:r>
      <w:r>
        <w:rPr>
          <w:i/>
        </w:rPr>
        <w:t>tehditler</w:t>
      </w:r>
      <w:r>
        <w:rPr>
          <w:i/>
          <w:spacing w:val="-2"/>
        </w:rPr>
        <w:t xml:space="preserve"> </w:t>
      </w:r>
      <w:r>
        <w:rPr>
          <w:i/>
        </w:rPr>
        <w:t>(GZFT)</w:t>
      </w:r>
      <w:r>
        <w:rPr>
          <w:i/>
          <w:spacing w:val="-3"/>
        </w:rPr>
        <w:t xml:space="preserve"> </w:t>
      </w:r>
      <w:r>
        <w:rPr>
          <w:i/>
          <w:spacing w:val="-2"/>
        </w:rPr>
        <w:t>analizi</w:t>
      </w:r>
    </w:p>
    <w:p w14:paraId="0FDE7F46" w14:textId="77777777" w:rsidR="00542BBB" w:rsidRPr="00B33713" w:rsidRDefault="00542BBB" w:rsidP="00542BBB">
      <w:pPr>
        <w:pStyle w:val="ListeParagraf"/>
        <w:widowControl w:val="0"/>
        <w:numPr>
          <w:ilvl w:val="0"/>
          <w:numId w:val="5"/>
        </w:numPr>
        <w:tabs>
          <w:tab w:val="left" w:pos="1678"/>
        </w:tabs>
        <w:autoSpaceDE w:val="0"/>
        <w:autoSpaceDN w:val="0"/>
        <w:spacing w:before="139" w:after="0" w:line="240" w:lineRule="auto"/>
        <w:contextualSpacing w:val="0"/>
        <w:rPr>
          <w:i/>
        </w:rPr>
      </w:pPr>
      <w:r w:rsidRPr="00B33713">
        <w:rPr>
          <w:i/>
        </w:rPr>
        <w:t>Tespit</w:t>
      </w:r>
      <w:r w:rsidRPr="00B33713">
        <w:rPr>
          <w:i/>
          <w:spacing w:val="-3"/>
        </w:rPr>
        <w:t xml:space="preserve"> </w:t>
      </w:r>
      <w:r w:rsidRPr="00B33713">
        <w:rPr>
          <w:i/>
        </w:rPr>
        <w:t>ve</w:t>
      </w:r>
      <w:r w:rsidRPr="00B33713">
        <w:rPr>
          <w:i/>
          <w:spacing w:val="-2"/>
        </w:rPr>
        <w:t xml:space="preserve"> </w:t>
      </w:r>
      <w:r w:rsidRPr="00B33713">
        <w:rPr>
          <w:i/>
        </w:rPr>
        <w:t>ihtiyaçların</w:t>
      </w:r>
      <w:r w:rsidRPr="00B33713">
        <w:rPr>
          <w:i/>
          <w:spacing w:val="-2"/>
        </w:rPr>
        <w:t xml:space="preserve"> belirlenmesi</w:t>
      </w:r>
    </w:p>
    <w:p w14:paraId="53D26362" w14:textId="77777777" w:rsidR="00D869F3" w:rsidRPr="008C6813" w:rsidRDefault="001D2BEC" w:rsidP="00923F6E">
      <w:pPr>
        <w:pStyle w:val="Balk2"/>
        <w:rPr>
          <w:rFonts w:ascii="Times New Roman" w:hAnsi="Times New Roman"/>
          <w:szCs w:val="24"/>
        </w:rPr>
      </w:pPr>
      <w:r w:rsidRPr="00C6205E">
        <w:t>Okulun Kısa Tanıtımı</w:t>
      </w:r>
      <w:r w:rsidR="00373590" w:rsidRPr="008C6813">
        <w:rPr>
          <w:rFonts w:ascii="Times New Roman" w:hAnsi="Times New Roman"/>
          <w:szCs w:val="24"/>
        </w:rPr>
        <w:t xml:space="preserve"> </w:t>
      </w:r>
      <w:bookmarkEnd w:id="20"/>
      <w:bookmarkEnd w:id="21"/>
    </w:p>
    <w:p w14:paraId="493B89E2" w14:textId="77777777" w:rsidR="00156F0C" w:rsidRPr="001652A1" w:rsidRDefault="00156F0C" w:rsidP="00156F0C">
      <w:pPr>
        <w:autoSpaceDE w:val="0"/>
        <w:autoSpaceDN w:val="0"/>
        <w:adjustRightInd w:val="0"/>
        <w:spacing w:after="0" w:line="240" w:lineRule="auto"/>
        <w:ind w:firstLine="708"/>
        <w:jc w:val="both"/>
        <w:rPr>
          <w:rFonts w:ascii="Times New Roman" w:hAnsi="Times New Roman"/>
          <w:szCs w:val="24"/>
        </w:rPr>
      </w:pPr>
      <w:bookmarkStart w:id="22" w:name="_Toc531097535"/>
      <w:bookmarkStart w:id="23" w:name="_Toc6991809"/>
      <w:bookmarkStart w:id="24" w:name="_Toc416085130"/>
      <w:r w:rsidRPr="001652A1">
        <w:rPr>
          <w:rFonts w:ascii="Times New Roman" w:hAnsi="Times New Roman"/>
          <w:szCs w:val="24"/>
        </w:rPr>
        <w:t>Van Merkez İlçe Tuşba’ya bağlı Hıdır Köyünde bulunan okulumuz 1970 yılında 3 derslik ve 1 lojmanlı İlkokul olarak açılmıştır. İlkokuldan mezun olan öğrenciler 8 yıllık öğrenimlerini tamamlamak için taşımalı olarak Kasımoğlu İlköğretim Okuluna gidiyorlardı.2011 yılında yeni yapılan okul binası ile birlikte 8 yıllık eğitim vermeye başlanmıştır.</w:t>
      </w:r>
    </w:p>
    <w:p w14:paraId="0C25706E" w14:textId="77777777" w:rsidR="00156F0C" w:rsidRPr="001652A1" w:rsidRDefault="00156F0C" w:rsidP="00156F0C">
      <w:pPr>
        <w:autoSpaceDE w:val="0"/>
        <w:autoSpaceDN w:val="0"/>
        <w:adjustRightInd w:val="0"/>
        <w:spacing w:after="0" w:line="240" w:lineRule="auto"/>
        <w:ind w:firstLine="708"/>
        <w:jc w:val="both"/>
        <w:rPr>
          <w:rFonts w:ascii="Times New Roman" w:hAnsi="Times New Roman"/>
          <w:szCs w:val="24"/>
        </w:rPr>
      </w:pPr>
      <w:r w:rsidRPr="001652A1">
        <w:rPr>
          <w:rFonts w:ascii="Times New Roman" w:hAnsi="Times New Roman"/>
          <w:szCs w:val="24"/>
        </w:rPr>
        <w:t>Köydeki gençlerin okuma isteği, köylüleri ile beraber öğrenci sayılarındaki artış ile 2011 de 8 yıllık ilköğretim okulu yapılması kararı alınmış ve temelleri atılmıştır.</w:t>
      </w:r>
    </w:p>
    <w:p w14:paraId="1356F0D3" w14:textId="77777777" w:rsidR="00156F0C" w:rsidRPr="001652A1" w:rsidRDefault="00156F0C" w:rsidP="00156F0C">
      <w:pPr>
        <w:autoSpaceDE w:val="0"/>
        <w:autoSpaceDN w:val="0"/>
        <w:adjustRightInd w:val="0"/>
        <w:spacing w:after="0" w:line="240" w:lineRule="auto"/>
        <w:ind w:firstLine="708"/>
        <w:jc w:val="both"/>
        <w:rPr>
          <w:rFonts w:ascii="Times New Roman" w:hAnsi="Times New Roman"/>
          <w:szCs w:val="24"/>
        </w:rPr>
      </w:pPr>
      <w:r w:rsidRPr="001652A1">
        <w:rPr>
          <w:rFonts w:ascii="Times New Roman" w:hAnsi="Times New Roman"/>
          <w:szCs w:val="24"/>
        </w:rPr>
        <w:t>Hıdır İlköğretim Okulu 2011 – 2012 Eğitim Öğretim yılında öğretime açılmıştır. Yeni okulda 8   derslik, 1 bilgisayar teknolojisi sınıfı ve kütüphane bulunmaktadır. Isınması Kaloriferle yapılmaktadır. Köyün eğitim ve öğretime karşı olan tutumu geçmiş yıllarda soğukken, 8 yıllık eğitimin zorunlu olması ile kızlar okula gönderilmeye başlanmış ve eğitimin önemi nispeten anlaşılmış ve köyde okuryazar oranı artmıştır. Okulumuza ikinci kademeye taşımalı olarak 5 km uzaklıktaki Ocaklı Köyünden, 10 km uzaklıktaki Yemlice ve 13 Km uzaklıktaki Akçaören Köyünden öğrenci gelmektedir.</w:t>
      </w:r>
    </w:p>
    <w:p w14:paraId="09617F5C" w14:textId="77777777" w:rsidR="00156F0C" w:rsidRPr="001652A1" w:rsidRDefault="00156F0C" w:rsidP="00156F0C">
      <w:pPr>
        <w:autoSpaceDE w:val="0"/>
        <w:autoSpaceDN w:val="0"/>
        <w:adjustRightInd w:val="0"/>
        <w:spacing w:after="0" w:line="240" w:lineRule="auto"/>
        <w:ind w:firstLine="708"/>
        <w:jc w:val="both"/>
        <w:rPr>
          <w:rFonts w:ascii="Times New Roman" w:hAnsi="Times New Roman"/>
          <w:szCs w:val="24"/>
        </w:rPr>
      </w:pPr>
      <w:r w:rsidRPr="001652A1">
        <w:rPr>
          <w:rFonts w:ascii="Times New Roman" w:hAnsi="Times New Roman"/>
          <w:szCs w:val="24"/>
        </w:rPr>
        <w:t>23 Ekim 2011 tarihindeki deprem nedeniyle daha önce anasınıfı olarak kullanılan 2 derslikli taş bina ağır hasar görmüştür. Depremden sonra anasınıfı prefabrik binaya alınmıştır. Daha önce laboratuvar olarak kullanılan sınıf şimdi anasınıfı için kullanılmaktadır. Okulumuz 2011-2012’de 8 derslik, 1 spor odası ve 1 anasınıfı ile eğitim öğretime devam etmektedir.</w:t>
      </w:r>
    </w:p>
    <w:p w14:paraId="7C5FA271" w14:textId="77777777" w:rsidR="00156F0C" w:rsidRPr="001652A1" w:rsidRDefault="00156F0C" w:rsidP="00156F0C">
      <w:pPr>
        <w:autoSpaceDE w:val="0"/>
        <w:autoSpaceDN w:val="0"/>
        <w:adjustRightInd w:val="0"/>
        <w:spacing w:after="0" w:line="240" w:lineRule="auto"/>
        <w:ind w:firstLine="708"/>
        <w:jc w:val="both"/>
        <w:rPr>
          <w:rFonts w:ascii="Times New Roman" w:hAnsi="Times New Roman"/>
          <w:szCs w:val="24"/>
        </w:rPr>
      </w:pPr>
      <w:r w:rsidRPr="001652A1">
        <w:rPr>
          <w:rFonts w:ascii="Times New Roman" w:hAnsi="Times New Roman"/>
          <w:szCs w:val="24"/>
        </w:rPr>
        <w:t>Yukarıda belirtilen çevresel faktörleri de hesaba katarak,  okulumuzun akademik başarısını artırmak, okul devamsızlığını azaltmak, öğrencilerin daha fazla sosyal ve kültürel faaliyete katılımını sağlamak öncelikli hedefimiz. Bu doğrultuda halihazırda sürdürmekte olduğumuz ev ziyaretleri, öğrenci velilerine yönelik seminerler, öğrenci kulüpleri çatısında düzenlediğimiz faaliyetler, İl ve İlçe Milli Eğitim Müdürlüğü Bünyesinde düzenlenen etkinlik ve çalışmalar gibi okulun akademik ve sosyal başarısını artırmaya yönelik geniş yelpazedeki çalışmalarımızı planlı ve kararlı bir biçimde gündelik eğitim öğretim faaliyetlerimizle harmanlamayı ve sürdürmeyi öngörüyoruz. Bu hedefimiz doğrultusunda öğrenci, öğretmen, veli ve yerel unsurların da katkısı ve katılımını sağlamak amacıyla bütün bu unsurları okulun yönetimi ve gidişatında söz sahibi yapmak ve onlarda aidiyet ve sahiplenme hissiyatlarını uyandırarak el ele vermek üzere işleyişimizi ve kurumsal yapımızı esnek ve üretken hale getirecek ve işleteceğiz.</w:t>
      </w:r>
    </w:p>
    <w:p w14:paraId="7BE7C7D3" w14:textId="77777777" w:rsidR="00156F0C" w:rsidRPr="001652A1" w:rsidRDefault="00156F0C" w:rsidP="00156F0C">
      <w:pPr>
        <w:autoSpaceDE w:val="0"/>
        <w:autoSpaceDN w:val="0"/>
        <w:adjustRightInd w:val="0"/>
        <w:spacing w:after="0" w:line="240" w:lineRule="auto"/>
        <w:ind w:firstLine="708"/>
        <w:jc w:val="both"/>
        <w:rPr>
          <w:rFonts w:ascii="Times New Roman" w:hAnsi="Times New Roman"/>
          <w:szCs w:val="24"/>
        </w:rPr>
      </w:pPr>
      <w:r w:rsidRPr="001652A1">
        <w:rPr>
          <w:rFonts w:ascii="Times New Roman" w:hAnsi="Times New Roman"/>
          <w:szCs w:val="24"/>
        </w:rPr>
        <w:lastRenderedPageBreak/>
        <w:t xml:space="preserve">Veli ve öğrencilerimiz okulumuza parlak bir gelecek beklentisi ile yaklaşmakta, bu beklentinin yanı sıra okulumuza pek çok değer kazandırmaktadır. Bu karşılıklı alışveriş ve beklentiler ışığında veli-öğrenci-öğretmen arasında sorumluluk bilinci aşılanarak her bireyin görev ve sorumlulukları bu bilinç temelinde yükselecektir. Bugünümüze baktığımızda tüm bu unsurlarla bu temel üzerinde durduğumuzu ve bir ailenin bireyleri olarak hareket edebilme başarısını gösterdiğimizi düşünüyoruz. </w:t>
      </w:r>
    </w:p>
    <w:p w14:paraId="05E9F6BF" w14:textId="77777777" w:rsidR="00156F0C" w:rsidRPr="001652A1" w:rsidRDefault="00156F0C" w:rsidP="00156F0C">
      <w:pPr>
        <w:autoSpaceDE w:val="0"/>
        <w:autoSpaceDN w:val="0"/>
        <w:adjustRightInd w:val="0"/>
        <w:spacing w:after="0" w:line="240" w:lineRule="auto"/>
        <w:ind w:firstLine="708"/>
        <w:jc w:val="both"/>
        <w:rPr>
          <w:rFonts w:ascii="Times New Roman" w:hAnsi="Times New Roman"/>
          <w:szCs w:val="24"/>
        </w:rPr>
      </w:pPr>
      <w:r w:rsidRPr="001652A1">
        <w:rPr>
          <w:rFonts w:ascii="Times New Roman" w:hAnsi="Times New Roman"/>
          <w:szCs w:val="24"/>
        </w:rPr>
        <w:t>Okulumuz şehir merkezinden uzakta olmanın dezavantajlarına sahip olsa da okul personelinin gayreti, genç ve dinamik öğretmen kadrosuyla bu zorluklarla mücadele ederek bunları birer fırsata çevirmenin yollarını aramaktadır. Kendini geliştiren ve hedeflerini her sene biraz daha ileri taşıma ülküsüyle hareket eden bir eğitim kurumu olarak gerek akademik gerekse kültürel, sosyal alanlarda ve spor faaliyetlerinde başarının artırılması ve süreklileşmesi için okulumuzun her bir üyesi 2024-2028 vizyonunu benimsemekte ve bu sorumlulukla hareket etmektedir.</w:t>
      </w:r>
    </w:p>
    <w:p w14:paraId="7BABB20F" w14:textId="77777777" w:rsidR="005A665E" w:rsidRPr="00C6205E" w:rsidRDefault="002D155D" w:rsidP="00C6205E">
      <w:pPr>
        <w:pStyle w:val="Balk2"/>
      </w:pPr>
      <w:r w:rsidRPr="00C6205E">
        <w:t>Okulun Mevcut Durumu</w:t>
      </w:r>
      <w:r w:rsidR="00E63125" w:rsidRPr="00C6205E">
        <w:t>: Temel İstatistikler</w:t>
      </w:r>
      <w:bookmarkEnd w:id="22"/>
      <w:bookmarkEnd w:id="23"/>
    </w:p>
    <w:p w14:paraId="04DADDE4" w14:textId="77777777" w:rsidR="00A07F48" w:rsidRPr="00C6205E" w:rsidRDefault="00A07F48" w:rsidP="00C6205E">
      <w:pPr>
        <w:pStyle w:val="Balk3"/>
      </w:pPr>
      <w:bookmarkStart w:id="25" w:name="_Toc6991810"/>
      <w:r w:rsidRPr="00C6205E">
        <w:t>Okul Künyesi</w:t>
      </w:r>
      <w:bookmarkEnd w:id="25"/>
    </w:p>
    <w:bookmarkEnd w:id="24"/>
    <w:p w14:paraId="5B7F31CB" w14:textId="77777777" w:rsidR="00520266" w:rsidRPr="008C6813" w:rsidRDefault="00A07F48" w:rsidP="00A07F48">
      <w:pPr>
        <w:autoSpaceDE w:val="0"/>
        <w:autoSpaceDN w:val="0"/>
        <w:adjustRightInd w:val="0"/>
        <w:spacing w:after="0" w:line="240" w:lineRule="auto"/>
        <w:ind w:firstLine="708"/>
        <w:jc w:val="both"/>
        <w:rPr>
          <w:rFonts w:ascii="Times New Roman" w:hAnsi="Times New Roman"/>
          <w:szCs w:val="24"/>
        </w:rPr>
      </w:pPr>
      <w:r w:rsidRPr="008C6813">
        <w:rPr>
          <w:rFonts w:ascii="Times New Roman" w:hAnsi="Times New Roman"/>
          <w:szCs w:val="24"/>
        </w:rPr>
        <w:t>Okulumuzun temel girdilerine ilişkin bilgiler altta yer alan okul künyesin</w:t>
      </w:r>
      <w:r w:rsidR="00E67FCA" w:rsidRPr="008C6813">
        <w:rPr>
          <w:rFonts w:ascii="Times New Roman" w:hAnsi="Times New Roman"/>
          <w:szCs w:val="24"/>
        </w:rPr>
        <w:t>e ilişkin tablo</w:t>
      </w:r>
      <w:r w:rsidR="00FF5561" w:rsidRPr="008C6813">
        <w:rPr>
          <w:rFonts w:ascii="Times New Roman" w:hAnsi="Times New Roman"/>
          <w:szCs w:val="24"/>
        </w:rPr>
        <w:t>da</w:t>
      </w:r>
      <w:r w:rsidRPr="008C6813">
        <w:rPr>
          <w:rFonts w:ascii="Times New Roman" w:hAnsi="Times New Roman"/>
          <w:szCs w:val="24"/>
        </w:rPr>
        <w:t xml:space="preserve"> yer almaktadır.</w:t>
      </w:r>
    </w:p>
    <w:p w14:paraId="39A61AE7" w14:textId="77777777" w:rsidR="004803DE" w:rsidRPr="008C6813" w:rsidRDefault="004803DE" w:rsidP="004803DE">
      <w:pPr>
        <w:autoSpaceDE w:val="0"/>
        <w:autoSpaceDN w:val="0"/>
        <w:adjustRightInd w:val="0"/>
        <w:spacing w:after="0" w:line="240" w:lineRule="auto"/>
        <w:jc w:val="both"/>
        <w:rPr>
          <w:rFonts w:ascii="Times New Roman" w:hAnsi="Times New Roman"/>
          <w:szCs w:val="24"/>
        </w:rPr>
      </w:pPr>
    </w:p>
    <w:p w14:paraId="3462E7CF" w14:textId="71B60310" w:rsidR="00FF5561" w:rsidRPr="008C6813" w:rsidRDefault="00FF5561" w:rsidP="00373590">
      <w:pPr>
        <w:autoSpaceDE w:val="0"/>
        <w:autoSpaceDN w:val="0"/>
        <w:adjustRightInd w:val="0"/>
        <w:spacing w:after="0" w:line="240" w:lineRule="auto"/>
        <w:jc w:val="both"/>
        <w:rPr>
          <w:rFonts w:ascii="Times New Roman" w:hAnsi="Times New Roman"/>
          <w:b/>
          <w:szCs w:val="24"/>
        </w:rPr>
      </w:pPr>
      <w:r w:rsidRPr="008C6813">
        <w:rPr>
          <w:rFonts w:ascii="Times New Roman" w:hAnsi="Times New Roman"/>
          <w:b/>
          <w:szCs w:val="24"/>
        </w:rPr>
        <w:t>Temel Bilgiler Tablosu</w:t>
      </w:r>
      <w:r w:rsidR="00E90B8D">
        <w:rPr>
          <w:rFonts w:ascii="Times New Roman" w:hAnsi="Times New Roman"/>
          <w:b/>
          <w:szCs w:val="24"/>
        </w:rPr>
        <w:t xml:space="preserve"> 2</w:t>
      </w:r>
      <w:r w:rsidR="00E67FCA" w:rsidRPr="008C6813">
        <w:rPr>
          <w:rFonts w:ascii="Times New Roman" w:hAnsi="Times New Roman"/>
          <w:b/>
          <w:szCs w:val="24"/>
        </w:rPr>
        <w:t>- Okul Künyesi</w:t>
      </w:r>
      <w:r w:rsidRPr="008C6813">
        <w:rPr>
          <w:rFonts w:ascii="Times New Roman" w:hAnsi="Times New Roman"/>
          <w:b/>
          <w:szCs w:val="24"/>
        </w:rPr>
        <w:t xml:space="preserve"> </w:t>
      </w:r>
    </w:p>
    <w:tbl>
      <w:tblPr>
        <w:tblStyle w:val="KlavuzuTablo4-Vurgu61"/>
        <w:tblW w:w="4900" w:type="pct"/>
        <w:tblLook w:val="04A0" w:firstRow="1" w:lastRow="0" w:firstColumn="1" w:lastColumn="0" w:noHBand="0" w:noVBand="1"/>
      </w:tblPr>
      <w:tblGrid>
        <w:gridCol w:w="1663"/>
        <w:gridCol w:w="992"/>
        <w:gridCol w:w="1546"/>
        <w:gridCol w:w="879"/>
        <w:gridCol w:w="1557"/>
        <w:gridCol w:w="1007"/>
        <w:gridCol w:w="2115"/>
        <w:gridCol w:w="1281"/>
      </w:tblGrid>
      <w:tr w:rsidR="001652A1" w14:paraId="01E915D6" w14:textId="77777777" w:rsidTr="00427DED">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14:paraId="6374D397" w14:textId="77777777" w:rsidR="001652A1" w:rsidRPr="00946764" w:rsidRDefault="001652A1" w:rsidP="007E4D5A">
            <w:pPr>
              <w:rPr>
                <w:color w:val="auto"/>
              </w:rPr>
            </w:pPr>
            <w:r w:rsidRPr="00946764">
              <w:rPr>
                <w:color w:val="auto"/>
              </w:rPr>
              <w:t>İli: VAN</w:t>
            </w:r>
          </w:p>
        </w:tc>
        <w:tc>
          <w:tcPr>
            <w:tcW w:w="2553" w:type="pct"/>
            <w:gridSpan w:val="4"/>
            <w:hideMark/>
          </w:tcPr>
          <w:p w14:paraId="13E6376D" w14:textId="77777777" w:rsidR="001652A1" w:rsidRPr="00946764" w:rsidRDefault="001652A1" w:rsidP="007E4D5A">
            <w:pPr>
              <w:cnfStyle w:val="100000000000" w:firstRow="1" w:lastRow="0" w:firstColumn="0" w:lastColumn="0" w:oddVBand="0" w:evenVBand="0" w:oddHBand="0" w:evenHBand="0" w:firstRowFirstColumn="0" w:firstRowLastColumn="0" w:lastRowFirstColumn="0" w:lastRowLastColumn="0"/>
              <w:rPr>
                <w:color w:val="auto"/>
              </w:rPr>
            </w:pPr>
            <w:r w:rsidRPr="00946764">
              <w:rPr>
                <w:color w:val="auto"/>
              </w:rPr>
              <w:t>İlçesi: TUŞBA</w:t>
            </w:r>
          </w:p>
        </w:tc>
      </w:tr>
      <w:tr w:rsidR="001652A1" w14:paraId="1E199BDB" w14:textId="77777777" w:rsidTr="00427DE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14:paraId="65F75FEC" w14:textId="77777777" w:rsidR="001652A1" w:rsidRDefault="001652A1" w:rsidP="007E4D5A">
            <w:pPr>
              <w:rPr>
                <w:sz w:val="20"/>
              </w:rPr>
            </w:pPr>
            <w:r>
              <w:rPr>
                <w:b w:val="0"/>
                <w:sz w:val="20"/>
              </w:rPr>
              <w:t>Adres:</w:t>
            </w:r>
            <w:r>
              <w:rPr>
                <w:sz w:val="20"/>
              </w:rPr>
              <w:t xml:space="preserve"> </w:t>
            </w:r>
          </w:p>
        </w:tc>
        <w:tc>
          <w:tcPr>
            <w:tcW w:w="1774" w:type="pct"/>
            <w:gridSpan w:val="3"/>
            <w:hideMark/>
          </w:tcPr>
          <w:p w14:paraId="5E27CEE1" w14:textId="77777777" w:rsidR="001652A1" w:rsidRDefault="001652A1" w:rsidP="007E4D5A">
            <w:pPr>
              <w:cnfStyle w:val="000000100000" w:firstRow="0" w:lastRow="0" w:firstColumn="0" w:lastColumn="0" w:oddVBand="0" w:evenVBand="0" w:oddHBand="1" w:evenHBand="0" w:firstRowFirstColumn="0" w:firstRowLastColumn="0" w:lastRowFirstColumn="0" w:lastRowLastColumn="0"/>
              <w:rPr>
                <w:sz w:val="20"/>
              </w:rPr>
            </w:pPr>
            <w:r>
              <w:rPr>
                <w:sz w:val="20"/>
              </w:rPr>
              <w:t>HIDIRKÖY MAH. HIDIRKÖY SOK. NO 87</w:t>
            </w:r>
          </w:p>
        </w:tc>
        <w:tc>
          <w:tcPr>
            <w:tcW w:w="981" w:type="pct"/>
            <w:gridSpan w:val="2"/>
            <w:noWrap/>
            <w:hideMark/>
          </w:tcPr>
          <w:p w14:paraId="38387F08" w14:textId="77777777" w:rsidR="001652A1" w:rsidRDefault="001652A1" w:rsidP="007E4D5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1572" w:type="pct"/>
            <w:gridSpan w:val="2"/>
            <w:hideMark/>
          </w:tcPr>
          <w:p w14:paraId="6A6E21F5" w14:textId="77777777" w:rsidR="001652A1" w:rsidRDefault="001652A1" w:rsidP="007E4D5A">
            <w:pPr>
              <w:cnfStyle w:val="000000100000" w:firstRow="0" w:lastRow="0" w:firstColumn="0" w:lastColumn="0" w:oddVBand="0" w:evenVBand="0" w:oddHBand="1" w:evenHBand="0" w:firstRowFirstColumn="0" w:firstRowLastColumn="0" w:lastRowFirstColumn="0" w:lastRowLastColumn="0"/>
              <w:rPr>
                <w:sz w:val="20"/>
              </w:rPr>
            </w:pPr>
            <w:r>
              <w:rPr>
                <w:sz w:val="20"/>
              </w:rPr>
              <w:t>TUŞBA/VAN</w:t>
            </w:r>
          </w:p>
        </w:tc>
      </w:tr>
      <w:tr w:rsidR="001652A1" w14:paraId="22B4A55A" w14:textId="77777777" w:rsidTr="00427DED">
        <w:trPr>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14:paraId="577CF0F5" w14:textId="77777777" w:rsidR="001652A1" w:rsidRDefault="001652A1" w:rsidP="007E4D5A">
            <w:pPr>
              <w:rPr>
                <w:b w:val="0"/>
                <w:sz w:val="20"/>
              </w:rPr>
            </w:pPr>
            <w:r>
              <w:rPr>
                <w:b w:val="0"/>
                <w:sz w:val="20"/>
              </w:rPr>
              <w:t xml:space="preserve">Telefon Numarası: </w:t>
            </w:r>
          </w:p>
        </w:tc>
        <w:tc>
          <w:tcPr>
            <w:tcW w:w="1774" w:type="pct"/>
            <w:gridSpan w:val="3"/>
            <w:hideMark/>
          </w:tcPr>
          <w:p w14:paraId="6F34BD05" w14:textId="77777777" w:rsidR="001652A1" w:rsidRPr="00D83F65" w:rsidRDefault="001652A1" w:rsidP="007E4D5A">
            <w:pPr>
              <w:cnfStyle w:val="000000000000" w:firstRow="0" w:lastRow="0" w:firstColumn="0" w:lastColumn="0" w:oddVBand="0" w:evenVBand="0" w:oddHBand="0" w:evenHBand="0" w:firstRowFirstColumn="0" w:firstRowLastColumn="0" w:lastRowFirstColumn="0" w:lastRowLastColumn="0"/>
              <w:rPr>
                <w:sz w:val="20"/>
              </w:rPr>
            </w:pPr>
            <w:r w:rsidRPr="00D83F65">
              <w:rPr>
                <w:rFonts w:ascii="Arial" w:hAnsi="Arial" w:cs="Arial"/>
                <w:sz w:val="21"/>
                <w:shd w:val="clear" w:color="auto" w:fill="FFFFFF"/>
              </w:rPr>
              <w:t>04322522178</w:t>
            </w:r>
          </w:p>
        </w:tc>
        <w:tc>
          <w:tcPr>
            <w:tcW w:w="981" w:type="pct"/>
            <w:gridSpan w:val="2"/>
            <w:noWrap/>
            <w:hideMark/>
          </w:tcPr>
          <w:p w14:paraId="554456BC" w14:textId="77777777" w:rsidR="001652A1" w:rsidRDefault="001652A1" w:rsidP="007E4D5A">
            <w:pPr>
              <w:cnfStyle w:val="000000000000" w:firstRow="0" w:lastRow="0" w:firstColumn="0" w:lastColumn="0" w:oddVBand="0" w:evenVBand="0" w:oddHBand="0" w:evenHBand="0" w:firstRowFirstColumn="0" w:firstRowLastColumn="0" w:lastRowFirstColumn="0" w:lastRowLastColumn="0"/>
              <w:rPr>
                <w:b/>
                <w:sz w:val="20"/>
              </w:rPr>
            </w:pPr>
            <w:r>
              <w:rPr>
                <w:b/>
                <w:sz w:val="20"/>
              </w:rPr>
              <w:t>Faks Numarası:</w:t>
            </w:r>
          </w:p>
        </w:tc>
        <w:tc>
          <w:tcPr>
            <w:tcW w:w="1572" w:type="pct"/>
            <w:gridSpan w:val="2"/>
          </w:tcPr>
          <w:p w14:paraId="39C0561F" w14:textId="77777777" w:rsidR="001652A1" w:rsidRPr="00DC1CBF" w:rsidRDefault="001652A1" w:rsidP="007E4D5A">
            <w:pPr>
              <w:cnfStyle w:val="000000000000" w:firstRow="0" w:lastRow="0" w:firstColumn="0" w:lastColumn="0" w:oddVBand="0" w:evenVBand="0" w:oddHBand="0" w:evenHBand="0" w:firstRowFirstColumn="0" w:firstRowLastColumn="0" w:lastRowFirstColumn="0" w:lastRowLastColumn="0"/>
              <w:rPr>
                <w:sz w:val="20"/>
              </w:rPr>
            </w:pPr>
            <w:r w:rsidRPr="00DC1CBF">
              <w:rPr>
                <w:rFonts w:ascii="Arial" w:hAnsi="Arial" w:cs="Arial"/>
                <w:sz w:val="21"/>
                <w:shd w:val="clear" w:color="auto" w:fill="FFFFFF"/>
              </w:rPr>
              <w:t>04322522178</w:t>
            </w:r>
          </w:p>
        </w:tc>
      </w:tr>
      <w:tr w:rsidR="001652A1" w14:paraId="349944BC" w14:textId="77777777" w:rsidTr="00427DE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14:paraId="0738291E" w14:textId="77777777" w:rsidR="001652A1" w:rsidRDefault="001652A1" w:rsidP="007E4D5A">
            <w:pPr>
              <w:rPr>
                <w:b w:val="0"/>
                <w:sz w:val="20"/>
              </w:rPr>
            </w:pPr>
            <w:r>
              <w:rPr>
                <w:b w:val="0"/>
                <w:sz w:val="20"/>
              </w:rPr>
              <w:t>e- Posta Adresi:</w:t>
            </w:r>
          </w:p>
        </w:tc>
        <w:tc>
          <w:tcPr>
            <w:tcW w:w="1774" w:type="pct"/>
            <w:gridSpan w:val="3"/>
            <w:hideMark/>
          </w:tcPr>
          <w:p w14:paraId="108E18F3" w14:textId="17556B1F" w:rsidR="001652A1" w:rsidRDefault="001F02FC" w:rsidP="007E4D5A">
            <w:pPr>
              <w:cnfStyle w:val="000000100000" w:firstRow="0" w:lastRow="0" w:firstColumn="0" w:lastColumn="0" w:oddVBand="0" w:evenVBand="0" w:oddHBand="1" w:evenHBand="0" w:firstRowFirstColumn="0" w:firstRowLastColumn="0" w:lastRowFirstColumn="0" w:lastRowLastColumn="0"/>
              <w:rPr>
                <w:b/>
                <w:sz w:val="20"/>
              </w:rPr>
            </w:pPr>
            <w:r>
              <w:rPr>
                <w:sz w:val="20"/>
              </w:rPr>
              <w:t>hidirilk</w:t>
            </w:r>
            <w:r w:rsidR="001652A1">
              <w:rPr>
                <w:sz w:val="20"/>
              </w:rPr>
              <w:t>okulu@gmail.com</w:t>
            </w:r>
          </w:p>
        </w:tc>
        <w:tc>
          <w:tcPr>
            <w:tcW w:w="981" w:type="pct"/>
            <w:gridSpan w:val="2"/>
            <w:noWrap/>
            <w:hideMark/>
          </w:tcPr>
          <w:p w14:paraId="365FECD5" w14:textId="77777777" w:rsidR="001652A1" w:rsidRDefault="001652A1" w:rsidP="007E4D5A">
            <w:pPr>
              <w:cnfStyle w:val="000000100000" w:firstRow="0" w:lastRow="0" w:firstColumn="0" w:lastColumn="0" w:oddVBand="0" w:evenVBand="0" w:oddHBand="1" w:evenHBand="0" w:firstRowFirstColumn="0" w:firstRowLastColumn="0" w:lastRowFirstColumn="0" w:lastRowLastColumn="0"/>
              <w:rPr>
                <w:b/>
                <w:sz w:val="20"/>
              </w:rPr>
            </w:pPr>
            <w:r>
              <w:rPr>
                <w:b/>
                <w:sz w:val="20"/>
              </w:rPr>
              <w:t>Web sayfası adresi:</w:t>
            </w:r>
          </w:p>
        </w:tc>
        <w:tc>
          <w:tcPr>
            <w:tcW w:w="1572" w:type="pct"/>
            <w:gridSpan w:val="2"/>
            <w:hideMark/>
          </w:tcPr>
          <w:p w14:paraId="190D76F5" w14:textId="3E1F9698" w:rsidR="001652A1" w:rsidRDefault="001F02FC" w:rsidP="007E4D5A">
            <w:pPr>
              <w:cnfStyle w:val="000000100000" w:firstRow="0" w:lastRow="0" w:firstColumn="0" w:lastColumn="0" w:oddVBand="0" w:evenVBand="0" w:oddHBand="1" w:evenHBand="0" w:firstRowFirstColumn="0" w:firstRowLastColumn="0" w:lastRowFirstColumn="0" w:lastRowLastColumn="0"/>
              <w:rPr>
                <w:sz w:val="20"/>
              </w:rPr>
            </w:pPr>
            <w:r>
              <w:rPr>
                <w:sz w:val="20"/>
              </w:rPr>
              <w:t>http://hidirilk</w:t>
            </w:r>
            <w:r w:rsidR="001652A1" w:rsidRPr="00030ADC">
              <w:rPr>
                <w:sz w:val="20"/>
              </w:rPr>
              <w:t>okulu.meb.k12.tr/</w:t>
            </w:r>
          </w:p>
        </w:tc>
      </w:tr>
      <w:tr w:rsidR="001652A1" w14:paraId="6965BB98" w14:textId="77777777" w:rsidTr="00427DED">
        <w:trPr>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14:paraId="76EEAED2" w14:textId="77777777" w:rsidR="001652A1" w:rsidRDefault="001652A1" w:rsidP="007E4D5A">
            <w:pPr>
              <w:rPr>
                <w:b w:val="0"/>
                <w:sz w:val="20"/>
              </w:rPr>
            </w:pPr>
            <w:r>
              <w:rPr>
                <w:b w:val="0"/>
                <w:sz w:val="20"/>
              </w:rPr>
              <w:t>Kurum Kodu:</w:t>
            </w:r>
          </w:p>
        </w:tc>
        <w:tc>
          <w:tcPr>
            <w:tcW w:w="1774" w:type="pct"/>
            <w:gridSpan w:val="3"/>
          </w:tcPr>
          <w:p w14:paraId="3DB595EA" w14:textId="21612D81" w:rsidR="001652A1" w:rsidRDefault="00697B5B" w:rsidP="007E4D5A">
            <w:pPr>
              <w:cnfStyle w:val="000000000000" w:firstRow="0" w:lastRow="0" w:firstColumn="0" w:lastColumn="0" w:oddVBand="0" w:evenVBand="0" w:oddHBand="0" w:evenHBand="0" w:firstRowFirstColumn="0" w:firstRowLastColumn="0" w:lastRowFirstColumn="0" w:lastRowLastColumn="0"/>
              <w:rPr>
                <w:b/>
                <w:sz w:val="20"/>
              </w:rPr>
            </w:pPr>
            <w:r>
              <w:rPr>
                <w:b/>
                <w:sz w:val="20"/>
              </w:rPr>
              <w:t>753238</w:t>
            </w:r>
          </w:p>
        </w:tc>
        <w:tc>
          <w:tcPr>
            <w:tcW w:w="981" w:type="pct"/>
            <w:gridSpan w:val="2"/>
            <w:noWrap/>
            <w:hideMark/>
          </w:tcPr>
          <w:p w14:paraId="7A4513F0" w14:textId="77777777" w:rsidR="001652A1" w:rsidRDefault="001652A1" w:rsidP="007E4D5A">
            <w:pPr>
              <w:cnfStyle w:val="000000000000" w:firstRow="0" w:lastRow="0" w:firstColumn="0" w:lastColumn="0" w:oddVBand="0" w:evenVBand="0" w:oddHBand="0" w:evenHBand="0" w:firstRowFirstColumn="0" w:firstRowLastColumn="0" w:lastRowFirstColumn="0" w:lastRowLastColumn="0"/>
              <w:rPr>
                <w:sz w:val="20"/>
              </w:rPr>
            </w:pPr>
            <w:r>
              <w:rPr>
                <w:b/>
                <w:sz w:val="20"/>
              </w:rPr>
              <w:t>Öğretim Şekli:</w:t>
            </w:r>
          </w:p>
        </w:tc>
        <w:tc>
          <w:tcPr>
            <w:tcW w:w="1572" w:type="pct"/>
            <w:gridSpan w:val="2"/>
            <w:hideMark/>
          </w:tcPr>
          <w:p w14:paraId="471AC789" w14:textId="77777777" w:rsidR="001652A1" w:rsidRDefault="001652A1" w:rsidP="007E4D5A">
            <w:pPr>
              <w:cnfStyle w:val="000000000000" w:firstRow="0" w:lastRow="0" w:firstColumn="0" w:lastColumn="0" w:oddVBand="0" w:evenVBand="0" w:oddHBand="0" w:evenHBand="0" w:firstRowFirstColumn="0" w:firstRowLastColumn="0" w:lastRowFirstColumn="0" w:lastRowLastColumn="0"/>
              <w:rPr>
                <w:sz w:val="20"/>
              </w:rPr>
            </w:pPr>
            <w:r>
              <w:rPr>
                <w:sz w:val="20"/>
              </w:rPr>
              <w:t>Normal Eğitim</w:t>
            </w:r>
          </w:p>
        </w:tc>
      </w:tr>
      <w:tr w:rsidR="001652A1" w14:paraId="43F41FBA" w14:textId="77777777" w:rsidTr="00427DE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14:paraId="7EDA947A" w14:textId="77777777" w:rsidR="001652A1" w:rsidRDefault="001652A1" w:rsidP="007E4D5A">
            <w:pPr>
              <w:rPr>
                <w:sz w:val="20"/>
              </w:rPr>
            </w:pPr>
            <w:r>
              <w:rPr>
                <w:b w:val="0"/>
                <w:sz w:val="20"/>
              </w:rPr>
              <w:t>Okulun Hizmete Giriş Tarihi : 2011-2012</w:t>
            </w:r>
          </w:p>
        </w:tc>
        <w:tc>
          <w:tcPr>
            <w:tcW w:w="981" w:type="pct"/>
            <w:gridSpan w:val="2"/>
            <w:noWrap/>
            <w:hideMark/>
          </w:tcPr>
          <w:p w14:paraId="227EF97E" w14:textId="77777777" w:rsidR="001652A1" w:rsidRDefault="001652A1" w:rsidP="007E4D5A">
            <w:pPr>
              <w:cnfStyle w:val="000000100000" w:firstRow="0" w:lastRow="0" w:firstColumn="0" w:lastColumn="0" w:oddVBand="0" w:evenVBand="0" w:oddHBand="1" w:evenHBand="0" w:firstRowFirstColumn="0" w:firstRowLastColumn="0" w:lastRowFirstColumn="0" w:lastRowLastColumn="0"/>
              <w:rPr>
                <w:b/>
                <w:sz w:val="20"/>
              </w:rPr>
            </w:pPr>
            <w:r>
              <w:rPr>
                <w:b/>
                <w:sz w:val="20"/>
              </w:rPr>
              <w:t xml:space="preserve">Toplam Çalışan </w:t>
            </w:r>
            <w:commentRangeStart w:id="26"/>
            <w:r>
              <w:rPr>
                <w:b/>
                <w:sz w:val="20"/>
              </w:rPr>
              <w:t>Sayıs</w:t>
            </w:r>
            <w:r w:rsidRPr="001652A1">
              <w:rPr>
                <w:b/>
                <w:sz w:val="20"/>
              </w:rPr>
              <w:t>ı</w:t>
            </w:r>
            <w:commentRangeEnd w:id="26"/>
            <w:r w:rsidRPr="001652A1">
              <w:rPr>
                <w:rStyle w:val="AklamaBavurusu"/>
                <w:rFonts w:eastAsia="SimSun"/>
                <w:lang w:val="x-none" w:eastAsia="x-none"/>
              </w:rPr>
              <w:commentReference w:id="26"/>
            </w:r>
            <w:r w:rsidRPr="001652A1">
              <w:rPr>
                <w:b/>
                <w:sz w:val="20"/>
              </w:rPr>
              <w:t>*</w:t>
            </w:r>
          </w:p>
        </w:tc>
        <w:tc>
          <w:tcPr>
            <w:tcW w:w="1572" w:type="pct"/>
            <w:gridSpan w:val="2"/>
          </w:tcPr>
          <w:p w14:paraId="7C362346" w14:textId="005CCB87" w:rsidR="001652A1" w:rsidRDefault="00697B5B" w:rsidP="007E4D5A">
            <w:pPr>
              <w:cnfStyle w:val="000000100000" w:firstRow="0" w:lastRow="0" w:firstColumn="0" w:lastColumn="0" w:oddVBand="0" w:evenVBand="0" w:oddHBand="1" w:evenHBand="0" w:firstRowFirstColumn="0" w:firstRowLastColumn="0" w:lastRowFirstColumn="0" w:lastRowLastColumn="0"/>
              <w:rPr>
                <w:sz w:val="20"/>
              </w:rPr>
            </w:pPr>
            <w:r>
              <w:rPr>
                <w:sz w:val="20"/>
              </w:rPr>
              <w:t>7</w:t>
            </w:r>
          </w:p>
        </w:tc>
      </w:tr>
      <w:tr w:rsidR="001F02FC" w14:paraId="3E210726" w14:textId="77777777" w:rsidTr="00427DED">
        <w:trPr>
          <w:trHeight w:val="20"/>
        </w:trPr>
        <w:tc>
          <w:tcPr>
            <w:cnfStyle w:val="001000000000" w:firstRow="0" w:lastRow="0" w:firstColumn="1" w:lastColumn="0" w:oddVBand="0" w:evenVBand="0" w:oddHBand="0" w:evenHBand="0" w:firstRowFirstColumn="0" w:firstRowLastColumn="0" w:lastRowFirstColumn="0" w:lastRowLastColumn="0"/>
            <w:tcW w:w="673" w:type="pct"/>
            <w:vMerge w:val="restart"/>
            <w:noWrap/>
            <w:hideMark/>
          </w:tcPr>
          <w:p w14:paraId="0772009C" w14:textId="77777777" w:rsidR="001652A1" w:rsidRDefault="001652A1" w:rsidP="007E4D5A">
            <w:pPr>
              <w:rPr>
                <w:b w:val="0"/>
                <w:sz w:val="20"/>
              </w:rPr>
            </w:pPr>
            <w:r>
              <w:rPr>
                <w:b w:val="0"/>
                <w:sz w:val="20"/>
              </w:rPr>
              <w:t>Öğrenci Sayısı:</w:t>
            </w:r>
          </w:p>
        </w:tc>
        <w:tc>
          <w:tcPr>
            <w:tcW w:w="419" w:type="pct"/>
            <w:hideMark/>
          </w:tcPr>
          <w:p w14:paraId="3B8E1293" w14:textId="77777777" w:rsidR="001652A1" w:rsidRDefault="001652A1" w:rsidP="007E4D5A">
            <w:pPr>
              <w:cnfStyle w:val="000000000000" w:firstRow="0" w:lastRow="0" w:firstColumn="0" w:lastColumn="0" w:oddVBand="0" w:evenVBand="0" w:oddHBand="0" w:evenHBand="0" w:firstRowFirstColumn="0" w:firstRowLastColumn="0" w:lastRowFirstColumn="0" w:lastRowLastColumn="0"/>
              <w:rPr>
                <w:sz w:val="20"/>
              </w:rPr>
            </w:pPr>
            <w:r>
              <w:rPr>
                <w:sz w:val="20"/>
              </w:rPr>
              <w:t>Kız</w:t>
            </w:r>
          </w:p>
        </w:tc>
        <w:tc>
          <w:tcPr>
            <w:tcW w:w="1355" w:type="pct"/>
            <w:gridSpan w:val="2"/>
          </w:tcPr>
          <w:p w14:paraId="546B6A31" w14:textId="5B5C0AE8" w:rsidR="001652A1" w:rsidRDefault="00697B5B" w:rsidP="007E4D5A">
            <w:pPr>
              <w:cnfStyle w:val="000000000000" w:firstRow="0" w:lastRow="0" w:firstColumn="0" w:lastColumn="0" w:oddVBand="0" w:evenVBand="0" w:oddHBand="0" w:evenHBand="0" w:firstRowFirstColumn="0" w:firstRowLastColumn="0" w:lastRowFirstColumn="0" w:lastRowLastColumn="0"/>
              <w:rPr>
                <w:sz w:val="20"/>
              </w:rPr>
            </w:pPr>
            <w:r>
              <w:rPr>
                <w:sz w:val="20"/>
              </w:rPr>
              <w:t>32</w:t>
            </w:r>
          </w:p>
        </w:tc>
        <w:tc>
          <w:tcPr>
            <w:tcW w:w="576" w:type="pct"/>
            <w:vMerge w:val="restart"/>
            <w:noWrap/>
            <w:hideMark/>
          </w:tcPr>
          <w:p w14:paraId="37D5BD02" w14:textId="77777777" w:rsidR="001652A1" w:rsidRDefault="001652A1" w:rsidP="007E4D5A">
            <w:pPr>
              <w:cnfStyle w:val="000000000000" w:firstRow="0" w:lastRow="0" w:firstColumn="0" w:lastColumn="0" w:oddVBand="0" w:evenVBand="0" w:oddHBand="0" w:evenHBand="0" w:firstRowFirstColumn="0" w:firstRowLastColumn="0" w:lastRowFirstColumn="0" w:lastRowLastColumn="0"/>
              <w:rPr>
                <w:b/>
                <w:sz w:val="20"/>
              </w:rPr>
            </w:pPr>
            <w:r>
              <w:rPr>
                <w:b/>
                <w:sz w:val="20"/>
              </w:rPr>
              <w:t>Öğretmen Sayısı</w:t>
            </w:r>
          </w:p>
        </w:tc>
        <w:tc>
          <w:tcPr>
            <w:tcW w:w="405" w:type="pct"/>
            <w:hideMark/>
          </w:tcPr>
          <w:p w14:paraId="1DC0BC16" w14:textId="77777777" w:rsidR="001652A1" w:rsidRDefault="001652A1" w:rsidP="007E4D5A">
            <w:pPr>
              <w:cnfStyle w:val="000000000000" w:firstRow="0" w:lastRow="0" w:firstColumn="0" w:lastColumn="0" w:oddVBand="0" w:evenVBand="0" w:oddHBand="0" w:evenHBand="0" w:firstRowFirstColumn="0" w:firstRowLastColumn="0" w:lastRowFirstColumn="0" w:lastRowLastColumn="0"/>
              <w:rPr>
                <w:sz w:val="20"/>
              </w:rPr>
            </w:pPr>
            <w:r>
              <w:rPr>
                <w:sz w:val="20"/>
              </w:rPr>
              <w:t>Kadın</w:t>
            </w:r>
          </w:p>
        </w:tc>
        <w:tc>
          <w:tcPr>
            <w:tcW w:w="1572" w:type="pct"/>
            <w:gridSpan w:val="2"/>
          </w:tcPr>
          <w:p w14:paraId="05FC60FA" w14:textId="66D6F807" w:rsidR="001652A1" w:rsidRDefault="00697B5B" w:rsidP="007E4D5A">
            <w:pPr>
              <w:cnfStyle w:val="000000000000" w:firstRow="0" w:lastRow="0" w:firstColumn="0" w:lastColumn="0" w:oddVBand="0" w:evenVBand="0" w:oddHBand="0" w:evenHBand="0" w:firstRowFirstColumn="0" w:firstRowLastColumn="0" w:lastRowFirstColumn="0" w:lastRowLastColumn="0"/>
              <w:rPr>
                <w:sz w:val="20"/>
              </w:rPr>
            </w:pPr>
            <w:r>
              <w:rPr>
                <w:sz w:val="20"/>
              </w:rPr>
              <w:t>5</w:t>
            </w:r>
          </w:p>
        </w:tc>
      </w:tr>
      <w:tr w:rsidR="001F02FC" w14:paraId="26411ADF" w14:textId="77777777" w:rsidTr="00427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141C1CB7" w14:textId="77777777" w:rsidR="001652A1" w:rsidRDefault="001652A1" w:rsidP="007E4D5A">
            <w:pPr>
              <w:spacing w:after="0" w:line="240" w:lineRule="auto"/>
              <w:rPr>
                <w:b w:val="0"/>
                <w:sz w:val="20"/>
              </w:rPr>
            </w:pPr>
          </w:p>
        </w:tc>
        <w:tc>
          <w:tcPr>
            <w:tcW w:w="419" w:type="pct"/>
            <w:hideMark/>
          </w:tcPr>
          <w:p w14:paraId="15865F24" w14:textId="77777777" w:rsidR="001652A1" w:rsidRDefault="001652A1" w:rsidP="007E4D5A">
            <w:pPr>
              <w:cnfStyle w:val="000000100000" w:firstRow="0" w:lastRow="0" w:firstColumn="0" w:lastColumn="0" w:oddVBand="0" w:evenVBand="0" w:oddHBand="1" w:evenHBand="0" w:firstRowFirstColumn="0" w:firstRowLastColumn="0" w:lastRowFirstColumn="0" w:lastRowLastColumn="0"/>
              <w:rPr>
                <w:sz w:val="20"/>
              </w:rPr>
            </w:pPr>
            <w:r>
              <w:rPr>
                <w:sz w:val="20"/>
              </w:rPr>
              <w:t>Erkek</w:t>
            </w:r>
          </w:p>
        </w:tc>
        <w:tc>
          <w:tcPr>
            <w:tcW w:w="1355" w:type="pct"/>
            <w:gridSpan w:val="2"/>
          </w:tcPr>
          <w:p w14:paraId="5EFCA691" w14:textId="3D7AB7E4" w:rsidR="001652A1" w:rsidRDefault="00697B5B" w:rsidP="007E4D5A">
            <w:pPr>
              <w:cnfStyle w:val="000000100000" w:firstRow="0" w:lastRow="0" w:firstColumn="0" w:lastColumn="0" w:oddVBand="0" w:evenVBand="0" w:oddHBand="1" w:evenHBand="0" w:firstRowFirstColumn="0" w:firstRowLastColumn="0" w:lastRowFirstColumn="0" w:lastRowLastColumn="0"/>
              <w:rPr>
                <w:sz w:val="20"/>
              </w:rPr>
            </w:pPr>
            <w:r>
              <w:rPr>
                <w:sz w:val="20"/>
              </w:rPr>
              <w:t>30</w:t>
            </w:r>
          </w:p>
        </w:tc>
        <w:tc>
          <w:tcPr>
            <w:tcW w:w="0" w:type="auto"/>
            <w:vMerge/>
            <w:hideMark/>
          </w:tcPr>
          <w:p w14:paraId="1D8EF540" w14:textId="77777777" w:rsidR="001652A1" w:rsidRDefault="001652A1" w:rsidP="007E4D5A">
            <w:pPr>
              <w:spacing w:after="0" w:line="240" w:lineRule="auto"/>
              <w:cnfStyle w:val="000000100000" w:firstRow="0" w:lastRow="0" w:firstColumn="0" w:lastColumn="0" w:oddVBand="0" w:evenVBand="0" w:oddHBand="1" w:evenHBand="0" w:firstRowFirstColumn="0" w:firstRowLastColumn="0" w:lastRowFirstColumn="0" w:lastRowLastColumn="0"/>
              <w:rPr>
                <w:b/>
                <w:sz w:val="20"/>
              </w:rPr>
            </w:pPr>
          </w:p>
        </w:tc>
        <w:tc>
          <w:tcPr>
            <w:tcW w:w="405" w:type="pct"/>
            <w:hideMark/>
          </w:tcPr>
          <w:p w14:paraId="1063534C" w14:textId="77777777" w:rsidR="001652A1" w:rsidRDefault="001652A1" w:rsidP="007E4D5A">
            <w:pPr>
              <w:cnfStyle w:val="000000100000" w:firstRow="0" w:lastRow="0" w:firstColumn="0" w:lastColumn="0" w:oddVBand="0" w:evenVBand="0" w:oddHBand="1" w:evenHBand="0" w:firstRowFirstColumn="0" w:firstRowLastColumn="0" w:lastRowFirstColumn="0" w:lastRowLastColumn="0"/>
              <w:rPr>
                <w:sz w:val="20"/>
              </w:rPr>
            </w:pPr>
            <w:r>
              <w:rPr>
                <w:sz w:val="20"/>
              </w:rPr>
              <w:t>Erkek</w:t>
            </w:r>
          </w:p>
        </w:tc>
        <w:tc>
          <w:tcPr>
            <w:tcW w:w="1572" w:type="pct"/>
            <w:gridSpan w:val="2"/>
          </w:tcPr>
          <w:p w14:paraId="4D7F432E" w14:textId="7412C9A9" w:rsidR="001652A1" w:rsidRDefault="00697B5B" w:rsidP="007E4D5A">
            <w:pPr>
              <w:cnfStyle w:val="000000100000" w:firstRow="0" w:lastRow="0" w:firstColumn="0" w:lastColumn="0" w:oddVBand="0" w:evenVBand="0" w:oddHBand="1" w:evenHBand="0" w:firstRowFirstColumn="0" w:firstRowLastColumn="0" w:lastRowFirstColumn="0" w:lastRowLastColumn="0"/>
              <w:rPr>
                <w:sz w:val="20"/>
              </w:rPr>
            </w:pPr>
            <w:r>
              <w:rPr>
                <w:sz w:val="20"/>
              </w:rPr>
              <w:t>0</w:t>
            </w:r>
          </w:p>
        </w:tc>
      </w:tr>
      <w:tr w:rsidR="001F02FC" w14:paraId="3FC66A83" w14:textId="77777777" w:rsidTr="00427DED">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2AB0AAB7" w14:textId="77777777" w:rsidR="001652A1" w:rsidRDefault="001652A1" w:rsidP="007E4D5A">
            <w:pPr>
              <w:spacing w:after="0" w:line="240" w:lineRule="auto"/>
              <w:rPr>
                <w:b w:val="0"/>
                <w:sz w:val="20"/>
              </w:rPr>
            </w:pPr>
          </w:p>
        </w:tc>
        <w:tc>
          <w:tcPr>
            <w:tcW w:w="419" w:type="pct"/>
            <w:hideMark/>
          </w:tcPr>
          <w:p w14:paraId="5691EFD1" w14:textId="77777777" w:rsidR="001652A1" w:rsidRDefault="001652A1" w:rsidP="007E4D5A">
            <w:pPr>
              <w:cnfStyle w:val="000000000000" w:firstRow="0" w:lastRow="0" w:firstColumn="0" w:lastColumn="0" w:oddVBand="0" w:evenVBand="0" w:oddHBand="0" w:evenHBand="0" w:firstRowFirstColumn="0" w:firstRowLastColumn="0" w:lastRowFirstColumn="0" w:lastRowLastColumn="0"/>
              <w:rPr>
                <w:b/>
                <w:sz w:val="20"/>
              </w:rPr>
            </w:pPr>
            <w:r>
              <w:rPr>
                <w:b/>
                <w:sz w:val="20"/>
              </w:rPr>
              <w:t>Toplam</w:t>
            </w:r>
          </w:p>
        </w:tc>
        <w:tc>
          <w:tcPr>
            <w:tcW w:w="1355" w:type="pct"/>
            <w:gridSpan w:val="2"/>
          </w:tcPr>
          <w:p w14:paraId="37AA0DC0" w14:textId="3385BF45" w:rsidR="001652A1" w:rsidRDefault="00697B5B" w:rsidP="007E4D5A">
            <w:pPr>
              <w:cnfStyle w:val="000000000000" w:firstRow="0" w:lastRow="0" w:firstColumn="0" w:lastColumn="0" w:oddVBand="0" w:evenVBand="0" w:oddHBand="0" w:evenHBand="0" w:firstRowFirstColumn="0" w:firstRowLastColumn="0" w:lastRowFirstColumn="0" w:lastRowLastColumn="0"/>
              <w:rPr>
                <w:sz w:val="20"/>
              </w:rPr>
            </w:pPr>
            <w:r>
              <w:rPr>
                <w:sz w:val="20"/>
              </w:rPr>
              <w:t>62</w:t>
            </w:r>
          </w:p>
        </w:tc>
        <w:tc>
          <w:tcPr>
            <w:tcW w:w="0" w:type="auto"/>
            <w:vMerge/>
            <w:hideMark/>
          </w:tcPr>
          <w:p w14:paraId="11DE5D03" w14:textId="77777777" w:rsidR="001652A1" w:rsidRDefault="001652A1" w:rsidP="007E4D5A">
            <w:pPr>
              <w:spacing w:after="0" w:line="240" w:lineRule="auto"/>
              <w:cnfStyle w:val="000000000000" w:firstRow="0" w:lastRow="0" w:firstColumn="0" w:lastColumn="0" w:oddVBand="0" w:evenVBand="0" w:oddHBand="0" w:evenHBand="0" w:firstRowFirstColumn="0" w:firstRowLastColumn="0" w:lastRowFirstColumn="0" w:lastRowLastColumn="0"/>
              <w:rPr>
                <w:b/>
                <w:sz w:val="20"/>
              </w:rPr>
            </w:pPr>
          </w:p>
        </w:tc>
        <w:tc>
          <w:tcPr>
            <w:tcW w:w="405" w:type="pct"/>
            <w:hideMark/>
          </w:tcPr>
          <w:p w14:paraId="1AA302E6" w14:textId="77777777" w:rsidR="001652A1" w:rsidRDefault="001652A1" w:rsidP="007E4D5A">
            <w:pPr>
              <w:cnfStyle w:val="000000000000" w:firstRow="0" w:lastRow="0" w:firstColumn="0" w:lastColumn="0" w:oddVBand="0" w:evenVBand="0" w:oddHBand="0" w:evenHBand="0" w:firstRowFirstColumn="0" w:firstRowLastColumn="0" w:lastRowFirstColumn="0" w:lastRowLastColumn="0"/>
              <w:rPr>
                <w:b/>
                <w:sz w:val="20"/>
              </w:rPr>
            </w:pPr>
            <w:r>
              <w:rPr>
                <w:b/>
                <w:sz w:val="20"/>
              </w:rPr>
              <w:t>Toplam</w:t>
            </w:r>
          </w:p>
        </w:tc>
        <w:tc>
          <w:tcPr>
            <w:tcW w:w="1572" w:type="pct"/>
            <w:gridSpan w:val="2"/>
          </w:tcPr>
          <w:p w14:paraId="7AB2FDFA" w14:textId="4E38A0B3" w:rsidR="001652A1" w:rsidRDefault="00697B5B" w:rsidP="007E4D5A">
            <w:pPr>
              <w:cnfStyle w:val="000000000000" w:firstRow="0" w:lastRow="0" w:firstColumn="0" w:lastColumn="0" w:oddVBand="0" w:evenVBand="0" w:oddHBand="0" w:evenHBand="0" w:firstRowFirstColumn="0" w:firstRowLastColumn="0" w:lastRowFirstColumn="0" w:lastRowLastColumn="0"/>
              <w:rPr>
                <w:sz w:val="20"/>
              </w:rPr>
            </w:pPr>
            <w:r>
              <w:rPr>
                <w:sz w:val="20"/>
              </w:rPr>
              <w:t>5</w:t>
            </w:r>
          </w:p>
        </w:tc>
      </w:tr>
      <w:tr w:rsidR="001652A1" w14:paraId="7F2B90B2" w14:textId="77777777" w:rsidTr="00427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hideMark/>
          </w:tcPr>
          <w:p w14:paraId="39F105D2" w14:textId="77777777" w:rsidR="001652A1" w:rsidRDefault="001652A1" w:rsidP="007E4D5A">
            <w:pPr>
              <w:rPr>
                <w:b w:val="0"/>
                <w:sz w:val="20"/>
              </w:rPr>
            </w:pPr>
            <w:r>
              <w:rPr>
                <w:b w:val="0"/>
                <w:sz w:val="20"/>
              </w:rPr>
              <w:t>Derslik Başına Düşen Öğrenci Sayısı</w:t>
            </w:r>
          </w:p>
        </w:tc>
        <w:tc>
          <w:tcPr>
            <w:tcW w:w="695" w:type="pct"/>
            <w:hideMark/>
          </w:tcPr>
          <w:p w14:paraId="6E792825" w14:textId="12EAE930" w:rsidR="001652A1" w:rsidRDefault="00697B5B" w:rsidP="007E4D5A">
            <w:pPr>
              <w:cnfStyle w:val="000000100000" w:firstRow="0" w:lastRow="0" w:firstColumn="0" w:lastColumn="0" w:oddVBand="0" w:evenVBand="0" w:oddHBand="1" w:evenHBand="0" w:firstRowFirstColumn="0" w:firstRowLastColumn="0" w:lastRowFirstColumn="0" w:lastRowLastColumn="0"/>
              <w:rPr>
                <w:sz w:val="20"/>
              </w:rPr>
            </w:pPr>
            <w:r>
              <w:rPr>
                <w:sz w:val="20"/>
              </w:rPr>
              <w:t>:13</w:t>
            </w:r>
          </w:p>
        </w:tc>
        <w:tc>
          <w:tcPr>
            <w:tcW w:w="1844" w:type="pct"/>
            <w:gridSpan w:val="3"/>
            <w:noWrap/>
            <w:hideMark/>
          </w:tcPr>
          <w:p w14:paraId="390611FF" w14:textId="77777777" w:rsidR="001652A1" w:rsidRDefault="001652A1" w:rsidP="007E4D5A">
            <w:pPr>
              <w:cnfStyle w:val="000000100000" w:firstRow="0" w:lastRow="0" w:firstColumn="0" w:lastColumn="0" w:oddVBand="0" w:evenVBand="0" w:oddHBand="1" w:evenHBand="0" w:firstRowFirstColumn="0" w:firstRowLastColumn="0" w:lastRowFirstColumn="0" w:lastRowLastColumn="0"/>
              <w:rPr>
                <w:sz w:val="20"/>
              </w:rPr>
            </w:pPr>
            <w:r>
              <w:rPr>
                <w:rFonts w:cs="Calibri"/>
                <w:b/>
                <w:bCs/>
                <w:color w:val="000000"/>
                <w:sz w:val="20"/>
                <w:szCs w:val="24"/>
              </w:rPr>
              <w:t>Şube Başına Düşen Öğrenci Sayısı</w:t>
            </w:r>
          </w:p>
        </w:tc>
        <w:tc>
          <w:tcPr>
            <w:tcW w:w="709" w:type="pct"/>
            <w:hideMark/>
          </w:tcPr>
          <w:p w14:paraId="38ED3589" w14:textId="3AB55C09" w:rsidR="001652A1" w:rsidRDefault="00697B5B" w:rsidP="007E4D5A">
            <w:pPr>
              <w:cnfStyle w:val="000000100000" w:firstRow="0" w:lastRow="0" w:firstColumn="0" w:lastColumn="0" w:oddVBand="0" w:evenVBand="0" w:oddHBand="1" w:evenHBand="0" w:firstRowFirstColumn="0" w:firstRowLastColumn="0" w:lastRowFirstColumn="0" w:lastRowLastColumn="0"/>
              <w:rPr>
                <w:sz w:val="20"/>
              </w:rPr>
            </w:pPr>
            <w:r>
              <w:rPr>
                <w:sz w:val="20"/>
              </w:rPr>
              <w:t>:13</w:t>
            </w:r>
          </w:p>
        </w:tc>
      </w:tr>
      <w:tr w:rsidR="001652A1" w14:paraId="3207E8FE" w14:textId="77777777" w:rsidTr="00427DED">
        <w:trPr>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hideMark/>
          </w:tcPr>
          <w:p w14:paraId="455B0B41" w14:textId="77777777" w:rsidR="001652A1" w:rsidRDefault="001652A1" w:rsidP="007E4D5A">
            <w:pPr>
              <w:rPr>
                <w:b w:val="0"/>
                <w:sz w:val="20"/>
              </w:rPr>
            </w:pPr>
            <w:r>
              <w:rPr>
                <w:rFonts w:cs="Calibri"/>
                <w:b w:val="0"/>
                <w:bCs w:val="0"/>
                <w:color w:val="000000"/>
                <w:sz w:val="20"/>
                <w:szCs w:val="24"/>
              </w:rPr>
              <w:t>Öğretmen Başına Düşen Öğrenci Sayısı</w:t>
            </w:r>
          </w:p>
        </w:tc>
        <w:tc>
          <w:tcPr>
            <w:tcW w:w="695" w:type="pct"/>
            <w:hideMark/>
          </w:tcPr>
          <w:p w14:paraId="50CB8990" w14:textId="032539CA" w:rsidR="001652A1" w:rsidRDefault="00697B5B" w:rsidP="007E4D5A">
            <w:pPr>
              <w:cnfStyle w:val="000000000000" w:firstRow="0" w:lastRow="0" w:firstColumn="0" w:lastColumn="0" w:oddVBand="0" w:evenVBand="0" w:oddHBand="0" w:evenHBand="0" w:firstRowFirstColumn="0" w:firstRowLastColumn="0" w:lastRowFirstColumn="0" w:lastRowLastColumn="0"/>
              <w:rPr>
                <w:sz w:val="20"/>
              </w:rPr>
            </w:pPr>
            <w:r>
              <w:rPr>
                <w:sz w:val="20"/>
              </w:rPr>
              <w:t>:13</w:t>
            </w:r>
          </w:p>
        </w:tc>
        <w:tc>
          <w:tcPr>
            <w:tcW w:w="1844" w:type="pct"/>
            <w:gridSpan w:val="3"/>
            <w:noWrap/>
            <w:hideMark/>
          </w:tcPr>
          <w:p w14:paraId="2B69480F" w14:textId="77777777" w:rsidR="001652A1" w:rsidRDefault="001652A1" w:rsidP="007E4D5A">
            <w:pPr>
              <w:cnfStyle w:val="000000000000" w:firstRow="0" w:lastRow="0" w:firstColumn="0" w:lastColumn="0" w:oddVBand="0" w:evenVBand="0" w:oddHBand="0" w:evenHBand="0" w:firstRowFirstColumn="0" w:firstRowLastColumn="0" w:lastRowFirstColumn="0" w:lastRowLastColumn="0"/>
              <w:rPr>
                <w:rFonts w:cs="Calibri"/>
                <w:b/>
                <w:bCs/>
                <w:color w:val="000000"/>
                <w:sz w:val="20"/>
                <w:szCs w:val="24"/>
              </w:rPr>
            </w:pPr>
            <w:r>
              <w:rPr>
                <w:rFonts w:cs="Calibri"/>
                <w:b/>
                <w:bCs/>
                <w:color w:val="000000"/>
                <w:sz w:val="20"/>
                <w:szCs w:val="24"/>
              </w:rPr>
              <w:t>Şube Başına 30’dan Fazla Öğrencisi Olan Şube Sayısı</w:t>
            </w:r>
          </w:p>
        </w:tc>
        <w:tc>
          <w:tcPr>
            <w:tcW w:w="709" w:type="pct"/>
            <w:hideMark/>
          </w:tcPr>
          <w:p w14:paraId="00FE2CC3" w14:textId="5510E0C9" w:rsidR="001652A1" w:rsidRDefault="00697B5B" w:rsidP="007E4D5A">
            <w:pPr>
              <w:cnfStyle w:val="000000000000" w:firstRow="0" w:lastRow="0" w:firstColumn="0" w:lastColumn="0" w:oddVBand="0" w:evenVBand="0" w:oddHBand="0" w:evenHBand="0" w:firstRowFirstColumn="0" w:firstRowLastColumn="0" w:lastRowFirstColumn="0" w:lastRowLastColumn="0"/>
              <w:rPr>
                <w:sz w:val="20"/>
              </w:rPr>
            </w:pPr>
            <w:r>
              <w:rPr>
                <w:sz w:val="20"/>
              </w:rPr>
              <w:t>:0</w:t>
            </w:r>
          </w:p>
        </w:tc>
      </w:tr>
      <w:tr w:rsidR="001652A1" w14:paraId="72552A38" w14:textId="77777777" w:rsidTr="00427DE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hideMark/>
          </w:tcPr>
          <w:p w14:paraId="74821BEF" w14:textId="77777777" w:rsidR="001652A1" w:rsidRDefault="001652A1" w:rsidP="007E4D5A">
            <w:pPr>
              <w:rPr>
                <w:b w:val="0"/>
                <w:sz w:val="20"/>
              </w:rPr>
            </w:pPr>
            <w:r>
              <w:rPr>
                <w:b w:val="0"/>
                <w:sz w:val="20"/>
              </w:rPr>
              <w:t>Öğrenci Başına Düşen Toplam Gider Miktarı</w:t>
            </w:r>
            <w:commentRangeStart w:id="27"/>
            <w:r w:rsidRPr="001652A1">
              <w:rPr>
                <w:b w:val="0"/>
                <w:sz w:val="20"/>
              </w:rPr>
              <w:t>*</w:t>
            </w:r>
            <w:commentRangeEnd w:id="27"/>
            <w:r w:rsidRPr="001652A1">
              <w:rPr>
                <w:rStyle w:val="AklamaBavurusu"/>
                <w:rFonts w:eastAsia="SimSun"/>
                <w:lang w:val="x-none" w:eastAsia="x-none"/>
              </w:rPr>
              <w:commentReference w:id="27"/>
            </w:r>
          </w:p>
        </w:tc>
        <w:tc>
          <w:tcPr>
            <w:tcW w:w="695" w:type="pct"/>
          </w:tcPr>
          <w:p w14:paraId="3E7685FD" w14:textId="77777777" w:rsidR="001652A1" w:rsidRDefault="001652A1" w:rsidP="007E4D5A">
            <w:pPr>
              <w:cnfStyle w:val="000000100000" w:firstRow="0" w:lastRow="0" w:firstColumn="0" w:lastColumn="0" w:oddVBand="0" w:evenVBand="0" w:oddHBand="1" w:evenHBand="0" w:firstRowFirstColumn="0" w:firstRowLastColumn="0" w:lastRowFirstColumn="0" w:lastRowLastColumn="0"/>
              <w:rPr>
                <w:sz w:val="20"/>
              </w:rPr>
            </w:pPr>
            <w:r>
              <w:rPr>
                <w:sz w:val="20"/>
              </w:rPr>
              <w:t>0</w:t>
            </w:r>
          </w:p>
        </w:tc>
        <w:tc>
          <w:tcPr>
            <w:tcW w:w="1844" w:type="pct"/>
            <w:gridSpan w:val="3"/>
            <w:noWrap/>
            <w:hideMark/>
          </w:tcPr>
          <w:p w14:paraId="63FF1B31" w14:textId="77777777" w:rsidR="001652A1" w:rsidRDefault="001652A1" w:rsidP="007E4D5A">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4"/>
              </w:rPr>
            </w:pPr>
            <w:r>
              <w:rPr>
                <w:rFonts w:cs="Calibri"/>
                <w:b/>
                <w:bCs/>
                <w:color w:val="000000"/>
                <w:sz w:val="20"/>
                <w:szCs w:val="24"/>
              </w:rPr>
              <w:t>Öğretmenlerin Kurumdaki Ortalama Görev Süresi</w:t>
            </w:r>
          </w:p>
        </w:tc>
        <w:tc>
          <w:tcPr>
            <w:tcW w:w="709" w:type="pct"/>
          </w:tcPr>
          <w:p w14:paraId="4CC3104D" w14:textId="287C509E" w:rsidR="001652A1" w:rsidRDefault="00697B5B" w:rsidP="007E4D5A">
            <w:pPr>
              <w:cnfStyle w:val="000000100000" w:firstRow="0" w:lastRow="0" w:firstColumn="0" w:lastColumn="0" w:oddVBand="0" w:evenVBand="0" w:oddHBand="1" w:evenHBand="0" w:firstRowFirstColumn="0" w:firstRowLastColumn="0" w:lastRowFirstColumn="0" w:lastRowLastColumn="0"/>
              <w:rPr>
                <w:sz w:val="20"/>
              </w:rPr>
            </w:pPr>
            <w:r>
              <w:rPr>
                <w:sz w:val="20"/>
              </w:rPr>
              <w:t>3</w:t>
            </w:r>
          </w:p>
        </w:tc>
      </w:tr>
      <w:tr w:rsidR="001F02FC" w14:paraId="2D46159A" w14:textId="77777777" w:rsidTr="00427DED">
        <w:tc>
          <w:tcPr>
            <w:cnfStyle w:val="001000000000" w:firstRow="0" w:lastRow="0" w:firstColumn="1" w:lastColumn="0" w:oddVBand="0" w:evenVBand="0" w:oddHBand="0" w:evenHBand="0" w:firstRowFirstColumn="0" w:firstRowLastColumn="0" w:lastRowFirstColumn="0" w:lastRowLastColumn="0"/>
            <w:tcW w:w="1830" w:type="dxa"/>
            <w:hideMark/>
          </w:tcPr>
          <w:p w14:paraId="484194CA" w14:textId="77777777" w:rsidR="001652A1" w:rsidRDefault="001652A1" w:rsidP="007E4D5A">
            <w:pPr>
              <w:spacing w:after="0" w:line="240" w:lineRule="auto"/>
              <w:rPr>
                <w:rFonts w:ascii="Calibri" w:hAnsi="Calibri"/>
                <w:sz w:val="20"/>
                <w:szCs w:val="20"/>
              </w:rPr>
            </w:pPr>
          </w:p>
        </w:tc>
        <w:tc>
          <w:tcPr>
            <w:tcW w:w="1110" w:type="dxa"/>
            <w:hideMark/>
          </w:tcPr>
          <w:p w14:paraId="16F5D956" w14:textId="77777777" w:rsidR="001652A1" w:rsidRDefault="001652A1" w:rsidP="007E4D5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755" w:type="dxa"/>
            <w:hideMark/>
          </w:tcPr>
          <w:p w14:paraId="709F6472" w14:textId="77777777" w:rsidR="001652A1" w:rsidRDefault="001652A1" w:rsidP="007E4D5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845" w:type="dxa"/>
            <w:hideMark/>
          </w:tcPr>
          <w:p w14:paraId="2DDD7010" w14:textId="77777777" w:rsidR="001652A1" w:rsidRDefault="001652A1" w:rsidP="007E4D5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650" w:type="dxa"/>
            <w:hideMark/>
          </w:tcPr>
          <w:p w14:paraId="2320D906" w14:textId="77777777" w:rsidR="001652A1" w:rsidRDefault="001652A1" w:rsidP="007E4D5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095" w:type="dxa"/>
            <w:hideMark/>
          </w:tcPr>
          <w:p w14:paraId="3E329266" w14:textId="77777777" w:rsidR="001652A1" w:rsidRDefault="001652A1" w:rsidP="007E4D5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2325" w:type="dxa"/>
            <w:hideMark/>
          </w:tcPr>
          <w:p w14:paraId="35271704" w14:textId="77777777" w:rsidR="001652A1" w:rsidRDefault="001652A1" w:rsidP="007E4D5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1710" w:type="dxa"/>
            <w:hideMark/>
          </w:tcPr>
          <w:p w14:paraId="37AAC4A1" w14:textId="77777777" w:rsidR="001652A1" w:rsidRDefault="001652A1" w:rsidP="007E4D5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bl>
    <w:p w14:paraId="2D449055" w14:textId="77777777" w:rsidR="00E63125" w:rsidRPr="008C6813" w:rsidRDefault="00E63125" w:rsidP="00E63125">
      <w:pPr>
        <w:rPr>
          <w:rFonts w:ascii="Times New Roman" w:hAnsi="Times New Roman"/>
          <w:szCs w:val="24"/>
        </w:rPr>
      </w:pPr>
    </w:p>
    <w:p w14:paraId="3A61C753" w14:textId="77777777" w:rsidR="00E67FCA" w:rsidRPr="00C6205E" w:rsidRDefault="00E67FCA" w:rsidP="00C6205E">
      <w:pPr>
        <w:pStyle w:val="Balk3"/>
      </w:pPr>
      <w:bookmarkStart w:id="28" w:name="_Toc6991811"/>
      <w:r w:rsidRPr="00C6205E">
        <w:lastRenderedPageBreak/>
        <w:t>Çalışan Bilgileri</w:t>
      </w:r>
      <w:bookmarkEnd w:id="28"/>
    </w:p>
    <w:p w14:paraId="542888B4" w14:textId="77777777" w:rsidR="00FF5561" w:rsidRPr="008C6813" w:rsidRDefault="00E67FCA" w:rsidP="008E01DD">
      <w:pPr>
        <w:ind w:firstLine="708"/>
        <w:rPr>
          <w:rFonts w:ascii="Times New Roman" w:hAnsi="Times New Roman"/>
          <w:szCs w:val="24"/>
        </w:rPr>
      </w:pPr>
      <w:r w:rsidRPr="008C6813">
        <w:rPr>
          <w:rFonts w:ascii="Times New Roman" w:hAnsi="Times New Roman"/>
          <w:szCs w:val="24"/>
        </w:rPr>
        <w:t xml:space="preserve">Okulumuzun çalışanlarına ilişkin bilgiler altta yer alan tabloda </w:t>
      </w:r>
      <w:r w:rsidR="00E63125" w:rsidRPr="008C6813">
        <w:rPr>
          <w:rFonts w:ascii="Times New Roman" w:hAnsi="Times New Roman"/>
          <w:szCs w:val="24"/>
        </w:rPr>
        <w:t>belirtilmiştir.</w:t>
      </w:r>
    </w:p>
    <w:p w14:paraId="32113B28" w14:textId="1E86ED2A" w:rsidR="00FF5561" w:rsidRPr="008C6813" w:rsidRDefault="00FF5561">
      <w:pPr>
        <w:rPr>
          <w:rFonts w:ascii="Times New Roman" w:hAnsi="Times New Roman"/>
          <w:b/>
          <w:szCs w:val="24"/>
        </w:rPr>
      </w:pPr>
      <w:r w:rsidRPr="008C6813">
        <w:rPr>
          <w:rFonts w:ascii="Times New Roman" w:hAnsi="Times New Roman"/>
          <w:b/>
          <w:szCs w:val="24"/>
        </w:rPr>
        <w:t>Çalışan Bilgileri Tablosu</w:t>
      </w:r>
      <w:r w:rsidR="00E90B8D">
        <w:rPr>
          <w:rFonts w:ascii="Times New Roman" w:hAnsi="Times New Roman"/>
          <w:b/>
          <w:szCs w:val="24"/>
        </w:rPr>
        <w:t xml:space="preserve"> 3</w:t>
      </w:r>
    </w:p>
    <w:tbl>
      <w:tblPr>
        <w:tblStyle w:val="KlavuzuTablo4-Vurgu61"/>
        <w:tblW w:w="0" w:type="auto"/>
        <w:tblLook w:val="04A0" w:firstRow="1" w:lastRow="0" w:firstColumn="1" w:lastColumn="0" w:noHBand="0" w:noVBand="1"/>
      </w:tblPr>
      <w:tblGrid>
        <w:gridCol w:w="4198"/>
        <w:gridCol w:w="1015"/>
        <w:gridCol w:w="1042"/>
        <w:gridCol w:w="1215"/>
      </w:tblGrid>
      <w:tr w:rsidR="00C310A4" w:rsidRPr="00C310A4" w14:paraId="5382DBB8" w14:textId="77777777" w:rsidTr="00427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5A17383C" w14:textId="77777777" w:rsidR="00533426" w:rsidRPr="00946764" w:rsidRDefault="00E63125">
            <w:pPr>
              <w:rPr>
                <w:rFonts w:ascii="Times New Roman" w:hAnsi="Times New Roman"/>
                <w:bCs w:val="0"/>
                <w:color w:val="auto"/>
                <w:szCs w:val="24"/>
              </w:rPr>
            </w:pPr>
            <w:r w:rsidRPr="00946764">
              <w:rPr>
                <w:rFonts w:ascii="Times New Roman" w:hAnsi="Times New Roman"/>
                <w:bCs w:val="0"/>
                <w:color w:val="auto"/>
                <w:szCs w:val="24"/>
              </w:rPr>
              <w:t>Unvan</w:t>
            </w:r>
            <w:r w:rsidR="00533426" w:rsidRPr="00946764">
              <w:rPr>
                <w:rFonts w:ascii="Times New Roman" w:hAnsi="Times New Roman"/>
                <w:bCs w:val="0"/>
                <w:color w:val="auto"/>
                <w:szCs w:val="24"/>
              </w:rPr>
              <w:t>*</w:t>
            </w:r>
          </w:p>
        </w:tc>
        <w:tc>
          <w:tcPr>
            <w:tcW w:w="1015" w:type="dxa"/>
          </w:tcPr>
          <w:p w14:paraId="47D5334F" w14:textId="77777777" w:rsidR="00533426" w:rsidRPr="00946764" w:rsidRDefault="00533426">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946764">
              <w:rPr>
                <w:rFonts w:ascii="Times New Roman" w:hAnsi="Times New Roman"/>
                <w:bCs w:val="0"/>
                <w:color w:val="auto"/>
                <w:szCs w:val="24"/>
              </w:rPr>
              <w:t>Erkek</w:t>
            </w:r>
          </w:p>
        </w:tc>
        <w:tc>
          <w:tcPr>
            <w:tcW w:w="1042" w:type="dxa"/>
          </w:tcPr>
          <w:p w14:paraId="591E2B8C" w14:textId="77777777" w:rsidR="00533426" w:rsidRPr="00946764" w:rsidRDefault="00533426">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946764">
              <w:rPr>
                <w:rFonts w:ascii="Times New Roman" w:hAnsi="Times New Roman"/>
                <w:bCs w:val="0"/>
                <w:color w:val="auto"/>
                <w:szCs w:val="24"/>
              </w:rPr>
              <w:t>Kadın</w:t>
            </w:r>
          </w:p>
        </w:tc>
        <w:tc>
          <w:tcPr>
            <w:tcW w:w="1215" w:type="dxa"/>
          </w:tcPr>
          <w:p w14:paraId="75798F7E" w14:textId="77777777" w:rsidR="00533426" w:rsidRPr="00946764" w:rsidRDefault="00533426">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946764">
              <w:rPr>
                <w:rFonts w:ascii="Times New Roman" w:hAnsi="Times New Roman"/>
                <w:bCs w:val="0"/>
                <w:color w:val="auto"/>
                <w:szCs w:val="24"/>
              </w:rPr>
              <w:t>Toplam</w:t>
            </w:r>
          </w:p>
        </w:tc>
      </w:tr>
      <w:tr w:rsidR="00307071" w:rsidRPr="00C310A4" w14:paraId="78631565"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5E3400ED" w14:textId="77777777" w:rsidR="00307071" w:rsidRPr="00C310A4" w:rsidRDefault="00307071" w:rsidP="00307071">
            <w:pPr>
              <w:rPr>
                <w:rFonts w:ascii="Times New Roman" w:hAnsi="Times New Roman"/>
                <w:b w:val="0"/>
                <w:bCs w:val="0"/>
                <w:szCs w:val="24"/>
              </w:rPr>
            </w:pPr>
            <w:r w:rsidRPr="00C310A4">
              <w:rPr>
                <w:rFonts w:ascii="Times New Roman" w:hAnsi="Times New Roman"/>
                <w:b w:val="0"/>
                <w:bCs w:val="0"/>
                <w:szCs w:val="24"/>
              </w:rPr>
              <w:t>Okul Müdürü ve Müdür Yardımcısı</w:t>
            </w:r>
          </w:p>
        </w:tc>
        <w:tc>
          <w:tcPr>
            <w:tcW w:w="1015" w:type="dxa"/>
          </w:tcPr>
          <w:p w14:paraId="0C147132" w14:textId="421F4DCF" w:rsidR="00307071" w:rsidRPr="000736D8" w:rsidRDefault="00307071"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t>2</w:t>
            </w:r>
          </w:p>
        </w:tc>
        <w:tc>
          <w:tcPr>
            <w:tcW w:w="1042" w:type="dxa"/>
          </w:tcPr>
          <w:p w14:paraId="074750A0" w14:textId="224105A8" w:rsidR="00307071" w:rsidRPr="000736D8" w:rsidRDefault="00697B5B"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0</w:t>
            </w:r>
          </w:p>
        </w:tc>
        <w:tc>
          <w:tcPr>
            <w:tcW w:w="1215" w:type="dxa"/>
          </w:tcPr>
          <w:p w14:paraId="55ECCC36" w14:textId="39816726" w:rsidR="00307071" w:rsidRPr="000736D8" w:rsidRDefault="00697B5B"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2</w:t>
            </w:r>
          </w:p>
        </w:tc>
      </w:tr>
      <w:tr w:rsidR="00307071" w:rsidRPr="00C310A4" w14:paraId="63D4CA25" w14:textId="77777777" w:rsidTr="00427DED">
        <w:tc>
          <w:tcPr>
            <w:cnfStyle w:val="001000000000" w:firstRow="0" w:lastRow="0" w:firstColumn="1" w:lastColumn="0" w:oddVBand="0" w:evenVBand="0" w:oddHBand="0" w:evenHBand="0" w:firstRowFirstColumn="0" w:firstRowLastColumn="0" w:lastRowFirstColumn="0" w:lastRowLastColumn="0"/>
            <w:tcW w:w="4198" w:type="dxa"/>
          </w:tcPr>
          <w:p w14:paraId="0C38C578" w14:textId="77777777" w:rsidR="00307071" w:rsidRPr="00C310A4" w:rsidRDefault="00307071" w:rsidP="00307071">
            <w:pPr>
              <w:rPr>
                <w:rFonts w:ascii="Times New Roman" w:hAnsi="Times New Roman"/>
                <w:b w:val="0"/>
                <w:bCs w:val="0"/>
                <w:szCs w:val="24"/>
              </w:rPr>
            </w:pPr>
            <w:r w:rsidRPr="00C310A4">
              <w:rPr>
                <w:rFonts w:ascii="Times New Roman" w:hAnsi="Times New Roman"/>
                <w:b w:val="0"/>
                <w:bCs w:val="0"/>
                <w:szCs w:val="24"/>
              </w:rPr>
              <w:t>Sınıf Öğretmeni</w:t>
            </w:r>
          </w:p>
        </w:tc>
        <w:tc>
          <w:tcPr>
            <w:tcW w:w="1015" w:type="dxa"/>
          </w:tcPr>
          <w:p w14:paraId="78FC5725" w14:textId="3C651F6E" w:rsidR="00307071" w:rsidRPr="000736D8" w:rsidRDefault="00307071"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t>-</w:t>
            </w:r>
          </w:p>
        </w:tc>
        <w:tc>
          <w:tcPr>
            <w:tcW w:w="1042" w:type="dxa"/>
          </w:tcPr>
          <w:p w14:paraId="03A81C62" w14:textId="7B0AA8BA" w:rsidR="00307071" w:rsidRPr="000736D8" w:rsidRDefault="00307071"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t>4</w:t>
            </w:r>
          </w:p>
        </w:tc>
        <w:tc>
          <w:tcPr>
            <w:tcW w:w="1215" w:type="dxa"/>
          </w:tcPr>
          <w:p w14:paraId="63558B7B" w14:textId="5A7534D5" w:rsidR="00307071" w:rsidRPr="000736D8" w:rsidRDefault="00307071" w:rsidP="00307071">
            <w:pPr>
              <w:tabs>
                <w:tab w:val="left" w:pos="990"/>
              </w:tabs>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t>4</w:t>
            </w:r>
          </w:p>
        </w:tc>
      </w:tr>
      <w:tr w:rsidR="00307071" w:rsidRPr="00C310A4" w14:paraId="14EE39CA"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755BCCD2" w14:textId="77777777" w:rsidR="00307071" w:rsidRPr="00C310A4" w:rsidRDefault="00307071" w:rsidP="00307071">
            <w:pPr>
              <w:rPr>
                <w:rFonts w:ascii="Times New Roman" w:hAnsi="Times New Roman"/>
                <w:b w:val="0"/>
                <w:bCs w:val="0"/>
                <w:szCs w:val="24"/>
              </w:rPr>
            </w:pPr>
            <w:r w:rsidRPr="00C310A4">
              <w:rPr>
                <w:rFonts w:ascii="Times New Roman" w:hAnsi="Times New Roman"/>
                <w:b w:val="0"/>
                <w:bCs w:val="0"/>
                <w:szCs w:val="24"/>
              </w:rPr>
              <w:t>Ana Sınıf Öğretmeni</w:t>
            </w:r>
          </w:p>
        </w:tc>
        <w:tc>
          <w:tcPr>
            <w:tcW w:w="1015" w:type="dxa"/>
          </w:tcPr>
          <w:p w14:paraId="5DCD9D42" w14:textId="44B42276" w:rsidR="00307071" w:rsidRPr="000736D8" w:rsidRDefault="00307071"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0</w:t>
            </w:r>
          </w:p>
        </w:tc>
        <w:tc>
          <w:tcPr>
            <w:tcW w:w="1042" w:type="dxa"/>
          </w:tcPr>
          <w:p w14:paraId="3416C851" w14:textId="3CAFF0C2" w:rsidR="00307071" w:rsidRPr="000736D8" w:rsidRDefault="00307071"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t>1</w:t>
            </w:r>
          </w:p>
        </w:tc>
        <w:tc>
          <w:tcPr>
            <w:tcW w:w="1215" w:type="dxa"/>
          </w:tcPr>
          <w:p w14:paraId="690F8F02" w14:textId="48238081" w:rsidR="00307071" w:rsidRPr="000736D8" w:rsidRDefault="00307071" w:rsidP="00307071">
            <w:pPr>
              <w:tabs>
                <w:tab w:val="left" w:pos="990"/>
              </w:tabs>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t>1</w:t>
            </w:r>
          </w:p>
        </w:tc>
      </w:tr>
      <w:tr w:rsidR="00307071" w:rsidRPr="00C310A4" w14:paraId="65E27E03" w14:textId="77777777" w:rsidTr="00427DED">
        <w:tc>
          <w:tcPr>
            <w:cnfStyle w:val="001000000000" w:firstRow="0" w:lastRow="0" w:firstColumn="1" w:lastColumn="0" w:oddVBand="0" w:evenVBand="0" w:oddHBand="0" w:evenHBand="0" w:firstRowFirstColumn="0" w:firstRowLastColumn="0" w:lastRowFirstColumn="0" w:lastRowLastColumn="0"/>
            <w:tcW w:w="4198" w:type="dxa"/>
          </w:tcPr>
          <w:p w14:paraId="122BA9BE" w14:textId="77777777" w:rsidR="00307071" w:rsidRPr="00C310A4" w:rsidRDefault="00307071" w:rsidP="00307071">
            <w:pPr>
              <w:rPr>
                <w:rFonts w:ascii="Times New Roman" w:hAnsi="Times New Roman"/>
                <w:b w:val="0"/>
                <w:bCs w:val="0"/>
                <w:szCs w:val="24"/>
              </w:rPr>
            </w:pPr>
            <w:r w:rsidRPr="00C310A4">
              <w:rPr>
                <w:rFonts w:ascii="Times New Roman" w:hAnsi="Times New Roman"/>
                <w:b w:val="0"/>
                <w:bCs w:val="0"/>
                <w:szCs w:val="24"/>
              </w:rPr>
              <w:t>Özel Eğitim Öğretmeni</w:t>
            </w:r>
          </w:p>
        </w:tc>
        <w:tc>
          <w:tcPr>
            <w:tcW w:w="1015" w:type="dxa"/>
          </w:tcPr>
          <w:p w14:paraId="301B89B5" w14:textId="0760CD29" w:rsidR="00307071" w:rsidRPr="000736D8" w:rsidRDefault="00307071"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t>0</w:t>
            </w:r>
          </w:p>
        </w:tc>
        <w:tc>
          <w:tcPr>
            <w:tcW w:w="1042" w:type="dxa"/>
          </w:tcPr>
          <w:p w14:paraId="2B7EBAA0" w14:textId="728E58FB" w:rsidR="00307071" w:rsidRPr="000736D8" w:rsidRDefault="00307071"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t>0</w:t>
            </w:r>
          </w:p>
        </w:tc>
        <w:tc>
          <w:tcPr>
            <w:tcW w:w="1215" w:type="dxa"/>
          </w:tcPr>
          <w:p w14:paraId="37CA45BF" w14:textId="31765E0E" w:rsidR="00307071" w:rsidRPr="000736D8" w:rsidRDefault="00307071" w:rsidP="00307071">
            <w:pPr>
              <w:tabs>
                <w:tab w:val="left" w:pos="990"/>
              </w:tabs>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t>0</w:t>
            </w:r>
          </w:p>
        </w:tc>
      </w:tr>
      <w:tr w:rsidR="00307071" w:rsidRPr="00C310A4" w14:paraId="21E7EAF4"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3D0919D3" w14:textId="77777777" w:rsidR="00307071" w:rsidRPr="00C310A4" w:rsidRDefault="00307071" w:rsidP="00307071">
            <w:pPr>
              <w:rPr>
                <w:rFonts w:ascii="Times New Roman" w:hAnsi="Times New Roman"/>
                <w:b w:val="0"/>
                <w:bCs w:val="0"/>
                <w:szCs w:val="24"/>
              </w:rPr>
            </w:pPr>
            <w:r w:rsidRPr="00C310A4">
              <w:rPr>
                <w:rFonts w:ascii="Times New Roman" w:hAnsi="Times New Roman"/>
                <w:b w:val="0"/>
                <w:bCs w:val="0"/>
                <w:szCs w:val="24"/>
              </w:rPr>
              <w:t>Branş Öğretmeni</w:t>
            </w:r>
          </w:p>
        </w:tc>
        <w:tc>
          <w:tcPr>
            <w:tcW w:w="1015" w:type="dxa"/>
          </w:tcPr>
          <w:p w14:paraId="21307A3D" w14:textId="36C7B08B" w:rsidR="00307071" w:rsidRPr="000736D8" w:rsidRDefault="00697B5B"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0</w:t>
            </w:r>
          </w:p>
        </w:tc>
        <w:tc>
          <w:tcPr>
            <w:tcW w:w="1042" w:type="dxa"/>
          </w:tcPr>
          <w:p w14:paraId="5BCE2DAE" w14:textId="31FDA7CB" w:rsidR="00307071" w:rsidRPr="000736D8" w:rsidRDefault="00697B5B"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0</w:t>
            </w:r>
          </w:p>
        </w:tc>
        <w:tc>
          <w:tcPr>
            <w:tcW w:w="1215" w:type="dxa"/>
          </w:tcPr>
          <w:p w14:paraId="0FBB5CE8" w14:textId="7F50CCEB" w:rsidR="00307071" w:rsidRPr="000736D8" w:rsidRDefault="00697B5B"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0</w:t>
            </w:r>
          </w:p>
        </w:tc>
      </w:tr>
      <w:tr w:rsidR="00307071" w:rsidRPr="00C310A4" w14:paraId="42815EA0" w14:textId="77777777" w:rsidTr="00427DED">
        <w:tc>
          <w:tcPr>
            <w:cnfStyle w:val="001000000000" w:firstRow="0" w:lastRow="0" w:firstColumn="1" w:lastColumn="0" w:oddVBand="0" w:evenVBand="0" w:oddHBand="0" w:evenHBand="0" w:firstRowFirstColumn="0" w:firstRowLastColumn="0" w:lastRowFirstColumn="0" w:lastRowLastColumn="0"/>
            <w:tcW w:w="4198" w:type="dxa"/>
          </w:tcPr>
          <w:p w14:paraId="592D4EBB" w14:textId="77777777" w:rsidR="00307071" w:rsidRPr="00C310A4" w:rsidRDefault="00307071" w:rsidP="00307071">
            <w:pPr>
              <w:rPr>
                <w:rFonts w:ascii="Times New Roman" w:hAnsi="Times New Roman"/>
                <w:b w:val="0"/>
                <w:bCs w:val="0"/>
                <w:szCs w:val="24"/>
              </w:rPr>
            </w:pPr>
            <w:r w:rsidRPr="00C310A4">
              <w:rPr>
                <w:rFonts w:ascii="Times New Roman" w:hAnsi="Times New Roman"/>
                <w:b w:val="0"/>
                <w:bCs w:val="0"/>
                <w:szCs w:val="24"/>
              </w:rPr>
              <w:t>Rehber Öğretmen</w:t>
            </w:r>
          </w:p>
        </w:tc>
        <w:tc>
          <w:tcPr>
            <w:tcW w:w="1015" w:type="dxa"/>
          </w:tcPr>
          <w:p w14:paraId="3A324FB3" w14:textId="71EBE208" w:rsidR="00307071" w:rsidRPr="000736D8" w:rsidRDefault="00697B5B"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t>0</w:t>
            </w:r>
          </w:p>
        </w:tc>
        <w:tc>
          <w:tcPr>
            <w:tcW w:w="1042" w:type="dxa"/>
          </w:tcPr>
          <w:p w14:paraId="372851DB" w14:textId="501B5A7A" w:rsidR="00307071" w:rsidRPr="000736D8" w:rsidRDefault="00307071"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t>0</w:t>
            </w:r>
          </w:p>
        </w:tc>
        <w:tc>
          <w:tcPr>
            <w:tcW w:w="1215" w:type="dxa"/>
          </w:tcPr>
          <w:p w14:paraId="20D91182" w14:textId="19F0D4EA" w:rsidR="00307071" w:rsidRPr="000736D8" w:rsidRDefault="00307071"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t>0</w:t>
            </w:r>
          </w:p>
        </w:tc>
      </w:tr>
      <w:tr w:rsidR="00307071" w:rsidRPr="00C310A4" w14:paraId="7E623BFE"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7817F504" w14:textId="77777777" w:rsidR="00307071" w:rsidRPr="00C310A4" w:rsidRDefault="00307071" w:rsidP="00307071">
            <w:pPr>
              <w:rPr>
                <w:rFonts w:ascii="Times New Roman" w:hAnsi="Times New Roman"/>
                <w:b w:val="0"/>
                <w:bCs w:val="0"/>
                <w:szCs w:val="24"/>
              </w:rPr>
            </w:pPr>
            <w:r w:rsidRPr="00C310A4">
              <w:rPr>
                <w:rFonts w:ascii="Times New Roman" w:hAnsi="Times New Roman"/>
                <w:b w:val="0"/>
                <w:bCs w:val="0"/>
                <w:szCs w:val="24"/>
              </w:rPr>
              <w:t>İdari Personel</w:t>
            </w:r>
          </w:p>
        </w:tc>
        <w:tc>
          <w:tcPr>
            <w:tcW w:w="1015" w:type="dxa"/>
          </w:tcPr>
          <w:p w14:paraId="4A1F92F0" w14:textId="6BFAAE63" w:rsidR="00307071" w:rsidRPr="000736D8" w:rsidRDefault="00307071"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t>0</w:t>
            </w:r>
          </w:p>
        </w:tc>
        <w:tc>
          <w:tcPr>
            <w:tcW w:w="1042" w:type="dxa"/>
          </w:tcPr>
          <w:p w14:paraId="3854DE06" w14:textId="3D4058CA" w:rsidR="00307071" w:rsidRPr="000736D8" w:rsidRDefault="00307071"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t>0</w:t>
            </w:r>
          </w:p>
        </w:tc>
        <w:tc>
          <w:tcPr>
            <w:tcW w:w="1215" w:type="dxa"/>
          </w:tcPr>
          <w:p w14:paraId="2AD6680B" w14:textId="2010604E" w:rsidR="00307071" w:rsidRPr="000736D8" w:rsidRDefault="00307071"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t>0</w:t>
            </w:r>
          </w:p>
        </w:tc>
      </w:tr>
      <w:tr w:rsidR="00307071" w:rsidRPr="00C310A4" w14:paraId="057052E8" w14:textId="77777777" w:rsidTr="00427DED">
        <w:tc>
          <w:tcPr>
            <w:cnfStyle w:val="001000000000" w:firstRow="0" w:lastRow="0" w:firstColumn="1" w:lastColumn="0" w:oddVBand="0" w:evenVBand="0" w:oddHBand="0" w:evenHBand="0" w:firstRowFirstColumn="0" w:firstRowLastColumn="0" w:lastRowFirstColumn="0" w:lastRowLastColumn="0"/>
            <w:tcW w:w="4198" w:type="dxa"/>
          </w:tcPr>
          <w:p w14:paraId="19A482DA" w14:textId="77777777" w:rsidR="00307071" w:rsidRPr="00C310A4" w:rsidRDefault="00307071" w:rsidP="00307071">
            <w:pPr>
              <w:rPr>
                <w:rFonts w:ascii="Times New Roman" w:hAnsi="Times New Roman"/>
                <w:b w:val="0"/>
                <w:bCs w:val="0"/>
                <w:szCs w:val="24"/>
              </w:rPr>
            </w:pPr>
            <w:r w:rsidRPr="00C310A4">
              <w:rPr>
                <w:rFonts w:ascii="Times New Roman" w:hAnsi="Times New Roman"/>
                <w:b w:val="0"/>
                <w:bCs w:val="0"/>
                <w:szCs w:val="24"/>
              </w:rPr>
              <w:t>Yardımcı Personel</w:t>
            </w:r>
          </w:p>
        </w:tc>
        <w:tc>
          <w:tcPr>
            <w:tcW w:w="1015" w:type="dxa"/>
          </w:tcPr>
          <w:p w14:paraId="573C972C" w14:textId="501DC8CB" w:rsidR="00307071" w:rsidRPr="000736D8" w:rsidRDefault="00307071"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t>0</w:t>
            </w:r>
          </w:p>
        </w:tc>
        <w:tc>
          <w:tcPr>
            <w:tcW w:w="1042" w:type="dxa"/>
          </w:tcPr>
          <w:p w14:paraId="4A8052BE" w14:textId="3CE90A3D" w:rsidR="00307071" w:rsidRPr="000736D8" w:rsidRDefault="00697B5B"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t>0</w:t>
            </w:r>
          </w:p>
        </w:tc>
        <w:tc>
          <w:tcPr>
            <w:tcW w:w="1215" w:type="dxa"/>
          </w:tcPr>
          <w:p w14:paraId="37F3221C" w14:textId="0955B172" w:rsidR="00307071" w:rsidRPr="000736D8" w:rsidRDefault="00697B5B"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t>0</w:t>
            </w:r>
          </w:p>
        </w:tc>
      </w:tr>
      <w:tr w:rsidR="00307071" w:rsidRPr="00C310A4" w14:paraId="6C81F4A3"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Pr>
          <w:p w14:paraId="412953BD" w14:textId="77777777" w:rsidR="00307071" w:rsidRPr="00C310A4" w:rsidRDefault="00307071" w:rsidP="00307071">
            <w:pPr>
              <w:rPr>
                <w:rFonts w:ascii="Times New Roman" w:hAnsi="Times New Roman"/>
                <w:b w:val="0"/>
                <w:bCs w:val="0"/>
                <w:szCs w:val="24"/>
              </w:rPr>
            </w:pPr>
            <w:r w:rsidRPr="00C310A4">
              <w:rPr>
                <w:rFonts w:ascii="Times New Roman" w:hAnsi="Times New Roman"/>
                <w:b w:val="0"/>
                <w:bCs w:val="0"/>
                <w:szCs w:val="24"/>
              </w:rPr>
              <w:t>Güvenlik Personeli</w:t>
            </w:r>
          </w:p>
        </w:tc>
        <w:tc>
          <w:tcPr>
            <w:tcW w:w="1015" w:type="dxa"/>
          </w:tcPr>
          <w:p w14:paraId="697E621C" w14:textId="28FDBB42" w:rsidR="00307071" w:rsidRPr="000736D8" w:rsidRDefault="00307071"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t>0</w:t>
            </w:r>
          </w:p>
        </w:tc>
        <w:tc>
          <w:tcPr>
            <w:tcW w:w="1042" w:type="dxa"/>
          </w:tcPr>
          <w:p w14:paraId="3086ADF4" w14:textId="54A92A60" w:rsidR="00307071" w:rsidRPr="000736D8" w:rsidRDefault="00307071"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t>0</w:t>
            </w:r>
          </w:p>
        </w:tc>
        <w:tc>
          <w:tcPr>
            <w:tcW w:w="1215" w:type="dxa"/>
          </w:tcPr>
          <w:p w14:paraId="39CC450E" w14:textId="5937C3AF" w:rsidR="00307071" w:rsidRPr="000736D8" w:rsidRDefault="00307071" w:rsidP="0030707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t>0</w:t>
            </w:r>
          </w:p>
        </w:tc>
      </w:tr>
      <w:tr w:rsidR="00307071" w:rsidRPr="00C310A4" w14:paraId="79CCF2E7" w14:textId="77777777" w:rsidTr="00427DED">
        <w:tc>
          <w:tcPr>
            <w:cnfStyle w:val="001000000000" w:firstRow="0" w:lastRow="0" w:firstColumn="1" w:lastColumn="0" w:oddVBand="0" w:evenVBand="0" w:oddHBand="0" w:evenHBand="0" w:firstRowFirstColumn="0" w:firstRowLastColumn="0" w:lastRowFirstColumn="0" w:lastRowLastColumn="0"/>
            <w:tcW w:w="4198" w:type="dxa"/>
          </w:tcPr>
          <w:p w14:paraId="50930727" w14:textId="77777777" w:rsidR="00307071" w:rsidRPr="00C310A4" w:rsidRDefault="00307071" w:rsidP="00307071">
            <w:pPr>
              <w:jc w:val="right"/>
              <w:rPr>
                <w:rFonts w:ascii="Times New Roman" w:hAnsi="Times New Roman"/>
                <w:b w:val="0"/>
                <w:bCs w:val="0"/>
                <w:szCs w:val="24"/>
              </w:rPr>
            </w:pPr>
            <w:r w:rsidRPr="00C310A4">
              <w:rPr>
                <w:rFonts w:ascii="Times New Roman" w:hAnsi="Times New Roman"/>
                <w:b w:val="0"/>
                <w:bCs w:val="0"/>
                <w:szCs w:val="24"/>
              </w:rPr>
              <w:t>Toplam Çalışan Sayıları</w:t>
            </w:r>
          </w:p>
        </w:tc>
        <w:tc>
          <w:tcPr>
            <w:tcW w:w="1015" w:type="dxa"/>
          </w:tcPr>
          <w:p w14:paraId="33863969" w14:textId="059A750B" w:rsidR="00307071" w:rsidRPr="000736D8" w:rsidRDefault="00697B5B"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t>2</w:t>
            </w:r>
          </w:p>
        </w:tc>
        <w:tc>
          <w:tcPr>
            <w:tcW w:w="1042" w:type="dxa"/>
          </w:tcPr>
          <w:p w14:paraId="3F554D9B" w14:textId="478BC426" w:rsidR="00307071" w:rsidRPr="000736D8" w:rsidRDefault="00697B5B"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t>5</w:t>
            </w:r>
          </w:p>
        </w:tc>
        <w:tc>
          <w:tcPr>
            <w:tcW w:w="1215" w:type="dxa"/>
          </w:tcPr>
          <w:p w14:paraId="468F12B1" w14:textId="4BE9181C" w:rsidR="00307071" w:rsidRPr="000736D8" w:rsidRDefault="00697B5B" w:rsidP="0030707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t>7</w:t>
            </w:r>
          </w:p>
        </w:tc>
      </w:tr>
    </w:tbl>
    <w:p w14:paraId="468F899E" w14:textId="77777777" w:rsidR="00581C99" w:rsidRPr="008C6813" w:rsidRDefault="00581C99">
      <w:pPr>
        <w:rPr>
          <w:rFonts w:ascii="Times New Roman" w:hAnsi="Times New Roman"/>
          <w:b/>
          <w:szCs w:val="24"/>
        </w:rPr>
      </w:pPr>
    </w:p>
    <w:p w14:paraId="0B9F5C6D" w14:textId="77777777" w:rsidR="009678DE" w:rsidRPr="008C6813" w:rsidRDefault="009678DE" w:rsidP="00182608">
      <w:pPr>
        <w:tabs>
          <w:tab w:val="left" w:pos="426"/>
        </w:tabs>
        <w:spacing w:after="0"/>
        <w:jc w:val="both"/>
        <w:rPr>
          <w:rFonts w:ascii="Times New Roman" w:hAnsi="Times New Roman"/>
          <w:b/>
          <w:szCs w:val="24"/>
        </w:rPr>
      </w:pPr>
    </w:p>
    <w:p w14:paraId="7BA975E5" w14:textId="77777777" w:rsidR="00390AA4" w:rsidRPr="00C6205E" w:rsidRDefault="00E67FCA" w:rsidP="00C6205E">
      <w:pPr>
        <w:pStyle w:val="Balk3"/>
      </w:pPr>
      <w:bookmarkStart w:id="29" w:name="_Toc6991812"/>
      <w:r w:rsidRPr="00C6205E">
        <w:t>Okulumuz Bina ve Alanları</w:t>
      </w:r>
      <w:bookmarkEnd w:id="29"/>
    </w:p>
    <w:p w14:paraId="2F1CCA27" w14:textId="77777777" w:rsidR="00E67FCA" w:rsidRPr="008C6813" w:rsidRDefault="008E01DD" w:rsidP="00182608">
      <w:pPr>
        <w:tabs>
          <w:tab w:val="left" w:pos="426"/>
        </w:tabs>
        <w:spacing w:after="0"/>
        <w:jc w:val="both"/>
        <w:rPr>
          <w:rFonts w:ascii="Times New Roman" w:hAnsi="Times New Roman"/>
          <w:b/>
          <w:szCs w:val="24"/>
        </w:rPr>
      </w:pPr>
      <w:r w:rsidRPr="008C6813">
        <w:rPr>
          <w:rFonts w:ascii="Times New Roman" w:hAnsi="Times New Roman"/>
          <w:szCs w:val="24"/>
        </w:rPr>
        <w:tab/>
      </w:r>
      <w:r w:rsidR="00E67FCA" w:rsidRPr="008C6813">
        <w:rPr>
          <w:rFonts w:ascii="Times New Roman" w:hAnsi="Times New Roman"/>
          <w:szCs w:val="24"/>
        </w:rPr>
        <w:t>Okulumuzun binası ile açık ve kapalı alanlarına ilişkin temel bilgiler altta yer almaktadır.</w:t>
      </w:r>
    </w:p>
    <w:p w14:paraId="7E840CA9" w14:textId="77777777" w:rsidR="00E67FCA" w:rsidRPr="008C6813" w:rsidRDefault="00E67FCA" w:rsidP="00182608">
      <w:pPr>
        <w:tabs>
          <w:tab w:val="left" w:pos="426"/>
        </w:tabs>
        <w:spacing w:after="0"/>
        <w:jc w:val="both"/>
        <w:rPr>
          <w:rFonts w:ascii="Times New Roman" w:hAnsi="Times New Roman"/>
          <w:b/>
          <w:szCs w:val="24"/>
        </w:rPr>
      </w:pPr>
    </w:p>
    <w:p w14:paraId="2AE6AF13" w14:textId="77777777" w:rsidR="00E67FCA" w:rsidRDefault="00E67FCA" w:rsidP="00C6205E">
      <w:pPr>
        <w:pStyle w:val="Balk3"/>
      </w:pPr>
      <w:bookmarkStart w:id="30" w:name="_Toc6991813"/>
      <w:r w:rsidRPr="008C6813">
        <w:t>Okul Yerleşkesine İlişkin Bilgiler</w:t>
      </w:r>
      <w:bookmarkEnd w:id="30"/>
      <w:r w:rsidRPr="008C6813">
        <w:t xml:space="preserve"> </w:t>
      </w:r>
    </w:p>
    <w:p w14:paraId="394528D1" w14:textId="789C94B8" w:rsidR="00E90B8D" w:rsidRPr="00E90B8D" w:rsidRDefault="00E90B8D" w:rsidP="00E90B8D">
      <w:r>
        <w:rPr>
          <w:b/>
          <w:sz w:val="20"/>
        </w:rPr>
        <w:t>Tablo</w:t>
      </w:r>
      <w:r>
        <w:rPr>
          <w:b/>
          <w:spacing w:val="-7"/>
          <w:sz w:val="20"/>
        </w:rPr>
        <w:t xml:space="preserve"> </w:t>
      </w:r>
      <w:r>
        <w:rPr>
          <w:b/>
          <w:sz w:val="20"/>
        </w:rPr>
        <w:t>3.</w:t>
      </w:r>
    </w:p>
    <w:tbl>
      <w:tblPr>
        <w:tblStyle w:val="KlavuzuTablo4-Vurgu61"/>
        <w:tblW w:w="4723" w:type="pct"/>
        <w:tblLook w:val="04A0" w:firstRow="1" w:lastRow="0" w:firstColumn="1" w:lastColumn="0" w:noHBand="0" w:noVBand="1"/>
      </w:tblPr>
      <w:tblGrid>
        <w:gridCol w:w="5677"/>
        <w:gridCol w:w="1079"/>
        <w:gridCol w:w="2401"/>
        <w:gridCol w:w="641"/>
        <w:gridCol w:w="630"/>
      </w:tblGrid>
      <w:tr w:rsidR="00CD725F" w:rsidRPr="00C310A4" w14:paraId="129FE117" w14:textId="77777777" w:rsidTr="00427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pct"/>
            <w:gridSpan w:val="2"/>
          </w:tcPr>
          <w:p w14:paraId="6ED73328" w14:textId="77777777" w:rsidR="00E67FCA" w:rsidRPr="00946764" w:rsidRDefault="00E67FCA" w:rsidP="00CD725F">
            <w:pPr>
              <w:tabs>
                <w:tab w:val="left" w:pos="426"/>
              </w:tabs>
              <w:spacing w:after="0"/>
              <w:jc w:val="both"/>
              <w:rPr>
                <w:rFonts w:ascii="Times New Roman" w:hAnsi="Times New Roman"/>
                <w:bCs w:val="0"/>
                <w:szCs w:val="24"/>
              </w:rPr>
            </w:pPr>
            <w:r w:rsidRPr="00946764">
              <w:rPr>
                <w:rFonts w:ascii="Times New Roman" w:hAnsi="Times New Roman"/>
                <w:bCs w:val="0"/>
                <w:color w:val="000000"/>
                <w:szCs w:val="24"/>
              </w:rPr>
              <w:t>Okul Bölümleri</w:t>
            </w:r>
            <w:r w:rsidR="005D5792" w:rsidRPr="00946764">
              <w:rPr>
                <w:rFonts w:ascii="Times New Roman" w:hAnsi="Times New Roman"/>
                <w:bCs w:val="0"/>
                <w:color w:val="000000"/>
                <w:szCs w:val="24"/>
              </w:rPr>
              <w:t xml:space="preserve"> *</w:t>
            </w:r>
          </w:p>
        </w:tc>
        <w:tc>
          <w:tcPr>
            <w:tcW w:w="1161" w:type="pct"/>
          </w:tcPr>
          <w:p w14:paraId="50D27BC4" w14:textId="77777777" w:rsidR="00E67FCA" w:rsidRPr="00CD725F" w:rsidRDefault="00E67FCA" w:rsidP="00CD725F">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CD725F">
              <w:rPr>
                <w:rFonts w:ascii="Times New Roman" w:hAnsi="Times New Roman"/>
                <w:b w:val="0"/>
                <w:bCs w:val="0"/>
                <w:szCs w:val="24"/>
              </w:rPr>
              <w:t>Özel Alanlar</w:t>
            </w:r>
          </w:p>
        </w:tc>
        <w:tc>
          <w:tcPr>
            <w:tcW w:w="317" w:type="pct"/>
          </w:tcPr>
          <w:p w14:paraId="35E30052" w14:textId="77777777" w:rsidR="00E67FCA" w:rsidRPr="00CD725F" w:rsidRDefault="00E67FCA" w:rsidP="00CD725F">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CD725F">
              <w:rPr>
                <w:rFonts w:ascii="Times New Roman" w:hAnsi="Times New Roman"/>
                <w:b w:val="0"/>
                <w:bCs w:val="0"/>
                <w:szCs w:val="24"/>
              </w:rPr>
              <w:t>Var</w:t>
            </w:r>
          </w:p>
        </w:tc>
        <w:tc>
          <w:tcPr>
            <w:tcW w:w="263" w:type="pct"/>
          </w:tcPr>
          <w:p w14:paraId="609015C4" w14:textId="77777777" w:rsidR="00E67FCA" w:rsidRPr="00CD725F" w:rsidRDefault="00E67FCA" w:rsidP="00CD725F">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CD725F">
              <w:rPr>
                <w:rFonts w:ascii="Times New Roman" w:hAnsi="Times New Roman"/>
                <w:b w:val="0"/>
                <w:bCs w:val="0"/>
                <w:szCs w:val="24"/>
              </w:rPr>
              <w:t>Yok</w:t>
            </w:r>
          </w:p>
        </w:tc>
      </w:tr>
      <w:tr w:rsidR="00CD725F" w:rsidRPr="00C310A4" w14:paraId="1BEDD1D7"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14:paraId="1A8ADD84" w14:textId="77777777" w:rsidR="00E67FCA" w:rsidRPr="00CD725F" w:rsidRDefault="00E67FCA" w:rsidP="00CD725F">
            <w:pPr>
              <w:tabs>
                <w:tab w:val="left" w:pos="426"/>
              </w:tabs>
              <w:spacing w:after="0"/>
              <w:jc w:val="both"/>
              <w:rPr>
                <w:rFonts w:ascii="Times New Roman" w:hAnsi="Times New Roman"/>
                <w:b w:val="0"/>
                <w:bCs w:val="0"/>
                <w:szCs w:val="24"/>
              </w:rPr>
            </w:pPr>
            <w:r w:rsidRPr="00CD725F">
              <w:rPr>
                <w:rFonts w:ascii="Times New Roman" w:hAnsi="Times New Roman"/>
                <w:b w:val="0"/>
                <w:bCs w:val="0"/>
                <w:color w:val="000000"/>
                <w:szCs w:val="24"/>
              </w:rPr>
              <w:t>Okul Kat Sayısı</w:t>
            </w:r>
          </w:p>
        </w:tc>
        <w:tc>
          <w:tcPr>
            <w:tcW w:w="527" w:type="pct"/>
          </w:tcPr>
          <w:p w14:paraId="5C60C03B" w14:textId="4C34EF45" w:rsidR="00E67FCA" w:rsidRPr="000736D8" w:rsidRDefault="00307071"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2</w:t>
            </w:r>
          </w:p>
        </w:tc>
        <w:tc>
          <w:tcPr>
            <w:tcW w:w="1161" w:type="pct"/>
          </w:tcPr>
          <w:p w14:paraId="06BB88E1"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Çok Amaçlı Salon</w:t>
            </w:r>
          </w:p>
        </w:tc>
        <w:tc>
          <w:tcPr>
            <w:tcW w:w="317" w:type="pct"/>
          </w:tcPr>
          <w:p w14:paraId="637ED35D" w14:textId="100AC08A" w:rsidR="00E67FCA" w:rsidRPr="000736D8"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63" w:type="pct"/>
          </w:tcPr>
          <w:p w14:paraId="137F7666" w14:textId="021741FB" w:rsidR="00E67FCA" w:rsidRPr="000736D8" w:rsidRDefault="00CA724C"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X</w:t>
            </w:r>
          </w:p>
        </w:tc>
      </w:tr>
      <w:tr w:rsidR="00CD725F" w:rsidRPr="00C310A4" w14:paraId="4ADCCDC2" w14:textId="77777777" w:rsidTr="00427DED">
        <w:tc>
          <w:tcPr>
            <w:cnfStyle w:val="001000000000" w:firstRow="0" w:lastRow="0" w:firstColumn="1" w:lastColumn="0" w:oddVBand="0" w:evenVBand="0" w:oddHBand="0" w:evenHBand="0" w:firstRowFirstColumn="0" w:firstRowLastColumn="0" w:lastRowFirstColumn="0" w:lastRowLastColumn="0"/>
            <w:tcW w:w="2732" w:type="pct"/>
          </w:tcPr>
          <w:p w14:paraId="0D97F415" w14:textId="77777777" w:rsidR="00E67FCA" w:rsidRPr="00CD725F" w:rsidRDefault="00E67FCA" w:rsidP="00CD725F">
            <w:pPr>
              <w:tabs>
                <w:tab w:val="left" w:pos="426"/>
              </w:tabs>
              <w:spacing w:after="0"/>
              <w:jc w:val="both"/>
              <w:rPr>
                <w:rFonts w:ascii="Times New Roman" w:hAnsi="Times New Roman"/>
                <w:b w:val="0"/>
                <w:bCs w:val="0"/>
                <w:szCs w:val="24"/>
              </w:rPr>
            </w:pPr>
            <w:r w:rsidRPr="00CD725F">
              <w:rPr>
                <w:rFonts w:ascii="Times New Roman" w:hAnsi="Times New Roman"/>
                <w:b w:val="0"/>
                <w:bCs w:val="0"/>
                <w:color w:val="000000"/>
                <w:szCs w:val="24"/>
              </w:rPr>
              <w:t>Derslik Sayısı</w:t>
            </w:r>
          </w:p>
        </w:tc>
        <w:tc>
          <w:tcPr>
            <w:tcW w:w="527" w:type="pct"/>
          </w:tcPr>
          <w:p w14:paraId="197B8E57" w14:textId="362728B4" w:rsidR="00E67FCA" w:rsidRPr="000736D8" w:rsidRDefault="00CA724C"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rPr>
                <w:rFonts w:ascii="Times New Roman" w:hAnsi="Times New Roman"/>
                <w:szCs w:val="24"/>
              </w:rPr>
              <w:t>11</w:t>
            </w:r>
          </w:p>
        </w:tc>
        <w:tc>
          <w:tcPr>
            <w:tcW w:w="1161" w:type="pct"/>
          </w:tcPr>
          <w:p w14:paraId="341068BD"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bCs/>
                <w:color w:val="000000"/>
                <w:szCs w:val="24"/>
              </w:rPr>
              <w:t>Çok Amaçlı Saha</w:t>
            </w:r>
          </w:p>
        </w:tc>
        <w:tc>
          <w:tcPr>
            <w:tcW w:w="317" w:type="pct"/>
          </w:tcPr>
          <w:p w14:paraId="748ED8EC" w14:textId="514AECC2" w:rsidR="00E67FCA" w:rsidRPr="000736D8" w:rsidRDefault="00CA724C"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rPr>
                <w:rFonts w:ascii="Times New Roman" w:hAnsi="Times New Roman"/>
                <w:szCs w:val="24"/>
              </w:rPr>
              <w:t>X</w:t>
            </w:r>
          </w:p>
        </w:tc>
        <w:tc>
          <w:tcPr>
            <w:tcW w:w="263" w:type="pct"/>
          </w:tcPr>
          <w:p w14:paraId="2724D3C4" w14:textId="07892E80" w:rsidR="00E67FCA" w:rsidRPr="000736D8"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CD725F" w:rsidRPr="00C310A4" w14:paraId="4B5DB3A2"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14:paraId="13CE773A" w14:textId="77777777" w:rsidR="00E67FCA" w:rsidRPr="00CD725F" w:rsidRDefault="00E67FCA" w:rsidP="00CD725F">
            <w:pPr>
              <w:tabs>
                <w:tab w:val="left" w:pos="426"/>
              </w:tabs>
              <w:spacing w:after="0"/>
              <w:jc w:val="both"/>
              <w:rPr>
                <w:rFonts w:ascii="Times New Roman" w:hAnsi="Times New Roman"/>
                <w:b w:val="0"/>
                <w:bCs w:val="0"/>
                <w:szCs w:val="24"/>
              </w:rPr>
            </w:pPr>
            <w:r w:rsidRPr="00CD725F">
              <w:rPr>
                <w:rFonts w:ascii="Times New Roman" w:hAnsi="Times New Roman"/>
                <w:b w:val="0"/>
                <w:bCs w:val="0"/>
                <w:color w:val="000000"/>
                <w:szCs w:val="24"/>
              </w:rPr>
              <w:t>Derslik Alanları (m2)</w:t>
            </w:r>
          </w:p>
        </w:tc>
        <w:tc>
          <w:tcPr>
            <w:tcW w:w="527" w:type="pct"/>
          </w:tcPr>
          <w:p w14:paraId="72C0A730" w14:textId="7AFD23B6" w:rsidR="00E67FCA" w:rsidRPr="000736D8" w:rsidRDefault="00CA724C"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640</w:t>
            </w:r>
          </w:p>
        </w:tc>
        <w:tc>
          <w:tcPr>
            <w:tcW w:w="1161" w:type="pct"/>
          </w:tcPr>
          <w:p w14:paraId="63DAC257"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bCs/>
                <w:color w:val="000000"/>
                <w:szCs w:val="24"/>
              </w:rPr>
              <w:t>Kütüphane</w:t>
            </w:r>
          </w:p>
        </w:tc>
        <w:tc>
          <w:tcPr>
            <w:tcW w:w="317" w:type="pct"/>
          </w:tcPr>
          <w:p w14:paraId="5A5E5EA4" w14:textId="34C9991A" w:rsidR="00E67FCA" w:rsidRPr="000736D8"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63" w:type="pct"/>
          </w:tcPr>
          <w:p w14:paraId="7161AE04" w14:textId="4269BF9F" w:rsidR="00E67FCA" w:rsidRPr="000736D8" w:rsidRDefault="00CA724C"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X</w:t>
            </w:r>
          </w:p>
        </w:tc>
      </w:tr>
      <w:tr w:rsidR="00CD725F" w:rsidRPr="00C310A4" w14:paraId="7B1258CA" w14:textId="77777777" w:rsidTr="00427DED">
        <w:tc>
          <w:tcPr>
            <w:cnfStyle w:val="001000000000" w:firstRow="0" w:lastRow="0" w:firstColumn="1" w:lastColumn="0" w:oddVBand="0" w:evenVBand="0" w:oddHBand="0" w:evenHBand="0" w:firstRowFirstColumn="0" w:firstRowLastColumn="0" w:lastRowFirstColumn="0" w:lastRowLastColumn="0"/>
            <w:tcW w:w="2732" w:type="pct"/>
          </w:tcPr>
          <w:p w14:paraId="64C12225" w14:textId="77777777" w:rsidR="00E67FCA" w:rsidRPr="00CD725F" w:rsidRDefault="00E67FCA" w:rsidP="00CD725F">
            <w:pPr>
              <w:tabs>
                <w:tab w:val="left" w:pos="426"/>
              </w:tabs>
              <w:spacing w:after="0"/>
              <w:jc w:val="both"/>
              <w:rPr>
                <w:rFonts w:ascii="Times New Roman" w:hAnsi="Times New Roman"/>
                <w:b w:val="0"/>
                <w:bCs w:val="0"/>
                <w:szCs w:val="24"/>
              </w:rPr>
            </w:pPr>
            <w:r w:rsidRPr="00CD725F">
              <w:rPr>
                <w:rFonts w:ascii="Times New Roman" w:hAnsi="Times New Roman"/>
                <w:b w:val="0"/>
                <w:bCs w:val="0"/>
                <w:color w:val="000000"/>
                <w:szCs w:val="24"/>
              </w:rPr>
              <w:t>Kullanılan Derslik Sayısı</w:t>
            </w:r>
          </w:p>
        </w:tc>
        <w:tc>
          <w:tcPr>
            <w:tcW w:w="527" w:type="pct"/>
          </w:tcPr>
          <w:p w14:paraId="6047CC8B" w14:textId="28A406E8" w:rsidR="00E67FCA" w:rsidRPr="000736D8" w:rsidRDefault="00CA724C"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rPr>
                <w:rFonts w:ascii="Times New Roman" w:hAnsi="Times New Roman"/>
                <w:szCs w:val="24"/>
              </w:rPr>
              <w:t>11</w:t>
            </w:r>
          </w:p>
        </w:tc>
        <w:tc>
          <w:tcPr>
            <w:tcW w:w="1161" w:type="pct"/>
          </w:tcPr>
          <w:p w14:paraId="3D7EC7F0"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bCs/>
                <w:color w:val="000000"/>
                <w:szCs w:val="24"/>
              </w:rPr>
              <w:t>Fen Laboratuvarı</w:t>
            </w:r>
          </w:p>
        </w:tc>
        <w:tc>
          <w:tcPr>
            <w:tcW w:w="317" w:type="pct"/>
          </w:tcPr>
          <w:p w14:paraId="43C91B0D" w14:textId="3503418E" w:rsidR="00E67FCA" w:rsidRPr="000736D8"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63" w:type="pct"/>
          </w:tcPr>
          <w:p w14:paraId="151FABE6" w14:textId="6DE90BE1" w:rsidR="00E67FCA" w:rsidRPr="000736D8" w:rsidRDefault="00CA724C"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rPr>
                <w:rFonts w:ascii="Times New Roman" w:hAnsi="Times New Roman"/>
                <w:szCs w:val="24"/>
              </w:rPr>
              <w:t>X</w:t>
            </w:r>
          </w:p>
        </w:tc>
      </w:tr>
      <w:tr w:rsidR="00CD725F" w:rsidRPr="00C310A4" w14:paraId="208658B3"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14:paraId="09E52D1B" w14:textId="77777777" w:rsidR="00E67FCA" w:rsidRPr="00CD725F" w:rsidRDefault="00E67FCA" w:rsidP="00CD725F">
            <w:pPr>
              <w:tabs>
                <w:tab w:val="left" w:pos="426"/>
              </w:tabs>
              <w:spacing w:after="0"/>
              <w:jc w:val="both"/>
              <w:rPr>
                <w:rFonts w:ascii="Times New Roman" w:hAnsi="Times New Roman"/>
                <w:b w:val="0"/>
                <w:bCs w:val="0"/>
                <w:szCs w:val="24"/>
              </w:rPr>
            </w:pPr>
            <w:r w:rsidRPr="00CD725F">
              <w:rPr>
                <w:rFonts w:ascii="Times New Roman" w:hAnsi="Times New Roman"/>
                <w:b w:val="0"/>
                <w:bCs w:val="0"/>
                <w:color w:val="000000"/>
                <w:szCs w:val="24"/>
              </w:rPr>
              <w:t>Şube Sayısı</w:t>
            </w:r>
          </w:p>
        </w:tc>
        <w:tc>
          <w:tcPr>
            <w:tcW w:w="527" w:type="pct"/>
          </w:tcPr>
          <w:p w14:paraId="380011B1" w14:textId="0650C6B9" w:rsidR="00E67FCA" w:rsidRPr="000736D8" w:rsidRDefault="00CA724C"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11</w:t>
            </w:r>
          </w:p>
        </w:tc>
        <w:tc>
          <w:tcPr>
            <w:tcW w:w="1161" w:type="pct"/>
          </w:tcPr>
          <w:p w14:paraId="75B38592"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bCs/>
                <w:color w:val="000000"/>
                <w:szCs w:val="24"/>
              </w:rPr>
              <w:t>Bilgisayar Laboratuvarı</w:t>
            </w:r>
          </w:p>
        </w:tc>
        <w:tc>
          <w:tcPr>
            <w:tcW w:w="317" w:type="pct"/>
          </w:tcPr>
          <w:p w14:paraId="03181CD1" w14:textId="58F6A686" w:rsidR="00E67FCA" w:rsidRPr="000736D8"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63" w:type="pct"/>
          </w:tcPr>
          <w:p w14:paraId="4F162B42" w14:textId="20799DC4" w:rsidR="00E67FCA" w:rsidRPr="000736D8" w:rsidRDefault="00CA724C"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X</w:t>
            </w:r>
          </w:p>
        </w:tc>
      </w:tr>
      <w:tr w:rsidR="00CD725F" w:rsidRPr="00C310A4" w14:paraId="2A1DDC71" w14:textId="77777777" w:rsidTr="00427DED">
        <w:tc>
          <w:tcPr>
            <w:cnfStyle w:val="001000000000" w:firstRow="0" w:lastRow="0" w:firstColumn="1" w:lastColumn="0" w:oddVBand="0" w:evenVBand="0" w:oddHBand="0" w:evenHBand="0" w:firstRowFirstColumn="0" w:firstRowLastColumn="0" w:lastRowFirstColumn="0" w:lastRowLastColumn="0"/>
            <w:tcW w:w="2732" w:type="pct"/>
          </w:tcPr>
          <w:p w14:paraId="5D058DB6" w14:textId="77777777" w:rsidR="00E67FCA" w:rsidRPr="00CD725F" w:rsidRDefault="00E67FCA" w:rsidP="00CD725F">
            <w:pPr>
              <w:tabs>
                <w:tab w:val="left" w:pos="426"/>
              </w:tabs>
              <w:spacing w:after="0"/>
              <w:jc w:val="both"/>
              <w:rPr>
                <w:rFonts w:ascii="Times New Roman" w:hAnsi="Times New Roman"/>
                <w:b w:val="0"/>
                <w:bCs w:val="0"/>
                <w:szCs w:val="24"/>
              </w:rPr>
            </w:pPr>
            <w:r w:rsidRPr="00CD725F">
              <w:rPr>
                <w:rFonts w:ascii="Times New Roman" w:hAnsi="Times New Roman"/>
                <w:b w:val="0"/>
                <w:bCs w:val="0"/>
                <w:color w:val="000000"/>
                <w:szCs w:val="24"/>
              </w:rPr>
              <w:t>İdari Odaların Alanı (m2)</w:t>
            </w:r>
          </w:p>
        </w:tc>
        <w:tc>
          <w:tcPr>
            <w:tcW w:w="527" w:type="pct"/>
          </w:tcPr>
          <w:p w14:paraId="391A7248" w14:textId="6E68B504" w:rsidR="00E67FCA" w:rsidRPr="000736D8" w:rsidRDefault="00CA724C"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rPr>
                <w:rFonts w:ascii="Times New Roman" w:hAnsi="Times New Roman"/>
                <w:szCs w:val="24"/>
              </w:rPr>
              <w:t>90</w:t>
            </w:r>
          </w:p>
        </w:tc>
        <w:tc>
          <w:tcPr>
            <w:tcW w:w="1161" w:type="pct"/>
          </w:tcPr>
          <w:p w14:paraId="469F14F7"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bCs/>
                <w:color w:val="000000"/>
                <w:szCs w:val="24"/>
              </w:rPr>
              <w:t>İş Atölyesi</w:t>
            </w:r>
          </w:p>
        </w:tc>
        <w:tc>
          <w:tcPr>
            <w:tcW w:w="317" w:type="pct"/>
          </w:tcPr>
          <w:p w14:paraId="5FF41548" w14:textId="77777777" w:rsidR="00E67FCA" w:rsidRPr="000736D8"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63" w:type="pct"/>
          </w:tcPr>
          <w:p w14:paraId="31E144EC" w14:textId="74A638C0" w:rsidR="00E67FCA" w:rsidRPr="000736D8" w:rsidRDefault="00CA724C"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rPr>
                <w:rFonts w:ascii="Times New Roman" w:hAnsi="Times New Roman"/>
                <w:szCs w:val="24"/>
              </w:rPr>
              <w:t>X</w:t>
            </w:r>
          </w:p>
        </w:tc>
      </w:tr>
      <w:tr w:rsidR="00CD725F" w:rsidRPr="00C310A4" w14:paraId="0128BA47"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14:paraId="569E9232" w14:textId="77777777" w:rsidR="00E67FCA" w:rsidRPr="00CD725F" w:rsidRDefault="00E67FCA" w:rsidP="00CD725F">
            <w:pPr>
              <w:tabs>
                <w:tab w:val="left" w:pos="426"/>
              </w:tabs>
              <w:spacing w:after="0"/>
              <w:jc w:val="both"/>
              <w:rPr>
                <w:rFonts w:ascii="Times New Roman" w:hAnsi="Times New Roman"/>
                <w:b w:val="0"/>
                <w:bCs w:val="0"/>
                <w:color w:val="000000"/>
                <w:szCs w:val="24"/>
              </w:rPr>
            </w:pPr>
            <w:r w:rsidRPr="00CD725F">
              <w:rPr>
                <w:rFonts w:ascii="Times New Roman" w:hAnsi="Times New Roman"/>
                <w:b w:val="0"/>
                <w:bCs w:val="0"/>
                <w:color w:val="000000"/>
                <w:szCs w:val="24"/>
              </w:rPr>
              <w:lastRenderedPageBreak/>
              <w:t>Öğretmenler Odası (m2)</w:t>
            </w:r>
          </w:p>
        </w:tc>
        <w:tc>
          <w:tcPr>
            <w:tcW w:w="527" w:type="pct"/>
          </w:tcPr>
          <w:p w14:paraId="1C5B7C61" w14:textId="4CE7812F" w:rsidR="00E67FCA" w:rsidRPr="000736D8" w:rsidRDefault="00CA724C"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40</w:t>
            </w:r>
          </w:p>
        </w:tc>
        <w:tc>
          <w:tcPr>
            <w:tcW w:w="1161" w:type="pct"/>
          </w:tcPr>
          <w:p w14:paraId="7CBF6482"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Beceri Atölyesi</w:t>
            </w:r>
          </w:p>
        </w:tc>
        <w:tc>
          <w:tcPr>
            <w:tcW w:w="317" w:type="pct"/>
          </w:tcPr>
          <w:p w14:paraId="557FD62C" w14:textId="77777777" w:rsidR="00E67FCA" w:rsidRPr="000736D8"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63" w:type="pct"/>
          </w:tcPr>
          <w:p w14:paraId="24483512" w14:textId="27DC01B5" w:rsidR="00E67FCA" w:rsidRPr="000736D8" w:rsidRDefault="00CA724C"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X</w:t>
            </w:r>
          </w:p>
        </w:tc>
      </w:tr>
      <w:tr w:rsidR="00CD725F" w:rsidRPr="00C310A4" w14:paraId="0FA82686" w14:textId="77777777" w:rsidTr="00427DED">
        <w:tc>
          <w:tcPr>
            <w:cnfStyle w:val="001000000000" w:firstRow="0" w:lastRow="0" w:firstColumn="1" w:lastColumn="0" w:oddVBand="0" w:evenVBand="0" w:oddHBand="0" w:evenHBand="0" w:firstRowFirstColumn="0" w:firstRowLastColumn="0" w:lastRowFirstColumn="0" w:lastRowLastColumn="0"/>
            <w:tcW w:w="2732" w:type="pct"/>
          </w:tcPr>
          <w:p w14:paraId="127ED4E4" w14:textId="77777777" w:rsidR="00E67FCA" w:rsidRPr="00CD725F" w:rsidRDefault="00E67FCA" w:rsidP="00CD725F">
            <w:pPr>
              <w:tabs>
                <w:tab w:val="left" w:pos="426"/>
              </w:tabs>
              <w:spacing w:after="0"/>
              <w:jc w:val="both"/>
              <w:rPr>
                <w:rFonts w:ascii="Times New Roman" w:hAnsi="Times New Roman"/>
                <w:b w:val="0"/>
                <w:bCs w:val="0"/>
                <w:color w:val="000000"/>
                <w:szCs w:val="24"/>
              </w:rPr>
            </w:pPr>
            <w:r w:rsidRPr="00CD725F">
              <w:rPr>
                <w:rFonts w:ascii="Times New Roman" w:hAnsi="Times New Roman"/>
                <w:b w:val="0"/>
                <w:bCs w:val="0"/>
                <w:color w:val="000000"/>
                <w:szCs w:val="24"/>
              </w:rPr>
              <w:t>Okul Oturum Alanı (m2)</w:t>
            </w:r>
          </w:p>
        </w:tc>
        <w:tc>
          <w:tcPr>
            <w:tcW w:w="527" w:type="pct"/>
          </w:tcPr>
          <w:p w14:paraId="26B9F0EB" w14:textId="4186C625" w:rsidR="00E67FCA" w:rsidRPr="000736D8" w:rsidRDefault="00CA724C"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rPr>
                <w:rFonts w:cs="Calibri"/>
                <w:szCs w:val="24"/>
              </w:rPr>
              <w:t>1080</w:t>
            </w:r>
          </w:p>
        </w:tc>
        <w:tc>
          <w:tcPr>
            <w:tcW w:w="1161" w:type="pct"/>
          </w:tcPr>
          <w:p w14:paraId="465C2E4A" w14:textId="77777777" w:rsidR="00E67FCA" w:rsidRPr="00CD725F" w:rsidRDefault="005E2863"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Pansiyon</w:t>
            </w:r>
          </w:p>
        </w:tc>
        <w:tc>
          <w:tcPr>
            <w:tcW w:w="317" w:type="pct"/>
          </w:tcPr>
          <w:p w14:paraId="5968B6F1" w14:textId="77777777" w:rsidR="00E67FCA" w:rsidRPr="000736D8"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63" w:type="pct"/>
          </w:tcPr>
          <w:p w14:paraId="213F2CD8" w14:textId="3E3A3C38" w:rsidR="00E67FCA" w:rsidRPr="000736D8" w:rsidRDefault="00CA724C"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rPr>
                <w:rFonts w:ascii="Times New Roman" w:hAnsi="Times New Roman"/>
                <w:szCs w:val="24"/>
              </w:rPr>
              <w:t>X</w:t>
            </w:r>
          </w:p>
        </w:tc>
      </w:tr>
      <w:tr w:rsidR="00CD725F" w:rsidRPr="00C310A4" w14:paraId="07E4177D"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14:paraId="40DAA42B" w14:textId="77777777" w:rsidR="00E67FCA" w:rsidRPr="00CD725F" w:rsidRDefault="00E67FCA" w:rsidP="00CD725F">
            <w:pPr>
              <w:tabs>
                <w:tab w:val="left" w:pos="426"/>
              </w:tabs>
              <w:spacing w:after="0"/>
              <w:jc w:val="both"/>
              <w:rPr>
                <w:rFonts w:ascii="Times New Roman" w:hAnsi="Times New Roman"/>
                <w:b w:val="0"/>
                <w:bCs w:val="0"/>
                <w:color w:val="000000"/>
                <w:szCs w:val="24"/>
              </w:rPr>
            </w:pPr>
            <w:r w:rsidRPr="00CD725F">
              <w:rPr>
                <w:rFonts w:ascii="Times New Roman" w:hAnsi="Times New Roman"/>
                <w:b w:val="0"/>
                <w:bCs w:val="0"/>
                <w:color w:val="000000"/>
                <w:szCs w:val="24"/>
              </w:rPr>
              <w:t>Okul Bahçesi (Açık Alan)(m2)</w:t>
            </w:r>
          </w:p>
        </w:tc>
        <w:tc>
          <w:tcPr>
            <w:tcW w:w="527" w:type="pct"/>
          </w:tcPr>
          <w:p w14:paraId="1ED8D606" w14:textId="4967C35B" w:rsidR="00E67FCA" w:rsidRPr="000736D8" w:rsidRDefault="00CA724C"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cs="Calibri"/>
                <w:szCs w:val="24"/>
              </w:rPr>
              <w:t>3320</w:t>
            </w:r>
          </w:p>
        </w:tc>
        <w:tc>
          <w:tcPr>
            <w:tcW w:w="1161" w:type="pct"/>
          </w:tcPr>
          <w:p w14:paraId="7F9753D5"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17" w:type="pct"/>
          </w:tcPr>
          <w:p w14:paraId="6B78004C"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c>
          <w:tcPr>
            <w:tcW w:w="263" w:type="pct"/>
          </w:tcPr>
          <w:p w14:paraId="75B04F6E"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r>
      <w:tr w:rsidR="00CD725F" w:rsidRPr="00C310A4" w14:paraId="2B08D572" w14:textId="77777777" w:rsidTr="00427DED">
        <w:tc>
          <w:tcPr>
            <w:cnfStyle w:val="001000000000" w:firstRow="0" w:lastRow="0" w:firstColumn="1" w:lastColumn="0" w:oddVBand="0" w:evenVBand="0" w:oddHBand="0" w:evenHBand="0" w:firstRowFirstColumn="0" w:firstRowLastColumn="0" w:lastRowFirstColumn="0" w:lastRowLastColumn="0"/>
            <w:tcW w:w="2732" w:type="pct"/>
          </w:tcPr>
          <w:p w14:paraId="5465D8DF" w14:textId="77777777" w:rsidR="00E67FCA" w:rsidRPr="00CD725F" w:rsidRDefault="00E67FCA" w:rsidP="00CD725F">
            <w:pPr>
              <w:tabs>
                <w:tab w:val="left" w:pos="426"/>
              </w:tabs>
              <w:spacing w:after="0"/>
              <w:jc w:val="both"/>
              <w:rPr>
                <w:rFonts w:ascii="Times New Roman" w:hAnsi="Times New Roman"/>
                <w:b w:val="0"/>
                <w:bCs w:val="0"/>
                <w:color w:val="000000"/>
                <w:szCs w:val="24"/>
              </w:rPr>
            </w:pPr>
            <w:r w:rsidRPr="00CD725F">
              <w:rPr>
                <w:rFonts w:ascii="Times New Roman" w:hAnsi="Times New Roman"/>
                <w:b w:val="0"/>
                <w:bCs w:val="0"/>
                <w:color w:val="000000"/>
                <w:szCs w:val="24"/>
              </w:rPr>
              <w:t>Okul Kapalı Alan (m2)</w:t>
            </w:r>
          </w:p>
        </w:tc>
        <w:tc>
          <w:tcPr>
            <w:tcW w:w="527" w:type="pct"/>
          </w:tcPr>
          <w:p w14:paraId="623DC145" w14:textId="419875F8" w:rsidR="00E67FCA" w:rsidRPr="000736D8" w:rsidRDefault="00CA724C"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0736D8">
              <w:rPr>
                <w:rFonts w:cs="Calibri"/>
                <w:szCs w:val="24"/>
              </w:rPr>
              <w:t>1080</w:t>
            </w:r>
          </w:p>
        </w:tc>
        <w:tc>
          <w:tcPr>
            <w:tcW w:w="1161" w:type="pct"/>
          </w:tcPr>
          <w:p w14:paraId="762C613C"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17" w:type="pct"/>
          </w:tcPr>
          <w:p w14:paraId="1F9B2D97"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p>
        </w:tc>
        <w:tc>
          <w:tcPr>
            <w:tcW w:w="263" w:type="pct"/>
          </w:tcPr>
          <w:p w14:paraId="1F30B7D3"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p>
        </w:tc>
      </w:tr>
      <w:tr w:rsidR="00CD725F" w:rsidRPr="00C310A4" w14:paraId="427E31B0"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14:paraId="0CF14E4F" w14:textId="77777777" w:rsidR="00E67FCA" w:rsidRPr="00CD725F" w:rsidRDefault="00E67FCA" w:rsidP="00CD725F">
            <w:pPr>
              <w:tabs>
                <w:tab w:val="left" w:pos="426"/>
              </w:tabs>
              <w:spacing w:after="0"/>
              <w:jc w:val="both"/>
              <w:rPr>
                <w:rFonts w:ascii="Times New Roman" w:hAnsi="Times New Roman"/>
                <w:b w:val="0"/>
                <w:bCs w:val="0"/>
                <w:color w:val="000000"/>
                <w:szCs w:val="24"/>
              </w:rPr>
            </w:pPr>
            <w:r w:rsidRPr="00CD725F">
              <w:rPr>
                <w:rFonts w:ascii="Times New Roman" w:hAnsi="Times New Roman"/>
                <w:b w:val="0"/>
                <w:bCs w:val="0"/>
                <w:color w:val="000000"/>
                <w:szCs w:val="24"/>
              </w:rPr>
              <w:t>Sanatsal, bilimsel ve sportif amaçlı toplam alan (m</w:t>
            </w:r>
            <w:r w:rsidRPr="00CD725F">
              <w:rPr>
                <w:rFonts w:ascii="Times New Roman" w:hAnsi="Times New Roman"/>
                <w:b w:val="0"/>
                <w:bCs w:val="0"/>
                <w:color w:val="000000"/>
                <w:szCs w:val="24"/>
                <w:vertAlign w:val="superscript"/>
              </w:rPr>
              <w:t>2</w:t>
            </w:r>
            <w:r w:rsidRPr="00CD725F">
              <w:rPr>
                <w:rFonts w:ascii="Times New Roman" w:hAnsi="Times New Roman"/>
                <w:b w:val="0"/>
                <w:bCs w:val="0"/>
                <w:color w:val="000000"/>
                <w:szCs w:val="24"/>
              </w:rPr>
              <w:t>)</w:t>
            </w:r>
          </w:p>
        </w:tc>
        <w:tc>
          <w:tcPr>
            <w:tcW w:w="527" w:type="pct"/>
          </w:tcPr>
          <w:p w14:paraId="2055E2A6" w14:textId="77777777" w:rsidR="00E67FCA" w:rsidRPr="000736D8"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161" w:type="pct"/>
          </w:tcPr>
          <w:p w14:paraId="19E4CBC1"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17" w:type="pct"/>
          </w:tcPr>
          <w:p w14:paraId="79696F98"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c>
          <w:tcPr>
            <w:tcW w:w="263" w:type="pct"/>
          </w:tcPr>
          <w:p w14:paraId="5CEB1B2B"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r>
      <w:tr w:rsidR="00CD725F" w:rsidRPr="00C310A4" w14:paraId="75643D98" w14:textId="77777777" w:rsidTr="00427DED">
        <w:tc>
          <w:tcPr>
            <w:cnfStyle w:val="001000000000" w:firstRow="0" w:lastRow="0" w:firstColumn="1" w:lastColumn="0" w:oddVBand="0" w:evenVBand="0" w:oddHBand="0" w:evenHBand="0" w:firstRowFirstColumn="0" w:firstRowLastColumn="0" w:lastRowFirstColumn="0" w:lastRowLastColumn="0"/>
            <w:tcW w:w="2732" w:type="pct"/>
          </w:tcPr>
          <w:p w14:paraId="7E450A72" w14:textId="77777777" w:rsidR="00E67FCA" w:rsidRPr="00CD725F" w:rsidRDefault="00E67FCA" w:rsidP="00CD725F">
            <w:pPr>
              <w:tabs>
                <w:tab w:val="left" w:pos="426"/>
              </w:tabs>
              <w:spacing w:after="0"/>
              <w:jc w:val="both"/>
              <w:rPr>
                <w:rFonts w:ascii="Times New Roman" w:hAnsi="Times New Roman"/>
                <w:b w:val="0"/>
                <w:bCs w:val="0"/>
                <w:color w:val="000000"/>
                <w:szCs w:val="24"/>
              </w:rPr>
            </w:pPr>
            <w:r w:rsidRPr="00CD725F">
              <w:rPr>
                <w:rFonts w:ascii="Times New Roman" w:hAnsi="Times New Roman"/>
                <w:b w:val="0"/>
                <w:bCs w:val="0"/>
                <w:color w:val="000000"/>
                <w:szCs w:val="24"/>
              </w:rPr>
              <w:t>Kantin (m2)</w:t>
            </w:r>
          </w:p>
        </w:tc>
        <w:tc>
          <w:tcPr>
            <w:tcW w:w="527" w:type="pct"/>
          </w:tcPr>
          <w:p w14:paraId="39AEABA1" w14:textId="6A6C52C1" w:rsidR="00E67FCA" w:rsidRPr="000736D8"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161" w:type="pct"/>
          </w:tcPr>
          <w:p w14:paraId="7CFB0ED5"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17" w:type="pct"/>
          </w:tcPr>
          <w:p w14:paraId="46750F4B"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p>
        </w:tc>
        <w:tc>
          <w:tcPr>
            <w:tcW w:w="263" w:type="pct"/>
          </w:tcPr>
          <w:p w14:paraId="13D88B49"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p>
        </w:tc>
      </w:tr>
      <w:tr w:rsidR="00CD725F" w:rsidRPr="00C310A4" w14:paraId="15EBF15A"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14:paraId="219BD466" w14:textId="77777777" w:rsidR="00E67FCA" w:rsidRPr="00CD725F" w:rsidRDefault="00E67FCA" w:rsidP="00CD725F">
            <w:pPr>
              <w:tabs>
                <w:tab w:val="left" w:pos="426"/>
              </w:tabs>
              <w:spacing w:after="0"/>
              <w:jc w:val="both"/>
              <w:rPr>
                <w:rFonts w:ascii="Times New Roman" w:hAnsi="Times New Roman"/>
                <w:b w:val="0"/>
                <w:bCs w:val="0"/>
                <w:color w:val="000000"/>
                <w:szCs w:val="24"/>
              </w:rPr>
            </w:pPr>
            <w:r w:rsidRPr="00CD725F">
              <w:rPr>
                <w:rFonts w:ascii="Times New Roman" w:hAnsi="Times New Roman"/>
                <w:b w:val="0"/>
                <w:bCs w:val="0"/>
                <w:color w:val="000000"/>
                <w:szCs w:val="24"/>
              </w:rPr>
              <w:t>Tuvalet Sayısı</w:t>
            </w:r>
          </w:p>
        </w:tc>
        <w:tc>
          <w:tcPr>
            <w:tcW w:w="527" w:type="pct"/>
          </w:tcPr>
          <w:p w14:paraId="72302159" w14:textId="6529332B" w:rsidR="00E67FCA" w:rsidRPr="000736D8" w:rsidRDefault="00CA724C"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0736D8">
              <w:rPr>
                <w:rFonts w:ascii="Times New Roman" w:hAnsi="Times New Roman"/>
                <w:szCs w:val="24"/>
              </w:rPr>
              <w:t>4</w:t>
            </w:r>
          </w:p>
        </w:tc>
        <w:tc>
          <w:tcPr>
            <w:tcW w:w="1161" w:type="pct"/>
          </w:tcPr>
          <w:p w14:paraId="3B7C3A6F"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17" w:type="pct"/>
          </w:tcPr>
          <w:p w14:paraId="27DA8BC4"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c>
          <w:tcPr>
            <w:tcW w:w="263" w:type="pct"/>
          </w:tcPr>
          <w:p w14:paraId="0630B712" w14:textId="77777777" w:rsidR="00E67FCA" w:rsidRPr="00CD725F" w:rsidRDefault="00E67FCA" w:rsidP="00CD72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r>
      <w:tr w:rsidR="00CD725F" w:rsidRPr="00C310A4" w14:paraId="5D6EEECF" w14:textId="77777777" w:rsidTr="00427DED">
        <w:tc>
          <w:tcPr>
            <w:cnfStyle w:val="001000000000" w:firstRow="0" w:lastRow="0" w:firstColumn="1" w:lastColumn="0" w:oddVBand="0" w:evenVBand="0" w:oddHBand="0" w:evenHBand="0" w:firstRowFirstColumn="0" w:firstRowLastColumn="0" w:lastRowFirstColumn="0" w:lastRowLastColumn="0"/>
            <w:tcW w:w="2732" w:type="pct"/>
          </w:tcPr>
          <w:p w14:paraId="1796CBEF" w14:textId="77777777" w:rsidR="00E67FCA" w:rsidRPr="00CD725F" w:rsidRDefault="00E67FCA" w:rsidP="00CD725F">
            <w:pPr>
              <w:tabs>
                <w:tab w:val="left" w:pos="426"/>
              </w:tabs>
              <w:spacing w:after="0"/>
              <w:jc w:val="both"/>
              <w:rPr>
                <w:rFonts w:ascii="Times New Roman" w:hAnsi="Times New Roman"/>
                <w:b w:val="0"/>
                <w:bCs w:val="0"/>
                <w:color w:val="000000"/>
                <w:szCs w:val="24"/>
              </w:rPr>
            </w:pPr>
            <w:r w:rsidRPr="00CD725F">
              <w:rPr>
                <w:rFonts w:ascii="Times New Roman" w:hAnsi="Times New Roman"/>
                <w:b w:val="0"/>
                <w:bCs w:val="0"/>
                <w:color w:val="000000"/>
                <w:szCs w:val="24"/>
              </w:rPr>
              <w:t>Diğer (………….)</w:t>
            </w:r>
          </w:p>
        </w:tc>
        <w:tc>
          <w:tcPr>
            <w:tcW w:w="527" w:type="pct"/>
          </w:tcPr>
          <w:p w14:paraId="0F1A592F"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p>
        </w:tc>
        <w:tc>
          <w:tcPr>
            <w:tcW w:w="1161" w:type="pct"/>
          </w:tcPr>
          <w:p w14:paraId="00DC0CE3"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17" w:type="pct"/>
          </w:tcPr>
          <w:p w14:paraId="14E70568"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p>
        </w:tc>
        <w:tc>
          <w:tcPr>
            <w:tcW w:w="263" w:type="pct"/>
          </w:tcPr>
          <w:p w14:paraId="7DC72F4F" w14:textId="77777777" w:rsidR="00E67FCA" w:rsidRPr="00CD725F" w:rsidRDefault="00E67FCA" w:rsidP="00CD72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p>
        </w:tc>
      </w:tr>
    </w:tbl>
    <w:p w14:paraId="2AE9693B" w14:textId="77777777" w:rsidR="007906D5" w:rsidRPr="007906D5" w:rsidRDefault="007906D5" w:rsidP="007906D5"/>
    <w:p w14:paraId="5776C843" w14:textId="77777777" w:rsidR="00390AA4" w:rsidRPr="00C6205E" w:rsidRDefault="00E67FCA" w:rsidP="00C6205E">
      <w:pPr>
        <w:pStyle w:val="Balk3"/>
      </w:pPr>
      <w:bookmarkStart w:id="31" w:name="_Toc6991814"/>
      <w:r w:rsidRPr="00C6205E">
        <w:t>Sınıf ve Öğrenci Bilgileri</w:t>
      </w:r>
      <w:bookmarkEnd w:id="31"/>
    </w:p>
    <w:p w14:paraId="02ED854A" w14:textId="77777777" w:rsidR="00182608" w:rsidRDefault="008E01DD" w:rsidP="00E67FCA">
      <w:pPr>
        <w:tabs>
          <w:tab w:val="left" w:pos="426"/>
        </w:tabs>
        <w:spacing w:after="0"/>
        <w:jc w:val="both"/>
        <w:rPr>
          <w:rFonts w:ascii="Times New Roman" w:hAnsi="Times New Roman"/>
          <w:szCs w:val="24"/>
        </w:rPr>
      </w:pPr>
      <w:r w:rsidRPr="008C6813">
        <w:rPr>
          <w:rFonts w:ascii="Times New Roman" w:hAnsi="Times New Roman"/>
          <w:szCs w:val="24"/>
        </w:rPr>
        <w:tab/>
      </w:r>
      <w:r w:rsidR="00E67FCA" w:rsidRPr="008C6813">
        <w:rPr>
          <w:rFonts w:ascii="Times New Roman" w:hAnsi="Times New Roman"/>
          <w:szCs w:val="24"/>
        </w:rPr>
        <w:t>Okulumuzda yer alan sınıfların öğrenci sayıları alttaki tabloda verilmiştir.</w:t>
      </w:r>
    </w:p>
    <w:p w14:paraId="6D1F1E47" w14:textId="370F11C2" w:rsidR="00E67FCA" w:rsidRPr="008C6813" w:rsidRDefault="00E90B8D" w:rsidP="00E67FCA">
      <w:pPr>
        <w:tabs>
          <w:tab w:val="left" w:pos="426"/>
        </w:tabs>
        <w:spacing w:after="0"/>
        <w:jc w:val="both"/>
        <w:rPr>
          <w:rFonts w:ascii="Times New Roman" w:hAnsi="Times New Roman"/>
          <w:szCs w:val="24"/>
        </w:rPr>
      </w:pPr>
      <w:r>
        <w:rPr>
          <w:b/>
          <w:sz w:val="20"/>
        </w:rPr>
        <w:t>Tablo</w:t>
      </w:r>
      <w:r>
        <w:rPr>
          <w:b/>
          <w:spacing w:val="-7"/>
          <w:sz w:val="20"/>
        </w:rPr>
        <w:t xml:space="preserve"> </w:t>
      </w:r>
      <w:r>
        <w:rPr>
          <w:b/>
          <w:sz w:val="20"/>
        </w:rPr>
        <w:t>4.</w:t>
      </w:r>
    </w:p>
    <w:tbl>
      <w:tblPr>
        <w:tblStyle w:val="KlavuzuTablo4-Vurgu61"/>
        <w:tblW w:w="0" w:type="auto"/>
        <w:tblLook w:val="04A0" w:firstRow="1" w:lastRow="0" w:firstColumn="1" w:lastColumn="0" w:noHBand="0" w:noVBand="1"/>
      </w:tblPr>
      <w:tblGrid>
        <w:gridCol w:w="1768"/>
        <w:gridCol w:w="1418"/>
        <w:gridCol w:w="1701"/>
        <w:gridCol w:w="1559"/>
      </w:tblGrid>
      <w:tr w:rsidR="00CA724C" w:rsidRPr="00C310A4" w14:paraId="2BE5F885" w14:textId="77777777" w:rsidTr="00427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14:paraId="5DD9850D" w14:textId="77777777" w:rsidR="00CA724C" w:rsidRPr="00946764" w:rsidRDefault="00CA724C" w:rsidP="00C310A4">
            <w:pPr>
              <w:tabs>
                <w:tab w:val="left" w:pos="426"/>
              </w:tabs>
              <w:spacing w:after="0"/>
              <w:jc w:val="both"/>
              <w:rPr>
                <w:rFonts w:ascii="Times New Roman" w:hAnsi="Times New Roman"/>
                <w:bCs w:val="0"/>
                <w:color w:val="auto"/>
                <w:szCs w:val="24"/>
              </w:rPr>
            </w:pPr>
            <w:r w:rsidRPr="00946764">
              <w:rPr>
                <w:rFonts w:ascii="Times New Roman" w:hAnsi="Times New Roman"/>
                <w:bCs w:val="0"/>
                <w:color w:val="auto"/>
                <w:szCs w:val="24"/>
              </w:rPr>
              <w:t>SINIFI</w:t>
            </w:r>
          </w:p>
        </w:tc>
        <w:tc>
          <w:tcPr>
            <w:tcW w:w="1418" w:type="dxa"/>
          </w:tcPr>
          <w:p w14:paraId="7CD22CD8" w14:textId="77777777" w:rsidR="00CA724C" w:rsidRPr="00946764" w:rsidRDefault="00CA724C" w:rsidP="00C310A4">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946764">
              <w:rPr>
                <w:rFonts w:ascii="Times New Roman" w:hAnsi="Times New Roman"/>
                <w:bCs w:val="0"/>
                <w:color w:val="auto"/>
                <w:szCs w:val="24"/>
              </w:rPr>
              <w:t>Toplam</w:t>
            </w:r>
          </w:p>
        </w:tc>
        <w:tc>
          <w:tcPr>
            <w:tcW w:w="1701" w:type="dxa"/>
          </w:tcPr>
          <w:p w14:paraId="260F549B" w14:textId="77777777" w:rsidR="00CA724C" w:rsidRPr="00946764" w:rsidRDefault="00CA724C" w:rsidP="00C310A4">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946764">
              <w:rPr>
                <w:rFonts w:ascii="Times New Roman" w:hAnsi="Times New Roman"/>
                <w:bCs w:val="0"/>
                <w:color w:val="auto"/>
                <w:szCs w:val="24"/>
              </w:rPr>
              <w:t>SINIFI</w:t>
            </w:r>
          </w:p>
        </w:tc>
        <w:tc>
          <w:tcPr>
            <w:tcW w:w="1559" w:type="dxa"/>
          </w:tcPr>
          <w:p w14:paraId="352D74C8" w14:textId="77777777" w:rsidR="00CA724C" w:rsidRPr="00946764" w:rsidRDefault="00CA724C" w:rsidP="00C310A4">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946764">
              <w:rPr>
                <w:rFonts w:ascii="Times New Roman" w:hAnsi="Times New Roman"/>
                <w:bCs w:val="0"/>
                <w:color w:val="auto"/>
                <w:szCs w:val="24"/>
              </w:rPr>
              <w:t>Toplam</w:t>
            </w:r>
          </w:p>
        </w:tc>
      </w:tr>
      <w:tr w:rsidR="00CA724C" w:rsidRPr="00C310A4" w14:paraId="4E617B0D"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14:paraId="307BD451" w14:textId="77777777" w:rsidR="00CA724C" w:rsidRPr="00C310A4" w:rsidRDefault="00CA724C" w:rsidP="00CA724C">
            <w:pPr>
              <w:tabs>
                <w:tab w:val="left" w:pos="426"/>
              </w:tabs>
              <w:spacing w:after="0"/>
              <w:jc w:val="both"/>
              <w:rPr>
                <w:rFonts w:ascii="Times New Roman" w:hAnsi="Times New Roman"/>
                <w:b w:val="0"/>
                <w:bCs w:val="0"/>
                <w:szCs w:val="24"/>
              </w:rPr>
            </w:pPr>
            <w:r w:rsidRPr="00C310A4">
              <w:rPr>
                <w:rFonts w:ascii="Times New Roman" w:hAnsi="Times New Roman"/>
                <w:b w:val="0"/>
                <w:bCs w:val="0"/>
                <w:szCs w:val="24"/>
              </w:rPr>
              <w:t>Ana sınıfı</w:t>
            </w:r>
          </w:p>
        </w:tc>
        <w:tc>
          <w:tcPr>
            <w:tcW w:w="1418" w:type="dxa"/>
          </w:tcPr>
          <w:p w14:paraId="198D04A4" w14:textId="77DB55D9" w:rsidR="00CA724C" w:rsidRPr="00C310A4" w:rsidRDefault="00CA724C" w:rsidP="00CA724C">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szCs w:val="24"/>
              </w:rPr>
              <w:t>14</w:t>
            </w:r>
          </w:p>
        </w:tc>
        <w:tc>
          <w:tcPr>
            <w:tcW w:w="1701" w:type="dxa"/>
          </w:tcPr>
          <w:p w14:paraId="51F7B98E" w14:textId="1277651B" w:rsidR="00CA724C" w:rsidRPr="00C310A4" w:rsidRDefault="00CA724C" w:rsidP="00CA724C">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559" w:type="dxa"/>
          </w:tcPr>
          <w:p w14:paraId="27965C59" w14:textId="484ECF66" w:rsidR="00CA724C" w:rsidRPr="00C310A4" w:rsidRDefault="00CA724C" w:rsidP="00CA724C">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CA724C" w:rsidRPr="00C310A4" w14:paraId="6DC814D5" w14:textId="77777777" w:rsidTr="00427DED">
        <w:tc>
          <w:tcPr>
            <w:cnfStyle w:val="001000000000" w:firstRow="0" w:lastRow="0" w:firstColumn="1" w:lastColumn="0" w:oddVBand="0" w:evenVBand="0" w:oddHBand="0" w:evenHBand="0" w:firstRowFirstColumn="0" w:firstRowLastColumn="0" w:lastRowFirstColumn="0" w:lastRowLastColumn="0"/>
            <w:tcW w:w="1768" w:type="dxa"/>
          </w:tcPr>
          <w:p w14:paraId="0CBA8ED2" w14:textId="77777777" w:rsidR="00CA724C" w:rsidRPr="00C310A4" w:rsidRDefault="00CA724C" w:rsidP="00CA724C">
            <w:pPr>
              <w:tabs>
                <w:tab w:val="left" w:pos="426"/>
              </w:tabs>
              <w:spacing w:after="0"/>
              <w:jc w:val="both"/>
              <w:rPr>
                <w:rFonts w:ascii="Times New Roman" w:hAnsi="Times New Roman"/>
                <w:b w:val="0"/>
                <w:bCs w:val="0"/>
                <w:szCs w:val="24"/>
              </w:rPr>
            </w:pPr>
            <w:r w:rsidRPr="00C310A4">
              <w:rPr>
                <w:rFonts w:ascii="Times New Roman" w:hAnsi="Times New Roman"/>
                <w:b w:val="0"/>
                <w:bCs w:val="0"/>
                <w:szCs w:val="24"/>
              </w:rPr>
              <w:t>1.Sınıf</w:t>
            </w:r>
          </w:p>
        </w:tc>
        <w:tc>
          <w:tcPr>
            <w:tcW w:w="1418" w:type="dxa"/>
          </w:tcPr>
          <w:p w14:paraId="6C05D3BF" w14:textId="30495939" w:rsidR="00CA724C" w:rsidRPr="00C310A4" w:rsidRDefault="00CA724C" w:rsidP="00CA724C">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szCs w:val="24"/>
              </w:rPr>
              <w:t>14</w:t>
            </w:r>
          </w:p>
        </w:tc>
        <w:tc>
          <w:tcPr>
            <w:tcW w:w="1701" w:type="dxa"/>
          </w:tcPr>
          <w:p w14:paraId="36992ED6" w14:textId="70A2067A" w:rsidR="00CA724C" w:rsidRPr="00C310A4" w:rsidRDefault="00CA724C" w:rsidP="00CA724C">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59" w:type="dxa"/>
          </w:tcPr>
          <w:p w14:paraId="2DA6A9AD" w14:textId="096E899D" w:rsidR="00CA724C" w:rsidRPr="00C310A4" w:rsidRDefault="00CA724C" w:rsidP="00CA724C">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CA724C" w:rsidRPr="00C310A4" w14:paraId="22D840AF"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14:paraId="2FD4180E" w14:textId="77777777" w:rsidR="00CA724C" w:rsidRPr="00C310A4" w:rsidRDefault="00CA724C" w:rsidP="00CA724C">
            <w:pPr>
              <w:tabs>
                <w:tab w:val="left" w:pos="426"/>
              </w:tabs>
              <w:spacing w:after="0"/>
              <w:jc w:val="both"/>
              <w:rPr>
                <w:rFonts w:ascii="Times New Roman" w:hAnsi="Times New Roman"/>
                <w:b w:val="0"/>
                <w:bCs w:val="0"/>
                <w:szCs w:val="24"/>
              </w:rPr>
            </w:pPr>
            <w:r w:rsidRPr="00C310A4">
              <w:rPr>
                <w:rFonts w:ascii="Times New Roman" w:hAnsi="Times New Roman"/>
                <w:b w:val="0"/>
                <w:bCs w:val="0"/>
                <w:szCs w:val="24"/>
              </w:rPr>
              <w:t>2.sınıf</w:t>
            </w:r>
          </w:p>
        </w:tc>
        <w:tc>
          <w:tcPr>
            <w:tcW w:w="1418" w:type="dxa"/>
          </w:tcPr>
          <w:p w14:paraId="76ABA17B" w14:textId="12EEC55C" w:rsidR="00CA724C" w:rsidRPr="00C310A4" w:rsidRDefault="00CA724C" w:rsidP="00CA724C">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szCs w:val="24"/>
              </w:rPr>
              <w:t>10</w:t>
            </w:r>
          </w:p>
        </w:tc>
        <w:tc>
          <w:tcPr>
            <w:tcW w:w="1701" w:type="dxa"/>
          </w:tcPr>
          <w:p w14:paraId="315EE811" w14:textId="1FFB59A3" w:rsidR="00CA724C" w:rsidRPr="00C310A4" w:rsidRDefault="00CA724C" w:rsidP="00CA724C">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559" w:type="dxa"/>
          </w:tcPr>
          <w:p w14:paraId="20F99BBC" w14:textId="12DF6A3D" w:rsidR="00CA724C" w:rsidRPr="00C310A4" w:rsidRDefault="00CA724C" w:rsidP="00CA724C">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CA724C" w:rsidRPr="00C310A4" w14:paraId="09E520F4" w14:textId="77777777" w:rsidTr="00427DED">
        <w:tc>
          <w:tcPr>
            <w:cnfStyle w:val="001000000000" w:firstRow="0" w:lastRow="0" w:firstColumn="1" w:lastColumn="0" w:oddVBand="0" w:evenVBand="0" w:oddHBand="0" w:evenHBand="0" w:firstRowFirstColumn="0" w:firstRowLastColumn="0" w:lastRowFirstColumn="0" w:lastRowLastColumn="0"/>
            <w:tcW w:w="1768" w:type="dxa"/>
          </w:tcPr>
          <w:p w14:paraId="5D3634B1" w14:textId="77777777" w:rsidR="00CA724C" w:rsidRPr="00C310A4" w:rsidRDefault="00CA724C" w:rsidP="00CA724C">
            <w:pPr>
              <w:tabs>
                <w:tab w:val="left" w:pos="426"/>
              </w:tabs>
              <w:spacing w:after="0"/>
              <w:jc w:val="both"/>
              <w:rPr>
                <w:rFonts w:ascii="Times New Roman" w:hAnsi="Times New Roman"/>
                <w:b w:val="0"/>
                <w:bCs w:val="0"/>
                <w:szCs w:val="24"/>
              </w:rPr>
            </w:pPr>
            <w:r w:rsidRPr="00C310A4">
              <w:rPr>
                <w:rFonts w:ascii="Times New Roman" w:hAnsi="Times New Roman"/>
                <w:b w:val="0"/>
                <w:bCs w:val="0"/>
                <w:szCs w:val="24"/>
              </w:rPr>
              <w:t>3.Sınıf</w:t>
            </w:r>
          </w:p>
        </w:tc>
        <w:tc>
          <w:tcPr>
            <w:tcW w:w="1418" w:type="dxa"/>
          </w:tcPr>
          <w:p w14:paraId="03905035" w14:textId="00A7732C" w:rsidR="00CA724C" w:rsidRPr="00C310A4" w:rsidRDefault="00CA724C" w:rsidP="00CA724C">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szCs w:val="24"/>
              </w:rPr>
              <w:t>13</w:t>
            </w:r>
          </w:p>
        </w:tc>
        <w:tc>
          <w:tcPr>
            <w:tcW w:w="1701" w:type="dxa"/>
          </w:tcPr>
          <w:p w14:paraId="5261B5ED" w14:textId="12F844DB" w:rsidR="00CA724C" w:rsidRPr="00C310A4" w:rsidRDefault="00CA724C" w:rsidP="00CA724C">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59" w:type="dxa"/>
          </w:tcPr>
          <w:p w14:paraId="098D398A" w14:textId="08AA93E4" w:rsidR="00CA724C" w:rsidRPr="00C310A4" w:rsidRDefault="00CA724C" w:rsidP="00CA724C">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CA724C" w:rsidRPr="00C310A4" w14:paraId="44348484"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14:paraId="362DDE7F" w14:textId="77777777" w:rsidR="00CA724C" w:rsidRPr="00C310A4" w:rsidRDefault="00CA724C" w:rsidP="00CA724C">
            <w:pPr>
              <w:tabs>
                <w:tab w:val="left" w:pos="426"/>
              </w:tabs>
              <w:spacing w:after="0"/>
              <w:jc w:val="both"/>
              <w:rPr>
                <w:rFonts w:ascii="Times New Roman" w:hAnsi="Times New Roman"/>
                <w:b w:val="0"/>
                <w:bCs w:val="0"/>
                <w:szCs w:val="24"/>
              </w:rPr>
            </w:pPr>
            <w:r w:rsidRPr="00C310A4">
              <w:rPr>
                <w:rFonts w:ascii="Times New Roman" w:hAnsi="Times New Roman"/>
                <w:b w:val="0"/>
                <w:bCs w:val="0"/>
                <w:szCs w:val="24"/>
              </w:rPr>
              <w:t>4.sınıf</w:t>
            </w:r>
          </w:p>
        </w:tc>
        <w:tc>
          <w:tcPr>
            <w:tcW w:w="1418" w:type="dxa"/>
          </w:tcPr>
          <w:p w14:paraId="18BD8E46" w14:textId="45B5A9F5" w:rsidR="00CA724C" w:rsidRPr="00C310A4" w:rsidRDefault="00CA724C" w:rsidP="00CA724C">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szCs w:val="24"/>
              </w:rPr>
              <w:t>10</w:t>
            </w:r>
          </w:p>
        </w:tc>
        <w:tc>
          <w:tcPr>
            <w:tcW w:w="1701" w:type="dxa"/>
          </w:tcPr>
          <w:p w14:paraId="3B07C8A1" w14:textId="77777777" w:rsidR="00CA724C" w:rsidRPr="00C310A4" w:rsidRDefault="00CA724C" w:rsidP="00CA724C">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559" w:type="dxa"/>
          </w:tcPr>
          <w:p w14:paraId="34A8A0FB" w14:textId="77777777" w:rsidR="00CA724C" w:rsidRPr="00C310A4" w:rsidRDefault="00CA724C" w:rsidP="00CA724C">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bl>
    <w:p w14:paraId="58C3424D" w14:textId="77777777" w:rsidR="009C6C05" w:rsidRPr="008C6813" w:rsidRDefault="009C6C05" w:rsidP="00E67FCA">
      <w:pPr>
        <w:tabs>
          <w:tab w:val="left" w:pos="426"/>
        </w:tabs>
        <w:spacing w:after="0"/>
        <w:jc w:val="both"/>
        <w:rPr>
          <w:rFonts w:ascii="Times New Roman" w:hAnsi="Times New Roman"/>
          <w:szCs w:val="24"/>
        </w:rPr>
      </w:pPr>
    </w:p>
    <w:p w14:paraId="55D36D8C" w14:textId="77777777" w:rsidR="009C6C05" w:rsidRPr="00C6205E" w:rsidRDefault="009C6C05" w:rsidP="00C6205E">
      <w:pPr>
        <w:pStyle w:val="Balk3"/>
      </w:pPr>
      <w:bookmarkStart w:id="32" w:name="_Toc6991815"/>
      <w:r w:rsidRPr="00C6205E">
        <w:t>Donanım ve Teknolojik Kaynaklarımız</w:t>
      </w:r>
      <w:bookmarkEnd w:id="32"/>
    </w:p>
    <w:p w14:paraId="2B1E6B14" w14:textId="77777777" w:rsidR="009C6C05" w:rsidRPr="008C6813" w:rsidRDefault="009C6C05" w:rsidP="008E01DD">
      <w:pPr>
        <w:ind w:firstLine="708"/>
        <w:rPr>
          <w:rFonts w:ascii="Times New Roman" w:hAnsi="Times New Roman"/>
          <w:szCs w:val="24"/>
        </w:rPr>
      </w:pPr>
      <w:r w:rsidRPr="008C6813">
        <w:rPr>
          <w:rFonts w:ascii="Times New Roman" w:hAnsi="Times New Roman"/>
          <w:szCs w:val="24"/>
        </w:rPr>
        <w:t>Teknolojik kaynaklar başta olmak üzere okulumuzda bulunan çalışır durumdaki donanım malzemesine ilişkin bilgiye alttaki tabloda yer verilmiştir.</w:t>
      </w:r>
    </w:p>
    <w:p w14:paraId="48FEA23A" w14:textId="77777777" w:rsidR="009C6C05" w:rsidRPr="008C6813" w:rsidRDefault="009C6C05" w:rsidP="009C6C05">
      <w:pPr>
        <w:rPr>
          <w:rFonts w:ascii="Times New Roman" w:hAnsi="Times New Roman"/>
          <w:szCs w:val="24"/>
        </w:rPr>
      </w:pPr>
    </w:p>
    <w:p w14:paraId="6BA25B3E" w14:textId="77777777" w:rsidR="00F86614" w:rsidRPr="008C6813" w:rsidRDefault="00F86614" w:rsidP="009C6C05">
      <w:pPr>
        <w:rPr>
          <w:rFonts w:ascii="Times New Roman" w:hAnsi="Times New Roman"/>
          <w:szCs w:val="24"/>
        </w:rPr>
      </w:pPr>
    </w:p>
    <w:p w14:paraId="4E934100" w14:textId="77777777" w:rsidR="00F86614" w:rsidRPr="008C6813" w:rsidRDefault="00F86614" w:rsidP="009C6C05">
      <w:pPr>
        <w:rPr>
          <w:rFonts w:ascii="Times New Roman" w:hAnsi="Times New Roman"/>
          <w:szCs w:val="24"/>
        </w:rPr>
      </w:pPr>
    </w:p>
    <w:p w14:paraId="02317100" w14:textId="77777777" w:rsidR="009C6C05" w:rsidRDefault="004962D0" w:rsidP="00C6205E">
      <w:pPr>
        <w:pStyle w:val="Balk3"/>
      </w:pPr>
      <w:bookmarkStart w:id="33" w:name="_Toc6991816"/>
      <w:r w:rsidRPr="008C6813">
        <w:t>Teknolojik Kaynaklar Tablosu</w:t>
      </w:r>
      <w:bookmarkEnd w:id="33"/>
    </w:p>
    <w:p w14:paraId="5829109F" w14:textId="55F0AAA9" w:rsidR="00E90B8D" w:rsidRPr="00E90B8D" w:rsidRDefault="00E90B8D" w:rsidP="00E90B8D">
      <w:r>
        <w:rPr>
          <w:b/>
          <w:sz w:val="20"/>
        </w:rPr>
        <w:t>Tablo</w:t>
      </w:r>
      <w:r>
        <w:rPr>
          <w:b/>
          <w:spacing w:val="-7"/>
          <w:sz w:val="20"/>
        </w:rPr>
        <w:t xml:space="preserve"> </w:t>
      </w:r>
      <w:r>
        <w:rPr>
          <w:b/>
          <w:sz w:val="20"/>
        </w:rPr>
        <w:t>5.</w:t>
      </w:r>
    </w:p>
    <w:tbl>
      <w:tblPr>
        <w:tblStyle w:val="KlavuzuTablo4-Vurgu61"/>
        <w:tblW w:w="0" w:type="auto"/>
        <w:tblLook w:val="04A0" w:firstRow="1" w:lastRow="0" w:firstColumn="1" w:lastColumn="0" w:noHBand="0" w:noVBand="1"/>
      </w:tblPr>
      <w:tblGrid>
        <w:gridCol w:w="3684"/>
        <w:gridCol w:w="1772"/>
        <w:gridCol w:w="3606"/>
        <w:gridCol w:w="1978"/>
      </w:tblGrid>
      <w:tr w:rsidR="00C310A4" w:rsidRPr="00C310A4" w14:paraId="44D777C7" w14:textId="77777777" w:rsidTr="00FE0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4" w:type="dxa"/>
          </w:tcPr>
          <w:p w14:paraId="3DC8B1DD" w14:textId="77777777" w:rsidR="009C6C05" w:rsidRPr="00946764" w:rsidRDefault="009C6C05" w:rsidP="00420751">
            <w:pPr>
              <w:rPr>
                <w:rFonts w:ascii="Times New Roman" w:eastAsia="Calibri" w:hAnsi="Times New Roman"/>
                <w:bCs w:val="0"/>
                <w:color w:val="auto"/>
                <w:szCs w:val="24"/>
                <w:lang w:eastAsia="en-US"/>
              </w:rPr>
            </w:pPr>
            <w:r w:rsidRPr="00946764">
              <w:rPr>
                <w:rFonts w:ascii="Times New Roman" w:eastAsia="Calibri" w:hAnsi="Times New Roman"/>
                <w:bCs w:val="0"/>
                <w:color w:val="auto"/>
                <w:szCs w:val="24"/>
                <w:lang w:eastAsia="en-US"/>
              </w:rPr>
              <w:t>Akıllı Tahta Sayısı</w:t>
            </w:r>
          </w:p>
        </w:tc>
        <w:tc>
          <w:tcPr>
            <w:tcW w:w="1772" w:type="dxa"/>
          </w:tcPr>
          <w:p w14:paraId="575C5336" w14:textId="3589AEEB" w:rsidR="009C6C05" w:rsidRPr="00946764" w:rsidRDefault="00FE03C8" w:rsidP="0042075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auto"/>
                <w:szCs w:val="24"/>
                <w:lang w:eastAsia="en-US"/>
              </w:rPr>
            </w:pPr>
            <w:r>
              <w:rPr>
                <w:rFonts w:ascii="Times New Roman" w:eastAsia="Calibri" w:hAnsi="Times New Roman"/>
                <w:bCs w:val="0"/>
                <w:color w:val="auto"/>
                <w:szCs w:val="24"/>
                <w:lang w:eastAsia="en-US"/>
              </w:rPr>
              <w:t>10</w:t>
            </w:r>
          </w:p>
        </w:tc>
        <w:tc>
          <w:tcPr>
            <w:tcW w:w="3606" w:type="dxa"/>
          </w:tcPr>
          <w:p w14:paraId="0BF12CFD" w14:textId="77777777" w:rsidR="009C6C05" w:rsidRPr="00946764" w:rsidRDefault="009C6C05" w:rsidP="0042075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auto"/>
                <w:szCs w:val="24"/>
                <w:lang w:eastAsia="en-US"/>
              </w:rPr>
            </w:pPr>
            <w:r w:rsidRPr="00946764">
              <w:rPr>
                <w:rFonts w:ascii="Times New Roman" w:eastAsia="Calibri" w:hAnsi="Times New Roman"/>
                <w:bCs w:val="0"/>
                <w:color w:val="auto"/>
                <w:szCs w:val="24"/>
                <w:lang w:eastAsia="en-US"/>
              </w:rPr>
              <w:t>TV Sayısı</w:t>
            </w:r>
          </w:p>
        </w:tc>
        <w:tc>
          <w:tcPr>
            <w:tcW w:w="1978" w:type="dxa"/>
          </w:tcPr>
          <w:p w14:paraId="3E57AEBE" w14:textId="7E083885" w:rsidR="009C6C05" w:rsidRPr="00C310A4" w:rsidRDefault="00FE03C8" w:rsidP="0042075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Cs w:val="24"/>
                <w:lang w:eastAsia="en-US"/>
              </w:rPr>
            </w:pPr>
            <w:r>
              <w:rPr>
                <w:rFonts w:ascii="Times New Roman" w:eastAsia="Calibri" w:hAnsi="Times New Roman"/>
                <w:b w:val="0"/>
                <w:bCs w:val="0"/>
                <w:szCs w:val="24"/>
                <w:lang w:eastAsia="en-US"/>
              </w:rPr>
              <w:t>0</w:t>
            </w:r>
          </w:p>
        </w:tc>
      </w:tr>
      <w:tr w:rsidR="00C310A4" w:rsidRPr="00C310A4" w14:paraId="098A5EF0" w14:textId="77777777" w:rsidTr="00FE0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4" w:type="dxa"/>
          </w:tcPr>
          <w:p w14:paraId="191AF572" w14:textId="77777777" w:rsidR="009C6C05" w:rsidRPr="00C310A4" w:rsidRDefault="009C6C05" w:rsidP="00420751">
            <w:pPr>
              <w:rPr>
                <w:rFonts w:ascii="Times New Roman" w:eastAsia="Calibri" w:hAnsi="Times New Roman"/>
                <w:b w:val="0"/>
                <w:bCs w:val="0"/>
                <w:szCs w:val="24"/>
                <w:lang w:eastAsia="en-US"/>
              </w:rPr>
            </w:pPr>
            <w:r w:rsidRPr="00C310A4">
              <w:rPr>
                <w:rFonts w:ascii="Times New Roman" w:eastAsia="Calibri" w:hAnsi="Times New Roman"/>
                <w:b w:val="0"/>
                <w:bCs w:val="0"/>
                <w:szCs w:val="24"/>
                <w:lang w:eastAsia="en-US"/>
              </w:rPr>
              <w:t>Masaüstü Bilgisayar Sayısı</w:t>
            </w:r>
          </w:p>
        </w:tc>
        <w:tc>
          <w:tcPr>
            <w:tcW w:w="1772" w:type="dxa"/>
          </w:tcPr>
          <w:p w14:paraId="3A46DC53" w14:textId="49E39AE5" w:rsidR="009C6C05" w:rsidRPr="00C310A4" w:rsidRDefault="00CA724C" w:rsidP="004207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en-US"/>
              </w:rPr>
            </w:pPr>
            <w:r>
              <w:rPr>
                <w:rFonts w:ascii="Times New Roman" w:eastAsia="Calibri" w:hAnsi="Times New Roman"/>
                <w:szCs w:val="24"/>
                <w:lang w:eastAsia="en-US"/>
              </w:rPr>
              <w:t>4</w:t>
            </w:r>
          </w:p>
        </w:tc>
        <w:tc>
          <w:tcPr>
            <w:tcW w:w="3606" w:type="dxa"/>
          </w:tcPr>
          <w:p w14:paraId="4B7F21AF" w14:textId="77777777" w:rsidR="009C6C05" w:rsidRPr="00C310A4" w:rsidRDefault="009C6C05" w:rsidP="004207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en-US"/>
              </w:rPr>
            </w:pPr>
            <w:r w:rsidRPr="00C310A4">
              <w:rPr>
                <w:rFonts w:ascii="Times New Roman" w:eastAsia="Calibri" w:hAnsi="Times New Roman"/>
                <w:szCs w:val="24"/>
                <w:lang w:eastAsia="en-US"/>
              </w:rPr>
              <w:t>Yazıcı Sayısı</w:t>
            </w:r>
          </w:p>
        </w:tc>
        <w:tc>
          <w:tcPr>
            <w:tcW w:w="1978" w:type="dxa"/>
          </w:tcPr>
          <w:p w14:paraId="673C25FE" w14:textId="77777777" w:rsidR="009C6C05" w:rsidRPr="00C310A4" w:rsidRDefault="00215DDB" w:rsidP="004207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en-US"/>
              </w:rPr>
            </w:pPr>
            <w:r w:rsidRPr="00C310A4">
              <w:rPr>
                <w:rFonts w:ascii="Times New Roman" w:eastAsia="Calibri" w:hAnsi="Times New Roman"/>
                <w:szCs w:val="24"/>
                <w:lang w:eastAsia="en-US"/>
              </w:rPr>
              <w:t>3</w:t>
            </w:r>
          </w:p>
        </w:tc>
      </w:tr>
      <w:tr w:rsidR="00C310A4" w:rsidRPr="00C310A4" w14:paraId="0473CEF5" w14:textId="77777777" w:rsidTr="00FE03C8">
        <w:tc>
          <w:tcPr>
            <w:cnfStyle w:val="001000000000" w:firstRow="0" w:lastRow="0" w:firstColumn="1" w:lastColumn="0" w:oddVBand="0" w:evenVBand="0" w:oddHBand="0" w:evenHBand="0" w:firstRowFirstColumn="0" w:firstRowLastColumn="0" w:lastRowFirstColumn="0" w:lastRowLastColumn="0"/>
            <w:tcW w:w="3684" w:type="dxa"/>
          </w:tcPr>
          <w:p w14:paraId="1C68D29D" w14:textId="77777777" w:rsidR="009C6C05" w:rsidRPr="00C310A4" w:rsidRDefault="009C6C05" w:rsidP="00420751">
            <w:pPr>
              <w:rPr>
                <w:rFonts w:ascii="Times New Roman" w:eastAsia="Calibri" w:hAnsi="Times New Roman"/>
                <w:b w:val="0"/>
                <w:bCs w:val="0"/>
                <w:szCs w:val="24"/>
                <w:lang w:eastAsia="en-US"/>
              </w:rPr>
            </w:pPr>
            <w:r w:rsidRPr="00C310A4">
              <w:rPr>
                <w:rFonts w:ascii="Times New Roman" w:eastAsia="Calibri" w:hAnsi="Times New Roman"/>
                <w:b w:val="0"/>
                <w:bCs w:val="0"/>
                <w:szCs w:val="24"/>
                <w:lang w:eastAsia="en-US"/>
              </w:rPr>
              <w:t>Taşınabilir Bilgisayar Sayısı</w:t>
            </w:r>
          </w:p>
        </w:tc>
        <w:tc>
          <w:tcPr>
            <w:tcW w:w="1772" w:type="dxa"/>
          </w:tcPr>
          <w:p w14:paraId="7C649810" w14:textId="70E9ABB1" w:rsidR="009C6C05" w:rsidRPr="00C310A4" w:rsidRDefault="00CA724C" w:rsidP="004207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Pr>
                <w:rFonts w:ascii="Times New Roman" w:eastAsia="Calibri" w:hAnsi="Times New Roman"/>
                <w:szCs w:val="24"/>
                <w:lang w:eastAsia="en-US"/>
              </w:rPr>
              <w:t>2</w:t>
            </w:r>
          </w:p>
        </w:tc>
        <w:tc>
          <w:tcPr>
            <w:tcW w:w="3606" w:type="dxa"/>
          </w:tcPr>
          <w:p w14:paraId="3A2AA582" w14:textId="77777777" w:rsidR="009C6C05" w:rsidRPr="00C310A4" w:rsidRDefault="009C6C05" w:rsidP="004207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C310A4">
              <w:rPr>
                <w:rFonts w:ascii="Times New Roman" w:eastAsia="Calibri" w:hAnsi="Times New Roman"/>
                <w:szCs w:val="24"/>
                <w:lang w:eastAsia="en-US"/>
              </w:rPr>
              <w:t>Fotokopi Makinası Sayısı</w:t>
            </w:r>
          </w:p>
        </w:tc>
        <w:tc>
          <w:tcPr>
            <w:tcW w:w="1978" w:type="dxa"/>
          </w:tcPr>
          <w:p w14:paraId="111C4445" w14:textId="77777777" w:rsidR="009C6C05" w:rsidRPr="00C310A4" w:rsidRDefault="006113FA" w:rsidP="0042075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C310A4">
              <w:rPr>
                <w:rFonts w:ascii="Times New Roman" w:eastAsia="Calibri" w:hAnsi="Times New Roman"/>
                <w:szCs w:val="24"/>
                <w:lang w:eastAsia="en-US"/>
              </w:rPr>
              <w:t>2</w:t>
            </w:r>
          </w:p>
        </w:tc>
      </w:tr>
      <w:tr w:rsidR="00C310A4" w:rsidRPr="00C310A4" w14:paraId="39698C12" w14:textId="77777777" w:rsidTr="00FE0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4" w:type="dxa"/>
          </w:tcPr>
          <w:p w14:paraId="69D72FD8" w14:textId="77777777" w:rsidR="009C6C05" w:rsidRPr="00C310A4" w:rsidRDefault="009C6C05" w:rsidP="00420751">
            <w:pPr>
              <w:rPr>
                <w:rFonts w:ascii="Times New Roman" w:eastAsia="Calibri" w:hAnsi="Times New Roman"/>
                <w:b w:val="0"/>
                <w:bCs w:val="0"/>
                <w:szCs w:val="24"/>
                <w:lang w:eastAsia="en-US"/>
              </w:rPr>
            </w:pPr>
            <w:r w:rsidRPr="00C310A4">
              <w:rPr>
                <w:rFonts w:ascii="Times New Roman" w:eastAsia="Calibri" w:hAnsi="Times New Roman"/>
                <w:b w:val="0"/>
                <w:bCs w:val="0"/>
                <w:szCs w:val="24"/>
                <w:lang w:eastAsia="en-US"/>
              </w:rPr>
              <w:t>Projeksiyon Sayısı</w:t>
            </w:r>
          </w:p>
        </w:tc>
        <w:tc>
          <w:tcPr>
            <w:tcW w:w="1772" w:type="dxa"/>
          </w:tcPr>
          <w:p w14:paraId="7F535D10" w14:textId="77777777" w:rsidR="009C6C05" w:rsidRPr="00C310A4" w:rsidRDefault="00AF79F6" w:rsidP="004207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en-US"/>
              </w:rPr>
            </w:pPr>
            <w:r>
              <w:rPr>
                <w:rFonts w:ascii="Times New Roman" w:eastAsia="Calibri" w:hAnsi="Times New Roman"/>
                <w:szCs w:val="24"/>
                <w:lang w:eastAsia="en-US"/>
              </w:rPr>
              <w:t>1</w:t>
            </w:r>
          </w:p>
        </w:tc>
        <w:tc>
          <w:tcPr>
            <w:tcW w:w="3606" w:type="dxa"/>
          </w:tcPr>
          <w:p w14:paraId="3C2628B9" w14:textId="77777777" w:rsidR="009C6C05" w:rsidRPr="00C310A4" w:rsidRDefault="009C6C05" w:rsidP="004207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en-US"/>
              </w:rPr>
            </w:pPr>
            <w:r w:rsidRPr="00C310A4">
              <w:rPr>
                <w:rFonts w:ascii="Times New Roman" w:eastAsia="Calibri" w:hAnsi="Times New Roman"/>
                <w:szCs w:val="24"/>
                <w:lang w:eastAsia="en-US"/>
              </w:rPr>
              <w:t>İnternet Bağlantı Hızı</w:t>
            </w:r>
          </w:p>
        </w:tc>
        <w:tc>
          <w:tcPr>
            <w:tcW w:w="1978" w:type="dxa"/>
          </w:tcPr>
          <w:p w14:paraId="1EF50911" w14:textId="153021F6" w:rsidR="009C6C05" w:rsidRPr="00C310A4" w:rsidRDefault="00CA724C" w:rsidP="0042075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en-US"/>
              </w:rPr>
            </w:pPr>
            <w:r>
              <w:t>3,9Mbps</w:t>
            </w:r>
          </w:p>
        </w:tc>
      </w:tr>
    </w:tbl>
    <w:p w14:paraId="3917777E" w14:textId="77777777" w:rsidR="009C6C05" w:rsidRPr="00C6205E" w:rsidRDefault="004962D0" w:rsidP="00C6205E">
      <w:pPr>
        <w:pStyle w:val="Balk3"/>
      </w:pPr>
      <w:bookmarkStart w:id="34" w:name="_Toc6991817"/>
      <w:r w:rsidRPr="00C6205E">
        <w:lastRenderedPageBreak/>
        <w:t>Gelir ve Gider Bilgisi</w:t>
      </w:r>
      <w:bookmarkEnd w:id="34"/>
    </w:p>
    <w:p w14:paraId="544FF770" w14:textId="77777777" w:rsidR="009C6C05" w:rsidRPr="008C6813" w:rsidRDefault="004962D0" w:rsidP="008E01DD">
      <w:pPr>
        <w:ind w:firstLine="708"/>
        <w:rPr>
          <w:rFonts w:ascii="Times New Roman" w:hAnsi="Times New Roman"/>
          <w:szCs w:val="24"/>
        </w:rPr>
      </w:pPr>
      <w:r w:rsidRPr="008C6813">
        <w:rPr>
          <w:rFonts w:ascii="Times New Roman" w:hAnsi="Times New Roman"/>
          <w:szCs w:val="24"/>
        </w:rPr>
        <w:t>Okulumuzun genel bütçe ödenekleri, okul aile birliği gelirleri ve diğer katkılarda dâhil olmak üzere gelir ve giderlerine ilişkin son iki yıl gerçekleşme bilgileri alttaki tabloda verilmiştir.</w:t>
      </w:r>
    </w:p>
    <w:p w14:paraId="1AD45549" w14:textId="1F50E7D2" w:rsidR="009C6C05" w:rsidRPr="008C6813" w:rsidRDefault="00E90B8D" w:rsidP="009C6C05">
      <w:pPr>
        <w:rPr>
          <w:rFonts w:ascii="Times New Roman" w:hAnsi="Times New Roman"/>
          <w:szCs w:val="24"/>
        </w:rPr>
      </w:pPr>
      <w:r>
        <w:rPr>
          <w:b/>
          <w:sz w:val="20"/>
        </w:rPr>
        <w:t>Tablo</w:t>
      </w:r>
      <w:r>
        <w:rPr>
          <w:b/>
          <w:spacing w:val="-7"/>
          <w:sz w:val="20"/>
        </w:rPr>
        <w:t xml:space="preserve"> </w:t>
      </w:r>
      <w:r>
        <w:rPr>
          <w:b/>
          <w:sz w:val="20"/>
        </w:rPr>
        <w:t>6.</w:t>
      </w:r>
    </w:p>
    <w:tbl>
      <w:tblPr>
        <w:tblStyle w:val="KlavuzuTablo4-Vurgu61"/>
        <w:tblW w:w="0" w:type="auto"/>
        <w:tblLook w:val="04A0" w:firstRow="1" w:lastRow="0" w:firstColumn="1" w:lastColumn="0" w:noHBand="0" w:noVBand="1"/>
      </w:tblPr>
      <w:tblGrid>
        <w:gridCol w:w="2357"/>
        <w:gridCol w:w="2357"/>
        <w:gridCol w:w="2357"/>
      </w:tblGrid>
      <w:tr w:rsidR="00C310A4" w:rsidRPr="00C310A4" w14:paraId="3C997053" w14:textId="77777777" w:rsidTr="00427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5ED8A3F0" w14:textId="77777777" w:rsidR="004962D0" w:rsidRPr="00946764" w:rsidRDefault="004962D0" w:rsidP="009C6C05">
            <w:pPr>
              <w:rPr>
                <w:rFonts w:ascii="Times New Roman" w:hAnsi="Times New Roman"/>
                <w:bCs w:val="0"/>
                <w:color w:val="auto"/>
                <w:szCs w:val="24"/>
              </w:rPr>
            </w:pPr>
            <w:r w:rsidRPr="00946764">
              <w:rPr>
                <w:rFonts w:ascii="Times New Roman" w:hAnsi="Times New Roman"/>
                <w:bCs w:val="0"/>
                <w:color w:val="auto"/>
                <w:szCs w:val="24"/>
              </w:rPr>
              <w:t>Yıllar</w:t>
            </w:r>
          </w:p>
        </w:tc>
        <w:tc>
          <w:tcPr>
            <w:tcW w:w="2357" w:type="dxa"/>
          </w:tcPr>
          <w:p w14:paraId="381626E6" w14:textId="77777777" w:rsidR="004962D0" w:rsidRPr="00946764" w:rsidRDefault="004962D0" w:rsidP="009C6C0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946764">
              <w:rPr>
                <w:rFonts w:ascii="Times New Roman" w:hAnsi="Times New Roman"/>
                <w:bCs w:val="0"/>
                <w:color w:val="auto"/>
                <w:szCs w:val="24"/>
              </w:rPr>
              <w:t>Gelir Miktarı</w:t>
            </w:r>
          </w:p>
        </w:tc>
        <w:tc>
          <w:tcPr>
            <w:tcW w:w="2357" w:type="dxa"/>
          </w:tcPr>
          <w:p w14:paraId="44DF10EF" w14:textId="77777777" w:rsidR="004962D0" w:rsidRPr="00946764" w:rsidRDefault="004962D0" w:rsidP="009C6C0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Cs w:val="24"/>
              </w:rPr>
            </w:pPr>
            <w:r w:rsidRPr="00946764">
              <w:rPr>
                <w:rFonts w:ascii="Times New Roman" w:hAnsi="Times New Roman"/>
                <w:bCs w:val="0"/>
                <w:color w:val="auto"/>
                <w:szCs w:val="24"/>
              </w:rPr>
              <w:t>Gider Miktarı</w:t>
            </w:r>
          </w:p>
        </w:tc>
      </w:tr>
      <w:tr w:rsidR="00CA724C" w:rsidRPr="00C310A4" w14:paraId="6A856704" w14:textId="77777777" w:rsidTr="00427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53D8B827" w14:textId="125DB7B3" w:rsidR="00CA724C" w:rsidRDefault="000736D8" w:rsidP="00CA724C">
            <w:pPr>
              <w:rPr>
                <w:rFonts w:ascii="Times New Roman" w:hAnsi="Times New Roman"/>
                <w:b w:val="0"/>
                <w:bCs w:val="0"/>
                <w:szCs w:val="24"/>
              </w:rPr>
            </w:pPr>
            <w:r>
              <w:rPr>
                <w:rFonts w:ascii="Times New Roman" w:hAnsi="Times New Roman"/>
                <w:b w:val="0"/>
                <w:bCs w:val="0"/>
                <w:szCs w:val="24"/>
              </w:rPr>
              <w:t>2022</w:t>
            </w:r>
          </w:p>
        </w:tc>
        <w:tc>
          <w:tcPr>
            <w:tcW w:w="2357" w:type="dxa"/>
          </w:tcPr>
          <w:p w14:paraId="3C1DA249" w14:textId="717A9761" w:rsidR="00CA724C" w:rsidRDefault="001F02FC" w:rsidP="00CA724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r w:rsidR="000736D8">
              <w:rPr>
                <w:rFonts w:ascii="Times New Roman" w:hAnsi="Times New Roman"/>
                <w:szCs w:val="24"/>
              </w:rPr>
              <w:t>0000</w:t>
            </w:r>
          </w:p>
        </w:tc>
        <w:tc>
          <w:tcPr>
            <w:tcW w:w="2357" w:type="dxa"/>
          </w:tcPr>
          <w:p w14:paraId="57E7967F" w14:textId="4C7288C5" w:rsidR="00CA724C" w:rsidRDefault="001F02FC" w:rsidP="00CA724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r w:rsidR="000736D8">
              <w:rPr>
                <w:rFonts w:ascii="Times New Roman" w:hAnsi="Times New Roman"/>
                <w:szCs w:val="24"/>
              </w:rPr>
              <w:t>0000</w:t>
            </w:r>
          </w:p>
        </w:tc>
      </w:tr>
      <w:tr w:rsidR="00CA724C" w:rsidRPr="00C310A4" w14:paraId="5CD95217" w14:textId="77777777" w:rsidTr="00427DED">
        <w:tc>
          <w:tcPr>
            <w:cnfStyle w:val="001000000000" w:firstRow="0" w:lastRow="0" w:firstColumn="1" w:lastColumn="0" w:oddVBand="0" w:evenVBand="0" w:oddHBand="0" w:evenHBand="0" w:firstRowFirstColumn="0" w:firstRowLastColumn="0" w:lastRowFirstColumn="0" w:lastRowLastColumn="0"/>
            <w:tcW w:w="2357" w:type="dxa"/>
          </w:tcPr>
          <w:p w14:paraId="1C2454A3" w14:textId="65DB3F27" w:rsidR="00CA724C" w:rsidRDefault="000736D8" w:rsidP="00CA724C">
            <w:pPr>
              <w:rPr>
                <w:rFonts w:ascii="Times New Roman" w:hAnsi="Times New Roman"/>
                <w:b w:val="0"/>
                <w:bCs w:val="0"/>
                <w:szCs w:val="24"/>
              </w:rPr>
            </w:pPr>
            <w:r>
              <w:rPr>
                <w:rFonts w:ascii="Times New Roman" w:hAnsi="Times New Roman"/>
                <w:b w:val="0"/>
                <w:bCs w:val="0"/>
                <w:szCs w:val="24"/>
              </w:rPr>
              <w:t>2023</w:t>
            </w:r>
          </w:p>
        </w:tc>
        <w:tc>
          <w:tcPr>
            <w:tcW w:w="2357" w:type="dxa"/>
          </w:tcPr>
          <w:p w14:paraId="38CFB866" w14:textId="31A7649A" w:rsidR="00CA724C" w:rsidRDefault="000736D8" w:rsidP="00CA724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250000</w:t>
            </w:r>
          </w:p>
        </w:tc>
        <w:tc>
          <w:tcPr>
            <w:tcW w:w="2357" w:type="dxa"/>
          </w:tcPr>
          <w:p w14:paraId="13E1E9F7" w14:textId="7DCB37BE" w:rsidR="00CA724C" w:rsidRDefault="000736D8" w:rsidP="00CA724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250000</w:t>
            </w:r>
          </w:p>
        </w:tc>
      </w:tr>
    </w:tbl>
    <w:p w14:paraId="3035F014" w14:textId="77777777" w:rsidR="0049575C" w:rsidRPr="008C6813" w:rsidRDefault="0049575C" w:rsidP="0017693F">
      <w:pPr>
        <w:spacing w:after="0"/>
        <w:jc w:val="both"/>
        <w:rPr>
          <w:rFonts w:ascii="Times New Roman" w:hAnsi="Times New Roman"/>
          <w:szCs w:val="24"/>
        </w:rPr>
      </w:pPr>
    </w:p>
    <w:p w14:paraId="2047FDB8" w14:textId="77777777" w:rsidR="007B3D35" w:rsidRDefault="007B3D35" w:rsidP="007B3D35">
      <w:pPr>
        <w:pStyle w:val="Balk2"/>
      </w:pPr>
      <w:bookmarkStart w:id="35" w:name="_Toc162942665"/>
      <w:r w:rsidRPr="00EB0CC6">
        <w:t>UYGULANMAKTA OLAN STRATEJİK PLANIN DEĞERLENDİRİLMESİ</w:t>
      </w:r>
      <w:bookmarkEnd w:id="35"/>
      <w:r w:rsidRPr="00EB0CC6">
        <w:t xml:space="preserve"> </w:t>
      </w:r>
    </w:p>
    <w:p w14:paraId="04DD3624" w14:textId="77777777" w:rsidR="007B3D35" w:rsidRDefault="007B3D35" w:rsidP="007B3D35">
      <w:pPr>
        <w:pStyle w:val="Balk3"/>
      </w:pPr>
      <w:bookmarkStart w:id="36" w:name="_Toc162942666"/>
      <w:r>
        <w:t>Faaliyet</w:t>
      </w:r>
      <w:r w:rsidRPr="000722AF">
        <w:t xml:space="preserve"> Gerçekleşme Durumlarının Değerlendirilmesi</w:t>
      </w:r>
      <w:bookmarkEnd w:id="36"/>
    </w:p>
    <w:p w14:paraId="3572C2B1" w14:textId="76689C73" w:rsidR="007B3D35" w:rsidRPr="00341227" w:rsidRDefault="007B3D35" w:rsidP="007B3D35">
      <w:pPr>
        <w:spacing w:after="0"/>
        <w:jc w:val="both"/>
        <w:rPr>
          <w:b/>
          <w:color w:val="0070C0"/>
        </w:rPr>
      </w:pPr>
      <w:r>
        <w:rPr>
          <w:b/>
          <w:color w:val="0070C0"/>
        </w:rPr>
        <w:t xml:space="preserve">     </w:t>
      </w:r>
      <w:r w:rsidR="00B81F01">
        <w:t>Tuşba Hıdır İlk/</w:t>
      </w:r>
      <w:r w:rsidR="00F54117">
        <w:t>Ortaokulu</w:t>
      </w:r>
      <w:r>
        <w:t xml:space="preserve"> 2019-2023 Stratejik Planı 2019 yılında uygulanmaya başlanmıştır. 2019-2023 Stratejik Planı; stratejik plan hazırlık çalışmaları, durum analizi, geleceğe bakış, maliyetlendirme ile izleme ve değerlendirme olmak üzere beş bölümden oluşturulmuştur.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w:t>
      </w:r>
    </w:p>
    <w:p w14:paraId="0EA3E24F" w14:textId="77777777" w:rsidR="007B3D35" w:rsidRDefault="007B3D35" w:rsidP="007B3D35">
      <w:pPr>
        <w:spacing w:after="0"/>
        <w:jc w:val="both"/>
      </w:pPr>
      <w:r>
        <w:t xml:space="preserve">         Tüm dünyayı etkisi altına alan Covid-19 salgını ve salgına karşı alınan tedbirler belirlenen hedeflerin uygulanmasında ve başarıya ulaşmasında yapılacak çalışmaları olumsuz etkilemiştir. Özellikle okulların uzaktan eğitime geçişi zaman zaman uygulanan hibrit eğitim modeli eylem, faaliyet ve stratejilerin yürütülmesinde aksaklıklara neden olmuştur. </w:t>
      </w:r>
    </w:p>
    <w:p w14:paraId="71F9A1B5" w14:textId="77777777" w:rsidR="00BD6078" w:rsidRDefault="00BD6078" w:rsidP="007B3D35">
      <w:pPr>
        <w:spacing w:after="0"/>
        <w:jc w:val="both"/>
      </w:pPr>
    </w:p>
    <w:p w14:paraId="10BD8129" w14:textId="345A3B59" w:rsidR="00BD6078" w:rsidRDefault="00BD6078" w:rsidP="007B3D35">
      <w:pPr>
        <w:spacing w:after="0"/>
        <w:jc w:val="both"/>
        <w:rPr>
          <w:b/>
          <w:spacing w:val="-2"/>
          <w:sz w:val="20"/>
        </w:rPr>
      </w:pP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sidR="00E90B8D">
        <w:rPr>
          <w:b/>
          <w:spacing w:val="-2"/>
          <w:sz w:val="20"/>
        </w:rPr>
        <w:t>Tablos 7</w:t>
      </w:r>
    </w:p>
    <w:tbl>
      <w:tblPr>
        <w:tblStyle w:val="KlavuzuTablo4-Vurgu61"/>
        <w:tblW w:w="0" w:type="auto"/>
        <w:tblLayout w:type="fixed"/>
        <w:tblLook w:val="01E0" w:firstRow="1" w:lastRow="1" w:firstColumn="1" w:lastColumn="1" w:noHBand="0" w:noVBand="0"/>
      </w:tblPr>
      <w:tblGrid>
        <w:gridCol w:w="5089"/>
        <w:gridCol w:w="7539"/>
      </w:tblGrid>
      <w:tr w:rsidR="00BD6078" w14:paraId="01EB8EC4" w14:textId="77777777" w:rsidTr="00BD6078">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5089" w:type="dxa"/>
          </w:tcPr>
          <w:p w14:paraId="26B9499D" w14:textId="77777777" w:rsidR="00BD6078" w:rsidRPr="00BD6078" w:rsidRDefault="00BD6078" w:rsidP="0062001B">
            <w:pPr>
              <w:pStyle w:val="TableParagraph"/>
              <w:spacing w:before="1"/>
              <w:ind w:left="107"/>
              <w:rPr>
                <w:b w:val="0"/>
                <w:color w:val="auto"/>
                <w:sz w:val="20"/>
              </w:rPr>
            </w:pPr>
            <w:r w:rsidRPr="00BD6078">
              <w:rPr>
                <w:color w:val="auto"/>
                <w:sz w:val="20"/>
              </w:rPr>
              <w:t>Faaliyet</w:t>
            </w:r>
            <w:r w:rsidRPr="00BD6078">
              <w:rPr>
                <w:color w:val="auto"/>
                <w:spacing w:val="-9"/>
                <w:sz w:val="20"/>
              </w:rPr>
              <w:t xml:space="preserve"> </w:t>
            </w:r>
            <w:r w:rsidRPr="00BD6078">
              <w:rPr>
                <w:color w:val="auto"/>
                <w:spacing w:val="-2"/>
                <w:sz w:val="20"/>
              </w:rPr>
              <w:t>Alanı</w:t>
            </w:r>
          </w:p>
        </w:tc>
        <w:tc>
          <w:tcPr>
            <w:cnfStyle w:val="000100000000" w:firstRow="0" w:lastRow="0" w:firstColumn="0" w:lastColumn="1" w:oddVBand="0" w:evenVBand="0" w:oddHBand="0" w:evenHBand="0" w:firstRowFirstColumn="0" w:firstRowLastColumn="0" w:lastRowFirstColumn="0" w:lastRowLastColumn="0"/>
            <w:tcW w:w="7539" w:type="dxa"/>
          </w:tcPr>
          <w:p w14:paraId="2D49C3DC" w14:textId="77777777" w:rsidR="00BD6078" w:rsidRPr="00BD6078" w:rsidRDefault="00BD6078" w:rsidP="0062001B">
            <w:pPr>
              <w:pStyle w:val="TableParagraph"/>
              <w:spacing w:before="1"/>
              <w:ind w:left="107"/>
              <w:rPr>
                <w:b w:val="0"/>
                <w:color w:val="auto"/>
                <w:sz w:val="20"/>
              </w:rPr>
            </w:pPr>
            <w:r w:rsidRPr="00BD6078">
              <w:rPr>
                <w:color w:val="auto"/>
                <w:spacing w:val="-2"/>
                <w:sz w:val="20"/>
              </w:rPr>
              <w:t>Ürün/Hizmetler</w:t>
            </w:r>
          </w:p>
        </w:tc>
      </w:tr>
      <w:tr w:rsidR="00BD6078" w14:paraId="765FA2AF" w14:textId="77777777" w:rsidTr="00BD6078">
        <w:trPr>
          <w:cnfStyle w:val="000000100000" w:firstRow="0" w:lastRow="0" w:firstColumn="0" w:lastColumn="0" w:oddVBand="0" w:evenVBand="0" w:oddHBand="1" w:evenHBand="0" w:firstRowFirstColumn="0" w:firstRowLastColumn="0" w:lastRowFirstColumn="0" w:lastRowLastColumn="0"/>
          <w:trHeight w:val="3102"/>
        </w:trPr>
        <w:tc>
          <w:tcPr>
            <w:cnfStyle w:val="001000000000" w:firstRow="0" w:lastRow="0" w:firstColumn="1" w:lastColumn="0" w:oddVBand="0" w:evenVBand="0" w:oddHBand="0" w:evenHBand="0" w:firstRowFirstColumn="0" w:firstRowLastColumn="0" w:lastRowFirstColumn="0" w:lastRowLastColumn="0"/>
            <w:tcW w:w="5089" w:type="dxa"/>
          </w:tcPr>
          <w:p w14:paraId="44D09F63" w14:textId="77777777" w:rsidR="00BD6078" w:rsidRDefault="00BD6078" w:rsidP="0062001B">
            <w:pPr>
              <w:pStyle w:val="TableParagraph"/>
              <w:rPr>
                <w:b w:val="0"/>
                <w:sz w:val="20"/>
              </w:rPr>
            </w:pPr>
          </w:p>
          <w:p w14:paraId="127F7CED" w14:textId="77777777" w:rsidR="00BD6078" w:rsidRDefault="00BD6078" w:rsidP="0062001B">
            <w:pPr>
              <w:pStyle w:val="TableParagraph"/>
              <w:rPr>
                <w:b w:val="0"/>
                <w:sz w:val="20"/>
              </w:rPr>
            </w:pPr>
          </w:p>
          <w:p w14:paraId="3FE8400D" w14:textId="77777777" w:rsidR="00BD6078" w:rsidRDefault="00BD6078" w:rsidP="0062001B">
            <w:pPr>
              <w:pStyle w:val="TableParagraph"/>
              <w:rPr>
                <w:b w:val="0"/>
                <w:sz w:val="20"/>
              </w:rPr>
            </w:pPr>
          </w:p>
          <w:p w14:paraId="4BEE1627" w14:textId="77777777" w:rsidR="00BD6078" w:rsidRDefault="00BD6078" w:rsidP="0062001B">
            <w:pPr>
              <w:pStyle w:val="TableParagraph"/>
              <w:rPr>
                <w:b w:val="0"/>
                <w:sz w:val="20"/>
              </w:rPr>
            </w:pPr>
          </w:p>
          <w:p w14:paraId="07D4B16F" w14:textId="77777777" w:rsidR="00BD6078" w:rsidRDefault="00BD6078" w:rsidP="0062001B">
            <w:pPr>
              <w:pStyle w:val="TableParagraph"/>
              <w:rPr>
                <w:b w:val="0"/>
                <w:sz w:val="20"/>
              </w:rPr>
            </w:pPr>
          </w:p>
          <w:p w14:paraId="05A7ABF2" w14:textId="77777777" w:rsidR="00BD6078" w:rsidRDefault="00BD6078" w:rsidP="0062001B">
            <w:pPr>
              <w:pStyle w:val="TableParagraph"/>
              <w:spacing w:before="13"/>
              <w:rPr>
                <w:b w:val="0"/>
                <w:sz w:val="20"/>
              </w:rPr>
            </w:pPr>
          </w:p>
          <w:p w14:paraId="0C7C145F" w14:textId="77777777" w:rsidR="00BD6078" w:rsidRDefault="00BD6078" w:rsidP="0062001B">
            <w:pPr>
              <w:pStyle w:val="TableParagraph"/>
              <w:ind w:left="107"/>
              <w:rPr>
                <w:b w:val="0"/>
                <w:sz w:val="20"/>
              </w:rPr>
            </w:pPr>
            <w:r>
              <w:rPr>
                <w:spacing w:val="-2"/>
                <w:sz w:val="20"/>
              </w:rPr>
              <w:t>Öğretim-eğitim</w:t>
            </w:r>
            <w:r>
              <w:rPr>
                <w:spacing w:val="9"/>
                <w:sz w:val="20"/>
              </w:rPr>
              <w:t xml:space="preserve"> </w:t>
            </w:r>
            <w:r>
              <w:rPr>
                <w:spacing w:val="-2"/>
                <w:sz w:val="20"/>
              </w:rPr>
              <w:t>faaliyetleri</w:t>
            </w:r>
          </w:p>
        </w:tc>
        <w:tc>
          <w:tcPr>
            <w:cnfStyle w:val="000100000000" w:firstRow="0" w:lastRow="0" w:firstColumn="0" w:lastColumn="1" w:oddVBand="0" w:evenVBand="0" w:oddHBand="0" w:evenHBand="0" w:firstRowFirstColumn="0" w:firstRowLastColumn="0" w:lastRowFirstColumn="0" w:lastRowLastColumn="0"/>
            <w:tcW w:w="7539" w:type="dxa"/>
          </w:tcPr>
          <w:p w14:paraId="0F262F7F" w14:textId="77777777" w:rsidR="00BD6078" w:rsidRDefault="00BD6078" w:rsidP="00BD6078">
            <w:pPr>
              <w:pStyle w:val="TableParagraph"/>
              <w:rPr>
                <w:b w:val="0"/>
                <w:sz w:val="20"/>
              </w:rPr>
            </w:pPr>
          </w:p>
          <w:p w14:paraId="46F8CA57" w14:textId="77777777" w:rsidR="00BD6078" w:rsidRDefault="00BD6078" w:rsidP="00BD6078">
            <w:pPr>
              <w:pStyle w:val="TableParagraph"/>
              <w:rPr>
                <w:b w:val="0"/>
                <w:sz w:val="20"/>
              </w:rPr>
            </w:pPr>
          </w:p>
          <w:p w14:paraId="51775614" w14:textId="77777777" w:rsidR="00BD6078" w:rsidRDefault="00BD6078" w:rsidP="00BD6078">
            <w:pPr>
              <w:pStyle w:val="TableParagraph"/>
              <w:rPr>
                <w:b w:val="0"/>
                <w:sz w:val="20"/>
              </w:rPr>
            </w:pPr>
          </w:p>
          <w:p w14:paraId="6A2E1B60" w14:textId="77777777" w:rsidR="00BD6078" w:rsidRDefault="00BD6078" w:rsidP="00BD6078">
            <w:pPr>
              <w:pStyle w:val="TableParagraph"/>
              <w:spacing w:before="11"/>
              <w:rPr>
                <w:b w:val="0"/>
                <w:sz w:val="20"/>
              </w:rPr>
            </w:pPr>
          </w:p>
          <w:p w14:paraId="05DD111D" w14:textId="77777777" w:rsidR="00BD6078" w:rsidRDefault="00BD6078" w:rsidP="00BD6078">
            <w:pPr>
              <w:pStyle w:val="TableParagraph"/>
              <w:spacing w:before="1"/>
              <w:ind w:left="107" w:right="3969"/>
              <w:rPr>
                <w:sz w:val="20"/>
              </w:rPr>
            </w:pPr>
            <w:r>
              <w:rPr>
                <w:sz w:val="20"/>
              </w:rPr>
              <w:t>Öğrenci</w:t>
            </w:r>
            <w:r>
              <w:rPr>
                <w:spacing w:val="-1"/>
                <w:sz w:val="20"/>
              </w:rPr>
              <w:t xml:space="preserve"> </w:t>
            </w:r>
            <w:r>
              <w:rPr>
                <w:sz w:val="20"/>
              </w:rPr>
              <w:t xml:space="preserve">İşleri Kayıt-nakil işleri </w:t>
            </w:r>
            <w:r>
              <w:rPr>
                <w:spacing w:val="-2"/>
                <w:sz w:val="20"/>
              </w:rPr>
              <w:t xml:space="preserve">Devam-devamsızlık </w:t>
            </w:r>
            <w:r>
              <w:rPr>
                <w:sz w:val="20"/>
              </w:rPr>
              <w:t>Sınıf geçme</w:t>
            </w:r>
          </w:p>
          <w:p w14:paraId="0CE633D8" w14:textId="77777777" w:rsidR="00BD6078" w:rsidRDefault="00BD6078" w:rsidP="00BD6078">
            <w:pPr>
              <w:pStyle w:val="TableParagraph"/>
              <w:ind w:left="107"/>
              <w:rPr>
                <w:sz w:val="20"/>
              </w:rPr>
            </w:pPr>
            <w:r>
              <w:rPr>
                <w:sz w:val="20"/>
              </w:rPr>
              <w:t>Sınav</w:t>
            </w:r>
            <w:r>
              <w:rPr>
                <w:spacing w:val="-8"/>
                <w:sz w:val="20"/>
              </w:rPr>
              <w:t xml:space="preserve"> </w:t>
            </w:r>
            <w:r>
              <w:rPr>
                <w:spacing w:val="-2"/>
                <w:sz w:val="20"/>
              </w:rPr>
              <w:t>hizmetleri</w:t>
            </w:r>
          </w:p>
        </w:tc>
      </w:tr>
      <w:tr w:rsidR="00BD6078" w14:paraId="35B12BF5" w14:textId="77777777" w:rsidTr="00BD6078">
        <w:trPr>
          <w:trHeight w:val="1314"/>
        </w:trPr>
        <w:tc>
          <w:tcPr>
            <w:cnfStyle w:val="001000000000" w:firstRow="0" w:lastRow="0" w:firstColumn="1" w:lastColumn="0" w:oddVBand="0" w:evenVBand="0" w:oddHBand="0" w:evenHBand="0" w:firstRowFirstColumn="0" w:firstRowLastColumn="0" w:lastRowFirstColumn="0" w:lastRowLastColumn="0"/>
            <w:tcW w:w="5089" w:type="dxa"/>
          </w:tcPr>
          <w:p w14:paraId="4DF0FCC6" w14:textId="77777777" w:rsidR="00BD6078" w:rsidRDefault="00BD6078" w:rsidP="0062001B">
            <w:pPr>
              <w:pStyle w:val="TableParagraph"/>
              <w:rPr>
                <w:b w:val="0"/>
                <w:sz w:val="20"/>
              </w:rPr>
            </w:pPr>
          </w:p>
          <w:p w14:paraId="311E12AB" w14:textId="77777777" w:rsidR="00BD6078" w:rsidRDefault="00BD6078" w:rsidP="0062001B">
            <w:pPr>
              <w:pStyle w:val="TableParagraph"/>
              <w:spacing w:before="63"/>
              <w:rPr>
                <w:b w:val="0"/>
                <w:sz w:val="20"/>
              </w:rPr>
            </w:pPr>
          </w:p>
          <w:p w14:paraId="69BF02AF" w14:textId="77777777" w:rsidR="00BD6078" w:rsidRDefault="00BD6078" w:rsidP="0062001B">
            <w:pPr>
              <w:pStyle w:val="TableParagraph"/>
              <w:ind w:left="107"/>
              <w:rPr>
                <w:b w:val="0"/>
                <w:sz w:val="20"/>
              </w:rPr>
            </w:pPr>
            <w:r>
              <w:rPr>
                <w:spacing w:val="-2"/>
                <w:sz w:val="20"/>
              </w:rPr>
              <w:t>Rehberlik</w:t>
            </w:r>
            <w:r>
              <w:rPr>
                <w:spacing w:val="6"/>
                <w:sz w:val="20"/>
              </w:rPr>
              <w:t xml:space="preserve"> </w:t>
            </w:r>
            <w:r>
              <w:rPr>
                <w:spacing w:val="-2"/>
                <w:sz w:val="20"/>
              </w:rPr>
              <w:t>faaliyetleri</w:t>
            </w:r>
          </w:p>
        </w:tc>
        <w:tc>
          <w:tcPr>
            <w:cnfStyle w:val="000100000000" w:firstRow="0" w:lastRow="0" w:firstColumn="0" w:lastColumn="1" w:oddVBand="0" w:evenVBand="0" w:oddHBand="0" w:evenHBand="0" w:firstRowFirstColumn="0" w:firstRowLastColumn="0" w:lastRowFirstColumn="0" w:lastRowLastColumn="0"/>
            <w:tcW w:w="7539" w:type="dxa"/>
          </w:tcPr>
          <w:p w14:paraId="5FD6E83C" w14:textId="77777777" w:rsidR="00BD6078" w:rsidRDefault="00BD6078" w:rsidP="00BD6078">
            <w:pPr>
              <w:pStyle w:val="TableParagraph"/>
              <w:spacing w:before="64"/>
              <w:rPr>
                <w:b w:val="0"/>
                <w:sz w:val="20"/>
              </w:rPr>
            </w:pPr>
          </w:p>
          <w:p w14:paraId="52983EE1" w14:textId="77777777" w:rsidR="00BD6078" w:rsidRDefault="00BD6078" w:rsidP="00BD6078">
            <w:pPr>
              <w:pStyle w:val="TableParagraph"/>
              <w:spacing w:before="1"/>
              <w:ind w:left="107" w:right="2755"/>
              <w:rPr>
                <w:sz w:val="20"/>
              </w:rPr>
            </w:pPr>
            <w:r>
              <w:rPr>
                <w:sz w:val="20"/>
              </w:rPr>
              <w:t>Öğrencilere rehberlik yapmak Velilere rehberlik etmek Rehberlik</w:t>
            </w:r>
            <w:r>
              <w:rPr>
                <w:spacing w:val="-12"/>
                <w:sz w:val="20"/>
              </w:rPr>
              <w:t xml:space="preserve"> </w:t>
            </w:r>
            <w:r>
              <w:rPr>
                <w:sz w:val="20"/>
              </w:rPr>
              <w:t>faaliyetlerini</w:t>
            </w:r>
            <w:r>
              <w:rPr>
                <w:spacing w:val="-11"/>
                <w:sz w:val="20"/>
              </w:rPr>
              <w:t xml:space="preserve"> </w:t>
            </w:r>
            <w:r>
              <w:rPr>
                <w:sz w:val="20"/>
              </w:rPr>
              <w:t>yürütmek</w:t>
            </w:r>
          </w:p>
        </w:tc>
      </w:tr>
      <w:tr w:rsidR="00BD6078" w14:paraId="26DE8F93" w14:textId="77777777" w:rsidTr="00BD607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089" w:type="dxa"/>
          </w:tcPr>
          <w:p w14:paraId="68F03742" w14:textId="77777777" w:rsidR="00BD6078" w:rsidRDefault="00BD6078" w:rsidP="0062001B">
            <w:pPr>
              <w:pStyle w:val="TableParagraph"/>
              <w:spacing w:before="88"/>
              <w:ind w:left="107"/>
              <w:rPr>
                <w:b w:val="0"/>
                <w:sz w:val="20"/>
              </w:rPr>
            </w:pPr>
            <w:r>
              <w:rPr>
                <w:sz w:val="20"/>
              </w:rPr>
              <w:t>Sosyal</w:t>
            </w:r>
            <w:r>
              <w:rPr>
                <w:spacing w:val="-8"/>
                <w:sz w:val="20"/>
              </w:rPr>
              <w:t xml:space="preserve"> </w:t>
            </w:r>
            <w:r>
              <w:rPr>
                <w:spacing w:val="-2"/>
                <w:sz w:val="20"/>
              </w:rPr>
              <w:t>faaliyetler</w:t>
            </w:r>
          </w:p>
        </w:tc>
        <w:tc>
          <w:tcPr>
            <w:cnfStyle w:val="000100000000" w:firstRow="0" w:lastRow="0" w:firstColumn="0" w:lastColumn="1" w:oddVBand="0" w:evenVBand="0" w:oddHBand="0" w:evenHBand="0" w:firstRowFirstColumn="0" w:firstRowLastColumn="0" w:lastRowFirstColumn="0" w:lastRowLastColumn="0"/>
            <w:tcW w:w="7539" w:type="dxa"/>
          </w:tcPr>
          <w:p w14:paraId="6284D656" w14:textId="77777777" w:rsidR="00BD6078" w:rsidRPr="00CA380C" w:rsidRDefault="00BD6078" w:rsidP="00BD6078">
            <w:pPr>
              <w:pStyle w:val="TableParagraph"/>
              <w:rPr>
                <w:rFonts w:ascii="Times New Roman"/>
                <w:sz w:val="20"/>
              </w:rPr>
            </w:pPr>
            <w:r w:rsidRPr="00CA380C">
              <w:rPr>
                <w:rFonts w:ascii="Times New Roman"/>
                <w:sz w:val="20"/>
              </w:rPr>
              <w:t>Öğ</w:t>
            </w:r>
            <w:r w:rsidRPr="00CA380C">
              <w:rPr>
                <w:rFonts w:ascii="Times New Roman"/>
                <w:sz w:val="20"/>
              </w:rPr>
              <w:t>renci Gezileri</w:t>
            </w:r>
          </w:p>
          <w:p w14:paraId="1D1F88A5" w14:textId="77777777" w:rsidR="00BD6078" w:rsidRPr="00CA380C" w:rsidRDefault="00BD6078" w:rsidP="00BD6078">
            <w:pPr>
              <w:pStyle w:val="TableParagraph"/>
              <w:rPr>
                <w:rFonts w:ascii="Times New Roman"/>
                <w:sz w:val="20"/>
              </w:rPr>
            </w:pPr>
            <w:r w:rsidRPr="00CA380C">
              <w:rPr>
                <w:rFonts w:ascii="Times New Roman"/>
                <w:sz w:val="20"/>
              </w:rPr>
              <w:t>Öğ</w:t>
            </w:r>
            <w:r w:rsidRPr="00CA380C">
              <w:rPr>
                <w:rFonts w:ascii="Times New Roman"/>
                <w:sz w:val="20"/>
              </w:rPr>
              <w:t>retmenler Sosyal Etkinlikleri</w:t>
            </w:r>
          </w:p>
          <w:p w14:paraId="5DC9EEE4" w14:textId="77777777" w:rsidR="00BD6078" w:rsidRDefault="00BD6078" w:rsidP="00BD6078">
            <w:pPr>
              <w:pStyle w:val="TableParagraph"/>
              <w:rPr>
                <w:rFonts w:ascii="Times New Roman"/>
                <w:sz w:val="20"/>
              </w:rPr>
            </w:pPr>
            <w:r w:rsidRPr="00CA380C">
              <w:rPr>
                <w:rFonts w:ascii="Times New Roman"/>
                <w:sz w:val="20"/>
              </w:rPr>
              <w:t>Bayramlar-Belirli G</w:t>
            </w:r>
            <w:r w:rsidRPr="00CA380C">
              <w:rPr>
                <w:rFonts w:ascii="Times New Roman"/>
                <w:sz w:val="20"/>
              </w:rPr>
              <w:t>ü</w:t>
            </w:r>
            <w:r w:rsidRPr="00CA380C">
              <w:rPr>
                <w:rFonts w:ascii="Times New Roman"/>
                <w:sz w:val="20"/>
              </w:rPr>
              <w:t xml:space="preserve">n ve Haftalarla </w:t>
            </w:r>
            <w:r w:rsidRPr="00CA380C">
              <w:rPr>
                <w:rFonts w:ascii="Times New Roman"/>
                <w:sz w:val="20"/>
              </w:rPr>
              <w:t>İ</w:t>
            </w:r>
            <w:r w:rsidRPr="00CA380C">
              <w:rPr>
                <w:rFonts w:ascii="Times New Roman"/>
                <w:sz w:val="20"/>
              </w:rPr>
              <w:t>lgili t</w:t>
            </w:r>
            <w:r w:rsidRPr="00CA380C">
              <w:rPr>
                <w:rFonts w:ascii="Times New Roman"/>
                <w:sz w:val="20"/>
              </w:rPr>
              <w:t>ö</w:t>
            </w:r>
            <w:r w:rsidRPr="00CA380C">
              <w:rPr>
                <w:rFonts w:ascii="Times New Roman"/>
                <w:sz w:val="20"/>
              </w:rPr>
              <w:t>renler</w:t>
            </w:r>
          </w:p>
        </w:tc>
      </w:tr>
      <w:tr w:rsidR="00BD6078" w14:paraId="5DAC5E09" w14:textId="77777777" w:rsidTr="00BD6078">
        <w:trPr>
          <w:trHeight w:val="417"/>
        </w:trPr>
        <w:tc>
          <w:tcPr>
            <w:cnfStyle w:val="001000000000" w:firstRow="0" w:lastRow="0" w:firstColumn="1" w:lastColumn="0" w:oddVBand="0" w:evenVBand="0" w:oddHBand="0" w:evenHBand="0" w:firstRowFirstColumn="0" w:firstRowLastColumn="0" w:lastRowFirstColumn="0" w:lastRowLastColumn="0"/>
            <w:tcW w:w="5089" w:type="dxa"/>
          </w:tcPr>
          <w:p w14:paraId="4336BFB6" w14:textId="77777777" w:rsidR="00BD6078" w:rsidRDefault="00BD6078" w:rsidP="0062001B">
            <w:pPr>
              <w:pStyle w:val="TableParagraph"/>
              <w:spacing w:before="90"/>
              <w:ind w:left="107"/>
              <w:rPr>
                <w:b w:val="0"/>
                <w:sz w:val="20"/>
              </w:rPr>
            </w:pPr>
            <w:r>
              <w:rPr>
                <w:sz w:val="20"/>
              </w:rPr>
              <w:t>Sportif</w:t>
            </w:r>
            <w:r>
              <w:rPr>
                <w:spacing w:val="-9"/>
                <w:sz w:val="20"/>
              </w:rPr>
              <w:t xml:space="preserve"> </w:t>
            </w:r>
            <w:r>
              <w:rPr>
                <w:spacing w:val="-2"/>
                <w:sz w:val="20"/>
              </w:rPr>
              <w:t>faaliyetler</w:t>
            </w:r>
          </w:p>
        </w:tc>
        <w:tc>
          <w:tcPr>
            <w:cnfStyle w:val="000100000000" w:firstRow="0" w:lastRow="0" w:firstColumn="0" w:lastColumn="1" w:oddVBand="0" w:evenVBand="0" w:oddHBand="0" w:evenHBand="0" w:firstRowFirstColumn="0" w:firstRowLastColumn="0" w:lastRowFirstColumn="0" w:lastRowLastColumn="0"/>
            <w:tcW w:w="7539" w:type="dxa"/>
          </w:tcPr>
          <w:p w14:paraId="266583A2" w14:textId="77777777" w:rsidR="00BD6078" w:rsidRPr="00CA380C" w:rsidRDefault="00BD6078" w:rsidP="00BD6078">
            <w:pPr>
              <w:pStyle w:val="TableParagraph"/>
              <w:rPr>
                <w:rFonts w:ascii="Times New Roman"/>
                <w:sz w:val="20"/>
              </w:rPr>
            </w:pPr>
            <w:r w:rsidRPr="00CA380C">
              <w:rPr>
                <w:rFonts w:ascii="Times New Roman"/>
                <w:sz w:val="20"/>
              </w:rPr>
              <w:t>Futbol</w:t>
            </w:r>
          </w:p>
          <w:p w14:paraId="1F77A184" w14:textId="77777777" w:rsidR="00BD6078" w:rsidRPr="00CA380C" w:rsidRDefault="00BD6078" w:rsidP="00BD6078">
            <w:pPr>
              <w:pStyle w:val="TableParagraph"/>
              <w:rPr>
                <w:rFonts w:ascii="Times New Roman"/>
                <w:sz w:val="20"/>
              </w:rPr>
            </w:pPr>
            <w:r w:rsidRPr="00CA380C">
              <w:rPr>
                <w:rFonts w:ascii="Times New Roman"/>
                <w:sz w:val="20"/>
              </w:rPr>
              <w:t>Atletizm</w:t>
            </w:r>
          </w:p>
          <w:p w14:paraId="4B7BF941" w14:textId="77777777" w:rsidR="00BD6078" w:rsidRPr="00CA380C" w:rsidRDefault="00BD6078" w:rsidP="00BD6078">
            <w:pPr>
              <w:pStyle w:val="TableParagraph"/>
              <w:rPr>
                <w:rFonts w:ascii="Times New Roman"/>
                <w:sz w:val="20"/>
              </w:rPr>
            </w:pPr>
            <w:r w:rsidRPr="00CA380C">
              <w:rPr>
                <w:rFonts w:ascii="Times New Roman"/>
                <w:sz w:val="20"/>
              </w:rPr>
              <w:t>Voleybol</w:t>
            </w:r>
          </w:p>
          <w:p w14:paraId="6E160435" w14:textId="77777777" w:rsidR="00BD6078" w:rsidRDefault="00BD6078" w:rsidP="00BD6078">
            <w:pPr>
              <w:pStyle w:val="TableParagraph"/>
              <w:rPr>
                <w:rFonts w:ascii="Times New Roman"/>
                <w:sz w:val="20"/>
              </w:rPr>
            </w:pPr>
            <w:r w:rsidRPr="00CA380C">
              <w:rPr>
                <w:rFonts w:ascii="Times New Roman"/>
                <w:sz w:val="20"/>
              </w:rPr>
              <w:t>Basketbol vb...</w:t>
            </w:r>
          </w:p>
        </w:tc>
      </w:tr>
      <w:tr w:rsidR="00BD6078" w14:paraId="30200BD2" w14:textId="77777777" w:rsidTr="00BD6078">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089" w:type="dxa"/>
          </w:tcPr>
          <w:p w14:paraId="38A077FB" w14:textId="77777777" w:rsidR="00BD6078" w:rsidRDefault="00BD6078" w:rsidP="0062001B">
            <w:pPr>
              <w:pStyle w:val="TableParagraph"/>
              <w:spacing w:before="102"/>
              <w:ind w:left="107"/>
              <w:rPr>
                <w:b w:val="0"/>
                <w:sz w:val="20"/>
              </w:rPr>
            </w:pPr>
            <w:r>
              <w:rPr>
                <w:sz w:val="20"/>
              </w:rPr>
              <w:t>Kültürel</w:t>
            </w:r>
            <w:r>
              <w:rPr>
                <w:spacing w:val="-7"/>
                <w:sz w:val="20"/>
              </w:rPr>
              <w:t xml:space="preserve"> </w:t>
            </w:r>
            <w:r>
              <w:rPr>
                <w:sz w:val="20"/>
              </w:rPr>
              <w:t>ve</w:t>
            </w:r>
            <w:r>
              <w:rPr>
                <w:spacing w:val="-7"/>
                <w:sz w:val="20"/>
              </w:rPr>
              <w:t xml:space="preserve"> </w:t>
            </w:r>
            <w:r>
              <w:rPr>
                <w:sz w:val="20"/>
              </w:rPr>
              <w:t>sanatsal</w:t>
            </w:r>
            <w:r>
              <w:rPr>
                <w:spacing w:val="-7"/>
                <w:sz w:val="20"/>
              </w:rPr>
              <w:t xml:space="preserve"> </w:t>
            </w:r>
            <w:r>
              <w:rPr>
                <w:spacing w:val="-2"/>
                <w:sz w:val="20"/>
              </w:rPr>
              <w:t>faaliyetler</w:t>
            </w:r>
          </w:p>
        </w:tc>
        <w:tc>
          <w:tcPr>
            <w:cnfStyle w:val="000100000000" w:firstRow="0" w:lastRow="0" w:firstColumn="0" w:lastColumn="1" w:oddVBand="0" w:evenVBand="0" w:oddHBand="0" w:evenHBand="0" w:firstRowFirstColumn="0" w:firstRowLastColumn="0" w:lastRowFirstColumn="0" w:lastRowLastColumn="0"/>
            <w:tcW w:w="7539" w:type="dxa"/>
          </w:tcPr>
          <w:p w14:paraId="7F27A38F" w14:textId="77777777" w:rsidR="00BD6078" w:rsidRPr="00CA380C" w:rsidRDefault="00BD6078" w:rsidP="00BD6078">
            <w:pPr>
              <w:pStyle w:val="TableParagraph"/>
              <w:jc w:val="both"/>
              <w:rPr>
                <w:rFonts w:ascii="Times New Roman"/>
                <w:sz w:val="20"/>
              </w:rPr>
            </w:pPr>
            <w:r w:rsidRPr="00CA380C">
              <w:rPr>
                <w:rFonts w:ascii="Times New Roman"/>
                <w:sz w:val="20"/>
              </w:rPr>
              <w:tab/>
            </w:r>
            <w:r w:rsidRPr="00CA380C">
              <w:rPr>
                <w:rFonts w:ascii="Times New Roman"/>
                <w:sz w:val="20"/>
              </w:rPr>
              <w:t>Ç</w:t>
            </w:r>
            <w:r w:rsidRPr="00CA380C">
              <w:rPr>
                <w:rFonts w:ascii="Times New Roman"/>
                <w:sz w:val="20"/>
              </w:rPr>
              <w:t>e</w:t>
            </w:r>
            <w:r w:rsidRPr="00CA380C">
              <w:rPr>
                <w:rFonts w:ascii="Times New Roman"/>
                <w:sz w:val="20"/>
              </w:rPr>
              <w:t>ş</w:t>
            </w:r>
            <w:r w:rsidRPr="00CA380C">
              <w:rPr>
                <w:rFonts w:ascii="Times New Roman"/>
                <w:sz w:val="20"/>
              </w:rPr>
              <w:t>itli Sosyal Etkinlikler (.....)</w:t>
            </w:r>
          </w:p>
          <w:p w14:paraId="2EBA9AD0" w14:textId="77777777" w:rsidR="00BD6078" w:rsidRPr="00CA380C" w:rsidRDefault="00BD6078" w:rsidP="00BD6078">
            <w:pPr>
              <w:pStyle w:val="TableParagraph"/>
              <w:jc w:val="both"/>
              <w:rPr>
                <w:rFonts w:ascii="Times New Roman"/>
                <w:sz w:val="20"/>
              </w:rPr>
            </w:pPr>
            <w:r w:rsidRPr="00CA380C">
              <w:rPr>
                <w:rFonts w:ascii="Times New Roman"/>
                <w:sz w:val="20"/>
              </w:rPr>
              <w:t xml:space="preserve"> </w:t>
            </w:r>
            <w:r w:rsidRPr="00CA380C">
              <w:rPr>
                <w:rFonts w:ascii="Times New Roman"/>
                <w:sz w:val="20"/>
              </w:rPr>
              <w:tab/>
            </w:r>
            <w:r w:rsidRPr="00CA380C">
              <w:rPr>
                <w:rFonts w:ascii="Times New Roman"/>
                <w:sz w:val="20"/>
              </w:rPr>
              <w:t>Ç</w:t>
            </w:r>
            <w:r w:rsidRPr="00CA380C">
              <w:rPr>
                <w:rFonts w:ascii="Times New Roman"/>
                <w:sz w:val="20"/>
              </w:rPr>
              <w:t>e</w:t>
            </w:r>
            <w:r w:rsidRPr="00CA380C">
              <w:rPr>
                <w:rFonts w:ascii="Times New Roman"/>
                <w:sz w:val="20"/>
              </w:rPr>
              <w:t>ş</w:t>
            </w:r>
            <w:r w:rsidRPr="00CA380C">
              <w:rPr>
                <w:rFonts w:ascii="Times New Roman"/>
                <w:sz w:val="20"/>
              </w:rPr>
              <w:t>itli K</w:t>
            </w:r>
            <w:r w:rsidRPr="00CA380C">
              <w:rPr>
                <w:rFonts w:ascii="Times New Roman"/>
                <w:sz w:val="20"/>
              </w:rPr>
              <w:t>ü</w:t>
            </w:r>
            <w:r w:rsidRPr="00CA380C">
              <w:rPr>
                <w:rFonts w:ascii="Times New Roman"/>
                <w:sz w:val="20"/>
              </w:rPr>
              <w:t>lt</w:t>
            </w:r>
            <w:r w:rsidRPr="00CA380C">
              <w:rPr>
                <w:rFonts w:ascii="Times New Roman"/>
                <w:sz w:val="20"/>
              </w:rPr>
              <w:t>ü</w:t>
            </w:r>
            <w:r w:rsidRPr="00CA380C">
              <w:rPr>
                <w:rFonts w:ascii="Times New Roman"/>
                <w:sz w:val="20"/>
              </w:rPr>
              <w:t>rel Etkinlikler(....)</w:t>
            </w:r>
          </w:p>
          <w:p w14:paraId="47D1ECC3" w14:textId="77777777" w:rsidR="00BD6078" w:rsidRPr="00CA380C" w:rsidRDefault="00BD6078" w:rsidP="00BD6078">
            <w:pPr>
              <w:pStyle w:val="TableParagraph"/>
              <w:jc w:val="both"/>
              <w:rPr>
                <w:rFonts w:ascii="Times New Roman"/>
                <w:sz w:val="20"/>
              </w:rPr>
            </w:pPr>
            <w:r w:rsidRPr="00CA380C">
              <w:rPr>
                <w:rFonts w:ascii="Times New Roman"/>
                <w:sz w:val="20"/>
              </w:rPr>
              <w:t xml:space="preserve"> </w:t>
            </w:r>
            <w:r w:rsidRPr="00CA380C">
              <w:rPr>
                <w:rFonts w:ascii="Times New Roman"/>
                <w:sz w:val="20"/>
              </w:rPr>
              <w:tab/>
            </w:r>
            <w:r w:rsidRPr="00CA380C">
              <w:rPr>
                <w:rFonts w:ascii="Times New Roman"/>
                <w:sz w:val="20"/>
              </w:rPr>
              <w:t>Öğ</w:t>
            </w:r>
            <w:r w:rsidRPr="00CA380C">
              <w:rPr>
                <w:rFonts w:ascii="Times New Roman"/>
                <w:sz w:val="20"/>
              </w:rPr>
              <w:t>renci Gezileri</w:t>
            </w:r>
          </w:p>
          <w:p w14:paraId="5B74CE74" w14:textId="77777777" w:rsidR="00BD6078" w:rsidRPr="00CA380C" w:rsidRDefault="00BD6078" w:rsidP="00BD6078">
            <w:pPr>
              <w:pStyle w:val="TableParagraph"/>
              <w:jc w:val="both"/>
              <w:rPr>
                <w:rFonts w:ascii="Times New Roman"/>
                <w:sz w:val="20"/>
              </w:rPr>
            </w:pPr>
            <w:r w:rsidRPr="00CA380C">
              <w:rPr>
                <w:rFonts w:ascii="Times New Roman"/>
                <w:sz w:val="20"/>
              </w:rPr>
              <w:t xml:space="preserve"> </w:t>
            </w:r>
            <w:r w:rsidRPr="00CA380C">
              <w:rPr>
                <w:rFonts w:ascii="Times New Roman"/>
                <w:sz w:val="20"/>
              </w:rPr>
              <w:tab/>
            </w:r>
            <w:r w:rsidRPr="00CA380C">
              <w:rPr>
                <w:rFonts w:ascii="Times New Roman"/>
                <w:sz w:val="20"/>
              </w:rPr>
              <w:t>Öğ</w:t>
            </w:r>
            <w:r w:rsidRPr="00CA380C">
              <w:rPr>
                <w:rFonts w:ascii="Times New Roman"/>
                <w:sz w:val="20"/>
              </w:rPr>
              <w:t>retmenler Sosyal Etkinlikleri</w:t>
            </w:r>
          </w:p>
          <w:p w14:paraId="2B211B46" w14:textId="77777777" w:rsidR="00BD6078" w:rsidRDefault="00BD6078" w:rsidP="00BD6078">
            <w:pPr>
              <w:pStyle w:val="TableParagraph"/>
              <w:jc w:val="both"/>
              <w:rPr>
                <w:rFonts w:ascii="Times New Roman"/>
                <w:sz w:val="20"/>
              </w:rPr>
            </w:pPr>
            <w:r w:rsidRPr="00CA380C">
              <w:rPr>
                <w:rFonts w:ascii="Times New Roman"/>
                <w:sz w:val="20"/>
              </w:rPr>
              <w:t xml:space="preserve"> </w:t>
            </w:r>
            <w:r w:rsidRPr="00CA380C">
              <w:rPr>
                <w:rFonts w:ascii="Times New Roman"/>
                <w:sz w:val="20"/>
              </w:rPr>
              <w:tab/>
              <w:t>Bayramlar-Belirli G</w:t>
            </w:r>
            <w:r w:rsidRPr="00CA380C">
              <w:rPr>
                <w:rFonts w:ascii="Times New Roman"/>
                <w:sz w:val="20"/>
              </w:rPr>
              <w:t>ü</w:t>
            </w:r>
            <w:r w:rsidRPr="00CA380C">
              <w:rPr>
                <w:rFonts w:ascii="Times New Roman"/>
                <w:sz w:val="20"/>
              </w:rPr>
              <w:t xml:space="preserve">n ve Haftalarla </w:t>
            </w:r>
            <w:r w:rsidRPr="00CA380C">
              <w:rPr>
                <w:rFonts w:ascii="Times New Roman"/>
                <w:sz w:val="20"/>
              </w:rPr>
              <w:t>İ</w:t>
            </w:r>
            <w:r w:rsidRPr="00CA380C">
              <w:rPr>
                <w:rFonts w:ascii="Times New Roman"/>
                <w:sz w:val="20"/>
              </w:rPr>
              <w:t>lgili t</w:t>
            </w:r>
            <w:r w:rsidRPr="00CA380C">
              <w:rPr>
                <w:rFonts w:ascii="Times New Roman"/>
                <w:sz w:val="20"/>
              </w:rPr>
              <w:t>ö</w:t>
            </w:r>
            <w:r w:rsidRPr="00CA380C">
              <w:rPr>
                <w:rFonts w:ascii="Times New Roman"/>
                <w:sz w:val="20"/>
              </w:rPr>
              <w:t>renler</w:t>
            </w:r>
          </w:p>
        </w:tc>
      </w:tr>
      <w:tr w:rsidR="00BD6078" w14:paraId="67452A35" w14:textId="77777777" w:rsidTr="00BD6078">
        <w:trPr>
          <w:trHeight w:val="1149"/>
        </w:trPr>
        <w:tc>
          <w:tcPr>
            <w:cnfStyle w:val="001000000000" w:firstRow="0" w:lastRow="0" w:firstColumn="1" w:lastColumn="0" w:oddVBand="0" w:evenVBand="0" w:oddHBand="0" w:evenHBand="0" w:firstRowFirstColumn="0" w:firstRowLastColumn="0" w:lastRowFirstColumn="0" w:lastRowLastColumn="0"/>
            <w:tcW w:w="5089" w:type="dxa"/>
          </w:tcPr>
          <w:p w14:paraId="58724464" w14:textId="77777777" w:rsidR="00BD6078" w:rsidRDefault="00BD6078" w:rsidP="0062001B">
            <w:pPr>
              <w:pStyle w:val="TableParagraph"/>
              <w:spacing w:before="217"/>
              <w:ind w:left="107"/>
              <w:rPr>
                <w:b w:val="0"/>
                <w:sz w:val="20"/>
              </w:rPr>
            </w:pPr>
            <w:r>
              <w:rPr>
                <w:sz w:val="20"/>
              </w:rPr>
              <w:t>İnsan</w:t>
            </w:r>
            <w:r>
              <w:rPr>
                <w:spacing w:val="-12"/>
                <w:sz w:val="20"/>
              </w:rPr>
              <w:t xml:space="preserve"> </w:t>
            </w:r>
            <w:r>
              <w:rPr>
                <w:sz w:val="20"/>
              </w:rPr>
              <w:t>kaynakları</w:t>
            </w:r>
            <w:r>
              <w:rPr>
                <w:spacing w:val="-11"/>
                <w:sz w:val="20"/>
              </w:rPr>
              <w:t xml:space="preserve"> </w:t>
            </w:r>
            <w:r>
              <w:rPr>
                <w:sz w:val="20"/>
              </w:rPr>
              <w:t>faaliyetleri</w:t>
            </w:r>
            <w:r>
              <w:rPr>
                <w:spacing w:val="-11"/>
                <w:sz w:val="20"/>
              </w:rPr>
              <w:t xml:space="preserve"> </w:t>
            </w:r>
            <w:r>
              <w:rPr>
                <w:sz w:val="20"/>
              </w:rPr>
              <w:t xml:space="preserve">(mesleki gelişim faaliyetleri, personel </w:t>
            </w:r>
            <w:r>
              <w:rPr>
                <w:spacing w:val="-2"/>
                <w:sz w:val="20"/>
              </w:rPr>
              <w:t>etkinlikleri…)</w:t>
            </w:r>
          </w:p>
        </w:tc>
        <w:tc>
          <w:tcPr>
            <w:cnfStyle w:val="000100000000" w:firstRow="0" w:lastRow="0" w:firstColumn="0" w:lastColumn="1" w:oddVBand="0" w:evenVBand="0" w:oddHBand="0" w:evenHBand="0" w:firstRowFirstColumn="0" w:firstRowLastColumn="0" w:lastRowFirstColumn="0" w:lastRowLastColumn="0"/>
            <w:tcW w:w="7539" w:type="dxa"/>
          </w:tcPr>
          <w:p w14:paraId="32B686A6" w14:textId="77777777" w:rsidR="00BD6078" w:rsidRPr="00CA380C" w:rsidRDefault="00BD6078" w:rsidP="0062001B">
            <w:pPr>
              <w:pStyle w:val="TableParagraph"/>
              <w:jc w:val="both"/>
              <w:rPr>
                <w:rFonts w:ascii="Times New Roman"/>
                <w:sz w:val="20"/>
              </w:rPr>
            </w:pPr>
            <w:r w:rsidRPr="00CA380C">
              <w:rPr>
                <w:rFonts w:ascii="Times New Roman"/>
                <w:sz w:val="20"/>
              </w:rPr>
              <w:tab/>
              <w:t>Personel Terfi-</w:t>
            </w:r>
            <w:r w:rsidRPr="00CA380C">
              <w:rPr>
                <w:rFonts w:ascii="Times New Roman"/>
                <w:sz w:val="20"/>
              </w:rPr>
              <w:t>İ</w:t>
            </w:r>
            <w:r w:rsidRPr="00CA380C">
              <w:rPr>
                <w:rFonts w:ascii="Times New Roman"/>
                <w:sz w:val="20"/>
              </w:rPr>
              <w:t>zin-</w:t>
            </w:r>
            <w:r w:rsidRPr="00CA380C">
              <w:rPr>
                <w:rFonts w:ascii="Times New Roman"/>
                <w:sz w:val="20"/>
              </w:rPr>
              <w:t>Ü</w:t>
            </w:r>
            <w:r w:rsidRPr="00CA380C">
              <w:rPr>
                <w:rFonts w:ascii="Times New Roman"/>
                <w:sz w:val="20"/>
              </w:rPr>
              <w:t>cret-Maa</w:t>
            </w:r>
            <w:r w:rsidRPr="00CA380C">
              <w:rPr>
                <w:rFonts w:ascii="Times New Roman"/>
                <w:sz w:val="20"/>
              </w:rPr>
              <w:t>ş</w:t>
            </w:r>
            <w:r w:rsidRPr="00CA380C">
              <w:rPr>
                <w:rFonts w:ascii="Times New Roman"/>
                <w:sz w:val="20"/>
              </w:rPr>
              <w:t xml:space="preserve"> </w:t>
            </w:r>
            <w:r w:rsidRPr="00CA380C">
              <w:rPr>
                <w:rFonts w:ascii="Times New Roman"/>
                <w:sz w:val="20"/>
              </w:rPr>
              <w:t>İş</w:t>
            </w:r>
            <w:r w:rsidRPr="00CA380C">
              <w:rPr>
                <w:rFonts w:ascii="Times New Roman"/>
                <w:sz w:val="20"/>
              </w:rPr>
              <w:t>lemleri</w:t>
            </w:r>
          </w:p>
          <w:p w14:paraId="1F584B60" w14:textId="77777777" w:rsidR="00BD6078" w:rsidRPr="00CA380C" w:rsidRDefault="00BD6078" w:rsidP="0062001B">
            <w:pPr>
              <w:pStyle w:val="TableParagraph"/>
              <w:jc w:val="both"/>
              <w:rPr>
                <w:rFonts w:ascii="Times New Roman"/>
                <w:sz w:val="20"/>
              </w:rPr>
            </w:pPr>
            <w:r w:rsidRPr="00CA380C">
              <w:rPr>
                <w:rFonts w:ascii="Times New Roman"/>
                <w:sz w:val="20"/>
              </w:rPr>
              <w:t xml:space="preserve"> </w:t>
            </w:r>
            <w:r w:rsidRPr="00CA380C">
              <w:rPr>
                <w:rFonts w:ascii="Times New Roman"/>
                <w:sz w:val="20"/>
              </w:rPr>
              <w:tab/>
              <w:t>Hizmet Birle</w:t>
            </w:r>
            <w:r w:rsidRPr="00CA380C">
              <w:rPr>
                <w:rFonts w:ascii="Times New Roman"/>
                <w:sz w:val="20"/>
              </w:rPr>
              <w:t>ş</w:t>
            </w:r>
            <w:r w:rsidRPr="00CA380C">
              <w:rPr>
                <w:rFonts w:ascii="Times New Roman"/>
                <w:sz w:val="20"/>
              </w:rPr>
              <w:t>tirme i</w:t>
            </w:r>
            <w:r w:rsidRPr="00CA380C">
              <w:rPr>
                <w:rFonts w:ascii="Times New Roman"/>
                <w:sz w:val="20"/>
              </w:rPr>
              <w:t>ş</w:t>
            </w:r>
            <w:r w:rsidRPr="00CA380C">
              <w:rPr>
                <w:rFonts w:ascii="Times New Roman"/>
                <w:sz w:val="20"/>
              </w:rPr>
              <w:t>lemleri</w:t>
            </w:r>
          </w:p>
          <w:p w14:paraId="195056C7" w14:textId="77777777" w:rsidR="00BD6078" w:rsidRPr="00CA380C" w:rsidRDefault="00BD6078" w:rsidP="0062001B">
            <w:pPr>
              <w:pStyle w:val="TableParagraph"/>
              <w:jc w:val="both"/>
              <w:rPr>
                <w:rFonts w:ascii="Times New Roman"/>
                <w:sz w:val="20"/>
              </w:rPr>
            </w:pPr>
            <w:r w:rsidRPr="00CA380C">
              <w:rPr>
                <w:rFonts w:ascii="Times New Roman"/>
                <w:sz w:val="20"/>
              </w:rPr>
              <w:t xml:space="preserve"> </w:t>
            </w:r>
            <w:r w:rsidRPr="00CA380C">
              <w:rPr>
                <w:rFonts w:ascii="Times New Roman"/>
                <w:sz w:val="20"/>
              </w:rPr>
              <w:tab/>
              <w:t>Personel i</w:t>
            </w:r>
            <w:r w:rsidRPr="00CA380C">
              <w:rPr>
                <w:rFonts w:ascii="Times New Roman"/>
                <w:sz w:val="20"/>
              </w:rPr>
              <w:t>ş</w:t>
            </w:r>
            <w:r w:rsidRPr="00CA380C">
              <w:rPr>
                <w:rFonts w:ascii="Times New Roman"/>
                <w:sz w:val="20"/>
              </w:rPr>
              <w:t>leri</w:t>
            </w:r>
          </w:p>
          <w:p w14:paraId="3A1DCCE9" w14:textId="77777777" w:rsidR="00BD6078" w:rsidRPr="00CA380C" w:rsidRDefault="00BD6078" w:rsidP="0062001B">
            <w:pPr>
              <w:pStyle w:val="TableParagraph"/>
              <w:jc w:val="both"/>
              <w:rPr>
                <w:rFonts w:ascii="Times New Roman"/>
                <w:sz w:val="20"/>
              </w:rPr>
            </w:pPr>
            <w:r w:rsidRPr="00CA380C">
              <w:rPr>
                <w:rFonts w:ascii="Times New Roman"/>
                <w:sz w:val="20"/>
              </w:rPr>
              <w:t xml:space="preserve"> </w:t>
            </w:r>
            <w:r w:rsidRPr="00CA380C">
              <w:rPr>
                <w:rFonts w:ascii="Times New Roman"/>
                <w:sz w:val="20"/>
              </w:rPr>
              <w:tab/>
              <w:t>Do</w:t>
            </w:r>
            <w:r w:rsidRPr="00CA380C">
              <w:rPr>
                <w:rFonts w:ascii="Times New Roman"/>
                <w:sz w:val="20"/>
              </w:rPr>
              <w:t>ğ</w:t>
            </w:r>
            <w:r w:rsidRPr="00CA380C">
              <w:rPr>
                <w:rFonts w:ascii="Times New Roman"/>
                <w:sz w:val="20"/>
              </w:rPr>
              <w:t xml:space="preserve">um- </w:t>
            </w:r>
            <w:r w:rsidRPr="00CA380C">
              <w:rPr>
                <w:rFonts w:ascii="Times New Roman"/>
                <w:sz w:val="20"/>
              </w:rPr>
              <w:t>ö</w:t>
            </w:r>
            <w:r w:rsidRPr="00CA380C">
              <w:rPr>
                <w:rFonts w:ascii="Times New Roman"/>
                <w:sz w:val="20"/>
              </w:rPr>
              <w:t>l</w:t>
            </w:r>
            <w:r w:rsidRPr="00CA380C">
              <w:rPr>
                <w:rFonts w:ascii="Times New Roman"/>
                <w:sz w:val="20"/>
              </w:rPr>
              <w:t>ü</w:t>
            </w:r>
            <w:r w:rsidRPr="00CA380C">
              <w:rPr>
                <w:rFonts w:ascii="Times New Roman"/>
                <w:sz w:val="20"/>
              </w:rPr>
              <w:t>m vb. yard</w:t>
            </w:r>
            <w:r w:rsidRPr="00CA380C">
              <w:rPr>
                <w:rFonts w:ascii="Times New Roman"/>
                <w:sz w:val="20"/>
              </w:rPr>
              <w:t>ı</w:t>
            </w:r>
            <w:r w:rsidRPr="00CA380C">
              <w:rPr>
                <w:rFonts w:ascii="Times New Roman"/>
                <w:sz w:val="20"/>
              </w:rPr>
              <w:t>m evraklar</w:t>
            </w:r>
            <w:r w:rsidRPr="00CA380C">
              <w:rPr>
                <w:rFonts w:ascii="Times New Roman"/>
                <w:sz w:val="20"/>
              </w:rPr>
              <w:t>ı</w:t>
            </w:r>
            <w:r w:rsidRPr="00CA380C">
              <w:rPr>
                <w:rFonts w:ascii="Times New Roman"/>
                <w:sz w:val="20"/>
              </w:rPr>
              <w:t xml:space="preserve"> d</w:t>
            </w:r>
            <w:r w:rsidRPr="00CA380C">
              <w:rPr>
                <w:rFonts w:ascii="Times New Roman"/>
                <w:sz w:val="20"/>
              </w:rPr>
              <w:t>ü</w:t>
            </w:r>
            <w:r w:rsidRPr="00CA380C">
              <w:rPr>
                <w:rFonts w:ascii="Times New Roman"/>
                <w:sz w:val="20"/>
              </w:rPr>
              <w:t>zenlenmesi</w:t>
            </w:r>
          </w:p>
          <w:p w14:paraId="244ADE76" w14:textId="77777777" w:rsidR="00BD6078" w:rsidRDefault="00BD6078" w:rsidP="0062001B">
            <w:pPr>
              <w:pStyle w:val="TableParagraph"/>
              <w:jc w:val="both"/>
              <w:rPr>
                <w:rFonts w:ascii="Times New Roman"/>
                <w:sz w:val="20"/>
              </w:rPr>
            </w:pPr>
            <w:r w:rsidRPr="00CA380C">
              <w:rPr>
                <w:rFonts w:ascii="Times New Roman"/>
                <w:sz w:val="20"/>
              </w:rPr>
              <w:t xml:space="preserve"> </w:t>
            </w:r>
            <w:r w:rsidRPr="00CA380C">
              <w:rPr>
                <w:rFonts w:ascii="Times New Roman"/>
                <w:sz w:val="20"/>
              </w:rPr>
              <w:tab/>
              <w:t>H</w:t>
            </w:r>
            <w:r w:rsidRPr="00CA380C">
              <w:rPr>
                <w:rFonts w:ascii="Times New Roman"/>
                <w:sz w:val="20"/>
              </w:rPr>
              <w:t>İ</w:t>
            </w:r>
            <w:r w:rsidRPr="00CA380C">
              <w:rPr>
                <w:rFonts w:ascii="Times New Roman"/>
                <w:sz w:val="20"/>
              </w:rPr>
              <w:t>TAP i</w:t>
            </w:r>
            <w:r w:rsidRPr="00CA380C">
              <w:rPr>
                <w:rFonts w:ascii="Times New Roman"/>
                <w:sz w:val="20"/>
              </w:rPr>
              <w:t>ş</w:t>
            </w:r>
            <w:r w:rsidRPr="00CA380C">
              <w:rPr>
                <w:rFonts w:ascii="Times New Roman"/>
                <w:sz w:val="20"/>
              </w:rPr>
              <w:t>lemleri</w:t>
            </w:r>
          </w:p>
        </w:tc>
      </w:tr>
      <w:tr w:rsidR="00BD6078" w14:paraId="1C50C0F9" w14:textId="77777777" w:rsidTr="00BD607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089" w:type="dxa"/>
          </w:tcPr>
          <w:p w14:paraId="63712F2F" w14:textId="77777777" w:rsidR="00BD6078" w:rsidRDefault="00BD6078" w:rsidP="0062001B">
            <w:pPr>
              <w:pStyle w:val="TableParagraph"/>
              <w:spacing w:before="90"/>
              <w:ind w:left="107"/>
              <w:rPr>
                <w:b w:val="0"/>
                <w:sz w:val="20"/>
              </w:rPr>
            </w:pPr>
            <w:r>
              <w:rPr>
                <w:sz w:val="20"/>
              </w:rPr>
              <w:t>Okul</w:t>
            </w:r>
            <w:r>
              <w:rPr>
                <w:spacing w:val="-5"/>
                <w:sz w:val="20"/>
              </w:rPr>
              <w:t xml:space="preserve"> </w:t>
            </w:r>
            <w:r>
              <w:rPr>
                <w:sz w:val="20"/>
              </w:rPr>
              <w:t>aile</w:t>
            </w:r>
            <w:r>
              <w:rPr>
                <w:spacing w:val="-5"/>
                <w:sz w:val="20"/>
              </w:rPr>
              <w:t xml:space="preserve"> </w:t>
            </w:r>
            <w:r>
              <w:rPr>
                <w:sz w:val="20"/>
              </w:rPr>
              <w:t>birliği</w:t>
            </w:r>
            <w:r>
              <w:rPr>
                <w:spacing w:val="-6"/>
                <w:sz w:val="20"/>
              </w:rPr>
              <w:t xml:space="preserve"> </w:t>
            </w:r>
            <w:r>
              <w:rPr>
                <w:spacing w:val="-2"/>
                <w:sz w:val="20"/>
              </w:rPr>
              <w:t>faaliyetleri</w:t>
            </w:r>
          </w:p>
        </w:tc>
        <w:tc>
          <w:tcPr>
            <w:cnfStyle w:val="000100000000" w:firstRow="0" w:lastRow="0" w:firstColumn="0" w:lastColumn="1" w:oddVBand="0" w:evenVBand="0" w:oddHBand="0" w:evenHBand="0" w:firstRowFirstColumn="0" w:firstRowLastColumn="0" w:lastRowFirstColumn="0" w:lastRowLastColumn="0"/>
            <w:tcW w:w="7539" w:type="dxa"/>
          </w:tcPr>
          <w:p w14:paraId="082C088D" w14:textId="084BF818" w:rsidR="00BD6078" w:rsidRPr="00BD6078" w:rsidRDefault="00BD6078" w:rsidP="0062001B">
            <w:pPr>
              <w:pStyle w:val="TableParagraph"/>
              <w:jc w:val="both"/>
              <w:rPr>
                <w:rFonts w:ascii="Times New Roman"/>
                <w:sz w:val="20"/>
              </w:rPr>
            </w:pPr>
            <w:r>
              <w:rPr>
                <w:rFonts w:ascii="Times New Roman"/>
                <w:sz w:val="20"/>
              </w:rPr>
              <w:t>Velilerin okul aile birli</w:t>
            </w:r>
            <w:r>
              <w:rPr>
                <w:rFonts w:ascii="Times New Roman"/>
                <w:sz w:val="20"/>
              </w:rPr>
              <w:t>ğ</w:t>
            </w:r>
            <w:r>
              <w:rPr>
                <w:rFonts w:ascii="Times New Roman"/>
                <w:sz w:val="20"/>
              </w:rPr>
              <w:t xml:space="preserve"> faaliyetlerine etkin kat</w:t>
            </w:r>
            <w:r>
              <w:rPr>
                <w:rFonts w:ascii="Times New Roman"/>
                <w:sz w:val="20"/>
              </w:rPr>
              <w:t>ı</w:t>
            </w:r>
            <w:r>
              <w:rPr>
                <w:rFonts w:ascii="Times New Roman"/>
                <w:sz w:val="20"/>
              </w:rPr>
              <w:t>l</w:t>
            </w:r>
            <w:r>
              <w:rPr>
                <w:rFonts w:ascii="Times New Roman"/>
                <w:sz w:val="20"/>
              </w:rPr>
              <w:t>ı</w:t>
            </w:r>
            <w:r>
              <w:rPr>
                <w:rFonts w:ascii="Times New Roman"/>
                <w:sz w:val="20"/>
              </w:rPr>
              <w:t>m</w:t>
            </w:r>
            <w:r>
              <w:rPr>
                <w:rFonts w:ascii="Times New Roman"/>
                <w:sz w:val="20"/>
              </w:rPr>
              <w:t>ı</w:t>
            </w:r>
            <w:r>
              <w:rPr>
                <w:rFonts w:ascii="Times New Roman"/>
                <w:sz w:val="20"/>
              </w:rPr>
              <w:t xml:space="preserve"> ve </w:t>
            </w:r>
            <w:r>
              <w:rPr>
                <w:rFonts w:ascii="Times New Roman"/>
                <w:sz w:val="20"/>
              </w:rPr>
              <w:t>ç</w:t>
            </w:r>
            <w:r>
              <w:rPr>
                <w:rFonts w:ascii="Times New Roman"/>
                <w:sz w:val="20"/>
              </w:rPr>
              <w:t>al</w:t>
            </w:r>
            <w:r>
              <w:rPr>
                <w:rFonts w:ascii="Times New Roman"/>
                <w:sz w:val="20"/>
              </w:rPr>
              <w:t>ış</w:t>
            </w:r>
            <w:r>
              <w:rPr>
                <w:rFonts w:ascii="Times New Roman"/>
                <w:sz w:val="20"/>
              </w:rPr>
              <w:t>ma yapmalar</w:t>
            </w:r>
            <w:r>
              <w:rPr>
                <w:rFonts w:ascii="Times New Roman"/>
                <w:sz w:val="20"/>
              </w:rPr>
              <w:t>ı</w:t>
            </w:r>
            <w:r>
              <w:rPr>
                <w:rFonts w:ascii="Times New Roman"/>
                <w:sz w:val="20"/>
              </w:rPr>
              <w:t xml:space="preserve"> i</w:t>
            </w:r>
            <w:r>
              <w:rPr>
                <w:rFonts w:ascii="Times New Roman"/>
                <w:sz w:val="20"/>
              </w:rPr>
              <w:t>ç</w:t>
            </w:r>
            <w:r>
              <w:rPr>
                <w:rFonts w:ascii="Times New Roman"/>
                <w:sz w:val="20"/>
              </w:rPr>
              <w:t xml:space="preserve">in bilgilendirme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BD6078" w14:paraId="1EB39EA8" w14:textId="77777777" w:rsidTr="00BD6078">
        <w:trPr>
          <w:trHeight w:val="447"/>
        </w:trPr>
        <w:tc>
          <w:tcPr>
            <w:cnfStyle w:val="001000000000" w:firstRow="0" w:lastRow="0" w:firstColumn="1" w:lastColumn="0" w:oddVBand="0" w:evenVBand="0" w:oddHBand="0" w:evenHBand="0" w:firstRowFirstColumn="0" w:firstRowLastColumn="0" w:lastRowFirstColumn="0" w:lastRowLastColumn="0"/>
            <w:tcW w:w="5089" w:type="dxa"/>
          </w:tcPr>
          <w:p w14:paraId="6107C953" w14:textId="77777777" w:rsidR="00BD6078" w:rsidRDefault="00BD6078" w:rsidP="0062001B">
            <w:pPr>
              <w:pStyle w:val="TableParagraph"/>
              <w:spacing w:before="105"/>
              <w:ind w:left="107"/>
              <w:rPr>
                <w:b w:val="0"/>
                <w:sz w:val="20"/>
              </w:rPr>
            </w:pPr>
            <w:r>
              <w:rPr>
                <w:spacing w:val="-2"/>
                <w:sz w:val="20"/>
              </w:rPr>
              <w:t>Öğrencilere</w:t>
            </w:r>
            <w:r>
              <w:rPr>
                <w:spacing w:val="7"/>
                <w:sz w:val="20"/>
              </w:rPr>
              <w:t xml:space="preserve"> </w:t>
            </w:r>
            <w:r>
              <w:rPr>
                <w:spacing w:val="-2"/>
                <w:sz w:val="20"/>
              </w:rPr>
              <w:t>yönelik</w:t>
            </w:r>
            <w:r>
              <w:rPr>
                <w:spacing w:val="5"/>
                <w:sz w:val="20"/>
              </w:rPr>
              <w:t xml:space="preserve"> </w:t>
            </w:r>
            <w:r>
              <w:rPr>
                <w:spacing w:val="-2"/>
                <w:sz w:val="20"/>
              </w:rPr>
              <w:t>faaliyetler</w:t>
            </w:r>
          </w:p>
        </w:tc>
        <w:tc>
          <w:tcPr>
            <w:cnfStyle w:val="000100000000" w:firstRow="0" w:lastRow="0" w:firstColumn="0" w:lastColumn="1" w:oddVBand="0" w:evenVBand="0" w:oddHBand="0" w:evenHBand="0" w:firstRowFirstColumn="0" w:firstRowLastColumn="0" w:lastRowFirstColumn="0" w:lastRowLastColumn="0"/>
            <w:tcW w:w="7539" w:type="dxa"/>
          </w:tcPr>
          <w:p w14:paraId="02C37030" w14:textId="0C6F159F" w:rsidR="00BD6078" w:rsidRDefault="00BD6078" w:rsidP="0062001B">
            <w:pPr>
              <w:pStyle w:val="TableParagraph"/>
              <w:jc w:val="both"/>
              <w:rPr>
                <w:rFonts w:ascii="Times New Roman"/>
                <w:sz w:val="20"/>
              </w:rPr>
            </w:pPr>
            <w:r>
              <w:rPr>
                <w:rFonts w:ascii="Times New Roman"/>
                <w:sz w:val="20"/>
              </w:rPr>
              <w:t>Öğ</w:t>
            </w:r>
            <w:r>
              <w:rPr>
                <w:rFonts w:ascii="Times New Roman"/>
                <w:sz w:val="20"/>
              </w:rPr>
              <w:t>rencilere y</w:t>
            </w:r>
            <w:r>
              <w:rPr>
                <w:rFonts w:ascii="Times New Roman"/>
                <w:sz w:val="20"/>
              </w:rPr>
              <w:t>ö</w:t>
            </w:r>
            <w:r>
              <w:rPr>
                <w:rFonts w:ascii="Times New Roman"/>
                <w:sz w:val="20"/>
              </w:rPr>
              <w:t>nelik sosyal, k</w:t>
            </w:r>
            <w:r>
              <w:rPr>
                <w:rFonts w:ascii="Times New Roman"/>
                <w:sz w:val="20"/>
              </w:rPr>
              <w:t>ü</w:t>
            </w:r>
            <w:r>
              <w:rPr>
                <w:rFonts w:ascii="Times New Roman"/>
                <w:sz w:val="20"/>
              </w:rPr>
              <w:t>lt</w:t>
            </w:r>
            <w:r>
              <w:rPr>
                <w:rFonts w:ascii="Times New Roman"/>
                <w:sz w:val="20"/>
              </w:rPr>
              <w:t>ü</w:t>
            </w:r>
            <w:r>
              <w:rPr>
                <w:rFonts w:ascii="Times New Roman"/>
                <w:sz w:val="20"/>
              </w:rPr>
              <w:t>rel vebenzeri faaliyetlerin d</w:t>
            </w:r>
            <w:r>
              <w:rPr>
                <w:rFonts w:ascii="Times New Roman"/>
                <w:sz w:val="20"/>
              </w:rPr>
              <w:t>ü</w:t>
            </w:r>
            <w:r>
              <w:rPr>
                <w:rFonts w:ascii="Times New Roman"/>
                <w:sz w:val="20"/>
              </w:rPr>
              <w:t>zenlenmesi</w:t>
            </w:r>
          </w:p>
        </w:tc>
      </w:tr>
      <w:tr w:rsidR="00BD6078" w14:paraId="211726FB" w14:textId="77777777" w:rsidTr="00BD607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089" w:type="dxa"/>
          </w:tcPr>
          <w:p w14:paraId="6BDA55DE" w14:textId="77777777" w:rsidR="00BD6078" w:rsidRDefault="00BD6078" w:rsidP="0062001B">
            <w:pPr>
              <w:pStyle w:val="TableParagraph"/>
              <w:spacing w:before="90"/>
              <w:ind w:left="107"/>
              <w:rPr>
                <w:b w:val="0"/>
                <w:sz w:val="20"/>
              </w:rPr>
            </w:pPr>
            <w:r>
              <w:rPr>
                <w:sz w:val="20"/>
              </w:rPr>
              <w:t>Ölçme</w:t>
            </w:r>
            <w:r>
              <w:rPr>
                <w:spacing w:val="-11"/>
                <w:sz w:val="20"/>
              </w:rPr>
              <w:t xml:space="preserve"> </w:t>
            </w:r>
            <w:r>
              <w:rPr>
                <w:sz w:val="20"/>
              </w:rPr>
              <w:t>değerlendirme</w:t>
            </w:r>
            <w:r>
              <w:rPr>
                <w:spacing w:val="-10"/>
                <w:sz w:val="20"/>
              </w:rPr>
              <w:t xml:space="preserve"> </w:t>
            </w:r>
            <w:r>
              <w:rPr>
                <w:spacing w:val="-2"/>
                <w:sz w:val="20"/>
              </w:rPr>
              <w:t>faaliyetleri</w:t>
            </w:r>
          </w:p>
        </w:tc>
        <w:tc>
          <w:tcPr>
            <w:cnfStyle w:val="000100000000" w:firstRow="0" w:lastRow="0" w:firstColumn="0" w:lastColumn="1" w:oddVBand="0" w:evenVBand="0" w:oddHBand="0" w:evenHBand="0" w:firstRowFirstColumn="0" w:firstRowLastColumn="0" w:lastRowFirstColumn="0" w:lastRowLastColumn="0"/>
            <w:tcW w:w="7539" w:type="dxa"/>
          </w:tcPr>
          <w:p w14:paraId="321D1764" w14:textId="555C774C" w:rsidR="00BD6078" w:rsidRDefault="00BD6078" w:rsidP="0062001B">
            <w:pPr>
              <w:pStyle w:val="TableParagraph"/>
              <w:jc w:val="both"/>
              <w:rPr>
                <w:rFonts w:ascii="Times New Roman"/>
                <w:sz w:val="20"/>
              </w:rPr>
            </w:pPr>
            <w:r>
              <w:rPr>
                <w:rFonts w:ascii="Times New Roman"/>
                <w:sz w:val="20"/>
              </w:rPr>
              <w:t>Öğ</w:t>
            </w:r>
            <w:r>
              <w:rPr>
                <w:rFonts w:ascii="Times New Roman"/>
                <w:sz w:val="20"/>
              </w:rPr>
              <w:t>retmenlerin bu ama</w:t>
            </w:r>
            <w:r>
              <w:rPr>
                <w:rFonts w:ascii="Times New Roman"/>
                <w:sz w:val="20"/>
              </w:rPr>
              <w:t>ç</w:t>
            </w:r>
            <w:r>
              <w:rPr>
                <w:rFonts w:ascii="Times New Roman"/>
                <w:sz w:val="20"/>
              </w:rPr>
              <w:t>la hizmet seminer almalar</w:t>
            </w:r>
            <w:r>
              <w:rPr>
                <w:rFonts w:ascii="Times New Roman"/>
                <w:sz w:val="20"/>
              </w:rPr>
              <w:t>ı</w:t>
            </w:r>
            <w:r>
              <w:rPr>
                <w:rFonts w:ascii="Times New Roman"/>
                <w:sz w:val="20"/>
              </w:rPr>
              <w:t xml:space="preserve"> </w:t>
            </w:r>
          </w:p>
        </w:tc>
      </w:tr>
      <w:tr w:rsidR="00BD6078" w14:paraId="63F12DDD" w14:textId="77777777" w:rsidTr="00BD6078">
        <w:trPr>
          <w:trHeight w:val="866"/>
        </w:trPr>
        <w:tc>
          <w:tcPr>
            <w:cnfStyle w:val="001000000000" w:firstRow="0" w:lastRow="0" w:firstColumn="1" w:lastColumn="0" w:oddVBand="0" w:evenVBand="0" w:oddHBand="0" w:evenHBand="0" w:firstRowFirstColumn="0" w:firstRowLastColumn="0" w:lastRowFirstColumn="0" w:lastRowLastColumn="0"/>
            <w:tcW w:w="5089" w:type="dxa"/>
          </w:tcPr>
          <w:p w14:paraId="103F21E2" w14:textId="77777777" w:rsidR="00BD6078" w:rsidRDefault="00BD6078" w:rsidP="0062001B">
            <w:pPr>
              <w:pStyle w:val="TableParagraph"/>
              <w:spacing w:before="193"/>
              <w:ind w:left="107" w:right="1034"/>
              <w:rPr>
                <w:b w:val="0"/>
                <w:sz w:val="20"/>
              </w:rPr>
            </w:pPr>
            <w:r>
              <w:rPr>
                <w:sz w:val="20"/>
              </w:rPr>
              <w:t>Öğrenme</w:t>
            </w:r>
            <w:r>
              <w:rPr>
                <w:spacing w:val="-12"/>
                <w:sz w:val="20"/>
              </w:rPr>
              <w:t xml:space="preserve"> </w:t>
            </w:r>
            <w:r>
              <w:rPr>
                <w:sz w:val="20"/>
              </w:rPr>
              <w:t>ortamlarına</w:t>
            </w:r>
            <w:r>
              <w:rPr>
                <w:spacing w:val="-11"/>
                <w:sz w:val="20"/>
              </w:rPr>
              <w:t xml:space="preserve"> </w:t>
            </w:r>
            <w:r>
              <w:rPr>
                <w:sz w:val="20"/>
              </w:rPr>
              <w:t xml:space="preserve">yönelik </w:t>
            </w:r>
            <w:r>
              <w:rPr>
                <w:spacing w:val="-2"/>
                <w:sz w:val="20"/>
              </w:rPr>
              <w:t>faaliyetler</w:t>
            </w:r>
          </w:p>
        </w:tc>
        <w:tc>
          <w:tcPr>
            <w:cnfStyle w:val="000100000000" w:firstRow="0" w:lastRow="0" w:firstColumn="0" w:lastColumn="1" w:oddVBand="0" w:evenVBand="0" w:oddHBand="0" w:evenHBand="0" w:firstRowFirstColumn="0" w:firstRowLastColumn="0" w:lastRowFirstColumn="0" w:lastRowLastColumn="0"/>
            <w:tcW w:w="7539" w:type="dxa"/>
          </w:tcPr>
          <w:p w14:paraId="6103A581" w14:textId="0141B391" w:rsidR="00BD6078" w:rsidRDefault="00BD6078" w:rsidP="0062001B">
            <w:pPr>
              <w:pStyle w:val="TableParagraph"/>
              <w:jc w:val="both"/>
              <w:rPr>
                <w:rFonts w:ascii="Times New Roman"/>
                <w:sz w:val="20"/>
              </w:rPr>
            </w:pPr>
            <w:r>
              <w:rPr>
                <w:rFonts w:ascii="Times New Roman"/>
                <w:sz w:val="20"/>
              </w:rPr>
              <w:t xml:space="preserve">Daha etkili </w:t>
            </w:r>
            <w:r>
              <w:rPr>
                <w:rFonts w:ascii="Times New Roman"/>
                <w:sz w:val="20"/>
              </w:rPr>
              <w:t>öğ</w:t>
            </w:r>
            <w:r>
              <w:rPr>
                <w:rFonts w:ascii="Times New Roman"/>
                <w:sz w:val="20"/>
              </w:rPr>
              <w:t>renme ortamlar</w:t>
            </w:r>
            <w:r>
              <w:rPr>
                <w:rFonts w:ascii="Times New Roman"/>
                <w:sz w:val="20"/>
              </w:rPr>
              <w:t>ı</w:t>
            </w:r>
            <w:r>
              <w:rPr>
                <w:rFonts w:ascii="Times New Roman"/>
                <w:sz w:val="20"/>
              </w:rPr>
              <w:t>n</w:t>
            </w:r>
            <w:r>
              <w:rPr>
                <w:rFonts w:ascii="Times New Roman"/>
                <w:sz w:val="20"/>
              </w:rPr>
              <w:t>ı</w:t>
            </w:r>
            <w:r>
              <w:rPr>
                <w:rFonts w:ascii="Times New Roman"/>
                <w:sz w:val="20"/>
              </w:rPr>
              <w:t>n d</w:t>
            </w:r>
            <w:r>
              <w:rPr>
                <w:rFonts w:ascii="Times New Roman"/>
                <w:sz w:val="20"/>
              </w:rPr>
              <w:t>ü</w:t>
            </w:r>
            <w:r>
              <w:rPr>
                <w:rFonts w:ascii="Times New Roman"/>
                <w:sz w:val="20"/>
              </w:rPr>
              <w:t>zenlenmesi ve teknolojiden yararlan</w:t>
            </w:r>
            <w:r>
              <w:rPr>
                <w:rFonts w:ascii="Times New Roman"/>
                <w:sz w:val="20"/>
              </w:rPr>
              <w:t>ı</w:t>
            </w:r>
            <w:r>
              <w:rPr>
                <w:rFonts w:ascii="Times New Roman"/>
                <w:sz w:val="20"/>
              </w:rPr>
              <w:t>lmas</w:t>
            </w:r>
            <w:r>
              <w:rPr>
                <w:rFonts w:ascii="Times New Roman"/>
                <w:sz w:val="20"/>
              </w:rPr>
              <w:t>ı</w:t>
            </w:r>
          </w:p>
        </w:tc>
      </w:tr>
      <w:tr w:rsidR="00BD6078" w14:paraId="2B5AB071" w14:textId="77777777" w:rsidTr="00BD6078">
        <w:trPr>
          <w:cnfStyle w:val="010000000000" w:firstRow="0" w:lastRow="1"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089" w:type="dxa"/>
          </w:tcPr>
          <w:p w14:paraId="3679559F" w14:textId="77777777" w:rsidR="00BD6078" w:rsidRDefault="00BD6078" w:rsidP="0062001B">
            <w:pPr>
              <w:pStyle w:val="TableParagraph"/>
              <w:spacing w:before="88"/>
              <w:ind w:left="107"/>
              <w:rPr>
                <w:b w:val="0"/>
                <w:sz w:val="20"/>
              </w:rPr>
            </w:pPr>
            <w:r>
              <w:rPr>
                <w:sz w:val="20"/>
              </w:rPr>
              <w:t>Ders</w:t>
            </w:r>
            <w:r>
              <w:rPr>
                <w:spacing w:val="-8"/>
                <w:sz w:val="20"/>
              </w:rPr>
              <w:t xml:space="preserve"> </w:t>
            </w:r>
            <w:r>
              <w:rPr>
                <w:sz w:val="20"/>
              </w:rPr>
              <w:t>dışı</w:t>
            </w:r>
            <w:r>
              <w:rPr>
                <w:spacing w:val="-4"/>
                <w:sz w:val="20"/>
              </w:rPr>
              <w:t xml:space="preserve"> </w:t>
            </w:r>
            <w:r>
              <w:rPr>
                <w:spacing w:val="-2"/>
                <w:sz w:val="20"/>
              </w:rPr>
              <w:t>faaliyetler</w:t>
            </w:r>
          </w:p>
        </w:tc>
        <w:tc>
          <w:tcPr>
            <w:cnfStyle w:val="000100000000" w:firstRow="0" w:lastRow="0" w:firstColumn="0" w:lastColumn="1" w:oddVBand="0" w:evenVBand="0" w:oddHBand="0" w:evenHBand="0" w:firstRowFirstColumn="0" w:firstRowLastColumn="0" w:lastRowFirstColumn="0" w:lastRowLastColumn="0"/>
            <w:tcW w:w="7539" w:type="dxa"/>
          </w:tcPr>
          <w:p w14:paraId="67D68289" w14:textId="500DFBC0" w:rsidR="00BD6078" w:rsidRDefault="00BD6078" w:rsidP="0062001B">
            <w:pPr>
              <w:pStyle w:val="TableParagraph"/>
              <w:jc w:val="both"/>
              <w:rPr>
                <w:rFonts w:ascii="Times New Roman"/>
                <w:sz w:val="20"/>
              </w:rPr>
            </w:pPr>
            <w:r>
              <w:rPr>
                <w:rFonts w:ascii="Times New Roman"/>
                <w:sz w:val="20"/>
              </w:rPr>
              <w:t>Toplumsal olay ve sorunlara kar</w:t>
            </w:r>
            <w:r>
              <w:rPr>
                <w:rFonts w:ascii="Times New Roman"/>
                <w:sz w:val="20"/>
              </w:rPr>
              <w:t>şı</w:t>
            </w:r>
            <w:r>
              <w:rPr>
                <w:rFonts w:ascii="Times New Roman"/>
                <w:sz w:val="20"/>
              </w:rPr>
              <w:t xml:space="preserve"> bilin</w:t>
            </w:r>
            <w:r>
              <w:rPr>
                <w:rFonts w:ascii="Times New Roman"/>
                <w:sz w:val="20"/>
              </w:rPr>
              <w:t>ç</w:t>
            </w:r>
            <w:r>
              <w:rPr>
                <w:rFonts w:ascii="Times New Roman"/>
                <w:sz w:val="20"/>
              </w:rPr>
              <w:t xml:space="preserve">lendirme </w:t>
            </w:r>
            <w:r>
              <w:rPr>
                <w:rFonts w:ascii="Times New Roman"/>
                <w:sz w:val="20"/>
              </w:rPr>
              <w:t>ç</w:t>
            </w:r>
            <w:r>
              <w:rPr>
                <w:rFonts w:ascii="Times New Roman"/>
                <w:sz w:val="20"/>
              </w:rPr>
              <w:t>al</w:t>
            </w:r>
            <w:r>
              <w:rPr>
                <w:rFonts w:ascii="Times New Roman"/>
                <w:sz w:val="20"/>
              </w:rPr>
              <w:t>ış</w:t>
            </w:r>
            <w:r>
              <w:rPr>
                <w:rFonts w:ascii="Times New Roman"/>
                <w:sz w:val="20"/>
              </w:rPr>
              <w:t>mas</w:t>
            </w:r>
            <w:r>
              <w:rPr>
                <w:rFonts w:ascii="Times New Roman"/>
                <w:sz w:val="20"/>
              </w:rPr>
              <w:t>ı</w:t>
            </w:r>
            <w:r>
              <w:rPr>
                <w:rFonts w:ascii="Times New Roman"/>
                <w:sz w:val="20"/>
              </w:rPr>
              <w:t xml:space="preserve"> yap</w:t>
            </w:r>
            <w:r>
              <w:rPr>
                <w:rFonts w:ascii="Times New Roman"/>
                <w:sz w:val="20"/>
              </w:rPr>
              <w:t>ı</w:t>
            </w:r>
            <w:r>
              <w:rPr>
                <w:rFonts w:ascii="Times New Roman"/>
                <w:sz w:val="20"/>
              </w:rPr>
              <w:t>lmas</w:t>
            </w:r>
            <w:r>
              <w:rPr>
                <w:rFonts w:ascii="Times New Roman"/>
                <w:sz w:val="20"/>
              </w:rPr>
              <w:t>ı</w:t>
            </w:r>
          </w:p>
        </w:tc>
      </w:tr>
    </w:tbl>
    <w:p w14:paraId="70DB437F" w14:textId="77777777" w:rsidR="00BD6078" w:rsidRPr="000722AF" w:rsidRDefault="00BD6078" w:rsidP="007B3D35">
      <w:pPr>
        <w:spacing w:after="0"/>
        <w:jc w:val="both"/>
        <w:rPr>
          <w:b/>
          <w:color w:val="0070C0"/>
        </w:rPr>
      </w:pPr>
    </w:p>
    <w:p w14:paraId="402DBAA7" w14:textId="77777777" w:rsidR="007B3D35" w:rsidRDefault="007B3D35" w:rsidP="007B3D35">
      <w:pPr>
        <w:spacing w:after="0"/>
        <w:rPr>
          <w:b/>
        </w:rPr>
      </w:pPr>
      <w:r>
        <w:rPr>
          <w:b/>
        </w:rPr>
        <w:t>2023</w:t>
      </w:r>
      <w:r w:rsidRPr="00067EA9">
        <w:rPr>
          <w:b/>
        </w:rPr>
        <w:t xml:space="preserve"> Yılında Amaçlara </w:t>
      </w:r>
      <w:r>
        <w:rPr>
          <w:b/>
        </w:rPr>
        <w:t xml:space="preserve">ve Hedeflere </w:t>
      </w:r>
      <w:r w:rsidRPr="00067EA9">
        <w:rPr>
          <w:b/>
        </w:rPr>
        <w:t>Göre Faaliyet Sayılarının Dağılımı</w:t>
      </w:r>
    </w:p>
    <w:p w14:paraId="355E7D39" w14:textId="102F3353" w:rsidR="007B3D35" w:rsidRPr="0012792B" w:rsidRDefault="00E90B8D" w:rsidP="007B3D35">
      <w:pPr>
        <w:spacing w:after="0"/>
        <w:rPr>
          <w:rFonts w:ascii="Tahoma" w:hAnsi="Tahoma" w:cs="Tahoma"/>
          <w:i/>
          <w:sz w:val="20"/>
          <w:szCs w:val="20"/>
        </w:rPr>
      </w:pPr>
      <w:r>
        <w:rPr>
          <w:rFonts w:ascii="Tahoma" w:hAnsi="Tahoma" w:cs="Tahoma"/>
          <w:i/>
          <w:sz w:val="20"/>
          <w:szCs w:val="20"/>
        </w:rPr>
        <w:t>Tablo 8</w:t>
      </w:r>
      <w:r w:rsidR="007B3D35" w:rsidRPr="0012792B">
        <w:rPr>
          <w:rFonts w:ascii="Tahoma" w:hAnsi="Tahoma" w:cs="Tahoma"/>
          <w:i/>
          <w:sz w:val="20"/>
          <w:szCs w:val="20"/>
        </w:rPr>
        <w:t>: Amaç ve Hedeflere Göre Faaliyet Dağılımı</w:t>
      </w:r>
    </w:p>
    <w:tbl>
      <w:tblPr>
        <w:tblStyle w:val="KlavuzuTablo4-Vurgu61"/>
        <w:tblW w:w="4597" w:type="pct"/>
        <w:tblLayout w:type="fixed"/>
        <w:tblLook w:val="04A0" w:firstRow="1" w:lastRow="0" w:firstColumn="1" w:lastColumn="0" w:noHBand="0" w:noVBand="1"/>
      </w:tblPr>
      <w:tblGrid>
        <w:gridCol w:w="5254"/>
        <w:gridCol w:w="841"/>
        <w:gridCol w:w="692"/>
        <w:gridCol w:w="538"/>
        <w:gridCol w:w="102"/>
        <w:gridCol w:w="538"/>
        <w:gridCol w:w="105"/>
        <w:gridCol w:w="553"/>
        <w:gridCol w:w="539"/>
        <w:gridCol w:w="216"/>
        <w:gridCol w:w="314"/>
        <w:gridCol w:w="52"/>
        <w:gridCol w:w="170"/>
        <w:gridCol w:w="236"/>
      </w:tblGrid>
      <w:tr w:rsidR="009D1C17" w:rsidRPr="00197F1A" w14:paraId="3D541BDB" w14:textId="77777777" w:rsidTr="00427DED">
        <w:trPr>
          <w:gridAfter w:val="2"/>
          <w:cnfStyle w:val="100000000000" w:firstRow="1" w:lastRow="0" w:firstColumn="0" w:lastColumn="0" w:oddVBand="0" w:evenVBand="0" w:oddHBand="0" w:evenHBand="0" w:firstRowFirstColumn="0" w:firstRowLastColumn="0" w:lastRowFirstColumn="0" w:lastRowLastColumn="0"/>
          <w:wAfter w:w="386" w:type="dxa"/>
          <w:trHeight w:val="700"/>
        </w:trPr>
        <w:tc>
          <w:tcPr>
            <w:cnfStyle w:val="001000000000" w:firstRow="0" w:lastRow="0" w:firstColumn="1" w:lastColumn="0" w:oddVBand="0" w:evenVBand="0" w:oddHBand="0" w:evenHBand="0" w:firstRowFirstColumn="0" w:firstRowLastColumn="0" w:lastRowFirstColumn="0" w:lastRowLastColumn="0"/>
            <w:tcW w:w="2593" w:type="pct"/>
            <w:vMerge w:val="restart"/>
            <w:noWrap/>
            <w:hideMark/>
          </w:tcPr>
          <w:p w14:paraId="04F6C469" w14:textId="77777777" w:rsidR="009D1C17" w:rsidRPr="00946764" w:rsidRDefault="009D1C17" w:rsidP="0021790D">
            <w:pPr>
              <w:spacing w:after="0" w:line="240" w:lineRule="auto"/>
              <w:jc w:val="center"/>
              <w:rPr>
                <w:bCs w:val="0"/>
                <w:color w:val="auto"/>
                <w:sz w:val="16"/>
                <w:szCs w:val="16"/>
              </w:rPr>
            </w:pPr>
            <w:r w:rsidRPr="00946764">
              <w:rPr>
                <w:bCs w:val="0"/>
                <w:color w:val="auto"/>
                <w:sz w:val="16"/>
                <w:szCs w:val="16"/>
              </w:rPr>
              <w:t>Amaçlar ve Hedefler</w:t>
            </w:r>
          </w:p>
        </w:tc>
        <w:tc>
          <w:tcPr>
            <w:tcW w:w="419" w:type="pct"/>
            <w:vMerge w:val="restart"/>
            <w:hideMark/>
          </w:tcPr>
          <w:p w14:paraId="09D99550" w14:textId="77777777" w:rsidR="009D1C17" w:rsidRPr="00946764" w:rsidRDefault="009D1C17" w:rsidP="0021790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4"/>
                <w:szCs w:val="14"/>
              </w:rPr>
            </w:pPr>
            <w:r w:rsidRPr="00946764">
              <w:rPr>
                <w:bCs w:val="0"/>
                <w:color w:val="auto"/>
                <w:sz w:val="14"/>
                <w:szCs w:val="14"/>
              </w:rPr>
              <w:t>Eylem Sayısı</w:t>
            </w:r>
          </w:p>
        </w:tc>
        <w:tc>
          <w:tcPr>
            <w:tcW w:w="671" w:type="pct"/>
            <w:gridSpan w:val="3"/>
            <w:hideMark/>
          </w:tcPr>
          <w:p w14:paraId="7B41D522" w14:textId="77777777" w:rsidR="009D1C17" w:rsidRPr="00946764" w:rsidRDefault="009D1C17" w:rsidP="0021790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4"/>
                <w:szCs w:val="14"/>
              </w:rPr>
            </w:pPr>
            <w:r w:rsidRPr="00946764">
              <w:rPr>
                <w:bCs w:val="0"/>
                <w:color w:val="auto"/>
                <w:sz w:val="14"/>
                <w:szCs w:val="14"/>
              </w:rPr>
              <w:t>2023 yılı için Faaliyet Planlanan Eylem</w:t>
            </w:r>
          </w:p>
        </w:tc>
        <w:tc>
          <w:tcPr>
            <w:tcW w:w="597" w:type="pct"/>
            <w:gridSpan w:val="3"/>
          </w:tcPr>
          <w:p w14:paraId="279A6699" w14:textId="77777777" w:rsidR="009D1C17" w:rsidRPr="00946764" w:rsidRDefault="009D1C17" w:rsidP="0021790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4"/>
                <w:szCs w:val="14"/>
              </w:rPr>
            </w:pPr>
            <w:r w:rsidRPr="00946764">
              <w:rPr>
                <w:bCs w:val="0"/>
                <w:color w:val="auto"/>
                <w:sz w:val="14"/>
                <w:szCs w:val="14"/>
              </w:rPr>
              <w:t>2023 yılı için Faaliyet Planlanmayan Eylem</w:t>
            </w:r>
          </w:p>
        </w:tc>
        <w:tc>
          <w:tcPr>
            <w:tcW w:w="381" w:type="pct"/>
            <w:gridSpan w:val="2"/>
            <w:hideMark/>
          </w:tcPr>
          <w:p w14:paraId="695ECF20" w14:textId="77777777" w:rsidR="009D1C17" w:rsidRPr="00946764" w:rsidRDefault="009D1C17" w:rsidP="0021790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4"/>
                <w:szCs w:val="14"/>
              </w:rPr>
            </w:pPr>
            <w:r w:rsidRPr="00946764">
              <w:rPr>
                <w:bCs w:val="0"/>
                <w:color w:val="auto"/>
                <w:sz w:val="14"/>
                <w:szCs w:val="14"/>
              </w:rPr>
              <w:t>2023 yılında Planlanan Faaliyet Sayısı</w:t>
            </w:r>
          </w:p>
        </w:tc>
        <w:tc>
          <w:tcPr>
            <w:tcW w:w="189" w:type="pct"/>
            <w:gridSpan w:val="2"/>
            <w:hideMark/>
          </w:tcPr>
          <w:p w14:paraId="753CECC4" w14:textId="77777777" w:rsidR="009D1C17" w:rsidRPr="00946764" w:rsidRDefault="009D1C17" w:rsidP="0021790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4"/>
                <w:szCs w:val="14"/>
              </w:rPr>
            </w:pPr>
            <w:r w:rsidRPr="00946764">
              <w:rPr>
                <w:bCs w:val="0"/>
                <w:color w:val="auto"/>
                <w:sz w:val="14"/>
                <w:szCs w:val="14"/>
              </w:rPr>
              <w:t>Tamamlanan Faaliyet</w:t>
            </w:r>
          </w:p>
        </w:tc>
      </w:tr>
      <w:tr w:rsidR="009D1C17" w:rsidRPr="00197F1A" w14:paraId="63712741" w14:textId="77777777" w:rsidTr="00427DED">
        <w:trPr>
          <w:gridAfter w:val="3"/>
          <w:cnfStyle w:val="000000100000" w:firstRow="0" w:lastRow="0" w:firstColumn="0" w:lastColumn="0" w:oddVBand="0" w:evenVBand="0" w:oddHBand="1" w:evenHBand="0" w:firstRowFirstColumn="0" w:firstRowLastColumn="0" w:lastRowFirstColumn="0" w:lastRowLastColumn="0"/>
          <w:wAfter w:w="448" w:type="dxa"/>
          <w:trHeight w:val="534"/>
        </w:trPr>
        <w:tc>
          <w:tcPr>
            <w:cnfStyle w:val="001000000000" w:firstRow="0" w:lastRow="0" w:firstColumn="1" w:lastColumn="0" w:oddVBand="0" w:evenVBand="0" w:oddHBand="0" w:evenHBand="0" w:firstRowFirstColumn="0" w:firstRowLastColumn="0" w:lastRowFirstColumn="0" w:lastRowLastColumn="0"/>
            <w:tcW w:w="2593" w:type="pct"/>
            <w:vMerge/>
            <w:hideMark/>
          </w:tcPr>
          <w:p w14:paraId="5EBD75C0" w14:textId="77777777" w:rsidR="009D1C17" w:rsidRPr="00AD7449" w:rsidRDefault="009D1C17" w:rsidP="0021790D">
            <w:pPr>
              <w:spacing w:after="0" w:line="240" w:lineRule="auto"/>
              <w:rPr>
                <w:b w:val="0"/>
                <w:bCs w:val="0"/>
                <w:sz w:val="16"/>
                <w:szCs w:val="16"/>
              </w:rPr>
            </w:pPr>
          </w:p>
        </w:tc>
        <w:tc>
          <w:tcPr>
            <w:tcW w:w="419" w:type="pct"/>
            <w:vMerge/>
            <w:hideMark/>
          </w:tcPr>
          <w:p w14:paraId="255B34BF" w14:textId="77777777" w:rsidR="009D1C17" w:rsidRPr="004F01A6"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4"/>
                <w:szCs w:val="14"/>
              </w:rPr>
            </w:pPr>
          </w:p>
        </w:tc>
        <w:tc>
          <w:tcPr>
            <w:tcW w:w="346" w:type="pct"/>
            <w:noWrap/>
            <w:hideMark/>
          </w:tcPr>
          <w:p w14:paraId="37034FBD" w14:textId="77777777" w:rsidR="009D1C17" w:rsidRPr="004F01A6"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4F01A6">
              <w:rPr>
                <w:b/>
                <w:bCs/>
                <w:sz w:val="14"/>
                <w:szCs w:val="14"/>
              </w:rPr>
              <w:t>Sayı</w:t>
            </w:r>
          </w:p>
        </w:tc>
        <w:tc>
          <w:tcPr>
            <w:tcW w:w="270" w:type="pct"/>
          </w:tcPr>
          <w:p w14:paraId="1516E306" w14:textId="77777777" w:rsidR="009D1C17" w:rsidRPr="004F01A6"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4F01A6">
              <w:rPr>
                <w:b/>
                <w:bCs/>
                <w:sz w:val="14"/>
                <w:szCs w:val="14"/>
              </w:rPr>
              <w:t>Sayı</w:t>
            </w:r>
          </w:p>
        </w:tc>
        <w:tc>
          <w:tcPr>
            <w:tcW w:w="381" w:type="pct"/>
            <w:gridSpan w:val="3"/>
            <w:hideMark/>
          </w:tcPr>
          <w:p w14:paraId="2A101D18" w14:textId="77777777" w:rsidR="009D1C17" w:rsidRPr="004F01A6"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4"/>
                <w:szCs w:val="14"/>
              </w:rPr>
            </w:pPr>
          </w:p>
        </w:tc>
        <w:tc>
          <w:tcPr>
            <w:tcW w:w="277" w:type="pct"/>
            <w:noWrap/>
            <w:hideMark/>
          </w:tcPr>
          <w:p w14:paraId="4738F93C" w14:textId="77777777" w:rsidR="009D1C17" w:rsidRPr="004F01A6"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4F01A6">
              <w:rPr>
                <w:b/>
                <w:bCs/>
                <w:sz w:val="14"/>
                <w:szCs w:val="14"/>
              </w:rPr>
              <w:t>Sayı</w:t>
            </w:r>
          </w:p>
        </w:tc>
        <w:tc>
          <w:tcPr>
            <w:tcW w:w="270" w:type="pct"/>
          </w:tcPr>
          <w:p w14:paraId="6FBE52A1" w14:textId="77777777" w:rsidR="009D1C17" w:rsidRPr="004F01A6"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4F01A6">
              <w:rPr>
                <w:b/>
                <w:bCs/>
                <w:sz w:val="14"/>
                <w:szCs w:val="14"/>
              </w:rPr>
              <w:t>Sayı</w:t>
            </w:r>
          </w:p>
        </w:tc>
        <w:tc>
          <w:tcPr>
            <w:tcW w:w="270" w:type="pct"/>
            <w:gridSpan w:val="2"/>
          </w:tcPr>
          <w:p w14:paraId="7374D08A" w14:textId="77777777" w:rsidR="009D1C17" w:rsidRPr="004F01A6"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4F01A6">
              <w:rPr>
                <w:b/>
                <w:bCs/>
                <w:sz w:val="14"/>
                <w:szCs w:val="14"/>
              </w:rPr>
              <w:t>Sayı</w:t>
            </w:r>
          </w:p>
        </w:tc>
      </w:tr>
      <w:tr w:rsidR="009D1C17" w:rsidRPr="00197F1A" w14:paraId="04D61F40" w14:textId="77777777" w:rsidTr="00427DED">
        <w:trPr>
          <w:gridAfter w:val="3"/>
          <w:wAfter w:w="448" w:type="dxa"/>
          <w:trHeight w:val="854"/>
        </w:trPr>
        <w:tc>
          <w:tcPr>
            <w:cnfStyle w:val="001000000000" w:firstRow="0" w:lastRow="0" w:firstColumn="1" w:lastColumn="0" w:oddVBand="0" w:evenVBand="0" w:oddHBand="0" w:evenHBand="0" w:firstRowFirstColumn="0" w:firstRowLastColumn="0" w:lastRowFirstColumn="0" w:lastRowLastColumn="0"/>
            <w:tcW w:w="2593" w:type="pct"/>
          </w:tcPr>
          <w:p w14:paraId="06FBE2D3" w14:textId="77777777" w:rsidR="009D1C17" w:rsidRPr="000736D8" w:rsidRDefault="009D1C17" w:rsidP="0021790D">
            <w:pPr>
              <w:spacing w:after="0" w:line="240" w:lineRule="auto"/>
              <w:jc w:val="both"/>
              <w:rPr>
                <w:rFonts w:ascii="Times New Roman" w:hAnsi="Times New Roman"/>
                <w:b w:val="0"/>
                <w:color w:val="000000"/>
                <w:szCs w:val="24"/>
              </w:rPr>
            </w:pPr>
            <w:r w:rsidRPr="000736D8">
              <w:rPr>
                <w:rFonts w:ascii="Times New Roman" w:hAnsi="Times New Roman"/>
                <w:b w:val="0"/>
                <w:color w:val="000000"/>
                <w:szCs w:val="24"/>
              </w:rPr>
              <w:t>Kayıt bölgesinde yer alan öğrencilerin tespiti çalışması yapılacaktır.</w:t>
            </w:r>
          </w:p>
        </w:tc>
        <w:tc>
          <w:tcPr>
            <w:tcW w:w="419" w:type="pct"/>
            <w:noWrap/>
          </w:tcPr>
          <w:p w14:paraId="083975F3" w14:textId="3CA44B57" w:rsidR="009D1C17" w:rsidRPr="00AD7449" w:rsidRDefault="00F57987" w:rsidP="0021790D">
            <w:pPr>
              <w:spacing w:after="0" w:line="240"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w:t>
            </w:r>
          </w:p>
        </w:tc>
        <w:tc>
          <w:tcPr>
            <w:tcW w:w="346" w:type="pct"/>
            <w:noWrap/>
          </w:tcPr>
          <w:p w14:paraId="1F6E8EB9" w14:textId="297B36BE" w:rsidR="009D1C17" w:rsidRPr="00AD7449" w:rsidRDefault="00F5798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w:t>
            </w:r>
          </w:p>
        </w:tc>
        <w:tc>
          <w:tcPr>
            <w:tcW w:w="270" w:type="pct"/>
          </w:tcPr>
          <w:p w14:paraId="6F65FF75"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381" w:type="pct"/>
            <w:gridSpan w:val="3"/>
            <w:noWrap/>
          </w:tcPr>
          <w:p w14:paraId="37062ACF"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277" w:type="pct"/>
            <w:noWrap/>
          </w:tcPr>
          <w:p w14:paraId="02A5120F"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270" w:type="pct"/>
          </w:tcPr>
          <w:p w14:paraId="11B2682C" w14:textId="6A7D080C" w:rsidR="009D1C17" w:rsidRPr="00AD7449" w:rsidRDefault="00F5798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 xml:space="preserve"> </w:t>
            </w:r>
          </w:p>
        </w:tc>
        <w:tc>
          <w:tcPr>
            <w:tcW w:w="270" w:type="pct"/>
            <w:gridSpan w:val="2"/>
          </w:tcPr>
          <w:p w14:paraId="04532599"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1</w:t>
            </w:r>
          </w:p>
        </w:tc>
      </w:tr>
      <w:tr w:rsidR="009D1C17" w:rsidRPr="00197F1A" w14:paraId="7BF84213" w14:textId="77777777" w:rsidTr="00427DED">
        <w:trPr>
          <w:gridAfter w:val="3"/>
          <w:cnfStyle w:val="000000100000" w:firstRow="0" w:lastRow="0" w:firstColumn="0" w:lastColumn="0" w:oddVBand="0" w:evenVBand="0" w:oddHBand="1" w:evenHBand="0" w:firstRowFirstColumn="0" w:firstRowLastColumn="0" w:lastRowFirstColumn="0" w:lastRowLastColumn="0"/>
          <w:wAfter w:w="448" w:type="dxa"/>
          <w:trHeight w:val="854"/>
        </w:trPr>
        <w:tc>
          <w:tcPr>
            <w:cnfStyle w:val="001000000000" w:firstRow="0" w:lastRow="0" w:firstColumn="1" w:lastColumn="0" w:oddVBand="0" w:evenVBand="0" w:oddHBand="0" w:evenHBand="0" w:firstRowFirstColumn="0" w:firstRowLastColumn="0" w:lastRowFirstColumn="0" w:lastRowLastColumn="0"/>
            <w:tcW w:w="2593" w:type="pct"/>
          </w:tcPr>
          <w:p w14:paraId="2579845D"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Okul öncesi aday kayıt sistemine düşen öğrencilerin velileri okul öncesi eğitiminin önemi hakkında bilgilendirilecektir.</w:t>
            </w:r>
          </w:p>
        </w:tc>
        <w:tc>
          <w:tcPr>
            <w:tcW w:w="419" w:type="pct"/>
            <w:noWrap/>
          </w:tcPr>
          <w:p w14:paraId="41D79A68"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6" w:type="pct"/>
            <w:noWrap/>
          </w:tcPr>
          <w:p w14:paraId="074B719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0" w:type="pct"/>
          </w:tcPr>
          <w:p w14:paraId="745126E2"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81" w:type="pct"/>
            <w:gridSpan w:val="3"/>
            <w:noWrap/>
          </w:tcPr>
          <w:p w14:paraId="684DB06C"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7" w:type="pct"/>
            <w:noWrap/>
          </w:tcPr>
          <w:p w14:paraId="0776170C"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0" w:type="pct"/>
          </w:tcPr>
          <w:p w14:paraId="585EEBD8"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tc>
        <w:tc>
          <w:tcPr>
            <w:tcW w:w="270" w:type="pct"/>
            <w:gridSpan w:val="2"/>
          </w:tcPr>
          <w:p w14:paraId="4C8A980E"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tc>
      </w:tr>
      <w:tr w:rsidR="009D1C17" w:rsidRPr="00197F1A" w14:paraId="6D293E86" w14:textId="77777777" w:rsidTr="00427DED">
        <w:trPr>
          <w:gridAfter w:val="3"/>
          <w:wAfter w:w="448" w:type="dxa"/>
          <w:trHeight w:val="854"/>
        </w:trPr>
        <w:tc>
          <w:tcPr>
            <w:cnfStyle w:val="001000000000" w:firstRow="0" w:lastRow="0" w:firstColumn="1" w:lastColumn="0" w:oddVBand="0" w:evenVBand="0" w:oddHBand="0" w:evenHBand="0" w:firstRowFirstColumn="0" w:firstRowLastColumn="0" w:lastRowFirstColumn="0" w:lastRowLastColumn="0"/>
            <w:tcW w:w="2593" w:type="pct"/>
          </w:tcPr>
          <w:p w14:paraId="7E0BCFCE" w14:textId="77777777" w:rsidR="009D1C17" w:rsidRPr="000736D8" w:rsidRDefault="009D1C17" w:rsidP="0021790D">
            <w:pPr>
              <w:spacing w:after="0" w:line="240" w:lineRule="auto"/>
              <w:jc w:val="both"/>
              <w:rPr>
                <w:rFonts w:ascii="Times New Roman" w:hAnsi="Times New Roman"/>
                <w:b w:val="0"/>
                <w:szCs w:val="24"/>
                <w:highlight w:val="green"/>
              </w:rPr>
            </w:pPr>
            <w:r w:rsidRPr="000736D8">
              <w:rPr>
                <w:rFonts w:ascii="Times New Roman" w:hAnsi="Times New Roman"/>
                <w:b w:val="0"/>
                <w:szCs w:val="24"/>
              </w:rPr>
              <w:lastRenderedPageBreak/>
              <w:t>Devamsızlık yapan öğrencilerin tespiti ve erken uyarı sistemi için çalışmalar yapılacaktır.</w:t>
            </w:r>
          </w:p>
        </w:tc>
        <w:tc>
          <w:tcPr>
            <w:tcW w:w="419" w:type="pct"/>
            <w:noWrap/>
          </w:tcPr>
          <w:p w14:paraId="26300A3F"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46" w:type="pct"/>
            <w:noWrap/>
          </w:tcPr>
          <w:p w14:paraId="1C05E8D5"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0" w:type="pct"/>
          </w:tcPr>
          <w:p w14:paraId="29C1F3F8"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81" w:type="pct"/>
            <w:gridSpan w:val="3"/>
            <w:noWrap/>
          </w:tcPr>
          <w:p w14:paraId="10B93A9A"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7" w:type="pct"/>
            <w:noWrap/>
          </w:tcPr>
          <w:p w14:paraId="2D09E0B1"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0" w:type="pct"/>
          </w:tcPr>
          <w:p w14:paraId="6EFDA95C"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270" w:type="pct"/>
            <w:gridSpan w:val="2"/>
          </w:tcPr>
          <w:p w14:paraId="14571E11"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r>
      <w:tr w:rsidR="009D1C17" w:rsidRPr="00197F1A" w14:paraId="74BD5AD6" w14:textId="77777777" w:rsidTr="00427DED">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93" w:type="pct"/>
          </w:tcPr>
          <w:p w14:paraId="62509E67" w14:textId="77777777" w:rsidR="009D1C17" w:rsidRPr="000736D8" w:rsidRDefault="009D1C17" w:rsidP="0021790D">
            <w:pPr>
              <w:spacing w:after="0" w:line="240" w:lineRule="auto"/>
              <w:jc w:val="both"/>
              <w:rPr>
                <w:rFonts w:ascii="Times New Roman" w:hAnsi="Times New Roman"/>
                <w:b w:val="0"/>
                <w:szCs w:val="24"/>
                <w:highlight w:val="green"/>
              </w:rPr>
            </w:pPr>
            <w:r w:rsidRPr="000736D8">
              <w:rPr>
                <w:rFonts w:ascii="Times New Roman" w:hAnsi="Times New Roman"/>
                <w:b w:val="0"/>
                <w:szCs w:val="24"/>
              </w:rPr>
              <w:t>Devamsızlık yapan öğrencilerin velileri ile özel toplantı ve görüşmeler yapılacaktır.</w:t>
            </w:r>
          </w:p>
        </w:tc>
        <w:tc>
          <w:tcPr>
            <w:tcW w:w="419" w:type="pct"/>
            <w:noWrap/>
          </w:tcPr>
          <w:p w14:paraId="49D9BBD8" w14:textId="6C0E6CB9" w:rsidR="009D1C17" w:rsidRPr="00AD7449" w:rsidRDefault="00F5798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10</w:t>
            </w:r>
          </w:p>
        </w:tc>
        <w:tc>
          <w:tcPr>
            <w:tcW w:w="346" w:type="pct"/>
            <w:noWrap/>
          </w:tcPr>
          <w:p w14:paraId="410832EC" w14:textId="14B1B760" w:rsidR="009D1C17" w:rsidRPr="00AD7449" w:rsidRDefault="00F5798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10</w:t>
            </w:r>
          </w:p>
        </w:tc>
        <w:tc>
          <w:tcPr>
            <w:tcW w:w="325" w:type="pct"/>
            <w:gridSpan w:val="2"/>
            <w:noWrap/>
          </w:tcPr>
          <w:p w14:paraId="72965F53"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270" w:type="pct"/>
          </w:tcPr>
          <w:p w14:paraId="0DD3D9F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326" w:type="pct"/>
            <w:gridSpan w:val="2"/>
          </w:tcPr>
          <w:p w14:paraId="135D4793"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381" w:type="pct"/>
            <w:gridSpan w:val="2"/>
            <w:noWrap/>
          </w:tcPr>
          <w:p w14:paraId="7C8F9563"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277" w:type="pct"/>
            <w:gridSpan w:val="3"/>
            <w:noWrap/>
          </w:tcPr>
          <w:p w14:paraId="2B62DFA4"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62" w:type="pct"/>
            <w:noWrap/>
          </w:tcPr>
          <w:p w14:paraId="0B2A66FB"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r>
      <w:tr w:rsidR="009D1C17" w:rsidRPr="00197F1A" w14:paraId="4BA3B3A3" w14:textId="77777777" w:rsidTr="00427DED">
        <w:trPr>
          <w:trHeight w:val="648"/>
        </w:trPr>
        <w:tc>
          <w:tcPr>
            <w:cnfStyle w:val="001000000000" w:firstRow="0" w:lastRow="0" w:firstColumn="1" w:lastColumn="0" w:oddVBand="0" w:evenVBand="0" w:oddHBand="0" w:evenHBand="0" w:firstRowFirstColumn="0" w:firstRowLastColumn="0" w:lastRowFirstColumn="0" w:lastRowLastColumn="0"/>
            <w:tcW w:w="2593" w:type="pct"/>
          </w:tcPr>
          <w:p w14:paraId="1F52B1AA" w14:textId="77777777" w:rsidR="009D1C17" w:rsidRPr="000736D8" w:rsidRDefault="009D1C17" w:rsidP="0021790D">
            <w:pPr>
              <w:pStyle w:val="AralkYok"/>
              <w:rPr>
                <w:rFonts w:ascii="Times New Roman" w:hAnsi="Times New Roman"/>
                <w:b w:val="0"/>
                <w:sz w:val="24"/>
                <w:szCs w:val="24"/>
                <w:highlight w:val="green"/>
              </w:rPr>
            </w:pPr>
            <w:r w:rsidRPr="000736D8">
              <w:rPr>
                <w:rFonts w:ascii="Times New Roman" w:hAnsi="Times New Roman"/>
                <w:b w:val="0"/>
                <w:sz w:val="24"/>
                <w:szCs w:val="24"/>
              </w:rPr>
              <w:t>Oryantasyon eğitiminin önemini vurgulamak için veliler yapılacak çalışmalarla (seminer, toplantı, sms gönderme vb.) bilgilendirilecektir.</w:t>
            </w:r>
          </w:p>
        </w:tc>
        <w:tc>
          <w:tcPr>
            <w:tcW w:w="419" w:type="pct"/>
            <w:noWrap/>
          </w:tcPr>
          <w:p w14:paraId="42768C37" w14:textId="20DB819C" w:rsidR="009D1C17" w:rsidRPr="00AD7449" w:rsidRDefault="00F5798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346" w:type="pct"/>
            <w:noWrap/>
          </w:tcPr>
          <w:p w14:paraId="58EE026E" w14:textId="7C47CC6E" w:rsidR="009D1C17" w:rsidRPr="00AD7449" w:rsidRDefault="00F5798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325" w:type="pct"/>
            <w:gridSpan w:val="2"/>
            <w:noWrap/>
          </w:tcPr>
          <w:p w14:paraId="3DE017B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0" w:type="pct"/>
          </w:tcPr>
          <w:p w14:paraId="58FBAF6F"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26" w:type="pct"/>
            <w:gridSpan w:val="2"/>
          </w:tcPr>
          <w:p w14:paraId="4A86263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81" w:type="pct"/>
            <w:gridSpan w:val="2"/>
            <w:noWrap/>
          </w:tcPr>
          <w:p w14:paraId="1775E81A"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7" w:type="pct"/>
            <w:gridSpan w:val="3"/>
            <w:noWrap/>
          </w:tcPr>
          <w:p w14:paraId="2155DD2D"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2" w:type="pct"/>
            <w:noWrap/>
          </w:tcPr>
          <w:p w14:paraId="7612D5DF"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D1C17" w:rsidRPr="00197F1A" w14:paraId="596404EE" w14:textId="77777777" w:rsidTr="00427DED">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93" w:type="pct"/>
          </w:tcPr>
          <w:p w14:paraId="622F5625" w14:textId="77777777" w:rsidR="009D1C17" w:rsidRPr="000736D8" w:rsidRDefault="009D1C17" w:rsidP="0021790D">
            <w:pPr>
              <w:spacing w:after="0" w:line="240" w:lineRule="auto"/>
              <w:jc w:val="both"/>
              <w:rPr>
                <w:rFonts w:ascii="Times New Roman" w:hAnsi="Times New Roman"/>
                <w:b w:val="0"/>
                <w:szCs w:val="24"/>
                <w:highlight w:val="green"/>
              </w:rPr>
            </w:pPr>
            <w:r w:rsidRPr="000736D8">
              <w:rPr>
                <w:rFonts w:ascii="Times New Roman" w:hAnsi="Times New Roman"/>
                <w:b w:val="0"/>
                <w:szCs w:val="24"/>
              </w:rPr>
              <w:t>Devamsızlık yapan öğrencilere yönelik ev ziyaretleri yapılacaktır.</w:t>
            </w:r>
          </w:p>
        </w:tc>
        <w:tc>
          <w:tcPr>
            <w:tcW w:w="419" w:type="pct"/>
            <w:noWrap/>
          </w:tcPr>
          <w:p w14:paraId="4D08B2CA" w14:textId="44427ED3"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10</w:t>
            </w:r>
          </w:p>
        </w:tc>
        <w:tc>
          <w:tcPr>
            <w:tcW w:w="346" w:type="pct"/>
            <w:noWrap/>
          </w:tcPr>
          <w:p w14:paraId="61BFD80E" w14:textId="454F5993"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w:t>
            </w:r>
          </w:p>
        </w:tc>
        <w:tc>
          <w:tcPr>
            <w:tcW w:w="325" w:type="pct"/>
            <w:gridSpan w:val="2"/>
            <w:noWrap/>
          </w:tcPr>
          <w:p w14:paraId="17D087C6"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0" w:type="pct"/>
          </w:tcPr>
          <w:p w14:paraId="35F585FB"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6" w:type="pct"/>
            <w:gridSpan w:val="2"/>
          </w:tcPr>
          <w:p w14:paraId="2721B9DD"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81" w:type="pct"/>
            <w:gridSpan w:val="2"/>
            <w:noWrap/>
          </w:tcPr>
          <w:p w14:paraId="53E4184B"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7" w:type="pct"/>
            <w:gridSpan w:val="3"/>
            <w:noWrap/>
          </w:tcPr>
          <w:p w14:paraId="7084DA3F"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2" w:type="pct"/>
            <w:noWrap/>
          </w:tcPr>
          <w:p w14:paraId="33B59D6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D1C17" w:rsidRPr="00197F1A" w14:paraId="0A1E8C92" w14:textId="77777777" w:rsidTr="00427DED">
        <w:trPr>
          <w:trHeight w:val="722"/>
        </w:trPr>
        <w:tc>
          <w:tcPr>
            <w:cnfStyle w:val="001000000000" w:firstRow="0" w:lastRow="0" w:firstColumn="1" w:lastColumn="0" w:oddVBand="0" w:evenVBand="0" w:oddHBand="0" w:evenHBand="0" w:firstRowFirstColumn="0" w:firstRowLastColumn="0" w:lastRowFirstColumn="0" w:lastRowLastColumn="0"/>
            <w:tcW w:w="2593" w:type="pct"/>
          </w:tcPr>
          <w:p w14:paraId="6D1E051C"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Belirlenen sosyal problemlerin çözümü için öğrenci, öğretmen, veli ve idareci işbirliği ile toplumsal gönüllülük projeleri hazırlanacaktır.</w:t>
            </w:r>
          </w:p>
        </w:tc>
        <w:tc>
          <w:tcPr>
            <w:tcW w:w="419" w:type="pct"/>
            <w:noWrap/>
          </w:tcPr>
          <w:p w14:paraId="33B6FD88"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346" w:type="pct"/>
            <w:noWrap/>
          </w:tcPr>
          <w:p w14:paraId="0E2915B6"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325" w:type="pct"/>
            <w:gridSpan w:val="2"/>
            <w:noWrap/>
          </w:tcPr>
          <w:p w14:paraId="5932AFA6"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270" w:type="pct"/>
          </w:tcPr>
          <w:p w14:paraId="0889468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326" w:type="pct"/>
            <w:gridSpan w:val="2"/>
          </w:tcPr>
          <w:p w14:paraId="1564617F"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w:t>
            </w:r>
          </w:p>
        </w:tc>
        <w:tc>
          <w:tcPr>
            <w:tcW w:w="381" w:type="pct"/>
            <w:gridSpan w:val="2"/>
            <w:noWrap/>
          </w:tcPr>
          <w:p w14:paraId="46FD098C"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w:t>
            </w:r>
          </w:p>
        </w:tc>
        <w:tc>
          <w:tcPr>
            <w:tcW w:w="277" w:type="pct"/>
            <w:gridSpan w:val="3"/>
            <w:noWrap/>
          </w:tcPr>
          <w:p w14:paraId="7464137A"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62" w:type="pct"/>
            <w:noWrap/>
          </w:tcPr>
          <w:p w14:paraId="3E4C246F"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r w:rsidR="009D1C17" w:rsidRPr="00197F1A" w14:paraId="58954881" w14:textId="77777777" w:rsidTr="00427DED">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2593" w:type="pct"/>
          </w:tcPr>
          <w:p w14:paraId="51037323"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STK ve kurumlarının desteği ile çeşitli konularda aile eğitimleri düzenlenecektir.</w:t>
            </w:r>
          </w:p>
        </w:tc>
        <w:tc>
          <w:tcPr>
            <w:tcW w:w="419" w:type="pct"/>
            <w:noWrap/>
          </w:tcPr>
          <w:p w14:paraId="0C64E51A"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6" w:type="pct"/>
            <w:noWrap/>
          </w:tcPr>
          <w:p w14:paraId="15B5D2B1"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5" w:type="pct"/>
            <w:gridSpan w:val="2"/>
            <w:noWrap/>
          </w:tcPr>
          <w:p w14:paraId="7B608546"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0" w:type="pct"/>
          </w:tcPr>
          <w:p w14:paraId="40E5B861"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6" w:type="pct"/>
            <w:gridSpan w:val="2"/>
          </w:tcPr>
          <w:p w14:paraId="47DF3515" w14:textId="0BB693DD"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tc>
        <w:tc>
          <w:tcPr>
            <w:tcW w:w="381" w:type="pct"/>
            <w:gridSpan w:val="2"/>
            <w:noWrap/>
          </w:tcPr>
          <w:p w14:paraId="59044A48" w14:textId="702014BE"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tc>
        <w:tc>
          <w:tcPr>
            <w:tcW w:w="277" w:type="pct"/>
            <w:gridSpan w:val="3"/>
            <w:noWrap/>
          </w:tcPr>
          <w:p w14:paraId="14A29C54"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2" w:type="pct"/>
            <w:noWrap/>
          </w:tcPr>
          <w:p w14:paraId="3D53F2C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D1C17" w:rsidRPr="00197F1A" w14:paraId="48F39F58" w14:textId="77777777" w:rsidTr="00427DED">
        <w:trPr>
          <w:trHeight w:val="722"/>
        </w:trPr>
        <w:tc>
          <w:tcPr>
            <w:cnfStyle w:val="001000000000" w:firstRow="0" w:lastRow="0" w:firstColumn="1" w:lastColumn="0" w:oddVBand="0" w:evenVBand="0" w:oddHBand="0" w:evenHBand="0" w:firstRowFirstColumn="0" w:firstRowLastColumn="0" w:lastRowFirstColumn="0" w:lastRowLastColumn="0"/>
            <w:tcW w:w="2593" w:type="pct"/>
          </w:tcPr>
          <w:p w14:paraId="720B6E01"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Düzenlenen aile eğitimlerinden geri dönütler alınacak, ihtiyaca yönelik düzenlemeler de yapılarak veli katılımı arttırılacaktır.</w:t>
            </w:r>
          </w:p>
        </w:tc>
        <w:tc>
          <w:tcPr>
            <w:tcW w:w="419" w:type="pct"/>
            <w:noWrap/>
          </w:tcPr>
          <w:p w14:paraId="3B8800D8"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46" w:type="pct"/>
            <w:noWrap/>
          </w:tcPr>
          <w:p w14:paraId="6B952845"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25" w:type="pct"/>
            <w:gridSpan w:val="2"/>
            <w:noWrap/>
          </w:tcPr>
          <w:p w14:paraId="5436DC0C"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0" w:type="pct"/>
          </w:tcPr>
          <w:p w14:paraId="57A4914C"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26" w:type="pct"/>
            <w:gridSpan w:val="2"/>
          </w:tcPr>
          <w:p w14:paraId="5F6701C0" w14:textId="45D962C4" w:rsidR="009D1C17" w:rsidRPr="00AD7449" w:rsidRDefault="00D477C3"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381" w:type="pct"/>
            <w:gridSpan w:val="2"/>
            <w:noWrap/>
          </w:tcPr>
          <w:p w14:paraId="0DBB073B" w14:textId="2EE095D2" w:rsidR="009D1C17" w:rsidRPr="00AD7449" w:rsidRDefault="00D477C3"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277" w:type="pct"/>
            <w:gridSpan w:val="3"/>
            <w:noWrap/>
          </w:tcPr>
          <w:p w14:paraId="5B112C29"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2" w:type="pct"/>
            <w:noWrap/>
          </w:tcPr>
          <w:p w14:paraId="3CD816E8"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D1C17" w:rsidRPr="00197F1A" w14:paraId="76C7B3E3" w14:textId="77777777" w:rsidTr="00427DED">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2593" w:type="pct"/>
          </w:tcPr>
          <w:p w14:paraId="4534BD5F"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Okul bazında belirli zaman periyotlarında en çok kitap okuyan öğrencilerin belirlenerek ödüllendirilmeli sağlanacaktır.</w:t>
            </w:r>
          </w:p>
        </w:tc>
        <w:tc>
          <w:tcPr>
            <w:tcW w:w="419" w:type="pct"/>
            <w:noWrap/>
          </w:tcPr>
          <w:p w14:paraId="1351CD84" w14:textId="512CDE85"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w:t>
            </w:r>
          </w:p>
        </w:tc>
        <w:tc>
          <w:tcPr>
            <w:tcW w:w="346" w:type="pct"/>
            <w:noWrap/>
          </w:tcPr>
          <w:p w14:paraId="4445F8ED" w14:textId="522D81CE"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w:t>
            </w:r>
          </w:p>
        </w:tc>
        <w:tc>
          <w:tcPr>
            <w:tcW w:w="325" w:type="pct"/>
            <w:gridSpan w:val="2"/>
            <w:noWrap/>
          </w:tcPr>
          <w:p w14:paraId="4B6B69DF"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0" w:type="pct"/>
          </w:tcPr>
          <w:p w14:paraId="72C97EAE"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6" w:type="pct"/>
            <w:gridSpan w:val="2"/>
          </w:tcPr>
          <w:p w14:paraId="370DBDEA"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81" w:type="pct"/>
            <w:gridSpan w:val="2"/>
            <w:noWrap/>
          </w:tcPr>
          <w:p w14:paraId="253B98A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7" w:type="pct"/>
            <w:gridSpan w:val="3"/>
            <w:noWrap/>
          </w:tcPr>
          <w:p w14:paraId="7A5BB539"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2" w:type="pct"/>
            <w:noWrap/>
          </w:tcPr>
          <w:p w14:paraId="2B445042"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D1C17" w:rsidRPr="00881B8F" w14:paraId="5CA5CC6F" w14:textId="77777777" w:rsidTr="00427DED">
        <w:trPr>
          <w:trHeight w:val="1212"/>
        </w:trPr>
        <w:tc>
          <w:tcPr>
            <w:cnfStyle w:val="001000000000" w:firstRow="0" w:lastRow="0" w:firstColumn="1" w:lastColumn="0" w:oddVBand="0" w:evenVBand="0" w:oddHBand="0" w:evenHBand="0" w:firstRowFirstColumn="0" w:firstRowLastColumn="0" w:lastRowFirstColumn="0" w:lastRowLastColumn="0"/>
            <w:tcW w:w="2593" w:type="pct"/>
          </w:tcPr>
          <w:p w14:paraId="664D0958"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 xml:space="preserve">Rehberlik Araştırma Merkezi ile okul arasında işbirliği artırılacaktır. </w:t>
            </w:r>
          </w:p>
        </w:tc>
        <w:tc>
          <w:tcPr>
            <w:tcW w:w="419" w:type="pct"/>
            <w:noWrap/>
          </w:tcPr>
          <w:p w14:paraId="346C54C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1</w:t>
            </w:r>
          </w:p>
        </w:tc>
        <w:tc>
          <w:tcPr>
            <w:tcW w:w="346" w:type="pct"/>
            <w:noWrap/>
          </w:tcPr>
          <w:p w14:paraId="3AFE2287"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1</w:t>
            </w:r>
          </w:p>
        </w:tc>
        <w:tc>
          <w:tcPr>
            <w:tcW w:w="325" w:type="pct"/>
            <w:gridSpan w:val="2"/>
            <w:noWrap/>
          </w:tcPr>
          <w:p w14:paraId="427F57A8"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270" w:type="pct"/>
          </w:tcPr>
          <w:p w14:paraId="2A528DD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326" w:type="pct"/>
            <w:gridSpan w:val="2"/>
          </w:tcPr>
          <w:p w14:paraId="3C193C37"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381" w:type="pct"/>
            <w:gridSpan w:val="2"/>
            <w:noWrap/>
          </w:tcPr>
          <w:p w14:paraId="2F27D728"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277" w:type="pct"/>
            <w:gridSpan w:val="3"/>
            <w:noWrap/>
          </w:tcPr>
          <w:p w14:paraId="2675F6D2"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62" w:type="pct"/>
            <w:noWrap/>
          </w:tcPr>
          <w:p w14:paraId="168A8F3D"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r w:rsidR="009D1C17" w:rsidRPr="00881B8F" w14:paraId="3E9478D7" w14:textId="77777777" w:rsidTr="00427DE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593" w:type="pct"/>
          </w:tcPr>
          <w:p w14:paraId="5FA09DC8" w14:textId="77777777" w:rsidR="009D1C17" w:rsidRPr="000736D8" w:rsidRDefault="009D1C17" w:rsidP="0021790D">
            <w:pPr>
              <w:spacing w:after="0" w:line="240" w:lineRule="auto"/>
              <w:jc w:val="both"/>
              <w:rPr>
                <w:rFonts w:ascii="Times New Roman" w:hAnsi="Times New Roman"/>
                <w:b w:val="0"/>
                <w:color w:val="000000"/>
                <w:szCs w:val="24"/>
              </w:rPr>
            </w:pPr>
            <w:r w:rsidRPr="000736D8">
              <w:rPr>
                <w:rFonts w:ascii="Times New Roman" w:hAnsi="Times New Roman"/>
                <w:b w:val="0"/>
                <w:color w:val="000000"/>
                <w:szCs w:val="24"/>
              </w:rPr>
              <w:t>Memnuniyet anketleri yapılacaktır.</w:t>
            </w:r>
          </w:p>
        </w:tc>
        <w:tc>
          <w:tcPr>
            <w:tcW w:w="419" w:type="pct"/>
            <w:noWrap/>
          </w:tcPr>
          <w:p w14:paraId="2FD1EB3B"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tc>
        <w:tc>
          <w:tcPr>
            <w:tcW w:w="346" w:type="pct"/>
            <w:noWrap/>
          </w:tcPr>
          <w:p w14:paraId="233A0DA7"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tc>
        <w:tc>
          <w:tcPr>
            <w:tcW w:w="325" w:type="pct"/>
            <w:gridSpan w:val="2"/>
            <w:noWrap/>
          </w:tcPr>
          <w:p w14:paraId="052A83A2"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0" w:type="pct"/>
          </w:tcPr>
          <w:p w14:paraId="4B0887A9"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6" w:type="pct"/>
            <w:gridSpan w:val="2"/>
          </w:tcPr>
          <w:p w14:paraId="214945DF"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81" w:type="pct"/>
            <w:gridSpan w:val="2"/>
            <w:noWrap/>
          </w:tcPr>
          <w:p w14:paraId="130A4FEF"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7" w:type="pct"/>
            <w:gridSpan w:val="3"/>
            <w:noWrap/>
          </w:tcPr>
          <w:p w14:paraId="0DA94816"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2" w:type="pct"/>
            <w:noWrap/>
          </w:tcPr>
          <w:p w14:paraId="323F39AD"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D1C17" w:rsidRPr="00881B8F" w14:paraId="5DFC6019" w14:textId="77777777" w:rsidTr="00427DED">
        <w:trPr>
          <w:trHeight w:val="707"/>
        </w:trPr>
        <w:tc>
          <w:tcPr>
            <w:cnfStyle w:val="001000000000" w:firstRow="0" w:lastRow="0" w:firstColumn="1" w:lastColumn="0" w:oddVBand="0" w:evenVBand="0" w:oddHBand="0" w:evenHBand="0" w:firstRowFirstColumn="0" w:firstRowLastColumn="0" w:lastRowFirstColumn="0" w:lastRowLastColumn="0"/>
            <w:tcW w:w="2593" w:type="pct"/>
          </w:tcPr>
          <w:p w14:paraId="60ECA586" w14:textId="77777777" w:rsidR="009D1C17" w:rsidRPr="000736D8" w:rsidRDefault="009D1C17" w:rsidP="0021790D">
            <w:pPr>
              <w:spacing w:after="0" w:line="240" w:lineRule="auto"/>
              <w:jc w:val="both"/>
              <w:rPr>
                <w:rFonts w:ascii="Times New Roman" w:hAnsi="Times New Roman"/>
                <w:b w:val="0"/>
                <w:szCs w:val="24"/>
                <w:highlight w:val="green"/>
              </w:rPr>
            </w:pPr>
            <w:r w:rsidRPr="000736D8">
              <w:rPr>
                <w:rFonts w:ascii="Times New Roman" w:hAnsi="Times New Roman"/>
                <w:b w:val="0"/>
                <w:szCs w:val="24"/>
              </w:rPr>
              <w:t xml:space="preserve">Yapılan anketler değerlendirilerek hizmet alanları geliştirilerek varsa eksiklikler giderilecektir. </w:t>
            </w:r>
          </w:p>
        </w:tc>
        <w:tc>
          <w:tcPr>
            <w:tcW w:w="419" w:type="pct"/>
            <w:noWrap/>
          </w:tcPr>
          <w:p w14:paraId="7196E237"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346" w:type="pct"/>
            <w:noWrap/>
          </w:tcPr>
          <w:p w14:paraId="44713E55"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325" w:type="pct"/>
            <w:gridSpan w:val="2"/>
            <w:noWrap/>
          </w:tcPr>
          <w:p w14:paraId="47712183"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0" w:type="pct"/>
          </w:tcPr>
          <w:p w14:paraId="5A1F883D"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26" w:type="pct"/>
            <w:gridSpan w:val="2"/>
          </w:tcPr>
          <w:p w14:paraId="06BA6A59"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81" w:type="pct"/>
            <w:gridSpan w:val="2"/>
            <w:noWrap/>
          </w:tcPr>
          <w:p w14:paraId="388E982C"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7" w:type="pct"/>
            <w:gridSpan w:val="3"/>
            <w:noWrap/>
          </w:tcPr>
          <w:p w14:paraId="5170A088"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2" w:type="pct"/>
            <w:noWrap/>
          </w:tcPr>
          <w:p w14:paraId="68CB655C"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D1C17" w:rsidRPr="00881B8F" w14:paraId="42430F16" w14:textId="77777777" w:rsidTr="00427DED">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593" w:type="pct"/>
          </w:tcPr>
          <w:p w14:paraId="35FF8B94" w14:textId="77777777" w:rsidR="009D1C17" w:rsidRPr="000736D8" w:rsidRDefault="009D1C17" w:rsidP="0021790D">
            <w:pPr>
              <w:spacing w:after="0" w:line="240" w:lineRule="auto"/>
              <w:jc w:val="both"/>
              <w:rPr>
                <w:rFonts w:ascii="Times New Roman" w:hAnsi="Times New Roman"/>
                <w:b w:val="0"/>
                <w:szCs w:val="24"/>
                <w:highlight w:val="green"/>
              </w:rPr>
            </w:pPr>
            <w:r w:rsidRPr="000736D8">
              <w:rPr>
                <w:rFonts w:ascii="Times New Roman" w:hAnsi="Times New Roman"/>
                <w:b w:val="0"/>
                <w:szCs w:val="24"/>
              </w:rPr>
              <w:t>Yurtdışı öğretmen eğitimi sertifika programı hakkında yabancı dil öğretmenleri bilgilendirilecektir.</w:t>
            </w:r>
          </w:p>
        </w:tc>
        <w:tc>
          <w:tcPr>
            <w:tcW w:w="419" w:type="pct"/>
            <w:noWrap/>
          </w:tcPr>
          <w:p w14:paraId="279A873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tc>
        <w:tc>
          <w:tcPr>
            <w:tcW w:w="346" w:type="pct"/>
            <w:noWrap/>
          </w:tcPr>
          <w:p w14:paraId="6E41B8F1"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tc>
        <w:tc>
          <w:tcPr>
            <w:tcW w:w="325" w:type="pct"/>
            <w:gridSpan w:val="2"/>
            <w:noWrap/>
          </w:tcPr>
          <w:p w14:paraId="6A60FAB2"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0" w:type="pct"/>
          </w:tcPr>
          <w:p w14:paraId="257E7654"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6" w:type="pct"/>
            <w:gridSpan w:val="2"/>
          </w:tcPr>
          <w:p w14:paraId="7F8E2B0F"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81" w:type="pct"/>
            <w:gridSpan w:val="2"/>
            <w:noWrap/>
          </w:tcPr>
          <w:p w14:paraId="0C16E7A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7" w:type="pct"/>
            <w:gridSpan w:val="3"/>
            <w:noWrap/>
          </w:tcPr>
          <w:p w14:paraId="65C16EE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2" w:type="pct"/>
            <w:noWrap/>
          </w:tcPr>
          <w:p w14:paraId="48C82BBF"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D1C17" w:rsidRPr="00881B8F" w14:paraId="641EDDE0" w14:textId="77777777" w:rsidTr="00427DED">
        <w:trPr>
          <w:trHeight w:val="419"/>
        </w:trPr>
        <w:tc>
          <w:tcPr>
            <w:cnfStyle w:val="001000000000" w:firstRow="0" w:lastRow="0" w:firstColumn="1" w:lastColumn="0" w:oddVBand="0" w:evenVBand="0" w:oddHBand="0" w:evenHBand="0" w:firstRowFirstColumn="0" w:firstRowLastColumn="0" w:lastRowFirstColumn="0" w:lastRowLastColumn="0"/>
            <w:tcW w:w="2593" w:type="pct"/>
          </w:tcPr>
          <w:p w14:paraId="21A68A86"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 xml:space="preserve">İş sağlığı ve güvenliği için gerekli tüm tedbirler alınacaktır. </w:t>
            </w:r>
          </w:p>
        </w:tc>
        <w:tc>
          <w:tcPr>
            <w:tcW w:w="419" w:type="pct"/>
            <w:noWrap/>
          </w:tcPr>
          <w:p w14:paraId="0D1CEDC1"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346" w:type="pct"/>
            <w:noWrap/>
          </w:tcPr>
          <w:p w14:paraId="29D9CBFF"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325" w:type="pct"/>
            <w:gridSpan w:val="2"/>
            <w:noWrap/>
          </w:tcPr>
          <w:p w14:paraId="2373C909"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0" w:type="pct"/>
          </w:tcPr>
          <w:p w14:paraId="2BF4181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26" w:type="pct"/>
            <w:gridSpan w:val="2"/>
          </w:tcPr>
          <w:p w14:paraId="4E4DF311"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81" w:type="pct"/>
            <w:gridSpan w:val="2"/>
            <w:noWrap/>
          </w:tcPr>
          <w:p w14:paraId="1F72A78C"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7" w:type="pct"/>
            <w:gridSpan w:val="3"/>
            <w:noWrap/>
          </w:tcPr>
          <w:p w14:paraId="0C926D92"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2" w:type="pct"/>
            <w:noWrap/>
          </w:tcPr>
          <w:p w14:paraId="688226F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D1C17" w:rsidRPr="00881B8F" w14:paraId="4F4F90D3" w14:textId="77777777" w:rsidTr="00427DED">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2593" w:type="pct"/>
          </w:tcPr>
          <w:p w14:paraId="0F32C108"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 xml:space="preserve">Veliler okulun ihtiyaçları hakkında bilgilendirilecektir. </w:t>
            </w:r>
          </w:p>
        </w:tc>
        <w:tc>
          <w:tcPr>
            <w:tcW w:w="419" w:type="pct"/>
            <w:noWrap/>
          </w:tcPr>
          <w:p w14:paraId="2923FD8A" w14:textId="563E4946"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tc>
        <w:tc>
          <w:tcPr>
            <w:tcW w:w="346" w:type="pct"/>
            <w:noWrap/>
          </w:tcPr>
          <w:p w14:paraId="64C2625C" w14:textId="163932DC"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w:t>
            </w:r>
          </w:p>
        </w:tc>
        <w:tc>
          <w:tcPr>
            <w:tcW w:w="325" w:type="pct"/>
            <w:gridSpan w:val="2"/>
            <w:noWrap/>
          </w:tcPr>
          <w:p w14:paraId="10444B5A"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270" w:type="pct"/>
          </w:tcPr>
          <w:p w14:paraId="270B6CB3"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326" w:type="pct"/>
            <w:gridSpan w:val="2"/>
          </w:tcPr>
          <w:p w14:paraId="7C55E0EC"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381" w:type="pct"/>
            <w:gridSpan w:val="2"/>
            <w:noWrap/>
          </w:tcPr>
          <w:p w14:paraId="05A2AC08"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277" w:type="pct"/>
            <w:gridSpan w:val="3"/>
            <w:noWrap/>
          </w:tcPr>
          <w:p w14:paraId="4CAE70C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62" w:type="pct"/>
            <w:noWrap/>
          </w:tcPr>
          <w:p w14:paraId="5B290271"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r>
      <w:tr w:rsidR="009D1C17" w:rsidRPr="00881B8F" w14:paraId="54935466" w14:textId="77777777" w:rsidTr="00427DED">
        <w:trPr>
          <w:trHeight w:val="884"/>
        </w:trPr>
        <w:tc>
          <w:tcPr>
            <w:cnfStyle w:val="001000000000" w:firstRow="0" w:lastRow="0" w:firstColumn="1" w:lastColumn="0" w:oddVBand="0" w:evenVBand="0" w:oddHBand="0" w:evenHBand="0" w:firstRowFirstColumn="0" w:firstRowLastColumn="0" w:lastRowFirstColumn="0" w:lastRowLastColumn="0"/>
            <w:tcW w:w="2593" w:type="pct"/>
          </w:tcPr>
          <w:p w14:paraId="3A73DE72"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Veli memnuniyeti sağlanarak okula katkısı arttırılacaktır.</w:t>
            </w:r>
          </w:p>
        </w:tc>
        <w:tc>
          <w:tcPr>
            <w:tcW w:w="419" w:type="pct"/>
            <w:noWrap/>
          </w:tcPr>
          <w:p w14:paraId="0A29958E" w14:textId="3C018613" w:rsidR="009D1C17" w:rsidRPr="00AD7449" w:rsidRDefault="00D477C3"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tc>
        <w:tc>
          <w:tcPr>
            <w:tcW w:w="346" w:type="pct"/>
            <w:noWrap/>
          </w:tcPr>
          <w:p w14:paraId="785B2FC4" w14:textId="7902065E" w:rsidR="009D1C17" w:rsidRPr="00AD7449" w:rsidRDefault="00D477C3"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tc>
        <w:tc>
          <w:tcPr>
            <w:tcW w:w="325" w:type="pct"/>
            <w:gridSpan w:val="2"/>
            <w:noWrap/>
          </w:tcPr>
          <w:p w14:paraId="5D446178"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0" w:type="pct"/>
          </w:tcPr>
          <w:p w14:paraId="235C2EC2"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26" w:type="pct"/>
            <w:gridSpan w:val="2"/>
          </w:tcPr>
          <w:p w14:paraId="227A8D1D"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81" w:type="pct"/>
            <w:gridSpan w:val="2"/>
            <w:noWrap/>
          </w:tcPr>
          <w:p w14:paraId="528453B2"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7" w:type="pct"/>
            <w:gridSpan w:val="3"/>
            <w:noWrap/>
          </w:tcPr>
          <w:p w14:paraId="398BBC6A"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2" w:type="pct"/>
            <w:noWrap/>
          </w:tcPr>
          <w:p w14:paraId="40C805CD"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D1C17" w:rsidRPr="00881B8F" w14:paraId="2152D6C9" w14:textId="77777777" w:rsidTr="00427DED">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2593" w:type="pct"/>
          </w:tcPr>
          <w:p w14:paraId="3319BF79"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 xml:space="preserve">Okulda yapılan tüm faaliyetlerin web sayfasında yayınlanması sağlanacaktır. </w:t>
            </w:r>
          </w:p>
        </w:tc>
        <w:tc>
          <w:tcPr>
            <w:tcW w:w="419" w:type="pct"/>
            <w:noWrap/>
          </w:tcPr>
          <w:p w14:paraId="7DD34671" w14:textId="741783FE"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w:t>
            </w:r>
          </w:p>
        </w:tc>
        <w:tc>
          <w:tcPr>
            <w:tcW w:w="346" w:type="pct"/>
            <w:noWrap/>
          </w:tcPr>
          <w:p w14:paraId="2D4253D0" w14:textId="4D1C88F7"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30</w:t>
            </w:r>
          </w:p>
        </w:tc>
        <w:tc>
          <w:tcPr>
            <w:tcW w:w="325" w:type="pct"/>
            <w:gridSpan w:val="2"/>
            <w:noWrap/>
          </w:tcPr>
          <w:p w14:paraId="649628A7"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0" w:type="pct"/>
          </w:tcPr>
          <w:p w14:paraId="6FA2838E"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6" w:type="pct"/>
            <w:gridSpan w:val="2"/>
          </w:tcPr>
          <w:p w14:paraId="489DC636"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81" w:type="pct"/>
            <w:gridSpan w:val="2"/>
            <w:noWrap/>
          </w:tcPr>
          <w:p w14:paraId="67C9E78C"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77" w:type="pct"/>
            <w:gridSpan w:val="3"/>
            <w:noWrap/>
          </w:tcPr>
          <w:p w14:paraId="47C4CF3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2" w:type="pct"/>
            <w:noWrap/>
          </w:tcPr>
          <w:p w14:paraId="644E0CED"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D1C17" w:rsidRPr="00881B8F" w14:paraId="12ABA936" w14:textId="77777777" w:rsidTr="00427DED">
        <w:trPr>
          <w:trHeight w:val="884"/>
        </w:trPr>
        <w:tc>
          <w:tcPr>
            <w:cnfStyle w:val="001000000000" w:firstRow="0" w:lastRow="0" w:firstColumn="1" w:lastColumn="0" w:oddVBand="0" w:evenVBand="0" w:oddHBand="0" w:evenHBand="0" w:firstRowFirstColumn="0" w:firstRowLastColumn="0" w:lastRowFirstColumn="0" w:lastRowLastColumn="0"/>
            <w:tcW w:w="2593" w:type="pct"/>
          </w:tcPr>
          <w:p w14:paraId="0206AC13"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 xml:space="preserve">Okul çalışanlarının ve velilerin okul web sayfasını ziyaret etmeleri sağlanacaktır. </w:t>
            </w:r>
          </w:p>
        </w:tc>
        <w:tc>
          <w:tcPr>
            <w:tcW w:w="419" w:type="pct"/>
            <w:noWrap/>
          </w:tcPr>
          <w:p w14:paraId="5503FA37" w14:textId="777ADC98" w:rsidR="009D1C17" w:rsidRPr="00AD7449" w:rsidRDefault="00D477C3"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tc>
        <w:tc>
          <w:tcPr>
            <w:tcW w:w="346" w:type="pct"/>
            <w:noWrap/>
          </w:tcPr>
          <w:p w14:paraId="14A2FB5C" w14:textId="6EFEE29A" w:rsidR="009D1C17" w:rsidRPr="00AD7449" w:rsidRDefault="00D477C3"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tc>
        <w:tc>
          <w:tcPr>
            <w:tcW w:w="325" w:type="pct"/>
            <w:gridSpan w:val="2"/>
            <w:noWrap/>
          </w:tcPr>
          <w:p w14:paraId="4B91A7B4"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0" w:type="pct"/>
          </w:tcPr>
          <w:p w14:paraId="2DDB6F78"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26" w:type="pct"/>
            <w:gridSpan w:val="2"/>
          </w:tcPr>
          <w:p w14:paraId="56502895"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81" w:type="pct"/>
            <w:gridSpan w:val="2"/>
            <w:noWrap/>
          </w:tcPr>
          <w:p w14:paraId="5C31BBBC"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7" w:type="pct"/>
            <w:gridSpan w:val="3"/>
            <w:noWrap/>
          </w:tcPr>
          <w:p w14:paraId="7AFC12C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2" w:type="pct"/>
            <w:noWrap/>
          </w:tcPr>
          <w:p w14:paraId="336A5E2D"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D1C17" w:rsidRPr="00881B8F" w14:paraId="27DB28F9" w14:textId="77777777" w:rsidTr="00427DED">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593" w:type="pct"/>
          </w:tcPr>
          <w:p w14:paraId="5E872D52"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lastRenderedPageBreak/>
              <w:t xml:space="preserve">Hizmetiçi eğitim faaliyetlerinin gerekli duyurularının yapılarak öğretmenlerin ilgi, alaka ve ihtiyaçlarına uygun eğitimlere başvurmaları teşvik edilecektir. </w:t>
            </w:r>
          </w:p>
        </w:tc>
        <w:tc>
          <w:tcPr>
            <w:tcW w:w="419" w:type="pct"/>
            <w:noWrap/>
          </w:tcPr>
          <w:p w14:paraId="02E27F2E" w14:textId="40BAF52C"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10</w:t>
            </w:r>
          </w:p>
        </w:tc>
        <w:tc>
          <w:tcPr>
            <w:tcW w:w="346" w:type="pct"/>
            <w:noWrap/>
          </w:tcPr>
          <w:p w14:paraId="4635B9C3" w14:textId="7A03EAEE" w:rsidR="009D1C17" w:rsidRPr="00AD7449" w:rsidRDefault="00D477C3"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10</w:t>
            </w:r>
          </w:p>
        </w:tc>
        <w:tc>
          <w:tcPr>
            <w:tcW w:w="325" w:type="pct"/>
            <w:gridSpan w:val="2"/>
            <w:noWrap/>
          </w:tcPr>
          <w:p w14:paraId="16245492"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270" w:type="pct"/>
          </w:tcPr>
          <w:p w14:paraId="0ACD30A5"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326" w:type="pct"/>
            <w:gridSpan w:val="2"/>
          </w:tcPr>
          <w:p w14:paraId="7CCFE7FB"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381" w:type="pct"/>
            <w:gridSpan w:val="2"/>
            <w:noWrap/>
          </w:tcPr>
          <w:p w14:paraId="4F03714F"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277" w:type="pct"/>
            <w:gridSpan w:val="3"/>
            <w:noWrap/>
          </w:tcPr>
          <w:p w14:paraId="521EB78B"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62" w:type="pct"/>
            <w:noWrap/>
          </w:tcPr>
          <w:p w14:paraId="7F743326" w14:textId="77777777" w:rsidR="009D1C17" w:rsidRPr="00AD7449" w:rsidRDefault="009D1C17" w:rsidP="0021790D">
            <w:pPr>
              <w:jc w:val="center"/>
              <w:cnfStyle w:val="000000100000" w:firstRow="0" w:lastRow="0" w:firstColumn="0" w:lastColumn="0" w:oddVBand="0" w:evenVBand="0" w:oddHBand="1" w:evenHBand="0" w:firstRowFirstColumn="0" w:firstRowLastColumn="0" w:lastRowFirstColumn="0" w:lastRowLastColumn="0"/>
              <w:rPr>
                <w:b/>
                <w:sz w:val="16"/>
                <w:szCs w:val="16"/>
              </w:rPr>
            </w:pPr>
          </w:p>
        </w:tc>
      </w:tr>
      <w:tr w:rsidR="009D1C17" w:rsidRPr="00881B8F" w14:paraId="72C9F7E4" w14:textId="77777777" w:rsidTr="00427DED">
        <w:trPr>
          <w:trHeight w:val="630"/>
        </w:trPr>
        <w:tc>
          <w:tcPr>
            <w:cnfStyle w:val="001000000000" w:firstRow="0" w:lastRow="0" w:firstColumn="1" w:lastColumn="0" w:oddVBand="0" w:evenVBand="0" w:oddHBand="0" w:evenHBand="0" w:firstRowFirstColumn="0" w:firstRowLastColumn="0" w:lastRowFirstColumn="0" w:lastRowLastColumn="0"/>
            <w:tcW w:w="2593" w:type="pct"/>
          </w:tcPr>
          <w:p w14:paraId="1DBFAF27" w14:textId="77777777" w:rsidR="009D1C17" w:rsidRPr="000736D8" w:rsidRDefault="009D1C17" w:rsidP="0021790D">
            <w:pPr>
              <w:spacing w:after="0" w:line="240" w:lineRule="auto"/>
              <w:jc w:val="both"/>
              <w:rPr>
                <w:rFonts w:ascii="Times New Roman" w:hAnsi="Times New Roman"/>
                <w:b w:val="0"/>
                <w:szCs w:val="24"/>
              </w:rPr>
            </w:pPr>
            <w:r w:rsidRPr="000736D8">
              <w:rPr>
                <w:rFonts w:ascii="Times New Roman" w:hAnsi="Times New Roman"/>
                <w:b w:val="0"/>
                <w:szCs w:val="24"/>
              </w:rPr>
              <w:t>Okulun fiziki imkanları dahilinde sınıf mevcutlarını düşürmek için yeni sınıflar açılacaktır.</w:t>
            </w:r>
          </w:p>
        </w:tc>
        <w:tc>
          <w:tcPr>
            <w:tcW w:w="419" w:type="pct"/>
            <w:noWrap/>
          </w:tcPr>
          <w:p w14:paraId="5DAF24B6" w14:textId="77777777" w:rsidR="009D1C17" w:rsidRPr="00AD7449" w:rsidRDefault="00580548"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346" w:type="pct"/>
            <w:noWrap/>
          </w:tcPr>
          <w:p w14:paraId="23204724" w14:textId="77777777" w:rsidR="009D1C17" w:rsidRPr="00AD7449" w:rsidRDefault="00580548"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325" w:type="pct"/>
            <w:gridSpan w:val="2"/>
            <w:noWrap/>
          </w:tcPr>
          <w:p w14:paraId="2855EE92"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0" w:type="pct"/>
          </w:tcPr>
          <w:p w14:paraId="03AE1D40"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26" w:type="pct"/>
            <w:gridSpan w:val="2"/>
          </w:tcPr>
          <w:p w14:paraId="49A4DB4B"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381" w:type="pct"/>
            <w:gridSpan w:val="2"/>
            <w:noWrap/>
          </w:tcPr>
          <w:p w14:paraId="547DAB2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77" w:type="pct"/>
            <w:gridSpan w:val="3"/>
            <w:noWrap/>
          </w:tcPr>
          <w:p w14:paraId="741CE2DE"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2" w:type="pct"/>
            <w:noWrap/>
          </w:tcPr>
          <w:p w14:paraId="133852B7" w14:textId="77777777" w:rsidR="009D1C17" w:rsidRPr="00AD7449" w:rsidRDefault="009D1C17" w:rsidP="0021790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D1C17" w:rsidRPr="00197F1A" w14:paraId="1A2FC6FE" w14:textId="77777777" w:rsidTr="00427DE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593" w:type="pct"/>
            <w:hideMark/>
          </w:tcPr>
          <w:p w14:paraId="4937D59F" w14:textId="77777777" w:rsidR="009D1C17" w:rsidRPr="00AD7449" w:rsidRDefault="009D1C17" w:rsidP="0021790D">
            <w:pPr>
              <w:spacing w:after="0" w:line="240" w:lineRule="auto"/>
              <w:jc w:val="center"/>
              <w:rPr>
                <w:b w:val="0"/>
                <w:sz w:val="16"/>
                <w:szCs w:val="16"/>
              </w:rPr>
            </w:pPr>
            <w:r w:rsidRPr="00AD7449">
              <w:rPr>
                <w:b w:val="0"/>
                <w:sz w:val="16"/>
                <w:szCs w:val="16"/>
              </w:rPr>
              <w:t>Toplam</w:t>
            </w:r>
          </w:p>
        </w:tc>
        <w:tc>
          <w:tcPr>
            <w:tcW w:w="419" w:type="pct"/>
            <w:noWrap/>
          </w:tcPr>
          <w:p w14:paraId="7E0B0EE6" w14:textId="7D1299D9" w:rsidR="009D1C17" w:rsidRPr="00AD7449" w:rsidRDefault="00D477C3"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6"/>
                <w:szCs w:val="16"/>
              </w:rPr>
            </w:pPr>
            <w:r>
              <w:rPr>
                <w:b/>
                <w:bCs/>
                <w:sz w:val="16"/>
                <w:szCs w:val="16"/>
              </w:rPr>
              <w:t>107</w:t>
            </w:r>
          </w:p>
        </w:tc>
        <w:tc>
          <w:tcPr>
            <w:tcW w:w="346" w:type="pct"/>
            <w:noWrap/>
          </w:tcPr>
          <w:p w14:paraId="09477B1B" w14:textId="5038505C" w:rsidR="009D1C17" w:rsidRPr="00AD7449" w:rsidRDefault="00D477C3"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6"/>
                <w:szCs w:val="16"/>
              </w:rPr>
            </w:pPr>
            <w:r>
              <w:rPr>
                <w:b/>
                <w:bCs/>
                <w:sz w:val="16"/>
                <w:szCs w:val="16"/>
              </w:rPr>
              <w:t>107</w:t>
            </w:r>
          </w:p>
        </w:tc>
        <w:tc>
          <w:tcPr>
            <w:tcW w:w="325" w:type="pct"/>
            <w:gridSpan w:val="2"/>
            <w:noWrap/>
          </w:tcPr>
          <w:p w14:paraId="164A5D81" w14:textId="77777777" w:rsidR="009D1C17" w:rsidRPr="00AD7449"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270" w:type="pct"/>
          </w:tcPr>
          <w:p w14:paraId="3DF1D529" w14:textId="77777777" w:rsidR="009D1C17" w:rsidRPr="00AD7449"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326" w:type="pct"/>
            <w:gridSpan w:val="2"/>
          </w:tcPr>
          <w:p w14:paraId="018B61B0" w14:textId="294AEB59" w:rsidR="009D1C17" w:rsidRPr="00AD7449" w:rsidRDefault="00D477C3"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6"/>
                <w:szCs w:val="16"/>
              </w:rPr>
            </w:pPr>
            <w:r>
              <w:rPr>
                <w:b/>
                <w:bCs/>
                <w:sz w:val="16"/>
                <w:szCs w:val="16"/>
              </w:rPr>
              <w:t>8</w:t>
            </w:r>
          </w:p>
        </w:tc>
        <w:tc>
          <w:tcPr>
            <w:tcW w:w="381" w:type="pct"/>
            <w:gridSpan w:val="2"/>
            <w:noWrap/>
          </w:tcPr>
          <w:p w14:paraId="5B2F3D9B" w14:textId="632E6903" w:rsidR="009D1C17" w:rsidRPr="00AD7449" w:rsidRDefault="00D477C3"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6"/>
                <w:szCs w:val="16"/>
              </w:rPr>
            </w:pPr>
            <w:r>
              <w:rPr>
                <w:b/>
                <w:bCs/>
                <w:sz w:val="16"/>
                <w:szCs w:val="16"/>
              </w:rPr>
              <w:t>8</w:t>
            </w:r>
          </w:p>
        </w:tc>
        <w:tc>
          <w:tcPr>
            <w:tcW w:w="277" w:type="pct"/>
            <w:gridSpan w:val="3"/>
            <w:noWrap/>
          </w:tcPr>
          <w:p w14:paraId="3E5B44A4" w14:textId="77777777" w:rsidR="009D1C17" w:rsidRPr="00AD7449"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62" w:type="pct"/>
            <w:noWrap/>
          </w:tcPr>
          <w:p w14:paraId="4E652B02" w14:textId="77777777" w:rsidR="009D1C17" w:rsidRPr="00AD7449" w:rsidRDefault="009D1C17" w:rsidP="0021790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 w:val="16"/>
                <w:szCs w:val="16"/>
              </w:rPr>
            </w:pPr>
          </w:p>
        </w:tc>
      </w:tr>
    </w:tbl>
    <w:p w14:paraId="767D967A" w14:textId="77777777" w:rsidR="00FE03C8" w:rsidRDefault="00FE03C8" w:rsidP="008409F1">
      <w:pPr>
        <w:pStyle w:val="Balk2"/>
      </w:pPr>
      <w:bookmarkStart w:id="37" w:name="_Toc162942668"/>
    </w:p>
    <w:p w14:paraId="612981C7" w14:textId="77777777" w:rsidR="00FE03C8" w:rsidRDefault="00FE03C8" w:rsidP="008409F1">
      <w:pPr>
        <w:pStyle w:val="Balk2"/>
      </w:pPr>
    </w:p>
    <w:p w14:paraId="3091FD8A" w14:textId="77777777" w:rsidR="00FE03C8" w:rsidRPr="00FE03C8" w:rsidRDefault="00FE03C8" w:rsidP="00FE03C8"/>
    <w:p w14:paraId="159B94A6" w14:textId="77777777" w:rsidR="008409F1" w:rsidRPr="00EB0CC6" w:rsidRDefault="008409F1" w:rsidP="008409F1">
      <w:pPr>
        <w:pStyle w:val="Balk2"/>
      </w:pPr>
      <w:r w:rsidRPr="00EB0CC6">
        <w:t>YASAL YÜKÜMLÜLÜKLER VE MEVZUAT ANALİZİ</w:t>
      </w:r>
      <w:bookmarkEnd w:id="37"/>
    </w:p>
    <w:p w14:paraId="0CA2534A" w14:textId="5A2ADE61" w:rsidR="00DB7C7D" w:rsidRDefault="008409F1" w:rsidP="008409F1">
      <w:pPr>
        <w:spacing w:after="0"/>
        <w:jc w:val="both"/>
        <w:rPr>
          <w:rStyle w:val="Kpr"/>
          <w:rFonts w:ascii="Times New Roman" w:hAnsi="Times New Roman"/>
          <w:szCs w:val="24"/>
        </w:rPr>
      </w:pPr>
      <w:r>
        <w:rPr>
          <w:rFonts w:ascii="Times New Roman" w:hAnsi="Times New Roman"/>
          <w:szCs w:val="24"/>
        </w:rPr>
        <w:t xml:space="preserve"> </w:t>
      </w:r>
      <w:r w:rsidR="00166024">
        <w:rPr>
          <w:rFonts w:ascii="Times New Roman" w:hAnsi="Times New Roman"/>
          <w:szCs w:val="24"/>
        </w:rPr>
        <w:tab/>
      </w:r>
      <w:r>
        <w:rPr>
          <w:rFonts w:ascii="Times New Roman" w:hAnsi="Times New Roman"/>
          <w:szCs w:val="24"/>
        </w:rPr>
        <w:t>Okul</w:t>
      </w:r>
      <w:r w:rsidRPr="008409F1">
        <w:rPr>
          <w:rFonts w:ascii="Times New Roman" w:hAnsi="Times New Roman"/>
          <w:szCs w:val="24"/>
        </w:rPr>
        <w:t xml:space="preserve"> Müdürlüğünün görevleri ve bu görevlerin dayanakları olan mevzuat</w:t>
      </w:r>
      <w:r>
        <w:rPr>
          <w:rFonts w:ascii="Times New Roman" w:hAnsi="Times New Roman"/>
          <w:szCs w:val="24"/>
        </w:rPr>
        <w:t xml:space="preserve">ı okumak için </w:t>
      </w:r>
      <w:hyperlink r:id="rId16" w:history="1">
        <w:r w:rsidRPr="008409F1">
          <w:rPr>
            <w:rStyle w:val="Kpr"/>
            <w:rFonts w:ascii="Times New Roman" w:hAnsi="Times New Roman"/>
            <w:szCs w:val="24"/>
          </w:rPr>
          <w:t>tıklayın.</w:t>
        </w:r>
      </w:hyperlink>
    </w:p>
    <w:p w14:paraId="4A61ED16" w14:textId="77777777" w:rsidR="003B53A7" w:rsidRPr="003B53A7" w:rsidRDefault="003B53A7" w:rsidP="008409F1">
      <w:pPr>
        <w:spacing w:after="0"/>
        <w:jc w:val="both"/>
        <w:rPr>
          <w:rStyle w:val="Kpr"/>
          <w:rFonts w:ascii="Times New Roman" w:hAnsi="Times New Roman"/>
          <w:color w:val="000000" w:themeColor="text1"/>
          <w:szCs w:val="24"/>
          <w:u w:val="none"/>
        </w:rPr>
      </w:pPr>
      <w:r>
        <w:rPr>
          <w:rStyle w:val="Kpr"/>
          <w:rFonts w:ascii="Times New Roman" w:hAnsi="Times New Roman"/>
          <w:color w:val="000000" w:themeColor="text1"/>
          <w:szCs w:val="24"/>
          <w:u w:val="none"/>
        </w:rPr>
        <w:t>Sene</w:t>
      </w:r>
      <w:r w:rsidRPr="003B53A7">
        <w:rPr>
          <w:rStyle w:val="Kpr"/>
          <w:rFonts w:ascii="Times New Roman" w:hAnsi="Times New Roman"/>
          <w:color w:val="000000" w:themeColor="text1"/>
          <w:szCs w:val="24"/>
          <w:u w:val="none"/>
        </w:rPr>
        <w:t xml:space="preserve"> başı ikinci dönem ve sene sonu toplantılarının yanında öğretmenlerle yapılan bilgilendirici toplantılarda yeni yönetmelik ve mevzuat analizi okul paydaşlarıyla yapıldı.</w:t>
      </w:r>
    </w:p>
    <w:p w14:paraId="29D14F78" w14:textId="77777777" w:rsidR="003B53A7" w:rsidRPr="003B53A7" w:rsidRDefault="003B53A7" w:rsidP="008409F1">
      <w:pPr>
        <w:spacing w:after="0"/>
        <w:jc w:val="both"/>
        <w:rPr>
          <w:rFonts w:ascii="Times New Roman" w:hAnsi="Times New Roman"/>
          <w:color w:val="000000" w:themeColor="text1"/>
          <w:szCs w:val="24"/>
        </w:rPr>
      </w:pPr>
    </w:p>
    <w:p w14:paraId="517CF6D7" w14:textId="77777777" w:rsidR="00DB7C7D" w:rsidRDefault="00DB7C7D" w:rsidP="00DB7C7D">
      <w:pPr>
        <w:pStyle w:val="Balk2"/>
      </w:pPr>
      <w:bookmarkStart w:id="38" w:name="_Toc162942669"/>
      <w:r w:rsidRPr="00EB0CC6">
        <w:t>ÜST POLİTİKA BELGELERİ ANALİZİ</w:t>
      </w:r>
      <w:bookmarkEnd w:id="38"/>
    </w:p>
    <w:p w14:paraId="710B1182" w14:textId="1D06560E" w:rsidR="00DB7C7D" w:rsidRDefault="00DB7C7D" w:rsidP="00DB7C7D">
      <w:pPr>
        <w:jc w:val="both"/>
      </w:pPr>
      <w:r>
        <w:t xml:space="preserve">       Millî Eğitim Bakanlığına görev ve sorumluluk yükleyen hükümlerin tespit edilmesi için tüm üst politika belgeleri ayrıntılı olarak taranmış ve bu belgelerde yer alan politikalar incelenmiş</w:t>
      </w:r>
      <w:r w:rsidR="00D477C3">
        <w:t>tir. Bu çerçevede Hıdır</w:t>
      </w:r>
      <w:r>
        <w:t xml:space="preserve"> İlk-Ortaokulu Müdürlüğü 2024-2028 Stratejik Planının stratejik amaç, hedef, performans göstergeleri ve stratejileri hazırlanırken bu üst politika belgelerinden faydalanılmıştır. Üst politika belgeleri iki bölümde ele alınmıştır. Üst politika belgeleri ile stratejik plan ilişkisinin kurulması amacıyla aşağıdaki tablo oluşturulmuştur.</w:t>
      </w:r>
    </w:p>
    <w:p w14:paraId="50AB916D" w14:textId="4C50B014" w:rsidR="00DB7C7D" w:rsidRDefault="00DB7C7D" w:rsidP="00DB7C7D">
      <w:pPr>
        <w:rPr>
          <w:i/>
          <w:sz w:val="20"/>
          <w:szCs w:val="20"/>
        </w:rPr>
      </w:pPr>
      <w:r w:rsidRPr="00EB0CC6">
        <w:rPr>
          <w:i/>
          <w:sz w:val="20"/>
          <w:szCs w:val="20"/>
        </w:rPr>
        <w:t xml:space="preserve">Tablo </w:t>
      </w:r>
      <w:r w:rsidR="00E90B8D">
        <w:rPr>
          <w:i/>
          <w:sz w:val="20"/>
          <w:szCs w:val="20"/>
        </w:rPr>
        <w:t>9</w:t>
      </w:r>
      <w:r w:rsidRPr="00EB0CC6">
        <w:rPr>
          <w:i/>
          <w:sz w:val="20"/>
          <w:szCs w:val="20"/>
        </w:rPr>
        <w:t xml:space="preserve"> : Üst Politika Belgeleri</w:t>
      </w:r>
    </w:p>
    <w:tbl>
      <w:tblPr>
        <w:tblStyle w:val="KlavuzuTablo4-Vurgu61"/>
        <w:tblW w:w="0" w:type="auto"/>
        <w:tblLook w:val="04A0" w:firstRow="1" w:lastRow="0" w:firstColumn="1" w:lastColumn="0" w:noHBand="0" w:noVBand="1"/>
      </w:tblPr>
      <w:tblGrid>
        <w:gridCol w:w="4530"/>
        <w:gridCol w:w="4530"/>
      </w:tblGrid>
      <w:tr w:rsidR="00DB7C7D" w14:paraId="478ADA34" w14:textId="77777777" w:rsidTr="00427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60F6DD56" w14:textId="77777777" w:rsidR="00DB7C7D" w:rsidRPr="000736D8" w:rsidRDefault="00DB7C7D" w:rsidP="0021790D">
            <w:pPr>
              <w:rPr>
                <w:b w:val="0"/>
                <w:i/>
                <w:color w:val="auto"/>
                <w:sz w:val="20"/>
                <w:szCs w:val="20"/>
              </w:rPr>
            </w:pPr>
          </w:p>
          <w:p w14:paraId="799604CE" w14:textId="77777777" w:rsidR="00DB7C7D" w:rsidRPr="000736D8" w:rsidRDefault="00DB7C7D" w:rsidP="0021790D">
            <w:pPr>
              <w:jc w:val="center"/>
              <w:rPr>
                <w:b w:val="0"/>
                <w:color w:val="auto"/>
              </w:rPr>
            </w:pPr>
          </w:p>
          <w:p w14:paraId="0B434781" w14:textId="77777777" w:rsidR="00DB7C7D" w:rsidRPr="000736D8" w:rsidRDefault="00DB7C7D" w:rsidP="0021790D">
            <w:pPr>
              <w:jc w:val="center"/>
              <w:rPr>
                <w:b w:val="0"/>
                <w:color w:val="auto"/>
              </w:rPr>
            </w:pPr>
          </w:p>
          <w:p w14:paraId="2F1ACC4C" w14:textId="77777777" w:rsidR="00DB7C7D" w:rsidRPr="000736D8" w:rsidRDefault="00DB7C7D" w:rsidP="0021790D">
            <w:pPr>
              <w:rPr>
                <w:b w:val="0"/>
                <w:color w:val="auto"/>
                <w:sz w:val="20"/>
                <w:szCs w:val="20"/>
              </w:rPr>
            </w:pPr>
            <w:r w:rsidRPr="000736D8">
              <w:rPr>
                <w:b w:val="0"/>
                <w:color w:val="auto"/>
              </w:rPr>
              <w:t>Temel Üst Politika Belgeleri</w:t>
            </w:r>
          </w:p>
        </w:tc>
        <w:tc>
          <w:tcPr>
            <w:tcW w:w="4530" w:type="dxa"/>
          </w:tcPr>
          <w:p w14:paraId="321C4E6F" w14:textId="77777777" w:rsidR="00DB7C7D" w:rsidRPr="000736D8" w:rsidRDefault="00DB7C7D" w:rsidP="0021790D">
            <w:pPr>
              <w:cnfStyle w:val="100000000000" w:firstRow="1" w:lastRow="0" w:firstColumn="0" w:lastColumn="0" w:oddVBand="0" w:evenVBand="0" w:oddHBand="0" w:evenHBand="0" w:firstRowFirstColumn="0" w:firstRowLastColumn="0" w:lastRowFirstColumn="0" w:lastRowLastColumn="0"/>
              <w:rPr>
                <w:b w:val="0"/>
                <w:color w:val="auto"/>
              </w:rPr>
            </w:pPr>
            <w:r w:rsidRPr="000736D8">
              <w:rPr>
                <w:b w:val="0"/>
                <w:color w:val="auto"/>
              </w:rPr>
              <w:t xml:space="preserve">Kalkınma Planları </w:t>
            </w:r>
          </w:p>
          <w:p w14:paraId="02F9D577" w14:textId="77777777" w:rsidR="00DB7C7D" w:rsidRPr="000736D8" w:rsidRDefault="00DB7C7D" w:rsidP="0021790D">
            <w:pPr>
              <w:cnfStyle w:val="100000000000" w:firstRow="1" w:lastRow="0" w:firstColumn="0" w:lastColumn="0" w:oddVBand="0" w:evenVBand="0" w:oddHBand="0" w:evenHBand="0" w:firstRowFirstColumn="0" w:firstRowLastColumn="0" w:lastRowFirstColumn="0" w:lastRowLastColumn="0"/>
              <w:rPr>
                <w:b w:val="0"/>
                <w:color w:val="auto"/>
              </w:rPr>
            </w:pPr>
            <w:r w:rsidRPr="000736D8">
              <w:rPr>
                <w:b w:val="0"/>
                <w:color w:val="auto"/>
              </w:rPr>
              <w:t xml:space="preserve">Orta Vadeli Programlar </w:t>
            </w:r>
          </w:p>
          <w:p w14:paraId="457EE13D" w14:textId="77777777" w:rsidR="00DB7C7D" w:rsidRPr="000736D8" w:rsidRDefault="00DB7C7D" w:rsidP="0021790D">
            <w:pPr>
              <w:cnfStyle w:val="100000000000" w:firstRow="1" w:lastRow="0" w:firstColumn="0" w:lastColumn="0" w:oddVBand="0" w:evenVBand="0" w:oddHBand="0" w:evenHBand="0" w:firstRowFirstColumn="0" w:firstRowLastColumn="0" w:lastRowFirstColumn="0" w:lastRowLastColumn="0"/>
              <w:rPr>
                <w:b w:val="0"/>
                <w:color w:val="auto"/>
              </w:rPr>
            </w:pPr>
            <w:r w:rsidRPr="000736D8">
              <w:rPr>
                <w:b w:val="0"/>
                <w:color w:val="auto"/>
              </w:rPr>
              <w:t>Orta Vadeli Mali Planlar</w:t>
            </w:r>
          </w:p>
          <w:p w14:paraId="2F93C50B" w14:textId="77777777" w:rsidR="00DB7C7D" w:rsidRPr="000736D8" w:rsidRDefault="00DB7C7D" w:rsidP="0021790D">
            <w:pPr>
              <w:cnfStyle w:val="100000000000" w:firstRow="1" w:lastRow="0" w:firstColumn="0" w:lastColumn="0" w:oddVBand="0" w:evenVBand="0" w:oddHBand="0" w:evenHBand="0" w:firstRowFirstColumn="0" w:firstRowLastColumn="0" w:lastRowFirstColumn="0" w:lastRowLastColumn="0"/>
              <w:rPr>
                <w:b w:val="0"/>
                <w:color w:val="auto"/>
              </w:rPr>
            </w:pPr>
            <w:r w:rsidRPr="000736D8">
              <w:rPr>
                <w:b w:val="0"/>
                <w:color w:val="auto"/>
              </w:rPr>
              <w:t>Millî Eğitim Kalite Çerçevesi</w:t>
            </w:r>
          </w:p>
          <w:p w14:paraId="52FB0658" w14:textId="77777777" w:rsidR="00DB7C7D" w:rsidRPr="000736D8" w:rsidRDefault="00DB7C7D" w:rsidP="0021790D">
            <w:pPr>
              <w:cnfStyle w:val="100000000000" w:firstRow="1" w:lastRow="0" w:firstColumn="0" w:lastColumn="0" w:oddVBand="0" w:evenVBand="0" w:oddHBand="0" w:evenHBand="0" w:firstRowFirstColumn="0" w:firstRowLastColumn="0" w:lastRowFirstColumn="0" w:lastRowLastColumn="0"/>
              <w:rPr>
                <w:b w:val="0"/>
                <w:color w:val="auto"/>
              </w:rPr>
            </w:pPr>
            <w:r w:rsidRPr="000736D8">
              <w:rPr>
                <w:b w:val="0"/>
                <w:color w:val="auto"/>
              </w:rPr>
              <w:t xml:space="preserve">MEB 2024-2028 Stratejik Planı </w:t>
            </w:r>
          </w:p>
          <w:p w14:paraId="032F4586" w14:textId="77777777" w:rsidR="00DB7C7D" w:rsidRPr="000736D8" w:rsidRDefault="00DB7C7D" w:rsidP="0021790D">
            <w:pPr>
              <w:cnfStyle w:val="100000000000" w:firstRow="1" w:lastRow="0" w:firstColumn="0" w:lastColumn="0" w:oddVBand="0" w:evenVBand="0" w:oddHBand="0" w:evenHBand="0" w:firstRowFirstColumn="0" w:firstRowLastColumn="0" w:lastRowFirstColumn="0" w:lastRowLastColumn="0"/>
              <w:rPr>
                <w:b w:val="0"/>
                <w:i/>
                <w:color w:val="auto"/>
                <w:sz w:val="20"/>
                <w:szCs w:val="20"/>
              </w:rPr>
            </w:pPr>
            <w:r w:rsidRPr="000736D8">
              <w:rPr>
                <w:b w:val="0"/>
                <w:color w:val="auto"/>
              </w:rPr>
              <w:t>İl Afet Risk Azaltma Planı</w:t>
            </w:r>
          </w:p>
        </w:tc>
      </w:tr>
    </w:tbl>
    <w:p w14:paraId="34E1E365" w14:textId="77777777" w:rsidR="00DB7C7D" w:rsidRDefault="00DB7C7D" w:rsidP="00DB7C7D">
      <w:pPr>
        <w:rPr>
          <w:i/>
          <w:sz w:val="20"/>
          <w:szCs w:val="20"/>
        </w:rPr>
      </w:pPr>
    </w:p>
    <w:tbl>
      <w:tblPr>
        <w:tblStyle w:val="KlavuzuTablo4-Vurgu61"/>
        <w:tblpPr w:leftFromText="141" w:rightFromText="141" w:horzAnchor="margin" w:tblpY="201"/>
        <w:tblW w:w="9077" w:type="dxa"/>
        <w:tblLayout w:type="fixed"/>
        <w:tblLook w:val="01E0" w:firstRow="1" w:lastRow="1" w:firstColumn="1" w:lastColumn="1" w:noHBand="0" w:noVBand="0"/>
      </w:tblPr>
      <w:tblGrid>
        <w:gridCol w:w="2410"/>
        <w:gridCol w:w="3549"/>
        <w:gridCol w:w="3118"/>
      </w:tblGrid>
      <w:tr w:rsidR="00DB7C7D" w14:paraId="3BAC35FA" w14:textId="77777777" w:rsidTr="00427DE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410" w:type="dxa"/>
          </w:tcPr>
          <w:p w14:paraId="58DD76C0" w14:textId="77777777" w:rsidR="00DB7C7D" w:rsidRPr="00946764" w:rsidRDefault="00DB7C7D" w:rsidP="0021790D">
            <w:pPr>
              <w:pStyle w:val="TableParagraph"/>
              <w:spacing w:before="96"/>
              <w:ind w:left="108"/>
              <w:rPr>
                <w:color w:val="auto"/>
                <w:sz w:val="20"/>
              </w:rPr>
            </w:pPr>
            <w:r w:rsidRPr="00946764">
              <w:rPr>
                <w:color w:val="auto"/>
                <w:w w:val="90"/>
                <w:sz w:val="20"/>
              </w:rPr>
              <w:lastRenderedPageBreak/>
              <w:t>ÜST</w:t>
            </w:r>
            <w:r w:rsidRPr="00946764">
              <w:rPr>
                <w:color w:val="auto"/>
                <w:sz w:val="20"/>
              </w:rPr>
              <w:t xml:space="preserve"> </w:t>
            </w:r>
            <w:r w:rsidRPr="00946764">
              <w:rPr>
                <w:color w:val="auto"/>
                <w:spacing w:val="-2"/>
                <w:sz w:val="20"/>
              </w:rPr>
              <w:t>POLİTİKABELGESİ</w:t>
            </w:r>
          </w:p>
        </w:tc>
        <w:tc>
          <w:tcPr>
            <w:cnfStyle w:val="000010000000" w:firstRow="0" w:lastRow="0" w:firstColumn="0" w:lastColumn="0" w:oddVBand="1" w:evenVBand="0" w:oddHBand="0" w:evenHBand="0" w:firstRowFirstColumn="0" w:firstRowLastColumn="0" w:lastRowFirstColumn="0" w:lastRowLastColumn="0"/>
            <w:tcW w:w="3549" w:type="dxa"/>
          </w:tcPr>
          <w:p w14:paraId="43219484" w14:textId="77777777" w:rsidR="00DB7C7D" w:rsidRPr="00946764" w:rsidRDefault="00DB7C7D" w:rsidP="0021790D">
            <w:pPr>
              <w:pStyle w:val="TableParagraph"/>
              <w:spacing w:before="101"/>
              <w:ind w:left="105"/>
              <w:rPr>
                <w:i/>
                <w:color w:val="auto"/>
                <w:sz w:val="20"/>
              </w:rPr>
            </w:pPr>
            <w:r w:rsidRPr="00946764">
              <w:rPr>
                <w:i/>
                <w:color w:val="auto"/>
                <w:w w:val="90"/>
                <w:sz w:val="20"/>
              </w:rPr>
              <w:t>İLGİLİ</w:t>
            </w:r>
            <w:r w:rsidRPr="00946764">
              <w:rPr>
                <w:i/>
                <w:color w:val="auto"/>
                <w:spacing w:val="22"/>
                <w:sz w:val="20"/>
              </w:rPr>
              <w:t xml:space="preserve"> </w:t>
            </w:r>
            <w:r w:rsidRPr="00946764">
              <w:rPr>
                <w:i/>
                <w:color w:val="auto"/>
                <w:spacing w:val="-2"/>
                <w:sz w:val="20"/>
              </w:rPr>
              <w:t>BÖLÜM/REFERANS</w:t>
            </w:r>
          </w:p>
        </w:tc>
        <w:tc>
          <w:tcPr>
            <w:cnfStyle w:val="000100000000" w:firstRow="0" w:lastRow="0" w:firstColumn="0" w:lastColumn="1" w:oddVBand="0" w:evenVBand="0" w:oddHBand="0" w:evenHBand="0" w:firstRowFirstColumn="0" w:firstRowLastColumn="0" w:lastRowFirstColumn="0" w:lastRowLastColumn="0"/>
            <w:tcW w:w="3118" w:type="dxa"/>
          </w:tcPr>
          <w:p w14:paraId="7A4B73F3" w14:textId="77777777" w:rsidR="00DB7C7D" w:rsidRPr="00946764" w:rsidRDefault="00DB7C7D" w:rsidP="0021790D">
            <w:pPr>
              <w:pStyle w:val="TableParagraph"/>
              <w:spacing w:before="101"/>
              <w:ind w:left="105"/>
              <w:rPr>
                <w:color w:val="auto"/>
                <w:sz w:val="20"/>
              </w:rPr>
            </w:pPr>
            <w:r w:rsidRPr="00946764">
              <w:rPr>
                <w:color w:val="auto"/>
                <w:w w:val="90"/>
                <w:sz w:val="20"/>
              </w:rPr>
              <w:t>VERİLEN</w:t>
            </w:r>
            <w:r w:rsidRPr="00946764">
              <w:rPr>
                <w:color w:val="auto"/>
                <w:spacing w:val="-1"/>
                <w:w w:val="90"/>
                <w:sz w:val="20"/>
              </w:rPr>
              <w:t xml:space="preserve"> </w:t>
            </w:r>
            <w:r w:rsidRPr="00946764">
              <w:rPr>
                <w:color w:val="auto"/>
                <w:spacing w:val="-2"/>
                <w:w w:val="95"/>
                <w:sz w:val="20"/>
              </w:rPr>
              <w:t>GÖREV/İHTİYAÇLAR</w:t>
            </w:r>
          </w:p>
        </w:tc>
      </w:tr>
      <w:tr w:rsidR="00DB7C7D" w14:paraId="4E969A8B" w14:textId="77777777" w:rsidTr="00427DE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589F85AB" w14:textId="77777777" w:rsidR="00DB7C7D" w:rsidRDefault="00DB7C7D" w:rsidP="0021790D">
            <w:pPr>
              <w:pStyle w:val="TableParagraph"/>
              <w:ind w:left="5" w:right="403"/>
              <w:jc w:val="center"/>
              <w:rPr>
                <w:b w:val="0"/>
                <w:color w:val="211F1F"/>
                <w:w w:val="90"/>
                <w:sz w:val="20"/>
              </w:rPr>
            </w:pPr>
          </w:p>
          <w:p w14:paraId="7AD7E6C1" w14:textId="77777777" w:rsidR="00DB7C7D" w:rsidRDefault="00DB7C7D" w:rsidP="0021790D">
            <w:pPr>
              <w:pStyle w:val="TableParagraph"/>
              <w:ind w:left="5" w:right="403"/>
              <w:jc w:val="center"/>
              <w:rPr>
                <w:b w:val="0"/>
                <w:color w:val="211F1F"/>
                <w:w w:val="90"/>
                <w:sz w:val="20"/>
              </w:rPr>
            </w:pPr>
          </w:p>
          <w:p w14:paraId="47BC810F" w14:textId="77777777" w:rsidR="00DB7C7D" w:rsidRDefault="00DB7C7D" w:rsidP="0021790D">
            <w:pPr>
              <w:pStyle w:val="TableParagraph"/>
              <w:ind w:left="5" w:right="403"/>
              <w:jc w:val="center"/>
              <w:rPr>
                <w:b w:val="0"/>
                <w:color w:val="211F1F"/>
                <w:w w:val="90"/>
                <w:sz w:val="20"/>
              </w:rPr>
            </w:pPr>
          </w:p>
          <w:p w14:paraId="25AFFB89" w14:textId="77777777" w:rsidR="00DB7C7D" w:rsidRDefault="00DB7C7D" w:rsidP="0021790D">
            <w:pPr>
              <w:pStyle w:val="TableParagraph"/>
              <w:ind w:left="5" w:right="403"/>
              <w:jc w:val="center"/>
              <w:rPr>
                <w:b w:val="0"/>
                <w:color w:val="211F1F"/>
                <w:w w:val="90"/>
                <w:sz w:val="20"/>
              </w:rPr>
            </w:pPr>
          </w:p>
          <w:p w14:paraId="6B517D80" w14:textId="77777777" w:rsidR="00DB7C7D" w:rsidRDefault="00DB7C7D" w:rsidP="0021790D">
            <w:pPr>
              <w:pStyle w:val="TableParagraph"/>
              <w:ind w:left="5" w:right="403"/>
              <w:jc w:val="center"/>
              <w:rPr>
                <w:b w:val="0"/>
                <w:color w:val="211F1F"/>
                <w:w w:val="90"/>
                <w:sz w:val="20"/>
              </w:rPr>
            </w:pPr>
          </w:p>
          <w:p w14:paraId="30488353" w14:textId="77777777" w:rsidR="00DB7C7D" w:rsidRDefault="00DB7C7D" w:rsidP="0021790D">
            <w:pPr>
              <w:pStyle w:val="TableParagraph"/>
              <w:ind w:left="5" w:right="403"/>
              <w:jc w:val="center"/>
              <w:rPr>
                <w:b w:val="0"/>
                <w:color w:val="211F1F"/>
                <w:w w:val="90"/>
                <w:sz w:val="20"/>
              </w:rPr>
            </w:pPr>
          </w:p>
          <w:p w14:paraId="68E2C950" w14:textId="77777777" w:rsidR="00DB7C7D" w:rsidRDefault="00DB7C7D" w:rsidP="0021790D">
            <w:pPr>
              <w:pStyle w:val="TableParagraph"/>
              <w:ind w:left="5" w:right="403"/>
              <w:jc w:val="center"/>
              <w:rPr>
                <w:b w:val="0"/>
                <w:color w:val="211F1F"/>
                <w:w w:val="90"/>
                <w:sz w:val="20"/>
              </w:rPr>
            </w:pPr>
          </w:p>
          <w:p w14:paraId="5F51EAD0" w14:textId="77777777" w:rsidR="00DB7C7D" w:rsidRDefault="00DB7C7D" w:rsidP="0021790D">
            <w:pPr>
              <w:pStyle w:val="TableParagraph"/>
              <w:ind w:left="5" w:right="403"/>
              <w:jc w:val="center"/>
              <w:rPr>
                <w:b w:val="0"/>
                <w:color w:val="211F1F"/>
                <w:w w:val="90"/>
                <w:sz w:val="20"/>
              </w:rPr>
            </w:pPr>
          </w:p>
          <w:p w14:paraId="64AA04DA" w14:textId="77777777" w:rsidR="00DB7C7D" w:rsidRDefault="00DB7C7D" w:rsidP="0021790D">
            <w:pPr>
              <w:pStyle w:val="TableParagraph"/>
              <w:ind w:left="5" w:right="403"/>
              <w:jc w:val="center"/>
              <w:rPr>
                <w:b w:val="0"/>
                <w:color w:val="211F1F"/>
                <w:w w:val="90"/>
                <w:sz w:val="20"/>
              </w:rPr>
            </w:pPr>
          </w:p>
          <w:p w14:paraId="6989107C" w14:textId="77777777" w:rsidR="00DB7C7D" w:rsidRDefault="00DB7C7D" w:rsidP="0021790D">
            <w:pPr>
              <w:pStyle w:val="TableParagraph"/>
              <w:ind w:left="5" w:right="403"/>
              <w:jc w:val="center"/>
              <w:rPr>
                <w:b w:val="0"/>
                <w:color w:val="211F1F"/>
                <w:w w:val="90"/>
                <w:sz w:val="20"/>
              </w:rPr>
            </w:pPr>
          </w:p>
          <w:p w14:paraId="4A4A5776" w14:textId="77777777" w:rsidR="00DB7C7D" w:rsidRDefault="00DB7C7D" w:rsidP="0021790D">
            <w:pPr>
              <w:pStyle w:val="TableParagraph"/>
              <w:ind w:left="5" w:right="403"/>
              <w:jc w:val="center"/>
              <w:rPr>
                <w:b w:val="0"/>
                <w:color w:val="211F1F"/>
                <w:w w:val="90"/>
                <w:sz w:val="20"/>
              </w:rPr>
            </w:pPr>
          </w:p>
          <w:p w14:paraId="210A31B8" w14:textId="77777777" w:rsidR="00DB7C7D" w:rsidRDefault="00DB7C7D" w:rsidP="0021790D">
            <w:pPr>
              <w:pStyle w:val="TableParagraph"/>
              <w:ind w:left="5" w:right="403"/>
              <w:rPr>
                <w:b w:val="0"/>
                <w:sz w:val="20"/>
              </w:rPr>
            </w:pPr>
            <w:r>
              <w:rPr>
                <w:b w:val="0"/>
                <w:color w:val="211F1F"/>
                <w:w w:val="90"/>
                <w:sz w:val="20"/>
              </w:rPr>
              <w:t xml:space="preserve">      Orta </w:t>
            </w:r>
            <w:r>
              <w:rPr>
                <w:b w:val="0"/>
                <w:color w:val="211F1F"/>
                <w:spacing w:val="-2"/>
                <w:w w:val="95"/>
                <w:sz w:val="20"/>
              </w:rPr>
              <w:t>Vadeli Program</w:t>
            </w:r>
          </w:p>
          <w:p w14:paraId="1F22303E" w14:textId="77777777" w:rsidR="00DB7C7D" w:rsidRDefault="00DB7C7D" w:rsidP="0021790D">
            <w:pPr>
              <w:jc w:val="center"/>
              <w:rPr>
                <w:sz w:val="2"/>
                <w:szCs w:val="2"/>
              </w:rPr>
            </w:pPr>
            <w:r>
              <w:rPr>
                <w:b w:val="0"/>
                <w:color w:val="211F1F"/>
                <w:spacing w:val="-2"/>
                <w:sz w:val="20"/>
              </w:rPr>
              <w:t>(2024-2026)</w:t>
            </w:r>
          </w:p>
        </w:tc>
        <w:tc>
          <w:tcPr>
            <w:cnfStyle w:val="000010000000" w:firstRow="0" w:lastRow="0" w:firstColumn="0" w:lastColumn="0" w:oddVBand="1" w:evenVBand="0" w:oddHBand="0" w:evenHBand="0" w:firstRowFirstColumn="0" w:firstRowLastColumn="0" w:lastRowFirstColumn="0" w:lastRowLastColumn="0"/>
            <w:tcW w:w="3549" w:type="dxa"/>
          </w:tcPr>
          <w:p w14:paraId="7DA1908A" w14:textId="77777777" w:rsidR="00DB7C7D" w:rsidRDefault="00DB7C7D" w:rsidP="0021790D">
            <w:pPr>
              <w:pStyle w:val="TableParagraph"/>
              <w:spacing w:line="217" w:lineRule="exact"/>
              <w:ind w:left="105"/>
              <w:rPr>
                <w:sz w:val="20"/>
              </w:rPr>
            </w:pPr>
            <w:r>
              <w:rPr>
                <w:color w:val="211F1F"/>
                <w:w w:val="90"/>
                <w:sz w:val="20"/>
              </w:rPr>
              <w:t>Ödemeler</w:t>
            </w:r>
            <w:r>
              <w:rPr>
                <w:color w:val="211F1F"/>
                <w:spacing w:val="2"/>
                <w:sz w:val="20"/>
              </w:rPr>
              <w:t xml:space="preserve"> </w:t>
            </w:r>
            <w:r>
              <w:rPr>
                <w:color w:val="211F1F"/>
                <w:spacing w:val="-2"/>
                <w:w w:val="95"/>
                <w:sz w:val="20"/>
              </w:rPr>
              <w:t>Dengesi</w:t>
            </w:r>
          </w:p>
        </w:tc>
        <w:tc>
          <w:tcPr>
            <w:cnfStyle w:val="000100000000" w:firstRow="0" w:lastRow="0" w:firstColumn="0" w:lastColumn="1" w:oddVBand="0" w:evenVBand="0" w:oddHBand="0" w:evenHBand="0" w:firstRowFirstColumn="0" w:firstRowLastColumn="0" w:lastRowFirstColumn="0" w:lastRowLastColumn="0"/>
            <w:tcW w:w="3118" w:type="dxa"/>
          </w:tcPr>
          <w:p w14:paraId="3A32EC0E" w14:textId="77777777" w:rsidR="00DB7C7D" w:rsidRDefault="00DB7C7D" w:rsidP="0021790D">
            <w:pPr>
              <w:pStyle w:val="TableParagraph"/>
              <w:spacing w:line="217" w:lineRule="exact"/>
              <w:ind w:left="105"/>
              <w:rPr>
                <w:sz w:val="20"/>
              </w:rPr>
            </w:pPr>
            <w:r>
              <w:rPr>
                <w:color w:val="211F1F"/>
                <w:w w:val="90"/>
                <w:sz w:val="20"/>
              </w:rPr>
              <w:t>1</w:t>
            </w:r>
            <w:r>
              <w:rPr>
                <w:color w:val="211F1F"/>
                <w:spacing w:val="-4"/>
                <w:w w:val="90"/>
                <w:sz w:val="20"/>
              </w:rPr>
              <w:t xml:space="preserve"> </w:t>
            </w:r>
            <w:r>
              <w:rPr>
                <w:color w:val="211F1F"/>
                <w:spacing w:val="-2"/>
                <w:sz w:val="20"/>
              </w:rPr>
              <w:t>Tedbir</w:t>
            </w:r>
          </w:p>
        </w:tc>
      </w:tr>
      <w:tr w:rsidR="00DB7C7D" w14:paraId="6AF5BBD2" w14:textId="77777777" w:rsidTr="00427DED">
        <w:trPr>
          <w:trHeight w:val="371"/>
        </w:trPr>
        <w:tc>
          <w:tcPr>
            <w:cnfStyle w:val="001000000000" w:firstRow="0" w:lastRow="0" w:firstColumn="1" w:lastColumn="0" w:oddVBand="0" w:evenVBand="0" w:oddHBand="0" w:evenHBand="0" w:firstRowFirstColumn="0" w:firstRowLastColumn="0" w:lastRowFirstColumn="0" w:lastRowLastColumn="0"/>
            <w:tcW w:w="2410" w:type="dxa"/>
            <w:vMerge/>
          </w:tcPr>
          <w:p w14:paraId="02B3AEF3"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424B5BB2" w14:textId="77777777" w:rsidR="00DB7C7D" w:rsidRDefault="00DB7C7D" w:rsidP="0021790D">
            <w:pPr>
              <w:pStyle w:val="TableParagraph"/>
              <w:spacing w:before="87"/>
              <w:ind w:left="105"/>
              <w:rPr>
                <w:sz w:val="20"/>
              </w:rPr>
            </w:pPr>
            <w:r>
              <w:rPr>
                <w:color w:val="211F1F"/>
                <w:w w:val="90"/>
                <w:sz w:val="20"/>
              </w:rPr>
              <w:t>Finansal</w:t>
            </w:r>
            <w:r>
              <w:rPr>
                <w:color w:val="211F1F"/>
                <w:spacing w:val="-7"/>
                <w:w w:val="90"/>
                <w:sz w:val="20"/>
              </w:rPr>
              <w:t xml:space="preserve"> </w:t>
            </w:r>
            <w:r>
              <w:rPr>
                <w:color w:val="211F1F"/>
                <w:spacing w:val="-2"/>
                <w:w w:val="95"/>
                <w:sz w:val="20"/>
              </w:rPr>
              <w:t>İstikrar</w:t>
            </w:r>
          </w:p>
        </w:tc>
        <w:tc>
          <w:tcPr>
            <w:cnfStyle w:val="000100000000" w:firstRow="0" w:lastRow="0" w:firstColumn="0" w:lastColumn="1" w:oddVBand="0" w:evenVBand="0" w:oddHBand="0" w:evenHBand="0" w:firstRowFirstColumn="0" w:firstRowLastColumn="0" w:lastRowFirstColumn="0" w:lastRowLastColumn="0"/>
            <w:tcW w:w="3118" w:type="dxa"/>
          </w:tcPr>
          <w:p w14:paraId="60099714" w14:textId="77777777" w:rsidR="00DB7C7D" w:rsidRDefault="00DB7C7D" w:rsidP="0021790D">
            <w:pPr>
              <w:pStyle w:val="TableParagraph"/>
              <w:spacing w:before="87"/>
              <w:ind w:left="105"/>
              <w:rPr>
                <w:sz w:val="20"/>
              </w:rPr>
            </w:pPr>
            <w:r>
              <w:rPr>
                <w:color w:val="211F1F"/>
                <w:w w:val="90"/>
                <w:sz w:val="20"/>
              </w:rPr>
              <w:t>1</w:t>
            </w:r>
            <w:r>
              <w:rPr>
                <w:color w:val="211F1F"/>
                <w:spacing w:val="-4"/>
                <w:w w:val="90"/>
                <w:sz w:val="20"/>
              </w:rPr>
              <w:t xml:space="preserve"> </w:t>
            </w:r>
            <w:r>
              <w:rPr>
                <w:color w:val="211F1F"/>
                <w:spacing w:val="-2"/>
                <w:sz w:val="20"/>
              </w:rPr>
              <w:t>Tedbir</w:t>
            </w:r>
          </w:p>
        </w:tc>
      </w:tr>
      <w:tr w:rsidR="00DB7C7D" w14:paraId="00432696" w14:textId="77777777" w:rsidTr="00427DE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410" w:type="dxa"/>
            <w:vMerge/>
          </w:tcPr>
          <w:p w14:paraId="70335428"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7C307FE2" w14:textId="77777777" w:rsidR="00DB7C7D" w:rsidRDefault="00DB7C7D" w:rsidP="0021790D">
            <w:pPr>
              <w:pStyle w:val="TableParagraph"/>
              <w:spacing w:before="44"/>
              <w:ind w:left="105"/>
              <w:rPr>
                <w:sz w:val="20"/>
              </w:rPr>
            </w:pPr>
            <w:r>
              <w:rPr>
                <w:color w:val="211F1F"/>
                <w:w w:val="85"/>
                <w:sz w:val="20"/>
              </w:rPr>
              <w:t>Afet</w:t>
            </w:r>
            <w:r>
              <w:rPr>
                <w:color w:val="211F1F"/>
                <w:sz w:val="20"/>
              </w:rPr>
              <w:t xml:space="preserve"> </w:t>
            </w:r>
            <w:r>
              <w:rPr>
                <w:color w:val="211F1F"/>
                <w:spacing w:val="-2"/>
                <w:w w:val="95"/>
                <w:sz w:val="20"/>
              </w:rPr>
              <w:t>Yönetimi</w:t>
            </w:r>
          </w:p>
        </w:tc>
        <w:tc>
          <w:tcPr>
            <w:cnfStyle w:val="000100000000" w:firstRow="0" w:lastRow="0" w:firstColumn="0" w:lastColumn="1" w:oddVBand="0" w:evenVBand="0" w:oddHBand="0" w:evenHBand="0" w:firstRowFirstColumn="0" w:firstRowLastColumn="0" w:lastRowFirstColumn="0" w:lastRowLastColumn="0"/>
            <w:tcW w:w="3118" w:type="dxa"/>
          </w:tcPr>
          <w:p w14:paraId="6BA6FCF5" w14:textId="77777777" w:rsidR="00DB7C7D" w:rsidRDefault="00DB7C7D" w:rsidP="0021790D">
            <w:pPr>
              <w:pStyle w:val="TableParagraph"/>
              <w:spacing w:before="44"/>
              <w:ind w:left="105"/>
              <w:rPr>
                <w:sz w:val="20"/>
              </w:rPr>
            </w:pPr>
            <w:r>
              <w:rPr>
                <w:color w:val="211F1F"/>
                <w:w w:val="90"/>
                <w:sz w:val="20"/>
              </w:rPr>
              <w:t>1</w:t>
            </w:r>
            <w:r>
              <w:rPr>
                <w:color w:val="211F1F"/>
                <w:spacing w:val="-4"/>
                <w:w w:val="90"/>
                <w:sz w:val="20"/>
              </w:rPr>
              <w:t xml:space="preserve"> </w:t>
            </w:r>
            <w:r>
              <w:rPr>
                <w:color w:val="211F1F"/>
                <w:spacing w:val="-2"/>
                <w:sz w:val="20"/>
              </w:rPr>
              <w:t>Tedbir</w:t>
            </w:r>
          </w:p>
        </w:tc>
      </w:tr>
      <w:tr w:rsidR="00DB7C7D" w14:paraId="01DB5863" w14:textId="77777777" w:rsidTr="00427DED">
        <w:trPr>
          <w:trHeight w:val="424"/>
        </w:trPr>
        <w:tc>
          <w:tcPr>
            <w:cnfStyle w:val="001000000000" w:firstRow="0" w:lastRow="0" w:firstColumn="1" w:lastColumn="0" w:oddVBand="0" w:evenVBand="0" w:oddHBand="0" w:evenHBand="0" w:firstRowFirstColumn="0" w:firstRowLastColumn="0" w:lastRowFirstColumn="0" w:lastRowLastColumn="0"/>
            <w:tcW w:w="2410" w:type="dxa"/>
            <w:vMerge/>
          </w:tcPr>
          <w:p w14:paraId="2B2C0B68"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53BE5020" w14:textId="77777777" w:rsidR="00DB7C7D" w:rsidRDefault="00DB7C7D" w:rsidP="0021790D">
            <w:pPr>
              <w:pStyle w:val="TableParagraph"/>
              <w:spacing w:before="92"/>
              <w:ind w:left="105"/>
              <w:rPr>
                <w:sz w:val="20"/>
              </w:rPr>
            </w:pPr>
            <w:r>
              <w:rPr>
                <w:color w:val="211F1F"/>
                <w:w w:val="90"/>
                <w:sz w:val="20"/>
              </w:rPr>
              <w:t>Dijital</w:t>
            </w:r>
            <w:r>
              <w:rPr>
                <w:color w:val="211F1F"/>
                <w:sz w:val="20"/>
              </w:rPr>
              <w:t xml:space="preserve"> </w:t>
            </w:r>
            <w:r>
              <w:rPr>
                <w:color w:val="211F1F"/>
                <w:spacing w:val="-2"/>
                <w:sz w:val="20"/>
              </w:rPr>
              <w:t>Dönüşüm</w:t>
            </w:r>
          </w:p>
        </w:tc>
        <w:tc>
          <w:tcPr>
            <w:cnfStyle w:val="000100000000" w:firstRow="0" w:lastRow="0" w:firstColumn="0" w:lastColumn="1" w:oddVBand="0" w:evenVBand="0" w:oddHBand="0" w:evenHBand="0" w:firstRowFirstColumn="0" w:firstRowLastColumn="0" w:lastRowFirstColumn="0" w:lastRowLastColumn="0"/>
            <w:tcW w:w="3118" w:type="dxa"/>
          </w:tcPr>
          <w:p w14:paraId="4714BE75" w14:textId="77777777" w:rsidR="00DB7C7D" w:rsidRDefault="00DB7C7D" w:rsidP="0021790D">
            <w:pPr>
              <w:pStyle w:val="TableParagraph"/>
              <w:spacing w:before="92"/>
              <w:ind w:left="105"/>
              <w:rPr>
                <w:sz w:val="20"/>
              </w:rPr>
            </w:pPr>
            <w:r>
              <w:rPr>
                <w:color w:val="211F1F"/>
                <w:w w:val="90"/>
                <w:sz w:val="20"/>
              </w:rPr>
              <w:t>4</w:t>
            </w:r>
            <w:r>
              <w:rPr>
                <w:color w:val="211F1F"/>
                <w:spacing w:val="-4"/>
                <w:w w:val="90"/>
                <w:sz w:val="20"/>
              </w:rPr>
              <w:t xml:space="preserve"> </w:t>
            </w:r>
            <w:r>
              <w:rPr>
                <w:color w:val="211F1F"/>
                <w:spacing w:val="-2"/>
                <w:sz w:val="20"/>
              </w:rPr>
              <w:t>Tedbir</w:t>
            </w:r>
          </w:p>
        </w:tc>
      </w:tr>
      <w:tr w:rsidR="00DB7C7D" w14:paraId="620F2D3E" w14:textId="77777777" w:rsidTr="00427DE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410" w:type="dxa"/>
            <w:vMerge/>
          </w:tcPr>
          <w:p w14:paraId="56DA8530"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18345743" w14:textId="77777777" w:rsidR="00DB7C7D" w:rsidRDefault="00DB7C7D" w:rsidP="0021790D">
            <w:pPr>
              <w:pStyle w:val="TableParagraph"/>
              <w:spacing w:before="92"/>
              <w:ind w:left="105"/>
              <w:rPr>
                <w:sz w:val="20"/>
              </w:rPr>
            </w:pPr>
            <w:r>
              <w:rPr>
                <w:color w:val="211F1F"/>
                <w:w w:val="90"/>
                <w:sz w:val="20"/>
              </w:rPr>
              <w:t>Hizmet</w:t>
            </w:r>
            <w:r>
              <w:rPr>
                <w:color w:val="211F1F"/>
                <w:spacing w:val="7"/>
                <w:sz w:val="20"/>
              </w:rPr>
              <w:t xml:space="preserve"> </w:t>
            </w:r>
            <w:r>
              <w:rPr>
                <w:color w:val="211F1F"/>
                <w:w w:val="90"/>
                <w:sz w:val="20"/>
              </w:rPr>
              <w:t>İhracatının</w:t>
            </w:r>
            <w:r>
              <w:rPr>
                <w:color w:val="211F1F"/>
                <w:spacing w:val="7"/>
                <w:sz w:val="20"/>
              </w:rPr>
              <w:t xml:space="preserve"> </w:t>
            </w:r>
            <w:r>
              <w:rPr>
                <w:color w:val="211F1F"/>
                <w:spacing w:val="-2"/>
                <w:w w:val="90"/>
                <w:sz w:val="20"/>
              </w:rPr>
              <w:t>Desteklenmesi</w:t>
            </w:r>
          </w:p>
        </w:tc>
        <w:tc>
          <w:tcPr>
            <w:cnfStyle w:val="000100000000" w:firstRow="0" w:lastRow="0" w:firstColumn="0" w:lastColumn="1" w:oddVBand="0" w:evenVBand="0" w:oddHBand="0" w:evenHBand="0" w:firstRowFirstColumn="0" w:firstRowLastColumn="0" w:lastRowFirstColumn="0" w:lastRowLastColumn="0"/>
            <w:tcW w:w="3118" w:type="dxa"/>
          </w:tcPr>
          <w:p w14:paraId="2B046122" w14:textId="77777777" w:rsidR="00DB7C7D" w:rsidRDefault="00DB7C7D" w:rsidP="0021790D">
            <w:pPr>
              <w:pStyle w:val="TableParagraph"/>
              <w:spacing w:before="92"/>
              <w:ind w:left="105"/>
              <w:rPr>
                <w:sz w:val="20"/>
              </w:rPr>
            </w:pPr>
            <w:r>
              <w:rPr>
                <w:color w:val="211F1F"/>
                <w:w w:val="90"/>
                <w:sz w:val="20"/>
              </w:rPr>
              <w:t>1</w:t>
            </w:r>
            <w:r>
              <w:rPr>
                <w:color w:val="211F1F"/>
                <w:spacing w:val="-4"/>
                <w:w w:val="90"/>
                <w:sz w:val="20"/>
              </w:rPr>
              <w:t xml:space="preserve"> </w:t>
            </w:r>
            <w:r>
              <w:rPr>
                <w:color w:val="211F1F"/>
                <w:spacing w:val="-2"/>
                <w:sz w:val="20"/>
              </w:rPr>
              <w:t>Tedbir</w:t>
            </w:r>
          </w:p>
        </w:tc>
      </w:tr>
      <w:tr w:rsidR="00DB7C7D" w14:paraId="64444B3A" w14:textId="77777777" w:rsidTr="00427DED">
        <w:trPr>
          <w:trHeight w:val="781"/>
        </w:trPr>
        <w:tc>
          <w:tcPr>
            <w:cnfStyle w:val="001000000000" w:firstRow="0" w:lastRow="0" w:firstColumn="1" w:lastColumn="0" w:oddVBand="0" w:evenVBand="0" w:oddHBand="0" w:evenHBand="0" w:firstRowFirstColumn="0" w:firstRowLastColumn="0" w:lastRowFirstColumn="0" w:lastRowLastColumn="0"/>
            <w:tcW w:w="2410" w:type="dxa"/>
            <w:vMerge/>
          </w:tcPr>
          <w:p w14:paraId="7B477FD5"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01000632" w14:textId="77777777" w:rsidR="00DB7C7D" w:rsidRDefault="00DB7C7D" w:rsidP="0021790D">
            <w:pPr>
              <w:pStyle w:val="TableParagraph"/>
              <w:spacing w:before="98" w:line="229" w:lineRule="exact"/>
              <w:ind w:left="105"/>
              <w:rPr>
                <w:sz w:val="20"/>
              </w:rPr>
            </w:pPr>
            <w:r>
              <w:rPr>
                <w:color w:val="211F1F"/>
                <w:w w:val="90"/>
                <w:sz w:val="20"/>
              </w:rPr>
              <w:t>Ne</w:t>
            </w:r>
            <w:r>
              <w:rPr>
                <w:color w:val="211F1F"/>
                <w:sz w:val="20"/>
              </w:rPr>
              <w:t xml:space="preserve"> </w:t>
            </w:r>
            <w:r>
              <w:rPr>
                <w:color w:val="211F1F"/>
                <w:w w:val="90"/>
                <w:sz w:val="20"/>
              </w:rPr>
              <w:t>Eğitimde</w:t>
            </w:r>
            <w:r>
              <w:rPr>
                <w:color w:val="211F1F"/>
                <w:spacing w:val="4"/>
                <w:sz w:val="20"/>
              </w:rPr>
              <w:t xml:space="preserve"> </w:t>
            </w:r>
            <w:r>
              <w:rPr>
                <w:color w:val="211F1F"/>
                <w:w w:val="90"/>
                <w:sz w:val="20"/>
              </w:rPr>
              <w:t>Ne</w:t>
            </w:r>
            <w:r>
              <w:rPr>
                <w:color w:val="211F1F"/>
                <w:sz w:val="20"/>
              </w:rPr>
              <w:t xml:space="preserve"> </w:t>
            </w:r>
            <w:r>
              <w:rPr>
                <w:color w:val="211F1F"/>
                <w:w w:val="90"/>
                <w:sz w:val="20"/>
              </w:rPr>
              <w:t>İstihdamda</w:t>
            </w:r>
            <w:r>
              <w:rPr>
                <w:color w:val="211F1F"/>
                <w:spacing w:val="7"/>
                <w:sz w:val="20"/>
              </w:rPr>
              <w:t xml:space="preserve"> </w:t>
            </w:r>
            <w:r>
              <w:rPr>
                <w:color w:val="211F1F"/>
                <w:spacing w:val="-4"/>
                <w:w w:val="90"/>
                <w:sz w:val="20"/>
              </w:rPr>
              <w:t>Olan</w:t>
            </w:r>
          </w:p>
          <w:p w14:paraId="78FA4A5B" w14:textId="77777777" w:rsidR="00DB7C7D" w:rsidRDefault="00DB7C7D" w:rsidP="0021790D">
            <w:pPr>
              <w:pStyle w:val="TableParagraph"/>
              <w:spacing w:line="230" w:lineRule="exact"/>
              <w:ind w:left="105"/>
              <w:rPr>
                <w:sz w:val="20"/>
              </w:rPr>
            </w:pPr>
            <w:r>
              <w:rPr>
                <w:color w:val="211F1F"/>
                <w:w w:val="90"/>
                <w:sz w:val="20"/>
              </w:rPr>
              <w:t>Gençlerin</w:t>
            </w:r>
            <w:r>
              <w:rPr>
                <w:color w:val="211F1F"/>
                <w:spacing w:val="-7"/>
                <w:w w:val="90"/>
                <w:sz w:val="20"/>
              </w:rPr>
              <w:t xml:space="preserve"> </w:t>
            </w:r>
            <w:r>
              <w:rPr>
                <w:color w:val="211F1F"/>
                <w:w w:val="90"/>
                <w:sz w:val="20"/>
              </w:rPr>
              <w:t>veKadınların</w:t>
            </w:r>
            <w:r>
              <w:rPr>
                <w:color w:val="211F1F"/>
                <w:spacing w:val="-8"/>
                <w:w w:val="90"/>
                <w:sz w:val="20"/>
              </w:rPr>
              <w:t xml:space="preserve"> </w:t>
            </w:r>
            <w:r>
              <w:rPr>
                <w:color w:val="211F1F"/>
                <w:w w:val="90"/>
                <w:sz w:val="20"/>
              </w:rPr>
              <w:t>Eğitime</w:t>
            </w:r>
            <w:r>
              <w:rPr>
                <w:color w:val="211F1F"/>
                <w:spacing w:val="-7"/>
                <w:w w:val="90"/>
                <w:sz w:val="20"/>
              </w:rPr>
              <w:t xml:space="preserve"> </w:t>
            </w:r>
            <w:r>
              <w:rPr>
                <w:color w:val="211F1F"/>
                <w:w w:val="90"/>
                <w:sz w:val="20"/>
              </w:rPr>
              <w:t xml:space="preserve">ve </w:t>
            </w:r>
            <w:r>
              <w:rPr>
                <w:color w:val="211F1F"/>
                <w:sz w:val="20"/>
              </w:rPr>
              <w:t>İstihdama</w:t>
            </w:r>
            <w:r>
              <w:rPr>
                <w:color w:val="211F1F"/>
                <w:spacing w:val="-9"/>
                <w:sz w:val="20"/>
              </w:rPr>
              <w:t xml:space="preserve"> </w:t>
            </w:r>
            <w:r>
              <w:rPr>
                <w:color w:val="211F1F"/>
                <w:sz w:val="20"/>
              </w:rPr>
              <w:t>Katılımı</w:t>
            </w:r>
          </w:p>
        </w:tc>
        <w:tc>
          <w:tcPr>
            <w:cnfStyle w:val="000100000000" w:firstRow="0" w:lastRow="0" w:firstColumn="0" w:lastColumn="1" w:oddVBand="0" w:evenVBand="0" w:oddHBand="0" w:evenHBand="0" w:firstRowFirstColumn="0" w:firstRowLastColumn="0" w:lastRowFirstColumn="0" w:lastRowLastColumn="0"/>
            <w:tcW w:w="3118" w:type="dxa"/>
          </w:tcPr>
          <w:p w14:paraId="35038CFB" w14:textId="77777777" w:rsidR="00DB7C7D" w:rsidRDefault="00DB7C7D" w:rsidP="0021790D">
            <w:pPr>
              <w:pStyle w:val="TableParagraph"/>
              <w:spacing w:before="98"/>
              <w:ind w:left="105"/>
              <w:rPr>
                <w:sz w:val="20"/>
              </w:rPr>
            </w:pPr>
            <w:r>
              <w:rPr>
                <w:color w:val="211F1F"/>
                <w:w w:val="90"/>
                <w:sz w:val="20"/>
              </w:rPr>
              <w:t>3</w:t>
            </w:r>
            <w:r>
              <w:rPr>
                <w:color w:val="211F1F"/>
                <w:spacing w:val="-4"/>
                <w:w w:val="90"/>
                <w:sz w:val="20"/>
              </w:rPr>
              <w:t xml:space="preserve"> </w:t>
            </w:r>
            <w:r>
              <w:rPr>
                <w:color w:val="211F1F"/>
                <w:spacing w:val="-2"/>
                <w:sz w:val="20"/>
              </w:rPr>
              <w:t>Tedbir</w:t>
            </w:r>
          </w:p>
        </w:tc>
      </w:tr>
      <w:tr w:rsidR="00DB7C7D" w14:paraId="681E0B4A" w14:textId="77777777" w:rsidTr="00427DE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410" w:type="dxa"/>
            <w:vMerge/>
          </w:tcPr>
          <w:p w14:paraId="2B06EC4E"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43A425F5" w14:textId="77777777" w:rsidR="00DB7C7D" w:rsidRDefault="00DB7C7D" w:rsidP="0021790D">
            <w:pPr>
              <w:pStyle w:val="TableParagraph"/>
              <w:spacing w:line="210" w:lineRule="exact"/>
              <w:ind w:left="105"/>
              <w:rPr>
                <w:sz w:val="20"/>
              </w:rPr>
            </w:pPr>
            <w:r>
              <w:rPr>
                <w:color w:val="211F1F"/>
                <w:w w:val="90"/>
                <w:sz w:val="20"/>
              </w:rPr>
              <w:t>Yükseköğretimde</w:t>
            </w:r>
            <w:r>
              <w:rPr>
                <w:color w:val="211F1F"/>
                <w:spacing w:val="-4"/>
                <w:w w:val="90"/>
                <w:sz w:val="20"/>
              </w:rPr>
              <w:t xml:space="preserve"> </w:t>
            </w:r>
            <w:r>
              <w:rPr>
                <w:color w:val="211F1F"/>
                <w:w w:val="90"/>
                <w:sz w:val="20"/>
              </w:rPr>
              <w:t>ve</w:t>
            </w:r>
            <w:r>
              <w:rPr>
                <w:color w:val="211F1F"/>
                <w:spacing w:val="-4"/>
                <w:w w:val="90"/>
                <w:sz w:val="20"/>
              </w:rPr>
              <w:t xml:space="preserve"> </w:t>
            </w:r>
            <w:r>
              <w:rPr>
                <w:color w:val="211F1F"/>
                <w:w w:val="90"/>
                <w:sz w:val="20"/>
              </w:rPr>
              <w:t>Meslekî</w:t>
            </w:r>
            <w:r>
              <w:rPr>
                <w:color w:val="211F1F"/>
                <w:spacing w:val="-6"/>
                <w:w w:val="90"/>
                <w:sz w:val="20"/>
              </w:rPr>
              <w:t xml:space="preserve"> </w:t>
            </w:r>
            <w:r>
              <w:rPr>
                <w:color w:val="211F1F"/>
                <w:w w:val="90"/>
                <w:sz w:val="20"/>
              </w:rPr>
              <w:t>ve</w:t>
            </w:r>
            <w:r>
              <w:rPr>
                <w:color w:val="211F1F"/>
                <w:spacing w:val="-4"/>
                <w:w w:val="90"/>
                <w:sz w:val="20"/>
              </w:rPr>
              <w:t xml:space="preserve"> </w:t>
            </w:r>
            <w:r>
              <w:rPr>
                <w:color w:val="211F1F"/>
                <w:spacing w:val="-2"/>
                <w:w w:val="90"/>
                <w:sz w:val="20"/>
              </w:rPr>
              <w:t>Teknik</w:t>
            </w:r>
          </w:p>
          <w:p w14:paraId="0B50F5A2" w14:textId="77777777" w:rsidR="00DB7C7D" w:rsidRDefault="00DB7C7D" w:rsidP="0021790D">
            <w:pPr>
              <w:pStyle w:val="TableParagraph"/>
              <w:spacing w:line="211" w:lineRule="exact"/>
              <w:ind w:left="105"/>
              <w:rPr>
                <w:sz w:val="20"/>
              </w:rPr>
            </w:pPr>
            <w:r>
              <w:rPr>
                <w:color w:val="211F1F"/>
                <w:w w:val="90"/>
                <w:sz w:val="20"/>
              </w:rPr>
              <w:t>EğitimdeÖzel</w:t>
            </w:r>
            <w:r>
              <w:rPr>
                <w:color w:val="211F1F"/>
                <w:spacing w:val="18"/>
                <w:sz w:val="20"/>
              </w:rPr>
              <w:t xml:space="preserve"> </w:t>
            </w:r>
            <w:r>
              <w:rPr>
                <w:color w:val="211F1F"/>
                <w:w w:val="90"/>
                <w:sz w:val="20"/>
              </w:rPr>
              <w:t>Sektör</w:t>
            </w:r>
            <w:r>
              <w:rPr>
                <w:color w:val="211F1F"/>
                <w:spacing w:val="12"/>
                <w:sz w:val="20"/>
              </w:rPr>
              <w:t xml:space="preserve"> </w:t>
            </w:r>
            <w:r>
              <w:rPr>
                <w:color w:val="211F1F"/>
                <w:w w:val="90"/>
                <w:sz w:val="20"/>
              </w:rPr>
              <w:t>Odaklı</w:t>
            </w:r>
            <w:r>
              <w:rPr>
                <w:color w:val="211F1F"/>
                <w:spacing w:val="8"/>
                <w:sz w:val="20"/>
              </w:rPr>
              <w:t xml:space="preserve"> </w:t>
            </w:r>
            <w:r>
              <w:rPr>
                <w:color w:val="211F1F"/>
                <w:spacing w:val="-2"/>
                <w:w w:val="90"/>
                <w:sz w:val="20"/>
              </w:rPr>
              <w:t>Dönüşüm</w:t>
            </w:r>
          </w:p>
        </w:tc>
        <w:tc>
          <w:tcPr>
            <w:cnfStyle w:val="000100000000" w:firstRow="0" w:lastRow="0" w:firstColumn="0" w:lastColumn="1" w:oddVBand="0" w:evenVBand="0" w:oddHBand="0" w:evenHBand="0" w:firstRowFirstColumn="0" w:firstRowLastColumn="0" w:lastRowFirstColumn="0" w:lastRowLastColumn="0"/>
            <w:tcW w:w="3118" w:type="dxa"/>
          </w:tcPr>
          <w:p w14:paraId="3BEC0239" w14:textId="77777777" w:rsidR="00DB7C7D" w:rsidRDefault="00DB7C7D" w:rsidP="0021790D">
            <w:pPr>
              <w:pStyle w:val="TableParagraph"/>
              <w:spacing w:line="225" w:lineRule="exact"/>
              <w:ind w:left="105"/>
              <w:rPr>
                <w:sz w:val="20"/>
              </w:rPr>
            </w:pPr>
            <w:r>
              <w:rPr>
                <w:color w:val="211F1F"/>
                <w:w w:val="90"/>
                <w:sz w:val="20"/>
              </w:rPr>
              <w:t>2</w:t>
            </w:r>
            <w:r>
              <w:rPr>
                <w:color w:val="211F1F"/>
                <w:spacing w:val="-4"/>
                <w:w w:val="90"/>
                <w:sz w:val="20"/>
              </w:rPr>
              <w:t xml:space="preserve"> </w:t>
            </w:r>
            <w:r>
              <w:rPr>
                <w:color w:val="211F1F"/>
                <w:spacing w:val="-2"/>
                <w:sz w:val="20"/>
              </w:rPr>
              <w:t>Tedbir</w:t>
            </w:r>
          </w:p>
        </w:tc>
      </w:tr>
      <w:tr w:rsidR="00DB7C7D" w14:paraId="002BE1AA" w14:textId="77777777" w:rsidTr="00427DED">
        <w:trPr>
          <w:trHeight w:val="467"/>
        </w:trPr>
        <w:tc>
          <w:tcPr>
            <w:cnfStyle w:val="001000000000" w:firstRow="0" w:lastRow="0" w:firstColumn="1" w:lastColumn="0" w:oddVBand="0" w:evenVBand="0" w:oddHBand="0" w:evenHBand="0" w:firstRowFirstColumn="0" w:firstRowLastColumn="0" w:lastRowFirstColumn="0" w:lastRowLastColumn="0"/>
            <w:tcW w:w="2410" w:type="dxa"/>
            <w:vMerge/>
          </w:tcPr>
          <w:p w14:paraId="63A3F3C4"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23CB96E6" w14:textId="77777777" w:rsidR="00DB7C7D" w:rsidRDefault="00DB7C7D" w:rsidP="0021790D">
            <w:pPr>
              <w:pStyle w:val="TableParagraph"/>
              <w:spacing w:line="222" w:lineRule="exact"/>
              <w:ind w:left="105"/>
              <w:rPr>
                <w:sz w:val="20"/>
              </w:rPr>
            </w:pPr>
            <w:r>
              <w:rPr>
                <w:color w:val="211F1F"/>
                <w:w w:val="90"/>
                <w:sz w:val="20"/>
              </w:rPr>
              <w:t>Kamu</w:t>
            </w:r>
            <w:r>
              <w:rPr>
                <w:color w:val="211F1F"/>
                <w:sz w:val="20"/>
              </w:rPr>
              <w:t xml:space="preserve"> </w:t>
            </w:r>
            <w:r>
              <w:rPr>
                <w:color w:val="211F1F"/>
                <w:w w:val="90"/>
                <w:sz w:val="20"/>
              </w:rPr>
              <w:t>Cari</w:t>
            </w:r>
            <w:r>
              <w:rPr>
                <w:color w:val="211F1F"/>
                <w:spacing w:val="6"/>
                <w:sz w:val="20"/>
              </w:rPr>
              <w:t xml:space="preserve"> </w:t>
            </w:r>
            <w:r>
              <w:rPr>
                <w:color w:val="211F1F"/>
                <w:spacing w:val="-2"/>
                <w:w w:val="90"/>
                <w:sz w:val="20"/>
              </w:rPr>
              <w:t>Harcamalarında</w:t>
            </w:r>
          </w:p>
          <w:p w14:paraId="5468B039" w14:textId="77777777" w:rsidR="00DB7C7D" w:rsidRDefault="00DB7C7D" w:rsidP="0021790D">
            <w:pPr>
              <w:pStyle w:val="TableParagraph"/>
              <w:spacing w:before="15" w:line="211" w:lineRule="exact"/>
              <w:ind w:left="105"/>
              <w:rPr>
                <w:sz w:val="20"/>
              </w:rPr>
            </w:pPr>
            <w:r>
              <w:rPr>
                <w:color w:val="211F1F"/>
                <w:spacing w:val="-2"/>
                <w:sz w:val="20"/>
              </w:rPr>
              <w:t>Rasyonelleşme</w:t>
            </w:r>
          </w:p>
        </w:tc>
        <w:tc>
          <w:tcPr>
            <w:cnfStyle w:val="000100000000" w:firstRow="0" w:lastRow="0" w:firstColumn="0" w:lastColumn="1" w:oddVBand="0" w:evenVBand="0" w:oddHBand="0" w:evenHBand="0" w:firstRowFirstColumn="0" w:firstRowLastColumn="0" w:lastRowFirstColumn="0" w:lastRowLastColumn="0"/>
            <w:tcW w:w="3118" w:type="dxa"/>
          </w:tcPr>
          <w:p w14:paraId="4F3D5D2A" w14:textId="77777777" w:rsidR="00DB7C7D" w:rsidRDefault="00DB7C7D" w:rsidP="0021790D">
            <w:pPr>
              <w:pStyle w:val="TableParagraph"/>
              <w:spacing w:line="222" w:lineRule="exact"/>
              <w:ind w:left="105"/>
              <w:rPr>
                <w:sz w:val="20"/>
              </w:rPr>
            </w:pPr>
            <w:r>
              <w:rPr>
                <w:color w:val="211F1F"/>
                <w:w w:val="90"/>
                <w:sz w:val="20"/>
              </w:rPr>
              <w:t>2</w:t>
            </w:r>
            <w:r>
              <w:rPr>
                <w:color w:val="211F1F"/>
                <w:spacing w:val="-4"/>
                <w:w w:val="90"/>
                <w:sz w:val="20"/>
              </w:rPr>
              <w:t xml:space="preserve"> </w:t>
            </w:r>
            <w:r>
              <w:rPr>
                <w:color w:val="211F1F"/>
                <w:spacing w:val="-2"/>
                <w:sz w:val="20"/>
              </w:rPr>
              <w:t>Tedbir</w:t>
            </w:r>
          </w:p>
        </w:tc>
      </w:tr>
      <w:tr w:rsidR="00DB7C7D" w14:paraId="395FC6C3" w14:textId="77777777" w:rsidTr="00427DE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10" w:type="dxa"/>
            <w:vMerge/>
          </w:tcPr>
          <w:p w14:paraId="2E7CDC39"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071949A8" w14:textId="77777777" w:rsidR="00DB7C7D" w:rsidRDefault="00DB7C7D" w:rsidP="0021790D">
            <w:pPr>
              <w:pStyle w:val="TableParagraph"/>
              <w:spacing w:line="222" w:lineRule="exact"/>
              <w:ind w:left="105"/>
              <w:rPr>
                <w:sz w:val="20"/>
              </w:rPr>
            </w:pPr>
            <w:r>
              <w:rPr>
                <w:color w:val="211F1F"/>
                <w:w w:val="90"/>
                <w:sz w:val="20"/>
              </w:rPr>
              <w:t>Afetlere</w:t>
            </w:r>
            <w:r>
              <w:rPr>
                <w:color w:val="211F1F"/>
                <w:spacing w:val="-5"/>
                <w:w w:val="90"/>
                <w:sz w:val="20"/>
              </w:rPr>
              <w:t xml:space="preserve"> </w:t>
            </w:r>
            <w:r>
              <w:rPr>
                <w:color w:val="211F1F"/>
                <w:w w:val="90"/>
                <w:sz w:val="20"/>
              </w:rPr>
              <w:t>Duyarlı</w:t>
            </w:r>
            <w:r>
              <w:rPr>
                <w:color w:val="211F1F"/>
                <w:spacing w:val="-7"/>
                <w:w w:val="90"/>
                <w:sz w:val="20"/>
              </w:rPr>
              <w:t xml:space="preserve"> </w:t>
            </w:r>
            <w:r>
              <w:rPr>
                <w:color w:val="211F1F"/>
                <w:w w:val="90"/>
                <w:sz w:val="20"/>
              </w:rPr>
              <w:t>Bütünleşik</w:t>
            </w:r>
            <w:r>
              <w:rPr>
                <w:color w:val="211F1F"/>
                <w:spacing w:val="-4"/>
                <w:w w:val="90"/>
                <w:sz w:val="20"/>
              </w:rPr>
              <w:t xml:space="preserve"> </w:t>
            </w:r>
            <w:r>
              <w:rPr>
                <w:color w:val="211F1F"/>
                <w:spacing w:val="-2"/>
                <w:w w:val="90"/>
                <w:sz w:val="20"/>
              </w:rPr>
              <w:t>Mekânsal</w:t>
            </w:r>
          </w:p>
          <w:p w14:paraId="702B76D0" w14:textId="77777777" w:rsidR="00DB7C7D" w:rsidRDefault="00DB7C7D" w:rsidP="0021790D">
            <w:pPr>
              <w:pStyle w:val="TableParagraph"/>
              <w:spacing w:before="12" w:line="205" w:lineRule="exact"/>
              <w:ind w:left="105"/>
              <w:rPr>
                <w:sz w:val="20"/>
              </w:rPr>
            </w:pPr>
            <w:r>
              <w:rPr>
                <w:color w:val="211F1F"/>
                <w:spacing w:val="-2"/>
                <w:sz w:val="20"/>
              </w:rPr>
              <w:t>Planlama</w:t>
            </w:r>
          </w:p>
        </w:tc>
        <w:tc>
          <w:tcPr>
            <w:cnfStyle w:val="000100000000" w:firstRow="0" w:lastRow="0" w:firstColumn="0" w:lastColumn="1" w:oddVBand="0" w:evenVBand="0" w:oddHBand="0" w:evenHBand="0" w:firstRowFirstColumn="0" w:firstRowLastColumn="0" w:lastRowFirstColumn="0" w:lastRowLastColumn="0"/>
            <w:tcW w:w="3118" w:type="dxa"/>
          </w:tcPr>
          <w:p w14:paraId="4E7A0006" w14:textId="77777777" w:rsidR="00DB7C7D" w:rsidRDefault="00DB7C7D" w:rsidP="0021790D">
            <w:pPr>
              <w:pStyle w:val="TableParagraph"/>
              <w:spacing w:line="222" w:lineRule="exact"/>
              <w:ind w:left="105"/>
              <w:rPr>
                <w:sz w:val="20"/>
              </w:rPr>
            </w:pPr>
            <w:r>
              <w:rPr>
                <w:color w:val="211F1F"/>
                <w:w w:val="90"/>
                <w:sz w:val="20"/>
              </w:rPr>
              <w:t>1</w:t>
            </w:r>
            <w:r>
              <w:rPr>
                <w:color w:val="211F1F"/>
                <w:spacing w:val="-4"/>
                <w:w w:val="90"/>
                <w:sz w:val="20"/>
              </w:rPr>
              <w:t xml:space="preserve"> </w:t>
            </w:r>
            <w:r>
              <w:rPr>
                <w:color w:val="211F1F"/>
                <w:spacing w:val="-2"/>
                <w:sz w:val="20"/>
              </w:rPr>
              <w:t>Tedbir</w:t>
            </w:r>
          </w:p>
        </w:tc>
      </w:tr>
      <w:tr w:rsidR="00DB7C7D" w14:paraId="16184682" w14:textId="77777777" w:rsidTr="00427DED">
        <w:trPr>
          <w:trHeight w:val="185"/>
        </w:trPr>
        <w:tc>
          <w:tcPr>
            <w:cnfStyle w:val="001000000000" w:firstRow="0" w:lastRow="0" w:firstColumn="1" w:lastColumn="0" w:oddVBand="0" w:evenVBand="0" w:oddHBand="0" w:evenHBand="0" w:firstRowFirstColumn="0" w:firstRowLastColumn="0" w:lastRowFirstColumn="0" w:lastRowLastColumn="0"/>
            <w:tcW w:w="2410" w:type="dxa"/>
            <w:vMerge/>
          </w:tcPr>
          <w:p w14:paraId="2A5905DA"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34423BF6" w14:textId="77777777" w:rsidR="00DB7C7D" w:rsidRDefault="00DB7C7D" w:rsidP="0021790D">
            <w:pPr>
              <w:pStyle w:val="TableParagraph"/>
              <w:spacing w:line="216" w:lineRule="exact"/>
              <w:ind w:left="105"/>
              <w:rPr>
                <w:sz w:val="20"/>
              </w:rPr>
            </w:pPr>
            <w:r>
              <w:rPr>
                <w:color w:val="211F1F"/>
                <w:w w:val="90"/>
                <w:sz w:val="20"/>
              </w:rPr>
              <w:t>İklim</w:t>
            </w:r>
            <w:r>
              <w:rPr>
                <w:color w:val="211F1F"/>
                <w:spacing w:val="-6"/>
                <w:w w:val="90"/>
                <w:sz w:val="20"/>
              </w:rPr>
              <w:t xml:space="preserve"> </w:t>
            </w:r>
            <w:r>
              <w:rPr>
                <w:color w:val="211F1F"/>
                <w:w w:val="90"/>
                <w:sz w:val="20"/>
              </w:rPr>
              <w:t>Değişikliği</w:t>
            </w:r>
            <w:r>
              <w:rPr>
                <w:color w:val="211F1F"/>
                <w:spacing w:val="-3"/>
                <w:w w:val="90"/>
                <w:sz w:val="20"/>
              </w:rPr>
              <w:t xml:space="preserve"> </w:t>
            </w:r>
            <w:r>
              <w:rPr>
                <w:color w:val="211F1F"/>
                <w:w w:val="90"/>
                <w:sz w:val="20"/>
              </w:rPr>
              <w:t>Mevzuatı,</w:t>
            </w:r>
            <w:r>
              <w:rPr>
                <w:color w:val="211F1F"/>
                <w:spacing w:val="-7"/>
                <w:w w:val="90"/>
                <w:sz w:val="20"/>
              </w:rPr>
              <w:t xml:space="preserve"> </w:t>
            </w:r>
            <w:r>
              <w:rPr>
                <w:color w:val="211F1F"/>
                <w:spacing w:val="-2"/>
                <w:w w:val="90"/>
                <w:sz w:val="20"/>
              </w:rPr>
              <w:t>Emisyon</w:t>
            </w:r>
          </w:p>
          <w:p w14:paraId="6C0315F2" w14:textId="77777777" w:rsidR="00DB7C7D" w:rsidRDefault="00DB7C7D" w:rsidP="0021790D">
            <w:pPr>
              <w:pStyle w:val="TableParagraph"/>
              <w:spacing w:line="229" w:lineRule="exact"/>
              <w:ind w:left="105"/>
              <w:rPr>
                <w:sz w:val="20"/>
              </w:rPr>
            </w:pPr>
            <w:r>
              <w:rPr>
                <w:color w:val="211F1F"/>
                <w:w w:val="90"/>
                <w:sz w:val="20"/>
              </w:rPr>
              <w:t>Ticaret</w:t>
            </w:r>
            <w:r>
              <w:rPr>
                <w:color w:val="211F1F"/>
                <w:spacing w:val="-4"/>
                <w:w w:val="90"/>
                <w:sz w:val="20"/>
              </w:rPr>
              <w:t xml:space="preserve"> </w:t>
            </w:r>
            <w:r>
              <w:rPr>
                <w:color w:val="211F1F"/>
                <w:w w:val="90"/>
                <w:sz w:val="20"/>
              </w:rPr>
              <w:t>Sistemi,</w:t>
            </w:r>
            <w:r>
              <w:rPr>
                <w:color w:val="211F1F"/>
                <w:spacing w:val="-5"/>
                <w:w w:val="90"/>
                <w:sz w:val="20"/>
              </w:rPr>
              <w:t xml:space="preserve"> </w:t>
            </w:r>
            <w:r>
              <w:rPr>
                <w:color w:val="211F1F"/>
                <w:w w:val="90"/>
                <w:sz w:val="20"/>
              </w:rPr>
              <w:t>Sınırda</w:t>
            </w:r>
            <w:r>
              <w:rPr>
                <w:color w:val="211F1F"/>
                <w:spacing w:val="2"/>
                <w:sz w:val="20"/>
              </w:rPr>
              <w:t xml:space="preserve"> </w:t>
            </w:r>
            <w:r>
              <w:rPr>
                <w:color w:val="211F1F"/>
                <w:spacing w:val="-2"/>
                <w:w w:val="90"/>
                <w:sz w:val="20"/>
              </w:rPr>
              <w:t>Karbon</w:t>
            </w:r>
          </w:p>
          <w:p w14:paraId="4D6DCCFD" w14:textId="77777777" w:rsidR="00DB7C7D" w:rsidRDefault="00DB7C7D" w:rsidP="0021790D">
            <w:pPr>
              <w:pStyle w:val="TableParagraph"/>
              <w:spacing w:line="216" w:lineRule="exact"/>
              <w:ind w:left="105"/>
              <w:rPr>
                <w:sz w:val="20"/>
              </w:rPr>
            </w:pPr>
            <w:r>
              <w:rPr>
                <w:color w:val="211F1F"/>
                <w:w w:val="90"/>
                <w:sz w:val="20"/>
              </w:rPr>
              <w:t>Düzenlemesi</w:t>
            </w:r>
            <w:r>
              <w:rPr>
                <w:color w:val="211F1F"/>
                <w:spacing w:val="2"/>
                <w:sz w:val="20"/>
              </w:rPr>
              <w:t xml:space="preserve"> </w:t>
            </w:r>
            <w:r>
              <w:rPr>
                <w:color w:val="211F1F"/>
                <w:w w:val="90"/>
                <w:sz w:val="20"/>
              </w:rPr>
              <w:t>Mekanizmasına</w:t>
            </w:r>
            <w:r>
              <w:rPr>
                <w:color w:val="211F1F"/>
                <w:spacing w:val="1"/>
                <w:sz w:val="20"/>
              </w:rPr>
              <w:t xml:space="preserve"> </w:t>
            </w:r>
            <w:r>
              <w:rPr>
                <w:color w:val="211F1F"/>
                <w:spacing w:val="-4"/>
                <w:w w:val="90"/>
                <w:sz w:val="20"/>
              </w:rPr>
              <w:t>Uyum</w:t>
            </w:r>
          </w:p>
        </w:tc>
        <w:tc>
          <w:tcPr>
            <w:cnfStyle w:val="000100000000" w:firstRow="0" w:lastRow="0" w:firstColumn="0" w:lastColumn="1" w:oddVBand="0" w:evenVBand="0" w:oddHBand="0" w:evenHBand="0" w:firstRowFirstColumn="0" w:firstRowLastColumn="0" w:lastRowFirstColumn="0" w:lastRowLastColumn="0"/>
            <w:tcW w:w="3118" w:type="dxa"/>
          </w:tcPr>
          <w:p w14:paraId="085DEB4B" w14:textId="77777777" w:rsidR="00DB7C7D" w:rsidRDefault="00DB7C7D" w:rsidP="0021790D">
            <w:pPr>
              <w:pStyle w:val="TableParagraph"/>
              <w:spacing w:line="216" w:lineRule="exact"/>
              <w:ind w:left="105"/>
              <w:rPr>
                <w:sz w:val="20"/>
              </w:rPr>
            </w:pPr>
            <w:r>
              <w:rPr>
                <w:color w:val="211F1F"/>
                <w:w w:val="90"/>
                <w:sz w:val="20"/>
              </w:rPr>
              <w:t>1</w:t>
            </w:r>
            <w:r>
              <w:rPr>
                <w:color w:val="211F1F"/>
                <w:spacing w:val="-4"/>
                <w:w w:val="90"/>
                <w:sz w:val="20"/>
              </w:rPr>
              <w:t xml:space="preserve"> </w:t>
            </w:r>
            <w:r>
              <w:rPr>
                <w:color w:val="211F1F"/>
                <w:spacing w:val="-2"/>
                <w:sz w:val="20"/>
              </w:rPr>
              <w:t>Tedbir</w:t>
            </w:r>
          </w:p>
        </w:tc>
      </w:tr>
      <w:tr w:rsidR="00DB7C7D" w14:paraId="1A0D5EF9" w14:textId="77777777" w:rsidTr="00427DE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3C55ADC9" w14:textId="77777777" w:rsidR="00DB7C7D" w:rsidRDefault="00DB7C7D" w:rsidP="0021790D">
            <w:pPr>
              <w:pStyle w:val="TableParagraph"/>
              <w:rPr>
                <w:sz w:val="20"/>
              </w:rPr>
            </w:pPr>
          </w:p>
          <w:p w14:paraId="3DF8D994" w14:textId="77777777" w:rsidR="00DB7C7D" w:rsidRDefault="00DB7C7D" w:rsidP="0021790D">
            <w:pPr>
              <w:pStyle w:val="TableParagraph"/>
              <w:rPr>
                <w:sz w:val="20"/>
              </w:rPr>
            </w:pPr>
          </w:p>
          <w:p w14:paraId="0EBFC947" w14:textId="77777777" w:rsidR="00DB7C7D" w:rsidRDefault="00DB7C7D" w:rsidP="0021790D">
            <w:pPr>
              <w:pStyle w:val="TableParagraph"/>
              <w:rPr>
                <w:sz w:val="20"/>
              </w:rPr>
            </w:pPr>
          </w:p>
          <w:p w14:paraId="6E995958" w14:textId="77777777" w:rsidR="00DB7C7D" w:rsidRDefault="00DB7C7D" w:rsidP="0021790D">
            <w:pPr>
              <w:pStyle w:val="TableParagraph"/>
              <w:rPr>
                <w:sz w:val="20"/>
              </w:rPr>
            </w:pPr>
          </w:p>
          <w:p w14:paraId="0C0579C9" w14:textId="77777777" w:rsidR="00DB7C7D" w:rsidRDefault="00DB7C7D" w:rsidP="0021790D">
            <w:pPr>
              <w:pStyle w:val="TableParagraph"/>
              <w:rPr>
                <w:sz w:val="20"/>
              </w:rPr>
            </w:pPr>
          </w:p>
          <w:p w14:paraId="491DCE63" w14:textId="77777777" w:rsidR="00DB7C7D" w:rsidRDefault="00DB7C7D" w:rsidP="0021790D">
            <w:pPr>
              <w:pStyle w:val="TableParagraph"/>
              <w:rPr>
                <w:sz w:val="20"/>
              </w:rPr>
            </w:pPr>
          </w:p>
          <w:p w14:paraId="178398EA" w14:textId="77777777" w:rsidR="00DB7C7D" w:rsidRDefault="00DB7C7D" w:rsidP="0021790D">
            <w:pPr>
              <w:pStyle w:val="TableParagraph"/>
              <w:rPr>
                <w:sz w:val="20"/>
              </w:rPr>
            </w:pPr>
          </w:p>
          <w:p w14:paraId="2E8E0088" w14:textId="77777777" w:rsidR="00DB7C7D" w:rsidRDefault="00DB7C7D" w:rsidP="0021790D">
            <w:pPr>
              <w:pStyle w:val="TableParagraph"/>
              <w:rPr>
                <w:sz w:val="20"/>
              </w:rPr>
            </w:pPr>
          </w:p>
          <w:p w14:paraId="18B72BBD" w14:textId="77777777" w:rsidR="00DB7C7D" w:rsidRDefault="00DB7C7D" w:rsidP="0021790D">
            <w:pPr>
              <w:pStyle w:val="TableParagraph"/>
              <w:rPr>
                <w:sz w:val="20"/>
              </w:rPr>
            </w:pPr>
          </w:p>
          <w:p w14:paraId="4615AC54" w14:textId="77777777" w:rsidR="00DB7C7D" w:rsidRDefault="00DB7C7D" w:rsidP="0021790D">
            <w:pPr>
              <w:pStyle w:val="TableParagraph"/>
              <w:rPr>
                <w:sz w:val="20"/>
              </w:rPr>
            </w:pPr>
          </w:p>
          <w:p w14:paraId="4880F4F9" w14:textId="77777777" w:rsidR="00DB7C7D" w:rsidRDefault="00DB7C7D" w:rsidP="0021790D">
            <w:pPr>
              <w:pStyle w:val="TableParagraph"/>
              <w:rPr>
                <w:sz w:val="20"/>
              </w:rPr>
            </w:pPr>
          </w:p>
          <w:p w14:paraId="1642C1DC" w14:textId="77777777" w:rsidR="00DB7C7D" w:rsidRDefault="00DB7C7D" w:rsidP="0021790D">
            <w:pPr>
              <w:pStyle w:val="TableParagraph"/>
              <w:spacing w:before="185"/>
              <w:rPr>
                <w:sz w:val="20"/>
              </w:rPr>
            </w:pPr>
          </w:p>
          <w:p w14:paraId="1A13E0C0" w14:textId="77777777" w:rsidR="00DB7C7D" w:rsidRDefault="00DB7C7D" w:rsidP="0021790D">
            <w:pPr>
              <w:pStyle w:val="TableParagraph"/>
              <w:spacing w:line="326" w:lineRule="auto"/>
              <w:ind w:left="1060" w:hanging="742"/>
              <w:jc w:val="center"/>
              <w:rPr>
                <w:b w:val="0"/>
                <w:color w:val="211F1F"/>
                <w:w w:val="90"/>
                <w:sz w:val="20"/>
              </w:rPr>
            </w:pPr>
            <w:r>
              <w:rPr>
                <w:b w:val="0"/>
                <w:color w:val="211F1F"/>
                <w:w w:val="90"/>
                <w:sz w:val="20"/>
              </w:rPr>
              <w:t>Cumhurbaşkanlığı 2024</w:t>
            </w:r>
          </w:p>
          <w:p w14:paraId="07A1F8B3" w14:textId="77777777" w:rsidR="00DB7C7D" w:rsidRDefault="00DB7C7D" w:rsidP="0021790D">
            <w:pPr>
              <w:pStyle w:val="TableParagraph"/>
              <w:spacing w:line="326" w:lineRule="auto"/>
              <w:ind w:left="1060" w:hanging="742"/>
              <w:jc w:val="center"/>
              <w:rPr>
                <w:b w:val="0"/>
                <w:sz w:val="20"/>
              </w:rPr>
            </w:pPr>
            <w:r>
              <w:rPr>
                <w:b w:val="0"/>
                <w:color w:val="211F1F"/>
                <w:w w:val="90"/>
                <w:sz w:val="20"/>
              </w:rPr>
              <w:t xml:space="preserve">Yıllık </w:t>
            </w:r>
            <w:r>
              <w:rPr>
                <w:b w:val="0"/>
                <w:color w:val="211F1F"/>
                <w:spacing w:val="-2"/>
                <w:sz w:val="20"/>
              </w:rPr>
              <w:t>Programı</w:t>
            </w:r>
          </w:p>
        </w:tc>
        <w:tc>
          <w:tcPr>
            <w:cnfStyle w:val="000010000000" w:firstRow="0" w:lastRow="0" w:firstColumn="0" w:lastColumn="0" w:oddVBand="1" w:evenVBand="0" w:oddHBand="0" w:evenHBand="0" w:firstRowFirstColumn="0" w:firstRowLastColumn="0" w:lastRowFirstColumn="0" w:lastRowLastColumn="0"/>
            <w:tcW w:w="3549" w:type="dxa"/>
          </w:tcPr>
          <w:p w14:paraId="6BCEA16C" w14:textId="77777777" w:rsidR="00DB7C7D" w:rsidRDefault="00DB7C7D" w:rsidP="0021790D">
            <w:pPr>
              <w:pStyle w:val="TableParagraph"/>
              <w:spacing w:before="9"/>
              <w:ind w:left="330"/>
              <w:rPr>
                <w:sz w:val="20"/>
              </w:rPr>
            </w:pPr>
            <w:r>
              <w:rPr>
                <w:color w:val="211F1F"/>
                <w:spacing w:val="-2"/>
                <w:w w:val="90"/>
                <w:sz w:val="20"/>
              </w:rPr>
              <w:t>Yurt</w:t>
            </w:r>
            <w:r>
              <w:rPr>
                <w:color w:val="211F1F"/>
                <w:spacing w:val="-3"/>
                <w:w w:val="90"/>
                <w:sz w:val="20"/>
              </w:rPr>
              <w:t xml:space="preserve"> </w:t>
            </w:r>
            <w:r>
              <w:rPr>
                <w:color w:val="211F1F"/>
                <w:spacing w:val="-2"/>
                <w:w w:val="90"/>
                <w:sz w:val="20"/>
              </w:rPr>
              <w:t>İçi</w:t>
            </w:r>
            <w:r>
              <w:rPr>
                <w:color w:val="211F1F"/>
                <w:spacing w:val="-6"/>
                <w:sz w:val="20"/>
              </w:rPr>
              <w:t xml:space="preserve"> </w:t>
            </w:r>
            <w:r>
              <w:rPr>
                <w:color w:val="211F1F"/>
                <w:spacing w:val="-2"/>
                <w:w w:val="90"/>
                <w:sz w:val="20"/>
              </w:rPr>
              <w:t>Tasarruflar</w:t>
            </w:r>
          </w:p>
        </w:tc>
        <w:tc>
          <w:tcPr>
            <w:cnfStyle w:val="000100000000" w:firstRow="0" w:lastRow="0" w:firstColumn="0" w:lastColumn="1" w:oddVBand="0" w:evenVBand="0" w:oddHBand="0" w:evenHBand="0" w:firstRowFirstColumn="0" w:firstRowLastColumn="0" w:lastRowFirstColumn="0" w:lastRowLastColumn="0"/>
            <w:tcW w:w="3118" w:type="dxa"/>
          </w:tcPr>
          <w:p w14:paraId="7113A77D" w14:textId="77777777" w:rsidR="00DB7C7D" w:rsidRDefault="00DB7C7D" w:rsidP="0021790D">
            <w:pPr>
              <w:pStyle w:val="TableParagraph"/>
              <w:spacing w:before="9"/>
              <w:ind w:left="105"/>
              <w:rPr>
                <w:sz w:val="20"/>
              </w:rPr>
            </w:pPr>
            <w:r>
              <w:rPr>
                <w:color w:val="211F1F"/>
                <w:w w:val="90"/>
                <w:sz w:val="20"/>
              </w:rPr>
              <w:t>350.2,</w:t>
            </w:r>
            <w:r>
              <w:rPr>
                <w:color w:val="211F1F"/>
                <w:spacing w:val="-6"/>
                <w:w w:val="90"/>
                <w:sz w:val="20"/>
              </w:rPr>
              <w:t xml:space="preserve"> </w:t>
            </w:r>
            <w:r>
              <w:rPr>
                <w:color w:val="211F1F"/>
                <w:w w:val="90"/>
                <w:sz w:val="20"/>
              </w:rPr>
              <w:t>352.3</w:t>
            </w:r>
            <w:r>
              <w:rPr>
                <w:color w:val="211F1F"/>
                <w:spacing w:val="-6"/>
                <w:w w:val="90"/>
                <w:sz w:val="20"/>
              </w:rPr>
              <w:t xml:space="preserve"> </w:t>
            </w:r>
            <w:r>
              <w:rPr>
                <w:color w:val="211F1F"/>
                <w:w w:val="90"/>
                <w:sz w:val="20"/>
              </w:rPr>
              <w:t>Sayılı</w:t>
            </w:r>
            <w:r>
              <w:rPr>
                <w:color w:val="211F1F"/>
                <w:spacing w:val="-5"/>
                <w:w w:val="90"/>
                <w:sz w:val="20"/>
              </w:rPr>
              <w:t xml:space="preserve"> </w:t>
            </w:r>
            <w:r>
              <w:rPr>
                <w:color w:val="211F1F"/>
                <w:w w:val="90"/>
                <w:sz w:val="20"/>
              </w:rPr>
              <w:t>Tedbir</w:t>
            </w:r>
            <w:r>
              <w:rPr>
                <w:color w:val="211F1F"/>
                <w:spacing w:val="-4"/>
                <w:w w:val="90"/>
                <w:sz w:val="20"/>
              </w:rPr>
              <w:t xml:space="preserve"> </w:t>
            </w:r>
            <w:r>
              <w:rPr>
                <w:color w:val="211F1F"/>
                <w:spacing w:val="-2"/>
                <w:w w:val="90"/>
                <w:sz w:val="20"/>
              </w:rPr>
              <w:t>Maddeleri</w:t>
            </w:r>
          </w:p>
        </w:tc>
      </w:tr>
      <w:tr w:rsidR="00DB7C7D" w14:paraId="02E4C071" w14:textId="77777777" w:rsidTr="00427DED">
        <w:trPr>
          <w:trHeight w:val="416"/>
        </w:trPr>
        <w:tc>
          <w:tcPr>
            <w:cnfStyle w:val="001000000000" w:firstRow="0" w:lastRow="0" w:firstColumn="1" w:lastColumn="0" w:oddVBand="0" w:evenVBand="0" w:oddHBand="0" w:evenHBand="0" w:firstRowFirstColumn="0" w:firstRowLastColumn="0" w:lastRowFirstColumn="0" w:lastRowLastColumn="0"/>
            <w:tcW w:w="2410" w:type="dxa"/>
            <w:vMerge/>
          </w:tcPr>
          <w:p w14:paraId="0E0133FA"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5F33B62A" w14:textId="77777777" w:rsidR="00DB7C7D" w:rsidRDefault="00DB7C7D" w:rsidP="0021790D">
            <w:pPr>
              <w:pStyle w:val="TableParagraph"/>
              <w:spacing w:before="121"/>
              <w:ind w:left="330"/>
              <w:rPr>
                <w:sz w:val="20"/>
              </w:rPr>
            </w:pPr>
            <w:r>
              <w:rPr>
                <w:color w:val="211F1F"/>
                <w:w w:val="85"/>
                <w:sz w:val="20"/>
              </w:rPr>
              <w:t>Mali</w:t>
            </w:r>
            <w:r>
              <w:rPr>
                <w:color w:val="211F1F"/>
                <w:sz w:val="20"/>
              </w:rPr>
              <w:t xml:space="preserve"> </w:t>
            </w:r>
            <w:r>
              <w:rPr>
                <w:color w:val="211F1F"/>
                <w:spacing w:val="-2"/>
                <w:w w:val="95"/>
                <w:sz w:val="20"/>
              </w:rPr>
              <w:t>Piyasalar</w:t>
            </w:r>
          </w:p>
        </w:tc>
        <w:tc>
          <w:tcPr>
            <w:cnfStyle w:val="000100000000" w:firstRow="0" w:lastRow="0" w:firstColumn="0" w:lastColumn="1" w:oddVBand="0" w:evenVBand="0" w:oddHBand="0" w:evenHBand="0" w:firstRowFirstColumn="0" w:firstRowLastColumn="0" w:lastRowFirstColumn="0" w:lastRowLastColumn="0"/>
            <w:tcW w:w="3118" w:type="dxa"/>
          </w:tcPr>
          <w:p w14:paraId="5DE059E0" w14:textId="77777777" w:rsidR="00DB7C7D" w:rsidRDefault="00DB7C7D" w:rsidP="0021790D">
            <w:pPr>
              <w:pStyle w:val="TableParagraph"/>
              <w:spacing w:before="121"/>
              <w:ind w:left="105"/>
              <w:rPr>
                <w:sz w:val="20"/>
              </w:rPr>
            </w:pPr>
            <w:r>
              <w:rPr>
                <w:color w:val="211F1F"/>
                <w:w w:val="90"/>
                <w:sz w:val="20"/>
              </w:rPr>
              <w:t>379.2</w:t>
            </w:r>
            <w:r>
              <w:rPr>
                <w:color w:val="211F1F"/>
                <w:spacing w:val="-7"/>
                <w:w w:val="90"/>
                <w:sz w:val="20"/>
              </w:rPr>
              <w:t xml:space="preserve"> </w:t>
            </w:r>
            <w:r>
              <w:rPr>
                <w:color w:val="211F1F"/>
                <w:w w:val="90"/>
                <w:sz w:val="20"/>
              </w:rPr>
              <w:t>Sayılı</w:t>
            </w:r>
            <w:r>
              <w:rPr>
                <w:color w:val="211F1F"/>
                <w:spacing w:val="-7"/>
                <w:w w:val="90"/>
                <w:sz w:val="20"/>
              </w:rPr>
              <w:t xml:space="preserve"> </w:t>
            </w:r>
            <w:r>
              <w:rPr>
                <w:color w:val="211F1F"/>
                <w:w w:val="90"/>
                <w:sz w:val="20"/>
              </w:rPr>
              <w:t>Tedbir</w:t>
            </w:r>
            <w:r>
              <w:rPr>
                <w:color w:val="211F1F"/>
                <w:spacing w:val="-4"/>
                <w:w w:val="90"/>
                <w:sz w:val="20"/>
              </w:rPr>
              <w:t xml:space="preserve"> </w:t>
            </w:r>
            <w:r>
              <w:rPr>
                <w:color w:val="211F1F"/>
                <w:spacing w:val="-2"/>
                <w:w w:val="90"/>
                <w:sz w:val="20"/>
              </w:rPr>
              <w:t>Maddesi</w:t>
            </w:r>
          </w:p>
        </w:tc>
      </w:tr>
      <w:tr w:rsidR="00DB7C7D" w14:paraId="68205B01" w14:textId="77777777" w:rsidTr="00427DED">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410" w:type="dxa"/>
            <w:vMerge/>
          </w:tcPr>
          <w:p w14:paraId="1CB76F44"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443450BB" w14:textId="77777777" w:rsidR="00DB7C7D" w:rsidRDefault="00DB7C7D" w:rsidP="0021790D">
            <w:pPr>
              <w:pStyle w:val="TableParagraph"/>
              <w:spacing w:before="55"/>
              <w:ind w:left="330"/>
              <w:rPr>
                <w:sz w:val="20"/>
              </w:rPr>
            </w:pPr>
            <w:r>
              <w:rPr>
                <w:color w:val="211F1F"/>
                <w:w w:val="85"/>
                <w:sz w:val="20"/>
              </w:rPr>
              <w:t>İmalat</w:t>
            </w:r>
            <w:r>
              <w:rPr>
                <w:color w:val="211F1F"/>
                <w:spacing w:val="-1"/>
                <w:w w:val="95"/>
                <w:sz w:val="20"/>
              </w:rPr>
              <w:t xml:space="preserve"> </w:t>
            </w:r>
            <w:r>
              <w:rPr>
                <w:color w:val="211F1F"/>
                <w:spacing w:val="-2"/>
                <w:w w:val="95"/>
                <w:sz w:val="20"/>
              </w:rPr>
              <w:t>Sanayii</w:t>
            </w:r>
          </w:p>
        </w:tc>
        <w:tc>
          <w:tcPr>
            <w:cnfStyle w:val="000100000000" w:firstRow="0" w:lastRow="0" w:firstColumn="0" w:lastColumn="1" w:oddVBand="0" w:evenVBand="0" w:oddHBand="0" w:evenHBand="0" w:firstRowFirstColumn="0" w:firstRowLastColumn="0" w:lastRowFirstColumn="0" w:lastRowLastColumn="0"/>
            <w:tcW w:w="3118" w:type="dxa"/>
          </w:tcPr>
          <w:p w14:paraId="2609FC4A" w14:textId="77777777" w:rsidR="00DB7C7D" w:rsidRDefault="00DB7C7D" w:rsidP="0021790D">
            <w:pPr>
              <w:pStyle w:val="TableParagraph"/>
              <w:spacing w:before="55"/>
              <w:ind w:left="105"/>
              <w:rPr>
                <w:sz w:val="20"/>
              </w:rPr>
            </w:pPr>
            <w:r>
              <w:rPr>
                <w:color w:val="211F1F"/>
                <w:w w:val="90"/>
                <w:sz w:val="20"/>
              </w:rPr>
              <w:t>432.1</w:t>
            </w:r>
            <w:r>
              <w:rPr>
                <w:color w:val="211F1F"/>
                <w:spacing w:val="-7"/>
                <w:w w:val="90"/>
                <w:sz w:val="20"/>
              </w:rPr>
              <w:t xml:space="preserve"> </w:t>
            </w:r>
            <w:r>
              <w:rPr>
                <w:color w:val="211F1F"/>
                <w:w w:val="90"/>
                <w:sz w:val="20"/>
              </w:rPr>
              <w:t>Sayılı</w:t>
            </w:r>
            <w:r>
              <w:rPr>
                <w:color w:val="211F1F"/>
                <w:spacing w:val="-7"/>
                <w:w w:val="90"/>
                <w:sz w:val="20"/>
              </w:rPr>
              <w:t xml:space="preserve"> </w:t>
            </w:r>
            <w:r>
              <w:rPr>
                <w:color w:val="211F1F"/>
                <w:w w:val="90"/>
                <w:sz w:val="20"/>
              </w:rPr>
              <w:t>Tedbir</w:t>
            </w:r>
            <w:r>
              <w:rPr>
                <w:color w:val="211F1F"/>
                <w:spacing w:val="-4"/>
                <w:w w:val="90"/>
                <w:sz w:val="20"/>
              </w:rPr>
              <w:t xml:space="preserve"> </w:t>
            </w:r>
            <w:r>
              <w:rPr>
                <w:color w:val="211F1F"/>
                <w:spacing w:val="-2"/>
                <w:w w:val="90"/>
                <w:sz w:val="20"/>
              </w:rPr>
              <w:t>Maddesi</w:t>
            </w:r>
          </w:p>
        </w:tc>
      </w:tr>
      <w:tr w:rsidR="00DB7C7D" w14:paraId="59EDFCAF" w14:textId="77777777" w:rsidTr="00427DED">
        <w:trPr>
          <w:trHeight w:val="356"/>
        </w:trPr>
        <w:tc>
          <w:tcPr>
            <w:cnfStyle w:val="001000000000" w:firstRow="0" w:lastRow="0" w:firstColumn="1" w:lastColumn="0" w:oddVBand="0" w:evenVBand="0" w:oddHBand="0" w:evenHBand="0" w:firstRowFirstColumn="0" w:firstRowLastColumn="0" w:lastRowFirstColumn="0" w:lastRowLastColumn="0"/>
            <w:tcW w:w="2410" w:type="dxa"/>
            <w:vMerge/>
          </w:tcPr>
          <w:p w14:paraId="3C501113"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66ABEC54" w14:textId="77777777" w:rsidR="00DB7C7D" w:rsidRDefault="00DB7C7D" w:rsidP="0021790D">
            <w:pPr>
              <w:pStyle w:val="TableParagraph"/>
              <w:spacing w:before="61"/>
              <w:ind w:left="330"/>
              <w:rPr>
                <w:sz w:val="20"/>
              </w:rPr>
            </w:pPr>
            <w:r>
              <w:rPr>
                <w:color w:val="211F1F"/>
                <w:spacing w:val="-2"/>
                <w:sz w:val="20"/>
              </w:rPr>
              <w:t>Otomotiv</w:t>
            </w:r>
          </w:p>
        </w:tc>
        <w:tc>
          <w:tcPr>
            <w:cnfStyle w:val="000100000000" w:firstRow="0" w:lastRow="0" w:firstColumn="0" w:lastColumn="1" w:oddVBand="0" w:evenVBand="0" w:oddHBand="0" w:evenHBand="0" w:firstRowFirstColumn="0" w:firstRowLastColumn="0" w:lastRowFirstColumn="0" w:lastRowLastColumn="0"/>
            <w:tcW w:w="3118" w:type="dxa"/>
          </w:tcPr>
          <w:p w14:paraId="6C9637F7" w14:textId="77777777" w:rsidR="00DB7C7D" w:rsidRDefault="00DB7C7D" w:rsidP="0021790D">
            <w:pPr>
              <w:pStyle w:val="TableParagraph"/>
              <w:spacing w:before="61"/>
              <w:ind w:left="105"/>
              <w:rPr>
                <w:sz w:val="20"/>
              </w:rPr>
            </w:pPr>
            <w:r>
              <w:rPr>
                <w:color w:val="211F1F"/>
                <w:w w:val="90"/>
                <w:sz w:val="20"/>
              </w:rPr>
              <w:t>473.1</w:t>
            </w:r>
            <w:r>
              <w:rPr>
                <w:color w:val="211F1F"/>
                <w:spacing w:val="-7"/>
                <w:w w:val="90"/>
                <w:sz w:val="20"/>
              </w:rPr>
              <w:t xml:space="preserve"> </w:t>
            </w:r>
            <w:r>
              <w:rPr>
                <w:color w:val="211F1F"/>
                <w:w w:val="90"/>
                <w:sz w:val="20"/>
              </w:rPr>
              <w:t>Sayılı</w:t>
            </w:r>
            <w:r>
              <w:rPr>
                <w:color w:val="211F1F"/>
                <w:spacing w:val="-7"/>
                <w:w w:val="90"/>
                <w:sz w:val="20"/>
              </w:rPr>
              <w:t xml:space="preserve"> </w:t>
            </w:r>
            <w:r>
              <w:rPr>
                <w:color w:val="211F1F"/>
                <w:w w:val="90"/>
                <w:sz w:val="20"/>
              </w:rPr>
              <w:t>Tedbir</w:t>
            </w:r>
            <w:r>
              <w:rPr>
                <w:color w:val="211F1F"/>
                <w:spacing w:val="-4"/>
                <w:w w:val="90"/>
                <w:sz w:val="20"/>
              </w:rPr>
              <w:t xml:space="preserve"> </w:t>
            </w:r>
            <w:r>
              <w:rPr>
                <w:color w:val="211F1F"/>
                <w:spacing w:val="-2"/>
                <w:w w:val="90"/>
                <w:sz w:val="20"/>
              </w:rPr>
              <w:t>Maddesi</w:t>
            </w:r>
          </w:p>
        </w:tc>
      </w:tr>
      <w:tr w:rsidR="00DB7C7D" w14:paraId="4706ABF4" w14:textId="77777777" w:rsidTr="00427DED">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410" w:type="dxa"/>
            <w:vMerge/>
          </w:tcPr>
          <w:p w14:paraId="1A03AC74"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19FBA0AE" w14:textId="77777777" w:rsidR="00DB7C7D" w:rsidRDefault="00DB7C7D" w:rsidP="0021790D">
            <w:pPr>
              <w:pStyle w:val="TableParagraph"/>
              <w:spacing w:before="55"/>
              <w:ind w:left="330"/>
              <w:rPr>
                <w:sz w:val="20"/>
              </w:rPr>
            </w:pPr>
            <w:r>
              <w:rPr>
                <w:color w:val="211F1F"/>
                <w:spacing w:val="-2"/>
                <w:sz w:val="20"/>
              </w:rPr>
              <w:t>Turizm</w:t>
            </w:r>
          </w:p>
        </w:tc>
        <w:tc>
          <w:tcPr>
            <w:cnfStyle w:val="000100000000" w:firstRow="0" w:lastRow="0" w:firstColumn="0" w:lastColumn="1" w:oddVBand="0" w:evenVBand="0" w:oddHBand="0" w:evenHBand="0" w:firstRowFirstColumn="0" w:firstRowLastColumn="0" w:lastRowFirstColumn="0" w:lastRowLastColumn="0"/>
            <w:tcW w:w="3118" w:type="dxa"/>
          </w:tcPr>
          <w:p w14:paraId="654FF213" w14:textId="77777777" w:rsidR="00DB7C7D" w:rsidRDefault="00DB7C7D" w:rsidP="0021790D">
            <w:pPr>
              <w:pStyle w:val="TableParagraph"/>
              <w:spacing w:before="55"/>
              <w:ind w:left="105"/>
              <w:rPr>
                <w:sz w:val="20"/>
              </w:rPr>
            </w:pPr>
            <w:r>
              <w:rPr>
                <w:color w:val="211F1F"/>
                <w:w w:val="90"/>
                <w:sz w:val="20"/>
              </w:rPr>
              <w:t>525.3,</w:t>
            </w:r>
            <w:r>
              <w:rPr>
                <w:color w:val="211F1F"/>
                <w:spacing w:val="-6"/>
                <w:w w:val="90"/>
                <w:sz w:val="20"/>
              </w:rPr>
              <w:t xml:space="preserve"> </w:t>
            </w:r>
            <w:r>
              <w:rPr>
                <w:color w:val="211F1F"/>
                <w:w w:val="90"/>
                <w:sz w:val="20"/>
              </w:rPr>
              <w:t>525.4</w:t>
            </w:r>
            <w:r>
              <w:rPr>
                <w:color w:val="211F1F"/>
                <w:spacing w:val="-6"/>
                <w:w w:val="90"/>
                <w:sz w:val="20"/>
              </w:rPr>
              <w:t xml:space="preserve"> </w:t>
            </w:r>
            <w:r>
              <w:rPr>
                <w:color w:val="211F1F"/>
                <w:w w:val="90"/>
                <w:sz w:val="20"/>
              </w:rPr>
              <w:t>Sayılı</w:t>
            </w:r>
            <w:r>
              <w:rPr>
                <w:color w:val="211F1F"/>
                <w:spacing w:val="-5"/>
                <w:w w:val="90"/>
                <w:sz w:val="20"/>
              </w:rPr>
              <w:t xml:space="preserve"> </w:t>
            </w:r>
            <w:r>
              <w:rPr>
                <w:color w:val="211F1F"/>
                <w:w w:val="90"/>
                <w:sz w:val="20"/>
              </w:rPr>
              <w:t>Tedbir</w:t>
            </w:r>
            <w:r>
              <w:rPr>
                <w:color w:val="211F1F"/>
                <w:spacing w:val="-4"/>
                <w:w w:val="90"/>
                <w:sz w:val="20"/>
              </w:rPr>
              <w:t xml:space="preserve"> </w:t>
            </w:r>
            <w:r>
              <w:rPr>
                <w:color w:val="211F1F"/>
                <w:spacing w:val="-2"/>
                <w:w w:val="90"/>
                <w:sz w:val="20"/>
              </w:rPr>
              <w:t>Maddeleri</w:t>
            </w:r>
          </w:p>
        </w:tc>
      </w:tr>
      <w:tr w:rsidR="00DB7C7D" w14:paraId="4E157FB8" w14:textId="77777777" w:rsidTr="00427DED">
        <w:trPr>
          <w:trHeight w:val="343"/>
        </w:trPr>
        <w:tc>
          <w:tcPr>
            <w:cnfStyle w:val="001000000000" w:firstRow="0" w:lastRow="0" w:firstColumn="1" w:lastColumn="0" w:oddVBand="0" w:evenVBand="0" w:oddHBand="0" w:evenHBand="0" w:firstRowFirstColumn="0" w:firstRowLastColumn="0" w:lastRowFirstColumn="0" w:lastRowLastColumn="0"/>
            <w:tcW w:w="2410" w:type="dxa"/>
            <w:vMerge/>
          </w:tcPr>
          <w:p w14:paraId="65FF7C71"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1555DBDC" w14:textId="77777777" w:rsidR="00DB7C7D" w:rsidRDefault="00DB7C7D" w:rsidP="0021790D">
            <w:pPr>
              <w:pStyle w:val="TableParagraph"/>
              <w:spacing w:before="61"/>
              <w:ind w:left="330"/>
              <w:rPr>
                <w:sz w:val="20"/>
              </w:rPr>
            </w:pPr>
            <w:r>
              <w:rPr>
                <w:color w:val="211F1F"/>
                <w:w w:val="85"/>
                <w:sz w:val="20"/>
              </w:rPr>
              <w:t>Girişimcilik</w:t>
            </w:r>
            <w:r>
              <w:rPr>
                <w:color w:val="211F1F"/>
                <w:spacing w:val="8"/>
                <w:sz w:val="20"/>
              </w:rPr>
              <w:t xml:space="preserve"> </w:t>
            </w:r>
            <w:r>
              <w:rPr>
                <w:color w:val="211F1F"/>
                <w:w w:val="85"/>
                <w:sz w:val="20"/>
              </w:rPr>
              <w:t>ve</w:t>
            </w:r>
            <w:r>
              <w:rPr>
                <w:color w:val="211F1F"/>
                <w:spacing w:val="10"/>
                <w:sz w:val="20"/>
              </w:rPr>
              <w:t xml:space="preserve"> </w:t>
            </w:r>
            <w:r>
              <w:rPr>
                <w:color w:val="211F1F"/>
                <w:spacing w:val="-2"/>
                <w:w w:val="85"/>
                <w:sz w:val="20"/>
              </w:rPr>
              <w:t>KOBİ’ler</w:t>
            </w:r>
          </w:p>
        </w:tc>
        <w:tc>
          <w:tcPr>
            <w:cnfStyle w:val="000100000000" w:firstRow="0" w:lastRow="0" w:firstColumn="0" w:lastColumn="1" w:oddVBand="0" w:evenVBand="0" w:oddHBand="0" w:evenHBand="0" w:firstRowFirstColumn="0" w:firstRowLastColumn="0" w:lastRowFirstColumn="0" w:lastRowLastColumn="0"/>
            <w:tcW w:w="3118" w:type="dxa"/>
          </w:tcPr>
          <w:p w14:paraId="19E0547A" w14:textId="77777777" w:rsidR="00DB7C7D" w:rsidRDefault="00DB7C7D" w:rsidP="0021790D">
            <w:pPr>
              <w:pStyle w:val="TableParagraph"/>
              <w:spacing w:before="61"/>
              <w:ind w:left="105"/>
              <w:rPr>
                <w:sz w:val="20"/>
              </w:rPr>
            </w:pPr>
            <w:r>
              <w:rPr>
                <w:color w:val="211F1F"/>
                <w:w w:val="90"/>
                <w:sz w:val="20"/>
              </w:rPr>
              <w:t>559.2,</w:t>
            </w:r>
            <w:r>
              <w:rPr>
                <w:color w:val="211F1F"/>
                <w:spacing w:val="-6"/>
                <w:w w:val="90"/>
                <w:sz w:val="20"/>
              </w:rPr>
              <w:t xml:space="preserve"> </w:t>
            </w:r>
            <w:r>
              <w:rPr>
                <w:color w:val="211F1F"/>
                <w:w w:val="90"/>
                <w:sz w:val="20"/>
              </w:rPr>
              <w:t>559.3</w:t>
            </w:r>
            <w:r>
              <w:rPr>
                <w:color w:val="211F1F"/>
                <w:spacing w:val="-6"/>
                <w:w w:val="90"/>
                <w:sz w:val="20"/>
              </w:rPr>
              <w:t xml:space="preserve"> </w:t>
            </w:r>
            <w:r>
              <w:rPr>
                <w:color w:val="211F1F"/>
                <w:w w:val="90"/>
                <w:sz w:val="20"/>
              </w:rPr>
              <w:t>Sayılı</w:t>
            </w:r>
            <w:r>
              <w:rPr>
                <w:color w:val="211F1F"/>
                <w:spacing w:val="-5"/>
                <w:w w:val="90"/>
                <w:sz w:val="20"/>
              </w:rPr>
              <w:t xml:space="preserve"> </w:t>
            </w:r>
            <w:r>
              <w:rPr>
                <w:color w:val="211F1F"/>
                <w:w w:val="90"/>
                <w:sz w:val="20"/>
              </w:rPr>
              <w:t>Tedbir</w:t>
            </w:r>
            <w:r>
              <w:rPr>
                <w:color w:val="211F1F"/>
                <w:spacing w:val="-4"/>
                <w:w w:val="90"/>
                <w:sz w:val="20"/>
              </w:rPr>
              <w:t xml:space="preserve"> </w:t>
            </w:r>
            <w:r>
              <w:rPr>
                <w:color w:val="211F1F"/>
                <w:spacing w:val="-2"/>
                <w:w w:val="90"/>
                <w:sz w:val="20"/>
              </w:rPr>
              <w:t>Maddeleri</w:t>
            </w:r>
          </w:p>
        </w:tc>
      </w:tr>
      <w:tr w:rsidR="00DB7C7D" w14:paraId="7F2BE0F2" w14:textId="77777777" w:rsidTr="00427DE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10" w:type="dxa"/>
            <w:vMerge/>
          </w:tcPr>
          <w:p w14:paraId="29D1A6EA"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6AFD1627" w14:textId="77777777" w:rsidR="00DB7C7D" w:rsidRDefault="00DB7C7D" w:rsidP="0021790D">
            <w:pPr>
              <w:pStyle w:val="TableParagraph"/>
              <w:spacing w:before="43"/>
              <w:ind w:left="330"/>
              <w:rPr>
                <w:sz w:val="20"/>
              </w:rPr>
            </w:pPr>
            <w:r>
              <w:rPr>
                <w:color w:val="211F1F"/>
                <w:w w:val="90"/>
                <w:sz w:val="20"/>
              </w:rPr>
              <w:t>Fikri</w:t>
            </w:r>
            <w:r>
              <w:rPr>
                <w:color w:val="211F1F"/>
                <w:spacing w:val="-6"/>
                <w:w w:val="90"/>
                <w:sz w:val="20"/>
              </w:rPr>
              <w:t xml:space="preserve"> </w:t>
            </w:r>
            <w:r>
              <w:rPr>
                <w:color w:val="211F1F"/>
                <w:w w:val="90"/>
                <w:sz w:val="20"/>
              </w:rPr>
              <w:t>Mülkiyet</w:t>
            </w:r>
            <w:r>
              <w:rPr>
                <w:color w:val="211F1F"/>
                <w:spacing w:val="-7"/>
                <w:w w:val="90"/>
                <w:sz w:val="20"/>
              </w:rPr>
              <w:t xml:space="preserve"> </w:t>
            </w:r>
            <w:r>
              <w:rPr>
                <w:color w:val="211F1F"/>
                <w:spacing w:val="-2"/>
                <w:w w:val="90"/>
                <w:sz w:val="20"/>
              </w:rPr>
              <w:t>Hakları</w:t>
            </w:r>
          </w:p>
        </w:tc>
        <w:tc>
          <w:tcPr>
            <w:cnfStyle w:val="000100000000" w:firstRow="0" w:lastRow="0" w:firstColumn="0" w:lastColumn="1" w:oddVBand="0" w:evenVBand="0" w:oddHBand="0" w:evenHBand="0" w:firstRowFirstColumn="0" w:firstRowLastColumn="0" w:lastRowFirstColumn="0" w:lastRowLastColumn="0"/>
            <w:tcW w:w="3118" w:type="dxa"/>
          </w:tcPr>
          <w:p w14:paraId="0A47CA63" w14:textId="77777777" w:rsidR="00DB7C7D" w:rsidRDefault="00DB7C7D" w:rsidP="0021790D">
            <w:pPr>
              <w:pStyle w:val="TableParagraph"/>
              <w:spacing w:before="43"/>
              <w:ind w:left="105"/>
              <w:rPr>
                <w:sz w:val="20"/>
              </w:rPr>
            </w:pPr>
            <w:r>
              <w:rPr>
                <w:color w:val="211F1F"/>
                <w:w w:val="90"/>
                <w:sz w:val="20"/>
              </w:rPr>
              <w:t>565.6,</w:t>
            </w:r>
            <w:r>
              <w:rPr>
                <w:color w:val="211F1F"/>
                <w:spacing w:val="-7"/>
                <w:w w:val="90"/>
                <w:sz w:val="20"/>
              </w:rPr>
              <w:t xml:space="preserve"> </w:t>
            </w:r>
            <w:r>
              <w:rPr>
                <w:color w:val="211F1F"/>
                <w:w w:val="90"/>
                <w:sz w:val="20"/>
              </w:rPr>
              <w:t>565.7</w:t>
            </w:r>
            <w:r>
              <w:rPr>
                <w:color w:val="211F1F"/>
                <w:spacing w:val="-5"/>
                <w:w w:val="90"/>
                <w:sz w:val="20"/>
              </w:rPr>
              <w:t xml:space="preserve"> </w:t>
            </w:r>
            <w:r>
              <w:rPr>
                <w:color w:val="211F1F"/>
                <w:w w:val="90"/>
                <w:sz w:val="20"/>
              </w:rPr>
              <w:t>Sayılı</w:t>
            </w:r>
            <w:r>
              <w:rPr>
                <w:color w:val="211F1F"/>
                <w:spacing w:val="-4"/>
                <w:w w:val="90"/>
                <w:sz w:val="20"/>
              </w:rPr>
              <w:t xml:space="preserve"> </w:t>
            </w:r>
            <w:r>
              <w:rPr>
                <w:color w:val="211F1F"/>
                <w:w w:val="90"/>
                <w:sz w:val="20"/>
              </w:rPr>
              <w:t>Tedbir</w:t>
            </w:r>
            <w:r>
              <w:rPr>
                <w:color w:val="211F1F"/>
                <w:spacing w:val="-3"/>
                <w:w w:val="90"/>
                <w:sz w:val="20"/>
              </w:rPr>
              <w:t xml:space="preserve"> </w:t>
            </w:r>
            <w:r>
              <w:rPr>
                <w:color w:val="211F1F"/>
                <w:spacing w:val="-2"/>
                <w:w w:val="90"/>
                <w:sz w:val="20"/>
              </w:rPr>
              <w:t>Maddeleri</w:t>
            </w:r>
          </w:p>
        </w:tc>
      </w:tr>
      <w:tr w:rsidR="00DB7C7D" w14:paraId="2BEC5142" w14:textId="77777777" w:rsidTr="00427DED">
        <w:trPr>
          <w:trHeight w:val="1306"/>
        </w:trPr>
        <w:tc>
          <w:tcPr>
            <w:cnfStyle w:val="001000000000" w:firstRow="0" w:lastRow="0" w:firstColumn="1" w:lastColumn="0" w:oddVBand="0" w:evenVBand="0" w:oddHBand="0" w:evenHBand="0" w:firstRowFirstColumn="0" w:firstRowLastColumn="0" w:lastRowFirstColumn="0" w:lastRowLastColumn="0"/>
            <w:tcW w:w="2410" w:type="dxa"/>
            <w:vMerge/>
          </w:tcPr>
          <w:p w14:paraId="5161B1D4"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2BEFED0E" w14:textId="77777777" w:rsidR="00DB7C7D" w:rsidRDefault="00DB7C7D" w:rsidP="0021790D">
            <w:pPr>
              <w:pStyle w:val="TableParagraph"/>
              <w:spacing w:before="85"/>
              <w:ind w:left="330"/>
              <w:rPr>
                <w:sz w:val="20"/>
              </w:rPr>
            </w:pPr>
            <w:r>
              <w:rPr>
                <w:color w:val="211F1F"/>
                <w:spacing w:val="-2"/>
                <w:sz w:val="20"/>
              </w:rPr>
              <w:t>Eğitim</w:t>
            </w:r>
          </w:p>
        </w:tc>
        <w:tc>
          <w:tcPr>
            <w:cnfStyle w:val="000100000000" w:firstRow="0" w:lastRow="0" w:firstColumn="0" w:lastColumn="1" w:oddVBand="0" w:evenVBand="0" w:oddHBand="0" w:evenHBand="0" w:firstRowFirstColumn="0" w:firstRowLastColumn="0" w:lastRowFirstColumn="0" w:lastRowLastColumn="0"/>
            <w:tcW w:w="3118" w:type="dxa"/>
          </w:tcPr>
          <w:p w14:paraId="2E66002A" w14:textId="77777777" w:rsidR="00DB7C7D" w:rsidRDefault="00DB7C7D" w:rsidP="0021790D">
            <w:pPr>
              <w:pStyle w:val="TableParagraph"/>
              <w:spacing w:before="97"/>
              <w:ind w:left="105"/>
              <w:rPr>
                <w:sz w:val="20"/>
              </w:rPr>
            </w:pPr>
            <w:r>
              <w:rPr>
                <w:color w:val="211F1F"/>
                <w:w w:val="85"/>
                <w:sz w:val="20"/>
              </w:rPr>
              <w:t>661.1,</w:t>
            </w:r>
            <w:r>
              <w:rPr>
                <w:color w:val="211F1F"/>
                <w:spacing w:val="-2"/>
                <w:sz w:val="20"/>
              </w:rPr>
              <w:t xml:space="preserve"> </w:t>
            </w:r>
            <w:r>
              <w:rPr>
                <w:color w:val="211F1F"/>
                <w:w w:val="85"/>
                <w:sz w:val="20"/>
              </w:rPr>
              <w:t>661.4,</w:t>
            </w:r>
            <w:r>
              <w:rPr>
                <w:color w:val="211F1F"/>
                <w:spacing w:val="-1"/>
                <w:sz w:val="20"/>
              </w:rPr>
              <w:t xml:space="preserve"> </w:t>
            </w:r>
            <w:r>
              <w:rPr>
                <w:color w:val="211F1F"/>
                <w:w w:val="85"/>
                <w:sz w:val="20"/>
              </w:rPr>
              <w:t>P.</w:t>
            </w:r>
            <w:r>
              <w:rPr>
                <w:color w:val="211F1F"/>
                <w:spacing w:val="-3"/>
                <w:sz w:val="20"/>
              </w:rPr>
              <w:t xml:space="preserve"> </w:t>
            </w:r>
            <w:r>
              <w:rPr>
                <w:color w:val="211F1F"/>
                <w:w w:val="85"/>
                <w:sz w:val="20"/>
              </w:rPr>
              <w:t>661,</w:t>
            </w:r>
            <w:r>
              <w:rPr>
                <w:color w:val="211F1F"/>
                <w:spacing w:val="-3"/>
                <w:sz w:val="20"/>
              </w:rPr>
              <w:t xml:space="preserve"> </w:t>
            </w:r>
            <w:r>
              <w:rPr>
                <w:color w:val="211F1F"/>
                <w:w w:val="85"/>
                <w:sz w:val="20"/>
              </w:rPr>
              <w:t>P.</w:t>
            </w:r>
            <w:r>
              <w:rPr>
                <w:color w:val="211F1F"/>
                <w:spacing w:val="-3"/>
                <w:sz w:val="20"/>
              </w:rPr>
              <w:t xml:space="preserve"> </w:t>
            </w:r>
            <w:r>
              <w:rPr>
                <w:color w:val="211F1F"/>
                <w:w w:val="85"/>
                <w:sz w:val="20"/>
              </w:rPr>
              <w:t>662,</w:t>
            </w:r>
            <w:r>
              <w:rPr>
                <w:color w:val="211F1F"/>
                <w:spacing w:val="2"/>
                <w:sz w:val="20"/>
              </w:rPr>
              <w:t xml:space="preserve"> </w:t>
            </w:r>
            <w:r>
              <w:rPr>
                <w:color w:val="211F1F"/>
                <w:spacing w:val="-5"/>
                <w:w w:val="85"/>
                <w:sz w:val="20"/>
              </w:rPr>
              <w:t>P.</w:t>
            </w:r>
          </w:p>
          <w:p w14:paraId="1A210914" w14:textId="77777777" w:rsidR="00DB7C7D" w:rsidRDefault="00DB7C7D" w:rsidP="0021790D">
            <w:pPr>
              <w:pStyle w:val="TableParagraph"/>
              <w:spacing w:before="15"/>
              <w:ind w:left="105"/>
              <w:rPr>
                <w:sz w:val="20"/>
              </w:rPr>
            </w:pPr>
            <w:r>
              <w:rPr>
                <w:color w:val="211F1F"/>
                <w:w w:val="85"/>
                <w:sz w:val="20"/>
              </w:rPr>
              <w:t>663,P.664,</w:t>
            </w:r>
            <w:r>
              <w:rPr>
                <w:color w:val="211F1F"/>
                <w:spacing w:val="49"/>
                <w:sz w:val="20"/>
              </w:rPr>
              <w:t xml:space="preserve"> </w:t>
            </w:r>
            <w:r>
              <w:rPr>
                <w:color w:val="211F1F"/>
                <w:w w:val="85"/>
                <w:sz w:val="20"/>
              </w:rPr>
              <w:t>P.665,</w:t>
            </w:r>
            <w:r>
              <w:rPr>
                <w:color w:val="211F1F"/>
                <w:spacing w:val="2"/>
                <w:sz w:val="20"/>
              </w:rPr>
              <w:t xml:space="preserve"> </w:t>
            </w:r>
            <w:r>
              <w:rPr>
                <w:color w:val="211F1F"/>
                <w:w w:val="85"/>
                <w:sz w:val="20"/>
              </w:rPr>
              <w:t>P.666,</w:t>
            </w:r>
            <w:r>
              <w:rPr>
                <w:color w:val="211F1F"/>
                <w:spacing w:val="2"/>
                <w:sz w:val="20"/>
              </w:rPr>
              <w:t xml:space="preserve"> </w:t>
            </w:r>
            <w:r>
              <w:rPr>
                <w:color w:val="211F1F"/>
                <w:spacing w:val="-2"/>
                <w:w w:val="85"/>
                <w:sz w:val="20"/>
              </w:rPr>
              <w:t>P.667,</w:t>
            </w:r>
          </w:p>
          <w:p w14:paraId="0065F220" w14:textId="77777777" w:rsidR="00DB7C7D" w:rsidRDefault="00DB7C7D" w:rsidP="0021790D">
            <w:pPr>
              <w:pStyle w:val="TableParagraph"/>
              <w:spacing w:before="12"/>
              <w:ind w:left="105"/>
              <w:rPr>
                <w:sz w:val="20"/>
              </w:rPr>
            </w:pPr>
            <w:r>
              <w:rPr>
                <w:color w:val="211F1F"/>
                <w:w w:val="85"/>
                <w:sz w:val="20"/>
              </w:rPr>
              <w:t>P.668,P.670,</w:t>
            </w:r>
            <w:r>
              <w:rPr>
                <w:color w:val="211F1F"/>
                <w:spacing w:val="3"/>
                <w:sz w:val="20"/>
              </w:rPr>
              <w:t xml:space="preserve"> </w:t>
            </w:r>
            <w:r>
              <w:rPr>
                <w:color w:val="211F1F"/>
                <w:w w:val="85"/>
                <w:sz w:val="20"/>
              </w:rPr>
              <w:t>P.672,</w:t>
            </w:r>
            <w:r>
              <w:rPr>
                <w:color w:val="211F1F"/>
                <w:spacing w:val="4"/>
                <w:sz w:val="20"/>
              </w:rPr>
              <w:t xml:space="preserve"> </w:t>
            </w:r>
            <w:r>
              <w:rPr>
                <w:color w:val="211F1F"/>
                <w:w w:val="85"/>
                <w:sz w:val="20"/>
              </w:rPr>
              <w:t>P.675,</w:t>
            </w:r>
            <w:r>
              <w:rPr>
                <w:color w:val="211F1F"/>
                <w:spacing w:val="2"/>
                <w:sz w:val="20"/>
              </w:rPr>
              <w:t xml:space="preserve"> </w:t>
            </w:r>
            <w:r>
              <w:rPr>
                <w:color w:val="211F1F"/>
                <w:spacing w:val="-2"/>
                <w:w w:val="85"/>
                <w:sz w:val="20"/>
              </w:rPr>
              <w:t>P.676,</w:t>
            </w:r>
          </w:p>
          <w:p w14:paraId="62066F65" w14:textId="77777777" w:rsidR="00DB7C7D" w:rsidRDefault="00DB7C7D" w:rsidP="0021790D">
            <w:pPr>
              <w:pStyle w:val="TableParagraph"/>
              <w:spacing w:line="240" w:lineRule="atLeast"/>
              <w:ind w:left="105" w:right="40"/>
              <w:rPr>
                <w:sz w:val="20"/>
              </w:rPr>
            </w:pPr>
            <w:r>
              <w:rPr>
                <w:color w:val="211F1F"/>
                <w:w w:val="85"/>
                <w:sz w:val="20"/>
              </w:rPr>
              <w:t>P.678,P.680,</w:t>
            </w:r>
            <w:r>
              <w:rPr>
                <w:color w:val="211F1F"/>
                <w:spacing w:val="-1"/>
                <w:w w:val="85"/>
                <w:sz w:val="20"/>
              </w:rPr>
              <w:t xml:space="preserve"> </w:t>
            </w:r>
            <w:r>
              <w:rPr>
                <w:color w:val="211F1F"/>
                <w:w w:val="85"/>
                <w:sz w:val="20"/>
              </w:rPr>
              <w:t xml:space="preserve">P.681 Sayılı Politika ve </w:t>
            </w:r>
            <w:r>
              <w:rPr>
                <w:color w:val="211F1F"/>
                <w:w w:val="95"/>
                <w:sz w:val="20"/>
              </w:rPr>
              <w:t>Tedbir</w:t>
            </w:r>
            <w:r>
              <w:rPr>
                <w:color w:val="211F1F"/>
                <w:spacing w:val="40"/>
                <w:sz w:val="20"/>
              </w:rPr>
              <w:t xml:space="preserve"> </w:t>
            </w:r>
            <w:r>
              <w:rPr>
                <w:color w:val="211F1F"/>
                <w:w w:val="95"/>
                <w:sz w:val="20"/>
              </w:rPr>
              <w:t>Maddeleri</w:t>
            </w:r>
          </w:p>
        </w:tc>
      </w:tr>
      <w:tr w:rsidR="00DB7C7D" w14:paraId="7AD65272" w14:textId="77777777" w:rsidTr="00427DED">
        <w:trPr>
          <w:cnfStyle w:val="000000100000" w:firstRow="0" w:lastRow="0" w:firstColumn="0" w:lastColumn="0" w:oddVBand="0" w:evenVBand="0" w:oddHBand="1" w:evenHBand="0" w:firstRowFirstColumn="0" w:firstRowLastColumn="0" w:lastRowFirstColumn="0" w:lastRowLastColumn="0"/>
          <w:trHeight w:val="1188"/>
        </w:trPr>
        <w:tc>
          <w:tcPr>
            <w:cnfStyle w:val="001000000000" w:firstRow="0" w:lastRow="0" w:firstColumn="1" w:lastColumn="0" w:oddVBand="0" w:evenVBand="0" w:oddHBand="0" w:evenHBand="0" w:firstRowFirstColumn="0" w:firstRowLastColumn="0" w:lastRowFirstColumn="0" w:lastRowLastColumn="0"/>
            <w:tcW w:w="2410" w:type="dxa"/>
            <w:vMerge/>
          </w:tcPr>
          <w:p w14:paraId="23F6117E"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3209D150" w14:textId="77777777" w:rsidR="00DB7C7D" w:rsidRDefault="00DB7C7D" w:rsidP="0021790D">
            <w:pPr>
              <w:pStyle w:val="TableParagraph"/>
              <w:spacing w:line="228" w:lineRule="exact"/>
              <w:ind w:left="330"/>
              <w:rPr>
                <w:sz w:val="20"/>
              </w:rPr>
            </w:pPr>
            <w:r>
              <w:rPr>
                <w:color w:val="211F1F"/>
                <w:spacing w:val="-2"/>
                <w:sz w:val="20"/>
              </w:rPr>
              <w:t>Çocuk</w:t>
            </w:r>
          </w:p>
        </w:tc>
        <w:tc>
          <w:tcPr>
            <w:cnfStyle w:val="000100000000" w:firstRow="0" w:lastRow="0" w:firstColumn="0" w:lastColumn="1" w:oddVBand="0" w:evenVBand="0" w:oddHBand="0" w:evenHBand="0" w:firstRowFirstColumn="0" w:firstRowLastColumn="0" w:lastRowFirstColumn="0" w:lastRowLastColumn="0"/>
            <w:tcW w:w="3118" w:type="dxa"/>
          </w:tcPr>
          <w:p w14:paraId="3DAFA8EE" w14:textId="77777777" w:rsidR="00DB7C7D" w:rsidRDefault="00DB7C7D" w:rsidP="0021790D">
            <w:pPr>
              <w:pStyle w:val="TableParagraph"/>
              <w:spacing w:line="228" w:lineRule="exact"/>
              <w:ind w:left="105"/>
              <w:rPr>
                <w:sz w:val="20"/>
              </w:rPr>
            </w:pPr>
            <w:r>
              <w:rPr>
                <w:color w:val="211F1F"/>
                <w:w w:val="90"/>
                <w:sz w:val="20"/>
              </w:rPr>
              <w:t>P.732,</w:t>
            </w:r>
            <w:r>
              <w:rPr>
                <w:color w:val="211F1F"/>
                <w:spacing w:val="-7"/>
                <w:w w:val="90"/>
                <w:sz w:val="20"/>
              </w:rPr>
              <w:t xml:space="preserve"> </w:t>
            </w:r>
            <w:r>
              <w:rPr>
                <w:color w:val="211F1F"/>
                <w:w w:val="90"/>
                <w:sz w:val="20"/>
              </w:rPr>
              <w:t>731.2,</w:t>
            </w:r>
            <w:r>
              <w:rPr>
                <w:color w:val="211F1F"/>
                <w:spacing w:val="-7"/>
                <w:w w:val="90"/>
                <w:sz w:val="20"/>
              </w:rPr>
              <w:t xml:space="preserve"> </w:t>
            </w:r>
            <w:r>
              <w:rPr>
                <w:color w:val="211F1F"/>
                <w:w w:val="90"/>
                <w:sz w:val="20"/>
              </w:rPr>
              <w:t>731.3,</w:t>
            </w:r>
            <w:r>
              <w:rPr>
                <w:color w:val="211F1F"/>
                <w:spacing w:val="-5"/>
                <w:w w:val="90"/>
                <w:sz w:val="20"/>
              </w:rPr>
              <w:t xml:space="preserve"> </w:t>
            </w:r>
            <w:r>
              <w:rPr>
                <w:color w:val="211F1F"/>
                <w:w w:val="90"/>
                <w:sz w:val="20"/>
              </w:rPr>
              <w:t>731.4,</w:t>
            </w:r>
            <w:r>
              <w:rPr>
                <w:color w:val="211F1F"/>
                <w:spacing w:val="-7"/>
                <w:w w:val="90"/>
                <w:sz w:val="20"/>
              </w:rPr>
              <w:t xml:space="preserve"> </w:t>
            </w:r>
            <w:r>
              <w:rPr>
                <w:color w:val="211F1F"/>
                <w:spacing w:val="-2"/>
                <w:w w:val="90"/>
                <w:sz w:val="20"/>
              </w:rPr>
              <w:t>731.5,733.1,</w:t>
            </w:r>
          </w:p>
          <w:p w14:paraId="16F07526" w14:textId="77777777" w:rsidR="00DB7C7D" w:rsidRDefault="00DB7C7D" w:rsidP="0021790D">
            <w:pPr>
              <w:pStyle w:val="TableParagraph"/>
              <w:spacing w:before="12"/>
              <w:ind w:left="105"/>
              <w:rPr>
                <w:sz w:val="20"/>
              </w:rPr>
            </w:pPr>
            <w:r>
              <w:rPr>
                <w:color w:val="211F1F"/>
                <w:w w:val="90"/>
                <w:sz w:val="20"/>
              </w:rPr>
              <w:t>733.2,</w:t>
            </w:r>
            <w:r>
              <w:rPr>
                <w:color w:val="211F1F"/>
                <w:spacing w:val="-4"/>
                <w:w w:val="90"/>
                <w:sz w:val="20"/>
              </w:rPr>
              <w:t xml:space="preserve"> </w:t>
            </w:r>
            <w:r>
              <w:rPr>
                <w:color w:val="211F1F"/>
                <w:w w:val="90"/>
                <w:sz w:val="20"/>
              </w:rPr>
              <w:t>734.4,</w:t>
            </w:r>
            <w:r>
              <w:rPr>
                <w:color w:val="211F1F"/>
                <w:spacing w:val="-4"/>
                <w:w w:val="90"/>
                <w:sz w:val="20"/>
              </w:rPr>
              <w:t xml:space="preserve"> </w:t>
            </w:r>
            <w:r>
              <w:rPr>
                <w:color w:val="211F1F"/>
                <w:w w:val="90"/>
                <w:sz w:val="20"/>
              </w:rPr>
              <w:t>735.8,</w:t>
            </w:r>
            <w:r>
              <w:rPr>
                <w:color w:val="211F1F"/>
                <w:spacing w:val="-4"/>
                <w:w w:val="90"/>
                <w:sz w:val="20"/>
              </w:rPr>
              <w:t xml:space="preserve"> </w:t>
            </w:r>
            <w:r>
              <w:rPr>
                <w:color w:val="211F1F"/>
                <w:w w:val="90"/>
                <w:sz w:val="20"/>
              </w:rPr>
              <w:t>739.1,739.3,</w:t>
            </w:r>
            <w:r>
              <w:rPr>
                <w:color w:val="211F1F"/>
                <w:spacing w:val="-7"/>
                <w:w w:val="90"/>
                <w:sz w:val="20"/>
              </w:rPr>
              <w:t xml:space="preserve"> </w:t>
            </w:r>
            <w:r>
              <w:rPr>
                <w:color w:val="211F1F"/>
                <w:spacing w:val="-2"/>
                <w:w w:val="90"/>
                <w:sz w:val="20"/>
              </w:rPr>
              <w:t>739.4,</w:t>
            </w:r>
          </w:p>
          <w:p w14:paraId="21CAFF9C" w14:textId="77777777" w:rsidR="00DB7C7D" w:rsidRDefault="00DB7C7D" w:rsidP="0021790D">
            <w:pPr>
              <w:pStyle w:val="TableParagraph"/>
              <w:spacing w:before="13" w:line="252" w:lineRule="auto"/>
              <w:ind w:left="105"/>
              <w:rPr>
                <w:sz w:val="20"/>
              </w:rPr>
            </w:pPr>
            <w:r>
              <w:rPr>
                <w:color w:val="211F1F"/>
                <w:w w:val="90"/>
                <w:sz w:val="20"/>
              </w:rPr>
              <w:t>740.4,</w:t>
            </w:r>
            <w:r>
              <w:rPr>
                <w:color w:val="211F1F"/>
                <w:spacing w:val="-8"/>
                <w:w w:val="90"/>
                <w:sz w:val="20"/>
              </w:rPr>
              <w:t xml:space="preserve"> </w:t>
            </w:r>
            <w:r>
              <w:rPr>
                <w:color w:val="211F1F"/>
                <w:w w:val="90"/>
                <w:sz w:val="20"/>
              </w:rPr>
              <w:t>742.4,</w:t>
            </w:r>
            <w:r>
              <w:rPr>
                <w:color w:val="211F1F"/>
                <w:spacing w:val="-7"/>
                <w:w w:val="90"/>
                <w:sz w:val="20"/>
              </w:rPr>
              <w:t xml:space="preserve"> </w:t>
            </w:r>
            <w:r>
              <w:rPr>
                <w:color w:val="211F1F"/>
                <w:w w:val="90"/>
                <w:sz w:val="20"/>
              </w:rPr>
              <w:t>P.743,744.1</w:t>
            </w:r>
            <w:r>
              <w:rPr>
                <w:color w:val="211F1F"/>
                <w:spacing w:val="-8"/>
                <w:w w:val="90"/>
                <w:sz w:val="20"/>
              </w:rPr>
              <w:t xml:space="preserve"> </w:t>
            </w:r>
            <w:r>
              <w:rPr>
                <w:color w:val="211F1F"/>
                <w:w w:val="90"/>
                <w:sz w:val="20"/>
              </w:rPr>
              <w:t>Sayılı</w:t>
            </w:r>
            <w:r>
              <w:rPr>
                <w:color w:val="211F1F"/>
                <w:spacing w:val="-7"/>
                <w:w w:val="90"/>
                <w:sz w:val="20"/>
              </w:rPr>
              <w:t xml:space="preserve"> </w:t>
            </w:r>
            <w:r>
              <w:rPr>
                <w:color w:val="211F1F"/>
                <w:w w:val="90"/>
                <w:sz w:val="20"/>
              </w:rPr>
              <w:t xml:space="preserve">Politika </w:t>
            </w:r>
            <w:r>
              <w:rPr>
                <w:color w:val="211F1F"/>
                <w:sz w:val="20"/>
              </w:rPr>
              <w:t>ve</w:t>
            </w:r>
            <w:r>
              <w:rPr>
                <w:color w:val="211F1F"/>
                <w:spacing w:val="-1"/>
                <w:sz w:val="20"/>
              </w:rPr>
              <w:t xml:space="preserve"> </w:t>
            </w:r>
            <w:r>
              <w:rPr>
                <w:color w:val="211F1F"/>
                <w:sz w:val="20"/>
              </w:rPr>
              <w:t>Tedbir</w:t>
            </w:r>
          </w:p>
          <w:p w14:paraId="03BCBE1F" w14:textId="77777777" w:rsidR="00DB7C7D" w:rsidRDefault="00DB7C7D" w:rsidP="0021790D">
            <w:pPr>
              <w:pStyle w:val="TableParagraph"/>
              <w:spacing w:line="203" w:lineRule="exact"/>
              <w:ind w:left="105"/>
              <w:rPr>
                <w:sz w:val="20"/>
              </w:rPr>
            </w:pPr>
            <w:r>
              <w:rPr>
                <w:color w:val="211F1F"/>
                <w:spacing w:val="-2"/>
                <w:sz w:val="20"/>
              </w:rPr>
              <w:t>Maddeleri</w:t>
            </w:r>
          </w:p>
        </w:tc>
      </w:tr>
      <w:tr w:rsidR="00DB7C7D" w14:paraId="09F039BB" w14:textId="77777777" w:rsidTr="00427DED">
        <w:trPr>
          <w:trHeight w:val="455"/>
        </w:trPr>
        <w:tc>
          <w:tcPr>
            <w:cnfStyle w:val="001000000000" w:firstRow="0" w:lastRow="0" w:firstColumn="1" w:lastColumn="0" w:oddVBand="0" w:evenVBand="0" w:oddHBand="0" w:evenHBand="0" w:firstRowFirstColumn="0" w:firstRowLastColumn="0" w:lastRowFirstColumn="0" w:lastRowLastColumn="0"/>
            <w:tcW w:w="2410" w:type="dxa"/>
            <w:vMerge/>
          </w:tcPr>
          <w:p w14:paraId="0B25DF8C"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46FDA259" w14:textId="77777777" w:rsidR="00DB7C7D" w:rsidRDefault="00DB7C7D" w:rsidP="0021790D">
            <w:pPr>
              <w:pStyle w:val="TableParagraph"/>
              <w:spacing w:line="224" w:lineRule="exact"/>
              <w:ind w:left="330"/>
              <w:rPr>
                <w:sz w:val="20"/>
              </w:rPr>
            </w:pPr>
            <w:r>
              <w:rPr>
                <w:color w:val="211F1F"/>
                <w:spacing w:val="-2"/>
                <w:sz w:val="20"/>
              </w:rPr>
              <w:t>Gençlik</w:t>
            </w:r>
          </w:p>
        </w:tc>
        <w:tc>
          <w:tcPr>
            <w:cnfStyle w:val="000100000000" w:firstRow="0" w:lastRow="0" w:firstColumn="0" w:lastColumn="1" w:oddVBand="0" w:evenVBand="0" w:oddHBand="0" w:evenHBand="0" w:firstRowFirstColumn="0" w:firstRowLastColumn="0" w:lastRowFirstColumn="0" w:lastRowLastColumn="0"/>
            <w:tcW w:w="3118" w:type="dxa"/>
          </w:tcPr>
          <w:p w14:paraId="0B4A1BC8" w14:textId="77777777" w:rsidR="00DB7C7D" w:rsidRDefault="00DB7C7D" w:rsidP="0021790D">
            <w:pPr>
              <w:pStyle w:val="TableParagraph"/>
              <w:spacing w:line="224" w:lineRule="exact"/>
              <w:ind w:left="328"/>
              <w:rPr>
                <w:sz w:val="20"/>
              </w:rPr>
            </w:pPr>
            <w:r>
              <w:rPr>
                <w:color w:val="211F1F"/>
                <w:w w:val="90"/>
                <w:sz w:val="20"/>
              </w:rPr>
              <w:t>746.1,</w:t>
            </w:r>
            <w:r>
              <w:rPr>
                <w:color w:val="211F1F"/>
                <w:spacing w:val="-6"/>
                <w:w w:val="90"/>
                <w:sz w:val="20"/>
              </w:rPr>
              <w:t xml:space="preserve"> </w:t>
            </w:r>
            <w:r>
              <w:rPr>
                <w:color w:val="211F1F"/>
                <w:w w:val="90"/>
                <w:sz w:val="20"/>
              </w:rPr>
              <w:t>746.2,</w:t>
            </w:r>
            <w:r>
              <w:rPr>
                <w:color w:val="211F1F"/>
                <w:spacing w:val="-6"/>
                <w:w w:val="90"/>
                <w:sz w:val="20"/>
              </w:rPr>
              <w:t xml:space="preserve"> </w:t>
            </w:r>
            <w:r>
              <w:rPr>
                <w:color w:val="211F1F"/>
                <w:w w:val="90"/>
                <w:sz w:val="20"/>
              </w:rPr>
              <w:t>746.6,</w:t>
            </w:r>
            <w:r>
              <w:rPr>
                <w:color w:val="211F1F"/>
                <w:spacing w:val="-6"/>
                <w:w w:val="90"/>
                <w:sz w:val="20"/>
              </w:rPr>
              <w:t xml:space="preserve"> </w:t>
            </w:r>
            <w:r>
              <w:rPr>
                <w:color w:val="211F1F"/>
                <w:w w:val="90"/>
                <w:sz w:val="20"/>
              </w:rPr>
              <w:t>747.1,</w:t>
            </w:r>
            <w:r>
              <w:rPr>
                <w:color w:val="211F1F"/>
                <w:spacing w:val="-3"/>
                <w:w w:val="90"/>
                <w:sz w:val="20"/>
              </w:rPr>
              <w:t xml:space="preserve"> </w:t>
            </w:r>
            <w:r>
              <w:rPr>
                <w:color w:val="211F1F"/>
                <w:spacing w:val="-2"/>
                <w:w w:val="90"/>
                <w:sz w:val="20"/>
              </w:rPr>
              <w:t>747.2,</w:t>
            </w:r>
          </w:p>
          <w:p w14:paraId="35188D44" w14:textId="77777777" w:rsidR="00DB7C7D" w:rsidRDefault="00DB7C7D" w:rsidP="0021790D">
            <w:pPr>
              <w:pStyle w:val="TableParagraph"/>
              <w:spacing w:line="211" w:lineRule="exact"/>
              <w:ind w:left="328"/>
              <w:rPr>
                <w:sz w:val="20"/>
              </w:rPr>
            </w:pPr>
            <w:r>
              <w:rPr>
                <w:color w:val="211F1F"/>
                <w:w w:val="90"/>
                <w:sz w:val="20"/>
              </w:rPr>
              <w:t>748.6</w:t>
            </w:r>
            <w:r>
              <w:rPr>
                <w:color w:val="211F1F"/>
                <w:spacing w:val="-6"/>
                <w:w w:val="90"/>
                <w:sz w:val="20"/>
              </w:rPr>
              <w:t xml:space="preserve"> </w:t>
            </w:r>
            <w:r>
              <w:rPr>
                <w:color w:val="211F1F"/>
                <w:w w:val="90"/>
                <w:sz w:val="20"/>
              </w:rPr>
              <w:t>Sayılı</w:t>
            </w:r>
            <w:r>
              <w:rPr>
                <w:color w:val="211F1F"/>
                <w:spacing w:val="-7"/>
                <w:w w:val="90"/>
                <w:sz w:val="20"/>
              </w:rPr>
              <w:t xml:space="preserve"> </w:t>
            </w:r>
            <w:r>
              <w:rPr>
                <w:color w:val="211F1F"/>
                <w:w w:val="90"/>
                <w:sz w:val="20"/>
              </w:rPr>
              <w:t>Tedbir</w:t>
            </w:r>
            <w:r>
              <w:rPr>
                <w:color w:val="211F1F"/>
                <w:spacing w:val="-3"/>
                <w:w w:val="90"/>
                <w:sz w:val="20"/>
              </w:rPr>
              <w:t xml:space="preserve"> </w:t>
            </w:r>
            <w:r>
              <w:rPr>
                <w:color w:val="211F1F"/>
                <w:spacing w:val="-2"/>
                <w:w w:val="90"/>
                <w:sz w:val="20"/>
              </w:rPr>
              <w:t>Maddeleri</w:t>
            </w:r>
          </w:p>
        </w:tc>
      </w:tr>
      <w:tr w:rsidR="00DB7C7D" w14:paraId="298A53F2" w14:textId="77777777" w:rsidTr="00427DED">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410" w:type="dxa"/>
            <w:vMerge/>
          </w:tcPr>
          <w:p w14:paraId="5FE36E1C"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33040456" w14:textId="77777777" w:rsidR="00DB7C7D" w:rsidRDefault="00DB7C7D" w:rsidP="0021790D">
            <w:pPr>
              <w:pStyle w:val="TableParagraph"/>
              <w:spacing w:line="222" w:lineRule="exact"/>
              <w:ind w:left="330"/>
              <w:rPr>
                <w:sz w:val="20"/>
              </w:rPr>
            </w:pPr>
            <w:r>
              <w:rPr>
                <w:color w:val="211F1F"/>
                <w:w w:val="90"/>
                <w:sz w:val="20"/>
              </w:rPr>
              <w:t>Engelli</w:t>
            </w:r>
            <w:r>
              <w:rPr>
                <w:color w:val="211F1F"/>
                <w:spacing w:val="-5"/>
                <w:w w:val="90"/>
                <w:sz w:val="20"/>
              </w:rPr>
              <w:t xml:space="preserve"> </w:t>
            </w:r>
            <w:r>
              <w:rPr>
                <w:color w:val="211F1F"/>
                <w:spacing w:val="-2"/>
                <w:sz w:val="20"/>
              </w:rPr>
              <w:t>Hizmetleri</w:t>
            </w:r>
          </w:p>
        </w:tc>
        <w:tc>
          <w:tcPr>
            <w:cnfStyle w:val="000100000000" w:firstRow="0" w:lastRow="0" w:firstColumn="0" w:lastColumn="1" w:oddVBand="0" w:evenVBand="0" w:oddHBand="0" w:evenHBand="0" w:firstRowFirstColumn="0" w:firstRowLastColumn="0" w:lastRowFirstColumn="0" w:lastRowLastColumn="0"/>
            <w:tcW w:w="3118" w:type="dxa"/>
          </w:tcPr>
          <w:p w14:paraId="3C271AC1" w14:textId="77777777" w:rsidR="00DB7C7D" w:rsidRDefault="00DB7C7D" w:rsidP="0021790D">
            <w:pPr>
              <w:pStyle w:val="TableParagraph"/>
              <w:spacing w:before="4" w:line="229" w:lineRule="exact"/>
              <w:ind w:left="328"/>
              <w:rPr>
                <w:sz w:val="20"/>
              </w:rPr>
            </w:pPr>
            <w:r>
              <w:rPr>
                <w:color w:val="211F1F"/>
                <w:w w:val="90"/>
                <w:sz w:val="20"/>
              </w:rPr>
              <w:t>758.1,</w:t>
            </w:r>
            <w:r>
              <w:rPr>
                <w:color w:val="211F1F"/>
                <w:spacing w:val="-5"/>
                <w:w w:val="90"/>
                <w:sz w:val="20"/>
              </w:rPr>
              <w:t xml:space="preserve"> </w:t>
            </w:r>
            <w:r>
              <w:rPr>
                <w:color w:val="211F1F"/>
                <w:w w:val="90"/>
                <w:sz w:val="20"/>
              </w:rPr>
              <w:t>758.2,</w:t>
            </w:r>
            <w:r>
              <w:rPr>
                <w:color w:val="211F1F"/>
                <w:spacing w:val="-5"/>
                <w:w w:val="90"/>
                <w:sz w:val="20"/>
              </w:rPr>
              <w:t xml:space="preserve"> </w:t>
            </w:r>
            <w:r>
              <w:rPr>
                <w:color w:val="211F1F"/>
                <w:w w:val="90"/>
                <w:sz w:val="20"/>
              </w:rPr>
              <w:t>758.3</w:t>
            </w:r>
            <w:r>
              <w:rPr>
                <w:color w:val="211F1F"/>
                <w:spacing w:val="-4"/>
                <w:w w:val="90"/>
                <w:sz w:val="20"/>
              </w:rPr>
              <w:t xml:space="preserve"> </w:t>
            </w:r>
            <w:r>
              <w:rPr>
                <w:color w:val="211F1F"/>
                <w:w w:val="90"/>
                <w:sz w:val="20"/>
              </w:rPr>
              <w:t>Sayılı</w:t>
            </w:r>
            <w:r>
              <w:rPr>
                <w:color w:val="211F1F"/>
                <w:spacing w:val="-5"/>
                <w:w w:val="90"/>
                <w:sz w:val="20"/>
              </w:rPr>
              <w:t xml:space="preserve"> </w:t>
            </w:r>
            <w:r>
              <w:rPr>
                <w:color w:val="211F1F"/>
                <w:spacing w:val="-2"/>
                <w:w w:val="90"/>
                <w:sz w:val="20"/>
              </w:rPr>
              <w:t>Tedbir</w:t>
            </w:r>
          </w:p>
          <w:p w14:paraId="433A2AD7" w14:textId="77777777" w:rsidR="00DB7C7D" w:rsidRDefault="00DB7C7D" w:rsidP="0021790D">
            <w:pPr>
              <w:pStyle w:val="TableParagraph"/>
              <w:spacing w:line="214" w:lineRule="exact"/>
              <w:ind w:left="328"/>
              <w:rPr>
                <w:sz w:val="20"/>
              </w:rPr>
            </w:pPr>
            <w:r>
              <w:rPr>
                <w:color w:val="211F1F"/>
                <w:spacing w:val="-2"/>
                <w:sz w:val="20"/>
              </w:rPr>
              <w:t>Maddeleri</w:t>
            </w:r>
          </w:p>
        </w:tc>
      </w:tr>
      <w:tr w:rsidR="00DB7C7D" w14:paraId="688D640B" w14:textId="77777777" w:rsidTr="00427DED">
        <w:trPr>
          <w:cnfStyle w:val="010000000000" w:firstRow="0" w:lastRow="1"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410" w:type="dxa"/>
            <w:vMerge/>
          </w:tcPr>
          <w:p w14:paraId="3AC33C96" w14:textId="77777777" w:rsidR="00DB7C7D" w:rsidRDefault="00DB7C7D" w:rsidP="0021790D">
            <w:pPr>
              <w:rPr>
                <w:sz w:val="2"/>
                <w:szCs w:val="2"/>
              </w:rPr>
            </w:pPr>
          </w:p>
        </w:tc>
        <w:tc>
          <w:tcPr>
            <w:cnfStyle w:val="000010000000" w:firstRow="0" w:lastRow="0" w:firstColumn="0" w:lastColumn="0" w:oddVBand="1" w:evenVBand="0" w:oddHBand="0" w:evenHBand="0" w:firstRowFirstColumn="0" w:firstRowLastColumn="0" w:lastRowFirstColumn="0" w:lastRowLastColumn="0"/>
            <w:tcW w:w="3549" w:type="dxa"/>
          </w:tcPr>
          <w:p w14:paraId="6EF81FE1" w14:textId="77777777" w:rsidR="00DB7C7D" w:rsidRDefault="00DB7C7D" w:rsidP="0021790D">
            <w:pPr>
              <w:pStyle w:val="TableParagraph"/>
              <w:spacing w:line="225" w:lineRule="exact"/>
              <w:ind w:left="330"/>
              <w:rPr>
                <w:sz w:val="20"/>
              </w:rPr>
            </w:pPr>
            <w:r>
              <w:rPr>
                <w:color w:val="211F1F"/>
                <w:w w:val="90"/>
                <w:sz w:val="20"/>
              </w:rPr>
              <w:t>Kültür</w:t>
            </w:r>
            <w:r>
              <w:rPr>
                <w:color w:val="211F1F"/>
                <w:spacing w:val="-7"/>
                <w:w w:val="90"/>
                <w:sz w:val="20"/>
              </w:rPr>
              <w:t xml:space="preserve"> </w:t>
            </w:r>
            <w:r>
              <w:rPr>
                <w:color w:val="211F1F"/>
                <w:w w:val="90"/>
                <w:sz w:val="20"/>
              </w:rPr>
              <w:t>ve</w:t>
            </w:r>
            <w:r>
              <w:rPr>
                <w:color w:val="211F1F"/>
                <w:spacing w:val="-7"/>
                <w:w w:val="90"/>
                <w:sz w:val="20"/>
              </w:rPr>
              <w:t xml:space="preserve"> </w:t>
            </w:r>
            <w:r>
              <w:rPr>
                <w:color w:val="211F1F"/>
                <w:spacing w:val="-2"/>
                <w:w w:val="90"/>
                <w:sz w:val="20"/>
              </w:rPr>
              <w:t>Sanat</w:t>
            </w:r>
          </w:p>
        </w:tc>
        <w:tc>
          <w:tcPr>
            <w:cnfStyle w:val="000100000000" w:firstRow="0" w:lastRow="0" w:firstColumn="0" w:lastColumn="1" w:oddVBand="0" w:evenVBand="0" w:oddHBand="0" w:evenHBand="0" w:firstRowFirstColumn="0" w:firstRowLastColumn="0" w:lastRowFirstColumn="0" w:lastRowLastColumn="0"/>
            <w:tcW w:w="3118" w:type="dxa"/>
          </w:tcPr>
          <w:p w14:paraId="3FEBEF54" w14:textId="77777777" w:rsidR="00DB7C7D" w:rsidRDefault="00DB7C7D" w:rsidP="0021790D">
            <w:pPr>
              <w:pStyle w:val="TableParagraph"/>
              <w:spacing w:line="225" w:lineRule="exact"/>
              <w:ind w:left="100"/>
              <w:rPr>
                <w:sz w:val="20"/>
              </w:rPr>
            </w:pPr>
            <w:r>
              <w:rPr>
                <w:color w:val="211F1F"/>
                <w:w w:val="90"/>
                <w:sz w:val="20"/>
              </w:rPr>
              <w:t>783.1,</w:t>
            </w:r>
            <w:r>
              <w:rPr>
                <w:color w:val="211F1F"/>
                <w:spacing w:val="-7"/>
                <w:w w:val="90"/>
                <w:sz w:val="20"/>
              </w:rPr>
              <w:t xml:space="preserve"> </w:t>
            </w:r>
            <w:r>
              <w:rPr>
                <w:color w:val="211F1F"/>
                <w:w w:val="90"/>
                <w:sz w:val="20"/>
              </w:rPr>
              <w:t>785.1,</w:t>
            </w:r>
            <w:r>
              <w:rPr>
                <w:color w:val="211F1F"/>
                <w:spacing w:val="-6"/>
                <w:w w:val="90"/>
                <w:sz w:val="20"/>
              </w:rPr>
              <w:t xml:space="preserve"> </w:t>
            </w:r>
            <w:r>
              <w:rPr>
                <w:color w:val="211F1F"/>
                <w:w w:val="90"/>
                <w:sz w:val="20"/>
              </w:rPr>
              <w:t>785.2,</w:t>
            </w:r>
            <w:r>
              <w:rPr>
                <w:color w:val="211F1F"/>
                <w:spacing w:val="-7"/>
                <w:w w:val="90"/>
                <w:sz w:val="20"/>
              </w:rPr>
              <w:t xml:space="preserve"> </w:t>
            </w:r>
            <w:r>
              <w:rPr>
                <w:color w:val="211F1F"/>
                <w:w w:val="90"/>
                <w:sz w:val="20"/>
              </w:rPr>
              <w:t>789.1</w:t>
            </w:r>
            <w:r>
              <w:rPr>
                <w:color w:val="211F1F"/>
                <w:spacing w:val="-7"/>
                <w:w w:val="90"/>
                <w:sz w:val="20"/>
              </w:rPr>
              <w:t xml:space="preserve"> </w:t>
            </w:r>
            <w:r>
              <w:rPr>
                <w:color w:val="211F1F"/>
                <w:w w:val="90"/>
                <w:sz w:val="20"/>
              </w:rPr>
              <w:t>Sayılı</w:t>
            </w:r>
            <w:r>
              <w:rPr>
                <w:color w:val="211F1F"/>
                <w:spacing w:val="-5"/>
                <w:w w:val="90"/>
                <w:sz w:val="20"/>
              </w:rPr>
              <w:t xml:space="preserve"> </w:t>
            </w:r>
            <w:r>
              <w:rPr>
                <w:color w:val="211F1F"/>
                <w:spacing w:val="-2"/>
                <w:w w:val="90"/>
                <w:sz w:val="20"/>
              </w:rPr>
              <w:t>Tedbir</w:t>
            </w:r>
          </w:p>
          <w:p w14:paraId="59493544" w14:textId="77777777" w:rsidR="00DB7C7D" w:rsidRDefault="00DB7C7D" w:rsidP="0021790D">
            <w:pPr>
              <w:pStyle w:val="TableParagraph"/>
              <w:spacing w:before="12" w:line="217" w:lineRule="exact"/>
              <w:ind w:left="100"/>
              <w:rPr>
                <w:sz w:val="20"/>
              </w:rPr>
            </w:pPr>
            <w:r>
              <w:rPr>
                <w:color w:val="211F1F"/>
                <w:spacing w:val="-2"/>
                <w:sz w:val="20"/>
              </w:rPr>
              <w:t>Maddeleri</w:t>
            </w:r>
          </w:p>
        </w:tc>
      </w:tr>
    </w:tbl>
    <w:p w14:paraId="1343DAE2" w14:textId="77777777" w:rsidR="0049575C" w:rsidRPr="008C6813" w:rsidRDefault="005D5792" w:rsidP="008409F1">
      <w:pPr>
        <w:spacing w:after="0"/>
        <w:jc w:val="both"/>
        <w:rPr>
          <w:rFonts w:ascii="Times New Roman" w:hAnsi="Times New Roman"/>
          <w:szCs w:val="24"/>
        </w:rPr>
      </w:pPr>
      <w:r w:rsidRPr="008C6813">
        <w:rPr>
          <w:rFonts w:ascii="Times New Roman" w:hAnsi="Times New Roman"/>
          <w:szCs w:val="24"/>
        </w:rPr>
        <w:br w:type="page"/>
      </w:r>
    </w:p>
    <w:p w14:paraId="2D30BE42" w14:textId="77777777" w:rsidR="003C7244" w:rsidRPr="00C6205E" w:rsidRDefault="003C7244" w:rsidP="00C6205E">
      <w:pPr>
        <w:pStyle w:val="Balk2"/>
      </w:pPr>
      <w:bookmarkStart w:id="39" w:name="_Toc531097536"/>
      <w:bookmarkStart w:id="40" w:name="_Toc6991818"/>
      <w:bookmarkStart w:id="41" w:name="_Toc416085140"/>
      <w:r w:rsidRPr="00C6205E">
        <w:lastRenderedPageBreak/>
        <w:t>PAYDAŞ ANALİZİ</w:t>
      </w:r>
      <w:bookmarkEnd w:id="39"/>
      <w:bookmarkEnd w:id="40"/>
    </w:p>
    <w:p w14:paraId="41FFBF9F" w14:textId="77777777" w:rsidR="00B21A33" w:rsidRPr="008C6813" w:rsidRDefault="002D155D" w:rsidP="008E01DD">
      <w:pPr>
        <w:ind w:firstLine="708"/>
        <w:jc w:val="both"/>
        <w:rPr>
          <w:rFonts w:ascii="Times New Roman" w:hAnsi="Times New Roman"/>
          <w:szCs w:val="24"/>
        </w:rPr>
      </w:pPr>
      <w:r w:rsidRPr="008C6813">
        <w:rPr>
          <w:rFonts w:ascii="Times New Roman" w:hAnsi="Times New Roman"/>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8C6813">
        <w:rPr>
          <w:rFonts w:ascii="Times New Roman" w:hAnsi="Times New Roman"/>
          <w:szCs w:val="24"/>
        </w:rPr>
        <w:t>dâhil olmak üzere çeşitli yöntemlerle sürekli olarak alınmaktadır.</w:t>
      </w:r>
    </w:p>
    <w:p w14:paraId="0B6701D8" w14:textId="77777777" w:rsidR="00B21A33" w:rsidRPr="008C6813" w:rsidRDefault="00D563A1" w:rsidP="00B21A33">
      <w:pPr>
        <w:jc w:val="both"/>
        <w:rPr>
          <w:rFonts w:ascii="Times New Roman" w:hAnsi="Times New Roman"/>
          <w:szCs w:val="24"/>
        </w:rPr>
      </w:pPr>
      <w:r>
        <w:rPr>
          <w:rFonts w:ascii="Times New Roman" w:hAnsi="Times New Roman"/>
          <w:noProof/>
          <w:szCs w:val="24"/>
        </w:rPr>
        <w:drawing>
          <wp:inline distT="0" distB="0" distL="0" distR="0" wp14:anchorId="5A7C77D8" wp14:editId="740E763A">
            <wp:extent cx="3924300" cy="2581275"/>
            <wp:effectExtent l="0" t="38100" r="0" b="47625"/>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9BE6F19" w14:textId="77777777" w:rsidR="00B21A33" w:rsidRPr="008C6813" w:rsidRDefault="00B21A33" w:rsidP="00B21A33">
      <w:pPr>
        <w:jc w:val="both"/>
        <w:rPr>
          <w:rFonts w:ascii="Times New Roman" w:hAnsi="Times New Roman"/>
          <w:szCs w:val="24"/>
        </w:rPr>
      </w:pPr>
    </w:p>
    <w:p w14:paraId="69B8CB53" w14:textId="77777777" w:rsidR="00B21A33" w:rsidRPr="008C6813" w:rsidRDefault="00B21A33" w:rsidP="00B21A33">
      <w:pPr>
        <w:jc w:val="both"/>
        <w:rPr>
          <w:rFonts w:ascii="Times New Roman" w:hAnsi="Times New Roman"/>
          <w:szCs w:val="24"/>
        </w:rPr>
      </w:pPr>
      <w:r w:rsidRPr="008C6813">
        <w:rPr>
          <w:rFonts w:ascii="Times New Roman" w:hAnsi="Times New Roman"/>
          <w:szCs w:val="24"/>
        </w:rPr>
        <w:t>Paydaş anketlerine ilişkin ortaya çıkan temel sonuçlara altta yer verilmiştir</w:t>
      </w:r>
      <w:r w:rsidR="00373590" w:rsidRPr="008C6813">
        <w:rPr>
          <w:rFonts w:ascii="Times New Roman" w:hAnsi="Times New Roman"/>
          <w:szCs w:val="24"/>
        </w:rPr>
        <w:t xml:space="preserve"> </w:t>
      </w:r>
      <w:r w:rsidR="00373590" w:rsidRPr="001652A1">
        <w:rPr>
          <w:rFonts w:ascii="Times New Roman" w:hAnsi="Times New Roman"/>
          <w:szCs w:val="24"/>
        </w:rPr>
        <w:t>*</w:t>
      </w:r>
      <w:r w:rsidR="00373590" w:rsidRPr="008C6813">
        <w:rPr>
          <w:rFonts w:ascii="Times New Roman" w:hAnsi="Times New Roman"/>
          <w:szCs w:val="24"/>
        </w:rPr>
        <w:t xml:space="preserve"> </w:t>
      </w:r>
      <w:r w:rsidRPr="008C6813">
        <w:rPr>
          <w:rFonts w:ascii="Times New Roman" w:hAnsi="Times New Roman"/>
          <w:szCs w:val="24"/>
        </w:rPr>
        <w:t xml:space="preserve">: </w:t>
      </w:r>
    </w:p>
    <w:p w14:paraId="715D26A9" w14:textId="77777777" w:rsidR="008C6813" w:rsidRPr="008C6813" w:rsidRDefault="008C6813" w:rsidP="006B4AA5">
      <w:pPr>
        <w:pStyle w:val="Balk3"/>
        <w:rPr>
          <w:rFonts w:ascii="Times New Roman" w:hAnsi="Times New Roman"/>
          <w:szCs w:val="24"/>
        </w:rPr>
      </w:pPr>
    </w:p>
    <w:p w14:paraId="43C382BC" w14:textId="77777777" w:rsidR="00886834" w:rsidRDefault="00886834" w:rsidP="00886834">
      <w:pPr>
        <w:pStyle w:val="Balk3"/>
      </w:pPr>
      <w:r>
        <w:t>Öğrenci Anketi Sonuçları:</w:t>
      </w:r>
    </w:p>
    <w:p w14:paraId="3E7B47C7" w14:textId="77777777" w:rsidR="00886834" w:rsidRDefault="00886834" w:rsidP="00886834">
      <w:pPr>
        <w:pStyle w:val="Balk3"/>
        <w:ind w:firstLine="708"/>
        <w:rPr>
          <w:rFonts w:ascii="Times New Roman" w:hAnsi="Times New Roman"/>
          <w:b w:val="0"/>
          <w:i/>
          <w:szCs w:val="24"/>
        </w:rPr>
      </w:pPr>
      <w:r>
        <w:rPr>
          <w:rFonts w:ascii="Times New Roman" w:hAnsi="Times New Roman"/>
          <w:i/>
          <w:szCs w:val="24"/>
        </w:rPr>
        <w:t xml:space="preserve">Bu bağlamda okulumuzda </w:t>
      </w:r>
      <w:r w:rsidRPr="00C5178C">
        <w:rPr>
          <w:rFonts w:ascii="Times New Roman" w:hAnsi="Times New Roman"/>
          <w:i/>
          <w:szCs w:val="24"/>
        </w:rPr>
        <w:t xml:space="preserve"> S</w:t>
      </w:r>
      <w:r>
        <w:rPr>
          <w:rFonts w:ascii="Times New Roman" w:hAnsi="Times New Roman"/>
          <w:i/>
          <w:szCs w:val="24"/>
        </w:rPr>
        <w:t>ınıflar olmak</w:t>
      </w:r>
      <w:r>
        <w:rPr>
          <w:rFonts w:ascii="Times New Roman" w:hAnsi="Times New Roman"/>
          <w:b w:val="0"/>
          <w:i/>
          <w:szCs w:val="24"/>
        </w:rPr>
        <w:t xml:space="preserve"> üzere toplamda 190</w:t>
      </w:r>
      <w:r w:rsidRPr="00C5178C">
        <w:rPr>
          <w:rFonts w:ascii="Times New Roman" w:hAnsi="Times New Roman"/>
          <w:i/>
          <w:szCs w:val="24"/>
        </w:rPr>
        <w:t xml:space="preserve"> öğrenciye uygulanan  ‘öğrenci görüş ve değerlendirme anketinin sonuçları değerlendirildiğinde; öğrencilerin büyük kısmının ankette bulunan 11.soru(okulun binası ve diğer fiziki mekânlar yeterlidir) ve 13.soruya(okulumuzda yeterli miktarda sanatsal ve kültürel faaliyetler düzenlenmektedir) ‘kısmen katılıyorum’ ve ‘katılmıyorum’ cevapları öne çıkmıştır</w:t>
      </w:r>
    </w:p>
    <w:p w14:paraId="1A7D8333" w14:textId="77777777" w:rsidR="00886834" w:rsidRDefault="00886834" w:rsidP="00886834">
      <w:pPr>
        <w:pStyle w:val="Balk3"/>
        <w:rPr>
          <w:szCs w:val="24"/>
        </w:rPr>
      </w:pPr>
      <w:r>
        <w:rPr>
          <w:szCs w:val="24"/>
        </w:rPr>
        <w:t>Öğretmen Anketi Sonuçları:</w:t>
      </w:r>
    </w:p>
    <w:p w14:paraId="5C1EF033" w14:textId="77777777" w:rsidR="00886834" w:rsidRPr="00373590" w:rsidRDefault="00886834" w:rsidP="00886834">
      <w:r>
        <w:t xml:space="preserve"> </w:t>
      </w:r>
      <w:r>
        <w:tab/>
        <w:t>Uygulanan öğretmen anketlerinden çıkan sonuçlara göre okulumuzun fiziki mekanların öğretmenler için yetersiz olduğu, okulda sosyal ve kültürel aktivitelerin yetersiz olduğu anketlerde öne çıkmıştır. Okulumuzda belli oranda kurum kültürünün oluştuğu öğretmenler arasında diyalogların iyi olduğu tespit edilmiştir.</w:t>
      </w:r>
    </w:p>
    <w:p w14:paraId="29F1C8F8" w14:textId="77777777" w:rsidR="00886834" w:rsidRDefault="00886834" w:rsidP="00886834">
      <w:pPr>
        <w:pStyle w:val="Balk3"/>
        <w:rPr>
          <w:szCs w:val="24"/>
        </w:rPr>
      </w:pPr>
      <w:r>
        <w:rPr>
          <w:szCs w:val="24"/>
        </w:rPr>
        <w:t>Veli Anketi Sonuçları:</w:t>
      </w:r>
    </w:p>
    <w:p w14:paraId="3BB78FE9" w14:textId="77777777" w:rsidR="00886834" w:rsidRDefault="00886834" w:rsidP="00886834">
      <w:pPr>
        <w:ind w:firstLine="708"/>
        <w:jc w:val="both"/>
        <w:rPr>
          <w:rFonts w:ascii="Times New Roman" w:hAnsi="Times New Roman"/>
          <w:b/>
          <w:i/>
          <w:szCs w:val="24"/>
        </w:rPr>
      </w:pPr>
      <w:r>
        <w:rPr>
          <w:rFonts w:ascii="Times New Roman" w:hAnsi="Times New Roman"/>
          <w:b/>
          <w:i/>
          <w:szCs w:val="24"/>
        </w:rPr>
        <w:t>Okulumuzda 124</w:t>
      </w:r>
      <w:r w:rsidRPr="00C5178C">
        <w:rPr>
          <w:rFonts w:ascii="Times New Roman" w:hAnsi="Times New Roman"/>
          <w:b/>
          <w:i/>
          <w:szCs w:val="24"/>
        </w:rPr>
        <w:t xml:space="preserve"> veliye uygulanan veli görüş ve değerlendirme anket formunda ise velilerin büyük kısmının ankette bulunan 10.soru(okul teknik araç ve gereç yönünden yeterli donanıma sahiptir) 12. Soru </w:t>
      </w:r>
      <w:r w:rsidRPr="00C5178C">
        <w:rPr>
          <w:rFonts w:ascii="Times New Roman" w:hAnsi="Times New Roman"/>
          <w:b/>
          <w:i/>
          <w:szCs w:val="24"/>
        </w:rPr>
        <w:lastRenderedPageBreak/>
        <w:t>(okulun binası ve diğer fiziki mekanlar yeterlidir) ve 13.soruya (okulumuzda yeterli miktarda sanatsal ve kültürel faaliyetler düzenlenmektedir) verdikleri ‘kısmen katılıyorum’ ve ‘katılmıyorum’ cevapları öne çıkmıştır.</w:t>
      </w:r>
    </w:p>
    <w:p w14:paraId="7FD155CD" w14:textId="77777777" w:rsidR="0062001B" w:rsidRDefault="0062001B" w:rsidP="00886834">
      <w:pPr>
        <w:ind w:firstLine="708"/>
        <w:jc w:val="both"/>
        <w:rPr>
          <w:rFonts w:ascii="Times New Roman" w:hAnsi="Times New Roman"/>
          <w:b/>
          <w:i/>
          <w:szCs w:val="24"/>
        </w:rPr>
      </w:pPr>
    </w:p>
    <w:p w14:paraId="1CD59CAD" w14:textId="77777777" w:rsidR="0062001B" w:rsidRPr="00C5178C" w:rsidRDefault="0062001B" w:rsidP="00886834">
      <w:pPr>
        <w:ind w:firstLine="708"/>
        <w:jc w:val="both"/>
        <w:rPr>
          <w:rFonts w:ascii="Times New Roman" w:hAnsi="Times New Roman"/>
          <w:b/>
          <w:i/>
          <w:szCs w:val="24"/>
        </w:rPr>
      </w:pPr>
    </w:p>
    <w:p w14:paraId="3B939E65" w14:textId="77777777" w:rsidR="000E12A0" w:rsidRPr="008C6813" w:rsidRDefault="000E12A0" w:rsidP="00B21A33">
      <w:pPr>
        <w:jc w:val="both"/>
        <w:rPr>
          <w:rFonts w:ascii="Times New Roman" w:hAnsi="Times New Roman"/>
          <w:b/>
          <w:szCs w:val="24"/>
        </w:rPr>
      </w:pPr>
    </w:p>
    <w:p w14:paraId="7E3255FA" w14:textId="2A792E1D" w:rsidR="0062001B" w:rsidRPr="00304832" w:rsidRDefault="0062001B" w:rsidP="0062001B">
      <w:pPr>
        <w:tabs>
          <w:tab w:val="left" w:pos="3744"/>
        </w:tabs>
        <w:rPr>
          <w:b/>
          <w:szCs w:val="24"/>
        </w:rPr>
      </w:pPr>
      <w:r>
        <w:rPr>
          <w:b/>
          <w:szCs w:val="24"/>
        </w:rPr>
        <w:t xml:space="preserve">                        </w:t>
      </w:r>
      <w:r w:rsidRPr="00304832">
        <w:rPr>
          <w:b/>
          <w:szCs w:val="24"/>
        </w:rPr>
        <w:t>Okul/Kurum</w:t>
      </w:r>
      <w:r w:rsidRPr="00304832">
        <w:rPr>
          <w:b/>
          <w:spacing w:val="-13"/>
          <w:szCs w:val="24"/>
        </w:rPr>
        <w:t xml:space="preserve"> </w:t>
      </w:r>
      <w:r w:rsidRPr="00304832">
        <w:rPr>
          <w:b/>
          <w:szCs w:val="24"/>
        </w:rPr>
        <w:t>İçi</w:t>
      </w:r>
      <w:r w:rsidRPr="00304832">
        <w:rPr>
          <w:b/>
          <w:spacing w:val="-13"/>
          <w:szCs w:val="24"/>
        </w:rPr>
        <w:t xml:space="preserve"> </w:t>
      </w:r>
      <w:r w:rsidRPr="00304832">
        <w:rPr>
          <w:b/>
          <w:spacing w:val="-2"/>
          <w:szCs w:val="24"/>
        </w:rPr>
        <w:t>Analiz</w:t>
      </w:r>
    </w:p>
    <w:p w14:paraId="6C1956F9" w14:textId="77777777" w:rsidR="0062001B" w:rsidRDefault="0062001B" w:rsidP="0062001B">
      <w:pPr>
        <w:pStyle w:val="GvdeMetni"/>
        <w:spacing w:line="360" w:lineRule="auto"/>
        <w:ind w:left="958" w:right="1013" w:firstLine="458"/>
        <w:jc w:val="both"/>
        <w:rPr>
          <w:rFonts w:ascii="Times New Roman" w:hAnsi="Times New Roman"/>
          <w:sz w:val="24"/>
          <w:szCs w:val="24"/>
        </w:rPr>
      </w:pPr>
      <w:r w:rsidRPr="0062001B">
        <w:rPr>
          <w:rFonts w:ascii="Times New Roman" w:hAnsi="Times New Roman"/>
          <w:sz w:val="24"/>
          <w:szCs w:val="24"/>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4A265BB3" w14:textId="77777777" w:rsidR="0062001B" w:rsidRDefault="0062001B" w:rsidP="0062001B">
      <w:pPr>
        <w:pStyle w:val="GvdeMetni"/>
        <w:spacing w:line="360" w:lineRule="auto"/>
        <w:ind w:left="958" w:right="1013"/>
        <w:jc w:val="both"/>
      </w:pPr>
    </w:p>
    <w:p w14:paraId="3C98C622" w14:textId="176FA131" w:rsidR="0062001B" w:rsidRDefault="0062001B" w:rsidP="0062001B">
      <w:pPr>
        <w:ind w:left="958"/>
        <w:jc w:val="both"/>
        <w:rPr>
          <w:b/>
          <w:sz w:val="20"/>
        </w:rPr>
      </w:pPr>
      <w:r>
        <w:rPr>
          <w:b/>
          <w:sz w:val="20"/>
        </w:rPr>
        <w:t>Tablo</w:t>
      </w:r>
      <w:r>
        <w:rPr>
          <w:b/>
          <w:spacing w:val="-7"/>
          <w:sz w:val="20"/>
        </w:rPr>
        <w:t xml:space="preserve"> </w:t>
      </w:r>
      <w:r w:rsidR="00E90B8D">
        <w:rPr>
          <w:b/>
          <w:spacing w:val="-7"/>
          <w:sz w:val="20"/>
        </w:rPr>
        <w:t>10</w:t>
      </w:r>
      <w:r>
        <w:rPr>
          <w:b/>
          <w:sz w:val="20"/>
        </w:rPr>
        <w:t>.Okul/Kurum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KlavuzuTablo4-Vurgu62"/>
        <w:tblW w:w="0" w:type="auto"/>
        <w:tblLayout w:type="fixed"/>
        <w:tblLook w:val="01E0" w:firstRow="1" w:lastRow="1" w:firstColumn="1" w:lastColumn="1" w:noHBand="0" w:noVBand="0"/>
      </w:tblPr>
      <w:tblGrid>
        <w:gridCol w:w="2870"/>
        <w:gridCol w:w="6458"/>
      </w:tblGrid>
      <w:tr w:rsidR="0062001B" w14:paraId="5BBF42B7" w14:textId="77777777" w:rsidTr="0062001B">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70" w:type="dxa"/>
          </w:tcPr>
          <w:p w14:paraId="4BF5D39A" w14:textId="77777777" w:rsidR="0062001B" w:rsidRPr="0062001B" w:rsidRDefault="0062001B" w:rsidP="0062001B">
            <w:pPr>
              <w:pStyle w:val="TableParagraph"/>
              <w:spacing w:line="234" w:lineRule="exact"/>
              <w:ind w:left="107"/>
              <w:rPr>
                <w:b w:val="0"/>
                <w:color w:val="auto"/>
                <w:sz w:val="20"/>
              </w:rPr>
            </w:pPr>
            <w:r w:rsidRPr="0062001B">
              <w:rPr>
                <w:color w:val="auto"/>
                <w:spacing w:val="-2"/>
                <w:sz w:val="20"/>
              </w:rPr>
              <w:t>Okul/Kurum</w:t>
            </w:r>
            <w:r w:rsidRPr="0062001B">
              <w:rPr>
                <w:color w:val="auto"/>
                <w:spacing w:val="5"/>
                <w:sz w:val="20"/>
              </w:rPr>
              <w:t xml:space="preserve"> </w:t>
            </w:r>
            <w:r w:rsidRPr="0062001B">
              <w:rPr>
                <w:color w:val="auto"/>
                <w:spacing w:val="-5"/>
                <w:sz w:val="20"/>
              </w:rPr>
              <w:t>İçi</w:t>
            </w:r>
          </w:p>
        </w:tc>
        <w:tc>
          <w:tcPr>
            <w:cnfStyle w:val="000100000000" w:firstRow="0" w:lastRow="0" w:firstColumn="0" w:lastColumn="1" w:oddVBand="0" w:evenVBand="0" w:oddHBand="0" w:evenHBand="0" w:firstRowFirstColumn="0" w:firstRowLastColumn="0" w:lastRowFirstColumn="0" w:lastRowLastColumn="0"/>
            <w:tcW w:w="6458" w:type="dxa"/>
          </w:tcPr>
          <w:p w14:paraId="30C39F33" w14:textId="77777777" w:rsidR="0062001B" w:rsidRPr="0062001B" w:rsidRDefault="0062001B" w:rsidP="0062001B">
            <w:pPr>
              <w:pStyle w:val="TableParagraph"/>
              <w:spacing w:line="234" w:lineRule="exact"/>
              <w:ind w:left="105"/>
              <w:rPr>
                <w:b w:val="0"/>
                <w:color w:val="auto"/>
                <w:sz w:val="20"/>
              </w:rPr>
            </w:pPr>
            <w:r w:rsidRPr="0062001B">
              <w:rPr>
                <w:color w:val="auto"/>
                <w:sz w:val="20"/>
              </w:rPr>
              <w:t>Analiz</w:t>
            </w:r>
            <w:r w:rsidRPr="0062001B">
              <w:rPr>
                <w:color w:val="auto"/>
                <w:spacing w:val="-6"/>
                <w:sz w:val="20"/>
              </w:rPr>
              <w:t xml:space="preserve"> </w:t>
            </w:r>
            <w:r w:rsidRPr="0062001B">
              <w:rPr>
                <w:color w:val="auto"/>
                <w:sz w:val="20"/>
              </w:rPr>
              <w:t>İçerik</w:t>
            </w:r>
            <w:r w:rsidRPr="0062001B">
              <w:rPr>
                <w:color w:val="auto"/>
                <w:spacing w:val="-10"/>
                <w:sz w:val="20"/>
              </w:rPr>
              <w:t xml:space="preserve"> </w:t>
            </w:r>
            <w:r w:rsidRPr="0062001B">
              <w:rPr>
                <w:color w:val="auto"/>
                <w:spacing w:val="-2"/>
                <w:sz w:val="20"/>
              </w:rPr>
              <w:t>Tablosu</w:t>
            </w:r>
          </w:p>
        </w:tc>
      </w:tr>
      <w:tr w:rsidR="0062001B" w14:paraId="0FD29617" w14:textId="77777777" w:rsidTr="0062001B">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2870" w:type="dxa"/>
          </w:tcPr>
          <w:p w14:paraId="536F427E" w14:textId="77777777" w:rsidR="0062001B" w:rsidRDefault="0062001B" w:rsidP="0062001B">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cnfStyle w:val="000100000000" w:firstRow="0" w:lastRow="0" w:firstColumn="0" w:lastColumn="1" w:oddVBand="0" w:evenVBand="0" w:oddHBand="0" w:evenHBand="0" w:firstRowFirstColumn="0" w:firstRowLastColumn="0" w:lastRowFirstColumn="0" w:lastRowLastColumn="0"/>
            <w:tcW w:w="6458" w:type="dxa"/>
          </w:tcPr>
          <w:p w14:paraId="6E56B7B5" w14:textId="2B7911C6" w:rsidR="0062001B" w:rsidRDefault="00697B5B" w:rsidP="0062001B">
            <w:pPr>
              <w:pStyle w:val="TableParagraph"/>
              <w:ind w:left="105" w:right="85"/>
              <w:jc w:val="both"/>
              <w:rPr>
                <w:sz w:val="20"/>
              </w:rPr>
            </w:pPr>
            <w:r>
              <w:rPr>
                <w:color w:val="FF0000"/>
                <w:sz w:val="20"/>
              </w:rPr>
              <w:t>62</w:t>
            </w:r>
          </w:p>
        </w:tc>
      </w:tr>
      <w:tr w:rsidR="00D62D5B" w14:paraId="687520FC" w14:textId="77777777" w:rsidTr="0062001B">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1CD4A33C" w14:textId="77777777" w:rsidR="00D62D5B" w:rsidRDefault="00D62D5B" w:rsidP="00D62D5B">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2486F516" w14:textId="79E23929" w:rsidR="00D62D5B" w:rsidRDefault="00D62D5B" w:rsidP="00D62D5B">
            <w:pPr>
              <w:pStyle w:val="TableParagraph"/>
              <w:spacing w:line="234" w:lineRule="exact"/>
              <w:ind w:left="105"/>
              <w:rPr>
                <w:sz w:val="20"/>
              </w:rPr>
            </w:pPr>
            <w:r>
              <w:rPr>
                <w:spacing w:val="-10"/>
                <w:sz w:val="20"/>
              </w:rPr>
              <w:t>%</w:t>
            </w:r>
            <w:r w:rsidR="00697B5B">
              <w:rPr>
                <w:rFonts w:ascii="Times New Roman"/>
                <w:sz w:val="16"/>
              </w:rPr>
              <w:t>80</w:t>
            </w:r>
          </w:p>
        </w:tc>
      </w:tr>
      <w:tr w:rsidR="00D62D5B" w14:paraId="631BF605" w14:textId="77777777" w:rsidTr="0062001B">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870" w:type="dxa"/>
          </w:tcPr>
          <w:p w14:paraId="707F5523" w14:textId="77777777" w:rsidR="00D62D5B" w:rsidRDefault="00D62D5B" w:rsidP="00D62D5B">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cnfStyle w:val="000100000000" w:firstRow="0" w:lastRow="0" w:firstColumn="0" w:lastColumn="1" w:oddVBand="0" w:evenVBand="0" w:oddHBand="0" w:evenHBand="0" w:firstRowFirstColumn="0" w:firstRowLastColumn="0" w:lastRowFirstColumn="0" w:lastRowLastColumn="0"/>
            <w:tcW w:w="6458" w:type="dxa"/>
          </w:tcPr>
          <w:p w14:paraId="5FF207A4" w14:textId="0FFC4DC2" w:rsidR="00D62D5B" w:rsidRDefault="00D62D5B" w:rsidP="00D62D5B">
            <w:pPr>
              <w:pStyle w:val="TableParagraph"/>
              <w:ind w:left="105"/>
              <w:rPr>
                <w:sz w:val="20"/>
              </w:rPr>
            </w:pPr>
            <w:r>
              <w:rPr>
                <w:spacing w:val="-10"/>
                <w:sz w:val="20"/>
              </w:rPr>
              <w:t>%</w:t>
            </w:r>
            <w:r>
              <w:rPr>
                <w:rFonts w:ascii="Times New Roman"/>
                <w:sz w:val="16"/>
              </w:rPr>
              <w:t>10</w:t>
            </w:r>
          </w:p>
        </w:tc>
      </w:tr>
      <w:tr w:rsidR="00D62D5B" w14:paraId="7A73A733" w14:textId="77777777" w:rsidTr="0062001B">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42B9F6AE" w14:textId="77777777" w:rsidR="00D62D5B" w:rsidRDefault="00D62D5B" w:rsidP="00D62D5B">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r>
              <w:rPr>
                <w:spacing w:val="-2"/>
                <w:sz w:val="20"/>
              </w:rPr>
              <w:t>envanteri</w:t>
            </w:r>
          </w:p>
        </w:tc>
        <w:tc>
          <w:tcPr>
            <w:cnfStyle w:val="000100000000" w:firstRow="0" w:lastRow="0" w:firstColumn="0" w:lastColumn="1" w:oddVBand="0" w:evenVBand="0" w:oddHBand="0" w:evenHBand="0" w:firstRowFirstColumn="0" w:firstRowLastColumn="0" w:lastRowFirstColumn="0" w:lastRowLastColumn="0"/>
            <w:tcW w:w="6458" w:type="dxa"/>
          </w:tcPr>
          <w:p w14:paraId="73395B62" w14:textId="77777777" w:rsidR="00D62D5B" w:rsidRDefault="00D62D5B" w:rsidP="00D62D5B">
            <w:pPr>
              <w:pStyle w:val="TableParagraph"/>
              <w:spacing w:line="234" w:lineRule="exact"/>
              <w:ind w:left="105"/>
              <w:rPr>
                <w:sz w:val="20"/>
              </w:rPr>
            </w:pPr>
          </w:p>
        </w:tc>
      </w:tr>
      <w:tr w:rsidR="00D62D5B" w14:paraId="046715A0" w14:textId="77777777" w:rsidTr="0062001B">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870" w:type="dxa"/>
          </w:tcPr>
          <w:p w14:paraId="41E23F3F" w14:textId="77777777" w:rsidR="00D62D5B" w:rsidRDefault="00D62D5B" w:rsidP="00D62D5B">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1FA12722" w14:textId="056AABF1" w:rsidR="00D62D5B" w:rsidRDefault="00D62D5B" w:rsidP="00D62D5B">
            <w:pPr>
              <w:pStyle w:val="TableParagraph"/>
              <w:ind w:left="105" w:right="85"/>
              <w:jc w:val="both"/>
              <w:rPr>
                <w:sz w:val="20"/>
              </w:rPr>
            </w:pPr>
            <w:r>
              <w:rPr>
                <w:spacing w:val="-10"/>
                <w:sz w:val="20"/>
              </w:rPr>
              <w:t>%</w:t>
            </w:r>
            <w:r w:rsidR="00697B5B">
              <w:rPr>
                <w:rFonts w:ascii="Times New Roman"/>
                <w:sz w:val="16"/>
              </w:rPr>
              <w:t>5</w:t>
            </w:r>
          </w:p>
        </w:tc>
      </w:tr>
      <w:tr w:rsidR="00D62D5B" w14:paraId="09467115" w14:textId="77777777" w:rsidTr="0062001B">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01B55F8A" w14:textId="77777777" w:rsidR="00D62D5B" w:rsidRDefault="00D62D5B" w:rsidP="00D62D5B">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cnfStyle w:val="000100000000" w:firstRow="0" w:lastRow="0" w:firstColumn="0" w:lastColumn="1" w:oddVBand="0" w:evenVBand="0" w:oddHBand="0" w:evenHBand="0" w:firstRowFirstColumn="0" w:firstRowLastColumn="0" w:lastRowFirstColumn="0" w:lastRowLastColumn="0"/>
            <w:tcW w:w="6458" w:type="dxa"/>
          </w:tcPr>
          <w:p w14:paraId="261EDE64" w14:textId="77777777" w:rsidR="00D62D5B" w:rsidRDefault="00D62D5B" w:rsidP="00D62D5B">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D62D5B" w14:paraId="4752DEDD" w14:textId="77777777" w:rsidTr="0062001B">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6E6CF96F" w14:textId="77777777" w:rsidR="00D62D5B" w:rsidRDefault="00D62D5B" w:rsidP="00D62D5B">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65AA0A1D" w14:textId="4E9BA790" w:rsidR="00D62D5B" w:rsidRDefault="00697B5B" w:rsidP="00D62D5B">
            <w:pPr>
              <w:pStyle w:val="TableParagraph"/>
              <w:ind w:left="105"/>
              <w:rPr>
                <w:sz w:val="20"/>
              </w:rPr>
            </w:pPr>
            <w:r>
              <w:rPr>
                <w:sz w:val="20"/>
              </w:rPr>
              <w:t>7</w:t>
            </w:r>
            <w:r w:rsidR="006859AA">
              <w:rPr>
                <w:sz w:val="20"/>
              </w:rPr>
              <w:t xml:space="preserve"> Çalışan</w:t>
            </w:r>
          </w:p>
        </w:tc>
      </w:tr>
      <w:tr w:rsidR="00D62D5B" w14:paraId="49923DDD" w14:textId="77777777" w:rsidTr="0062001B">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513CA671" w14:textId="77777777" w:rsidR="00D62D5B" w:rsidRDefault="00D62D5B" w:rsidP="00D62D5B">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cnfStyle w:val="000100000000" w:firstRow="0" w:lastRow="0" w:firstColumn="0" w:lastColumn="1" w:oddVBand="0" w:evenVBand="0" w:oddHBand="0" w:evenHBand="0" w:firstRowFirstColumn="0" w:firstRowLastColumn="0" w:lastRowFirstColumn="0" w:lastRowLastColumn="0"/>
            <w:tcW w:w="6458" w:type="dxa"/>
          </w:tcPr>
          <w:p w14:paraId="1ECA14F2" w14:textId="58746F88" w:rsidR="00D62D5B" w:rsidRDefault="00D62D5B" w:rsidP="00D62D5B">
            <w:pPr>
              <w:pStyle w:val="TableParagraph"/>
              <w:spacing w:line="234" w:lineRule="exact"/>
              <w:ind w:left="105"/>
              <w:rPr>
                <w:sz w:val="20"/>
              </w:rPr>
            </w:pPr>
            <w:r>
              <w:rPr>
                <w:spacing w:val="-10"/>
                <w:sz w:val="20"/>
              </w:rPr>
              <w:t>%</w:t>
            </w:r>
            <w:r>
              <w:rPr>
                <w:rFonts w:ascii="Times New Roman"/>
                <w:sz w:val="16"/>
              </w:rPr>
              <w:t>80</w:t>
            </w:r>
          </w:p>
        </w:tc>
      </w:tr>
      <w:tr w:rsidR="00D62D5B" w14:paraId="14B0DB3F" w14:textId="77777777" w:rsidTr="0062001B">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870" w:type="dxa"/>
          </w:tcPr>
          <w:p w14:paraId="0A5C18BC" w14:textId="77777777" w:rsidR="00D62D5B" w:rsidRDefault="00D62D5B" w:rsidP="00D62D5B">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0A2DA8C9" w14:textId="77777777" w:rsidR="00D62D5B" w:rsidRPr="00692850" w:rsidRDefault="00D62D5B" w:rsidP="00D62D5B">
            <w:pPr>
              <w:pStyle w:val="TableParagraph"/>
              <w:ind w:left="105" w:right="88"/>
              <w:jc w:val="both"/>
              <w:rPr>
                <w:color w:val="FF0000"/>
                <w:sz w:val="20"/>
              </w:rPr>
            </w:pPr>
          </w:p>
        </w:tc>
      </w:tr>
      <w:tr w:rsidR="00D62D5B" w14:paraId="13FCDA1C" w14:textId="77777777" w:rsidTr="0062001B">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5FD7CA84" w14:textId="77777777" w:rsidR="00D62D5B" w:rsidRDefault="00D62D5B" w:rsidP="00D62D5B">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cnfStyle w:val="000100000000" w:firstRow="0" w:lastRow="0" w:firstColumn="0" w:lastColumn="1" w:oddVBand="0" w:evenVBand="0" w:oddHBand="0" w:evenHBand="0" w:firstRowFirstColumn="0" w:firstRowLastColumn="0" w:lastRowFirstColumn="0" w:lastRowLastColumn="0"/>
            <w:tcW w:w="6458" w:type="dxa"/>
          </w:tcPr>
          <w:p w14:paraId="7481007E" w14:textId="77777777" w:rsidR="00D62D5B" w:rsidRDefault="00D62D5B" w:rsidP="00D62D5B">
            <w:pPr>
              <w:pStyle w:val="TableParagraph"/>
              <w:spacing w:line="281" w:lineRule="exact"/>
              <w:ind w:left="105"/>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rPr>
              <w:t>.</w:t>
            </w:r>
          </w:p>
        </w:tc>
      </w:tr>
    </w:tbl>
    <w:p w14:paraId="66483338" w14:textId="77777777" w:rsidR="0062001B" w:rsidRDefault="0062001B" w:rsidP="0062001B">
      <w:pPr>
        <w:jc w:val="both"/>
        <w:rPr>
          <w:sz w:val="16"/>
        </w:rPr>
      </w:pPr>
    </w:p>
    <w:p w14:paraId="7AE1DD62" w14:textId="77777777" w:rsidR="0062001B" w:rsidRPr="00304832" w:rsidRDefault="0062001B" w:rsidP="0062001B">
      <w:pPr>
        <w:rPr>
          <w:sz w:val="16"/>
        </w:rPr>
      </w:pPr>
    </w:p>
    <w:p w14:paraId="45F6E3F9" w14:textId="77777777" w:rsidR="0062001B" w:rsidRPr="00304832" w:rsidRDefault="0062001B" w:rsidP="0062001B">
      <w:pPr>
        <w:tabs>
          <w:tab w:val="left" w:pos="4019"/>
        </w:tabs>
        <w:rPr>
          <w:b/>
          <w:szCs w:val="24"/>
        </w:rPr>
      </w:pPr>
      <w:r>
        <w:rPr>
          <w:sz w:val="16"/>
        </w:rPr>
        <w:lastRenderedPageBreak/>
        <w:tab/>
      </w:r>
      <w:r w:rsidRPr="00304832">
        <w:rPr>
          <w:b/>
          <w:szCs w:val="24"/>
        </w:rPr>
        <w:t>İnsan</w:t>
      </w:r>
      <w:r w:rsidRPr="00304832">
        <w:rPr>
          <w:b/>
          <w:spacing w:val="-3"/>
          <w:szCs w:val="24"/>
        </w:rPr>
        <w:t xml:space="preserve"> </w:t>
      </w:r>
      <w:r w:rsidRPr="00304832">
        <w:rPr>
          <w:b/>
          <w:spacing w:val="-2"/>
          <w:szCs w:val="24"/>
        </w:rPr>
        <w:t>Kaynakları</w:t>
      </w:r>
    </w:p>
    <w:p w14:paraId="2B94AC89" w14:textId="5A056327" w:rsidR="0062001B" w:rsidRDefault="0062001B" w:rsidP="0062001B">
      <w:pPr>
        <w:ind w:left="958"/>
        <w:rPr>
          <w:b/>
          <w:sz w:val="20"/>
        </w:rPr>
      </w:pPr>
      <w:r>
        <w:rPr>
          <w:b/>
          <w:sz w:val="20"/>
        </w:rPr>
        <w:t>Tablo</w:t>
      </w:r>
      <w:r>
        <w:rPr>
          <w:b/>
          <w:spacing w:val="-7"/>
          <w:sz w:val="20"/>
        </w:rPr>
        <w:t xml:space="preserve"> </w:t>
      </w:r>
      <w:r w:rsidR="00E90B8D">
        <w:rPr>
          <w:b/>
          <w:spacing w:val="-7"/>
          <w:sz w:val="20"/>
        </w:rPr>
        <w:t>11</w:t>
      </w:r>
      <w:r>
        <w:rPr>
          <w:b/>
          <w:sz w:val="20"/>
        </w:rPr>
        <w:t>.</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KlavuzuTablo4-Vurgu62"/>
        <w:tblW w:w="0" w:type="auto"/>
        <w:tblLayout w:type="fixed"/>
        <w:tblLook w:val="01E0" w:firstRow="1" w:lastRow="1" w:firstColumn="1" w:lastColumn="1" w:noHBand="0" w:noVBand="0"/>
      </w:tblPr>
      <w:tblGrid>
        <w:gridCol w:w="4330"/>
        <w:gridCol w:w="4721"/>
      </w:tblGrid>
      <w:tr w:rsidR="0062001B" w:rsidRPr="0062001B" w14:paraId="3E72C081" w14:textId="77777777" w:rsidTr="0062001B">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14:paraId="01ABDEE3" w14:textId="77777777" w:rsidR="0062001B" w:rsidRPr="0062001B" w:rsidRDefault="0062001B" w:rsidP="0062001B">
            <w:pPr>
              <w:pStyle w:val="TableParagraph"/>
              <w:spacing w:line="214" w:lineRule="exact"/>
              <w:ind w:left="107"/>
              <w:rPr>
                <w:b w:val="0"/>
                <w:color w:val="auto"/>
                <w:sz w:val="20"/>
              </w:rPr>
            </w:pPr>
            <w:r w:rsidRPr="0062001B">
              <w:rPr>
                <w:color w:val="auto"/>
                <w:sz w:val="20"/>
              </w:rPr>
              <w:t>Çalışanın</w:t>
            </w:r>
            <w:r w:rsidRPr="0062001B">
              <w:rPr>
                <w:color w:val="auto"/>
                <w:spacing w:val="-9"/>
                <w:sz w:val="20"/>
              </w:rPr>
              <w:t xml:space="preserve"> </w:t>
            </w:r>
            <w:r w:rsidRPr="0062001B">
              <w:rPr>
                <w:color w:val="auto"/>
                <w:spacing w:val="-2"/>
                <w:sz w:val="20"/>
              </w:rPr>
              <w:t>Ünvanı</w:t>
            </w:r>
          </w:p>
        </w:tc>
        <w:tc>
          <w:tcPr>
            <w:cnfStyle w:val="000100000000" w:firstRow="0" w:lastRow="0" w:firstColumn="0" w:lastColumn="1" w:oddVBand="0" w:evenVBand="0" w:oddHBand="0" w:evenHBand="0" w:firstRowFirstColumn="0" w:firstRowLastColumn="0" w:lastRowFirstColumn="0" w:lastRowLastColumn="0"/>
            <w:tcW w:w="4721" w:type="dxa"/>
          </w:tcPr>
          <w:p w14:paraId="39925925" w14:textId="77777777" w:rsidR="0062001B" w:rsidRPr="0062001B" w:rsidRDefault="0062001B" w:rsidP="0062001B">
            <w:pPr>
              <w:pStyle w:val="TableParagraph"/>
              <w:spacing w:line="214" w:lineRule="exact"/>
              <w:ind w:left="107"/>
              <w:rPr>
                <w:b w:val="0"/>
                <w:color w:val="auto"/>
                <w:sz w:val="20"/>
              </w:rPr>
            </w:pPr>
            <w:r w:rsidRPr="0062001B">
              <w:rPr>
                <w:color w:val="auto"/>
                <w:spacing w:val="-2"/>
                <w:sz w:val="20"/>
              </w:rPr>
              <w:t>Görevleri</w:t>
            </w:r>
          </w:p>
        </w:tc>
      </w:tr>
      <w:tr w:rsidR="0062001B" w:rsidRPr="0062001B" w14:paraId="7CCD2D58" w14:textId="77777777" w:rsidTr="0062001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14:paraId="534FDA19" w14:textId="77777777" w:rsidR="0062001B" w:rsidRPr="0062001B" w:rsidRDefault="0062001B" w:rsidP="0062001B">
            <w:pPr>
              <w:pStyle w:val="TableParagraph"/>
              <w:spacing w:line="214" w:lineRule="exact"/>
              <w:ind w:left="107"/>
              <w:rPr>
                <w:sz w:val="20"/>
              </w:rPr>
            </w:pPr>
            <w:r w:rsidRPr="0062001B">
              <w:rPr>
                <w:sz w:val="20"/>
              </w:rPr>
              <w:t>Okul</w:t>
            </w:r>
            <w:r w:rsidRPr="0062001B">
              <w:rPr>
                <w:spacing w:val="-7"/>
                <w:sz w:val="20"/>
              </w:rPr>
              <w:t xml:space="preserve"> </w:t>
            </w:r>
            <w:r w:rsidRPr="0062001B">
              <w:rPr>
                <w:sz w:val="20"/>
              </w:rPr>
              <w:t>/Kurum</w:t>
            </w:r>
            <w:r w:rsidRPr="0062001B">
              <w:rPr>
                <w:spacing w:val="-5"/>
                <w:sz w:val="20"/>
              </w:rPr>
              <w:t xml:space="preserve"> </w:t>
            </w:r>
            <w:r w:rsidRPr="0062001B">
              <w:rPr>
                <w:spacing w:val="-2"/>
                <w:sz w:val="20"/>
              </w:rPr>
              <w:t>Müdürü</w:t>
            </w:r>
          </w:p>
        </w:tc>
        <w:tc>
          <w:tcPr>
            <w:cnfStyle w:val="000100000000" w:firstRow="0" w:lastRow="0" w:firstColumn="0" w:lastColumn="1" w:oddVBand="0" w:evenVBand="0" w:oddHBand="0" w:evenHBand="0" w:firstRowFirstColumn="0" w:firstRowLastColumn="0" w:lastRowFirstColumn="0" w:lastRowLastColumn="0"/>
            <w:tcW w:w="4721" w:type="dxa"/>
          </w:tcPr>
          <w:p w14:paraId="396EC4A1" w14:textId="77777777" w:rsidR="0062001B" w:rsidRPr="0062001B" w:rsidRDefault="0062001B" w:rsidP="0062001B">
            <w:pPr>
              <w:pStyle w:val="TableParagraph"/>
              <w:rPr>
                <w:rFonts w:ascii="Times New Roman"/>
                <w:sz w:val="16"/>
              </w:rPr>
            </w:pPr>
            <w:r w:rsidRPr="0062001B">
              <w:rPr>
                <w:rFonts w:ascii="Times New Roman"/>
                <w:sz w:val="16"/>
              </w:rPr>
              <w:t>1.</w:t>
            </w:r>
            <w:r w:rsidRPr="0062001B">
              <w:rPr>
                <w:rFonts w:ascii="Times New Roman"/>
                <w:sz w:val="16"/>
              </w:rPr>
              <w:tab/>
              <w:t>Ders okutmak</w:t>
            </w:r>
          </w:p>
          <w:p w14:paraId="697A1C44" w14:textId="77777777" w:rsidR="0062001B" w:rsidRPr="0062001B" w:rsidRDefault="0062001B" w:rsidP="0062001B">
            <w:pPr>
              <w:pStyle w:val="TableParagraph"/>
              <w:rPr>
                <w:rFonts w:ascii="Times New Roman"/>
                <w:sz w:val="16"/>
              </w:rPr>
            </w:pPr>
            <w:r w:rsidRPr="0062001B">
              <w:rPr>
                <w:rFonts w:ascii="Times New Roman"/>
                <w:sz w:val="16"/>
              </w:rPr>
              <w:t>2.</w:t>
            </w:r>
            <w:r w:rsidRPr="0062001B">
              <w:rPr>
                <w:rFonts w:ascii="Times New Roman"/>
                <w:sz w:val="16"/>
              </w:rPr>
              <w:tab/>
              <w:t>Kanun, t</w:t>
            </w:r>
            <w:r w:rsidRPr="0062001B">
              <w:rPr>
                <w:rFonts w:ascii="Times New Roman"/>
                <w:sz w:val="16"/>
              </w:rPr>
              <w:t>ü</w:t>
            </w:r>
            <w:r w:rsidRPr="0062001B">
              <w:rPr>
                <w:rFonts w:ascii="Times New Roman"/>
                <w:sz w:val="16"/>
              </w:rPr>
              <w:t>z</w:t>
            </w:r>
            <w:r w:rsidRPr="0062001B">
              <w:rPr>
                <w:rFonts w:ascii="Times New Roman"/>
                <w:sz w:val="16"/>
              </w:rPr>
              <w:t>ü</w:t>
            </w:r>
            <w:r w:rsidRPr="0062001B">
              <w:rPr>
                <w:rFonts w:ascii="Times New Roman"/>
                <w:sz w:val="16"/>
              </w:rPr>
              <w:t>k, y</w:t>
            </w:r>
            <w:r w:rsidRPr="0062001B">
              <w:rPr>
                <w:rFonts w:ascii="Times New Roman"/>
                <w:sz w:val="16"/>
              </w:rPr>
              <w:t>ö</w:t>
            </w:r>
            <w:r w:rsidRPr="0062001B">
              <w:rPr>
                <w:rFonts w:ascii="Times New Roman"/>
                <w:sz w:val="16"/>
              </w:rPr>
              <w:t>netmelik, y</w:t>
            </w:r>
            <w:r w:rsidRPr="0062001B">
              <w:rPr>
                <w:rFonts w:ascii="Times New Roman"/>
                <w:sz w:val="16"/>
              </w:rPr>
              <w:t>ö</w:t>
            </w:r>
            <w:r w:rsidRPr="0062001B">
              <w:rPr>
                <w:rFonts w:ascii="Times New Roman"/>
                <w:sz w:val="16"/>
              </w:rPr>
              <w:t>nerge, program ve emirlere uygun olarak g</w:t>
            </w:r>
            <w:r w:rsidRPr="0062001B">
              <w:rPr>
                <w:rFonts w:ascii="Times New Roman"/>
                <w:sz w:val="16"/>
              </w:rPr>
              <w:t>ö</w:t>
            </w:r>
            <w:r w:rsidRPr="0062001B">
              <w:rPr>
                <w:rFonts w:ascii="Times New Roman"/>
                <w:sz w:val="16"/>
              </w:rPr>
              <w:t>revlerini y</w:t>
            </w:r>
            <w:r w:rsidRPr="0062001B">
              <w:rPr>
                <w:rFonts w:ascii="Times New Roman"/>
                <w:sz w:val="16"/>
              </w:rPr>
              <w:t>ü</w:t>
            </w:r>
            <w:r w:rsidRPr="0062001B">
              <w:rPr>
                <w:rFonts w:ascii="Times New Roman"/>
                <w:sz w:val="16"/>
              </w:rPr>
              <w:t>r</w:t>
            </w:r>
            <w:r w:rsidRPr="0062001B">
              <w:rPr>
                <w:rFonts w:ascii="Times New Roman"/>
                <w:sz w:val="16"/>
              </w:rPr>
              <w:t>ü</w:t>
            </w:r>
            <w:r w:rsidRPr="0062001B">
              <w:rPr>
                <w:rFonts w:ascii="Times New Roman"/>
                <w:sz w:val="16"/>
              </w:rPr>
              <w:t>tmeye,</w:t>
            </w:r>
          </w:p>
          <w:p w14:paraId="0C9B5D5C" w14:textId="77777777" w:rsidR="0062001B" w:rsidRPr="0062001B" w:rsidRDefault="0062001B" w:rsidP="0062001B">
            <w:pPr>
              <w:pStyle w:val="TableParagraph"/>
              <w:rPr>
                <w:rFonts w:ascii="Times New Roman"/>
                <w:sz w:val="16"/>
              </w:rPr>
            </w:pPr>
            <w:r w:rsidRPr="0062001B">
              <w:rPr>
                <w:rFonts w:ascii="Times New Roman"/>
                <w:sz w:val="16"/>
              </w:rPr>
              <w:t>3.</w:t>
            </w:r>
            <w:r w:rsidRPr="0062001B">
              <w:rPr>
                <w:rFonts w:ascii="Times New Roman"/>
                <w:sz w:val="16"/>
              </w:rPr>
              <w:tab/>
              <w:t>Okulu d</w:t>
            </w:r>
            <w:r w:rsidRPr="0062001B">
              <w:rPr>
                <w:rFonts w:ascii="Times New Roman"/>
                <w:sz w:val="16"/>
              </w:rPr>
              <w:t>ü</w:t>
            </w:r>
            <w:r w:rsidRPr="0062001B">
              <w:rPr>
                <w:rFonts w:ascii="Times New Roman"/>
                <w:sz w:val="16"/>
              </w:rPr>
              <w:t>zene koyar, Denetler.</w:t>
            </w:r>
          </w:p>
          <w:p w14:paraId="3F59412D" w14:textId="77777777" w:rsidR="0062001B" w:rsidRPr="0062001B" w:rsidRDefault="0062001B" w:rsidP="0062001B">
            <w:pPr>
              <w:pStyle w:val="TableParagraph"/>
              <w:rPr>
                <w:rFonts w:ascii="Times New Roman"/>
                <w:sz w:val="16"/>
              </w:rPr>
            </w:pPr>
            <w:r w:rsidRPr="0062001B">
              <w:rPr>
                <w:rFonts w:ascii="Times New Roman"/>
                <w:sz w:val="16"/>
              </w:rPr>
              <w:t>4.</w:t>
            </w:r>
            <w:r w:rsidRPr="0062001B">
              <w:rPr>
                <w:rFonts w:ascii="Times New Roman"/>
                <w:sz w:val="16"/>
              </w:rPr>
              <w:tab/>
              <w:t>Okulun ama</w:t>
            </w:r>
            <w:r w:rsidRPr="0062001B">
              <w:rPr>
                <w:rFonts w:ascii="Times New Roman"/>
                <w:sz w:val="16"/>
              </w:rPr>
              <w:t>ç</w:t>
            </w:r>
            <w:r w:rsidRPr="0062001B">
              <w:rPr>
                <w:rFonts w:ascii="Times New Roman"/>
                <w:sz w:val="16"/>
              </w:rPr>
              <w:t>lar</w:t>
            </w:r>
            <w:r w:rsidRPr="0062001B">
              <w:rPr>
                <w:rFonts w:ascii="Times New Roman"/>
                <w:sz w:val="16"/>
              </w:rPr>
              <w:t>ı</w:t>
            </w:r>
            <w:r w:rsidRPr="0062001B">
              <w:rPr>
                <w:rFonts w:ascii="Times New Roman"/>
                <w:sz w:val="16"/>
              </w:rPr>
              <w:t>na uygun olarak y</w:t>
            </w:r>
            <w:r w:rsidRPr="0062001B">
              <w:rPr>
                <w:rFonts w:ascii="Times New Roman"/>
                <w:sz w:val="16"/>
              </w:rPr>
              <w:t>ö</w:t>
            </w:r>
            <w:r w:rsidRPr="0062001B">
              <w:rPr>
                <w:rFonts w:ascii="Times New Roman"/>
                <w:sz w:val="16"/>
              </w:rPr>
              <w:t>netilmesinden, de</w:t>
            </w:r>
            <w:r w:rsidRPr="0062001B">
              <w:rPr>
                <w:rFonts w:ascii="Times New Roman"/>
                <w:sz w:val="16"/>
              </w:rPr>
              <w:t>ğ</w:t>
            </w:r>
            <w:r w:rsidRPr="0062001B">
              <w:rPr>
                <w:rFonts w:ascii="Times New Roman"/>
                <w:sz w:val="16"/>
              </w:rPr>
              <w:t>erlendirilmesinden ve geli</w:t>
            </w:r>
            <w:r w:rsidRPr="0062001B">
              <w:rPr>
                <w:rFonts w:ascii="Times New Roman"/>
                <w:sz w:val="16"/>
              </w:rPr>
              <w:t>ş</w:t>
            </w:r>
            <w:r w:rsidRPr="0062001B">
              <w:rPr>
                <w:rFonts w:ascii="Times New Roman"/>
                <w:sz w:val="16"/>
              </w:rPr>
              <w:t>tirmesinden sorumludur.</w:t>
            </w:r>
          </w:p>
          <w:p w14:paraId="5E26425F" w14:textId="77777777" w:rsidR="0062001B" w:rsidRPr="0062001B" w:rsidRDefault="0062001B" w:rsidP="0062001B">
            <w:pPr>
              <w:pStyle w:val="TableParagraph"/>
              <w:rPr>
                <w:rFonts w:ascii="Times New Roman"/>
                <w:sz w:val="16"/>
              </w:rPr>
            </w:pPr>
            <w:r w:rsidRPr="0062001B">
              <w:rPr>
                <w:rFonts w:ascii="Times New Roman"/>
                <w:sz w:val="16"/>
              </w:rPr>
              <w:t>5.</w:t>
            </w:r>
            <w:r w:rsidRPr="0062001B">
              <w:rPr>
                <w:rFonts w:ascii="Times New Roman"/>
                <w:sz w:val="16"/>
              </w:rPr>
              <w:tab/>
              <w:t>Okul m</w:t>
            </w:r>
            <w:r w:rsidRPr="0062001B">
              <w:rPr>
                <w:rFonts w:ascii="Times New Roman"/>
                <w:sz w:val="16"/>
              </w:rPr>
              <w:t>ü</w:t>
            </w:r>
            <w:r w:rsidRPr="0062001B">
              <w:rPr>
                <w:rFonts w:ascii="Times New Roman"/>
                <w:sz w:val="16"/>
              </w:rPr>
              <w:t>d</w:t>
            </w:r>
            <w:r w:rsidRPr="0062001B">
              <w:rPr>
                <w:rFonts w:ascii="Times New Roman"/>
                <w:sz w:val="16"/>
              </w:rPr>
              <w:t>ü</w:t>
            </w:r>
            <w:r w:rsidRPr="0062001B">
              <w:rPr>
                <w:rFonts w:ascii="Times New Roman"/>
                <w:sz w:val="16"/>
              </w:rPr>
              <w:t>r</w:t>
            </w:r>
            <w:r w:rsidRPr="0062001B">
              <w:rPr>
                <w:rFonts w:ascii="Times New Roman"/>
                <w:sz w:val="16"/>
              </w:rPr>
              <w:t>ü</w:t>
            </w:r>
            <w:r w:rsidRPr="0062001B">
              <w:rPr>
                <w:rFonts w:ascii="Times New Roman"/>
                <w:sz w:val="16"/>
              </w:rPr>
              <w:t>, g</w:t>
            </w:r>
            <w:r w:rsidRPr="0062001B">
              <w:rPr>
                <w:rFonts w:ascii="Times New Roman"/>
                <w:sz w:val="16"/>
              </w:rPr>
              <w:t>ö</w:t>
            </w:r>
            <w:r w:rsidRPr="0062001B">
              <w:rPr>
                <w:rFonts w:ascii="Times New Roman"/>
                <w:sz w:val="16"/>
              </w:rPr>
              <w:t>rev tan</w:t>
            </w:r>
            <w:r w:rsidRPr="0062001B">
              <w:rPr>
                <w:rFonts w:ascii="Times New Roman"/>
                <w:sz w:val="16"/>
              </w:rPr>
              <w:t>ı</w:t>
            </w:r>
            <w:r w:rsidRPr="0062001B">
              <w:rPr>
                <w:rFonts w:ascii="Times New Roman"/>
                <w:sz w:val="16"/>
              </w:rPr>
              <w:t>m</w:t>
            </w:r>
            <w:r w:rsidRPr="0062001B">
              <w:rPr>
                <w:rFonts w:ascii="Times New Roman"/>
                <w:sz w:val="16"/>
              </w:rPr>
              <w:t>ı</w:t>
            </w:r>
            <w:r w:rsidRPr="0062001B">
              <w:rPr>
                <w:rFonts w:ascii="Times New Roman"/>
                <w:sz w:val="16"/>
              </w:rPr>
              <w:t>nda belirtilen di</w:t>
            </w:r>
            <w:r w:rsidRPr="0062001B">
              <w:rPr>
                <w:rFonts w:ascii="Times New Roman"/>
                <w:sz w:val="16"/>
              </w:rPr>
              <w:t>ğ</w:t>
            </w:r>
            <w:r w:rsidRPr="0062001B">
              <w:rPr>
                <w:rFonts w:ascii="Times New Roman"/>
                <w:sz w:val="16"/>
              </w:rPr>
              <w:t>er g</w:t>
            </w:r>
            <w:r w:rsidRPr="0062001B">
              <w:rPr>
                <w:rFonts w:ascii="Times New Roman"/>
                <w:sz w:val="16"/>
              </w:rPr>
              <w:t>ö</w:t>
            </w:r>
            <w:r w:rsidRPr="0062001B">
              <w:rPr>
                <w:rFonts w:ascii="Times New Roman"/>
                <w:sz w:val="16"/>
              </w:rPr>
              <w:t>revleri de yapar.</w:t>
            </w:r>
          </w:p>
        </w:tc>
      </w:tr>
      <w:tr w:rsidR="0062001B" w:rsidRPr="0062001B" w14:paraId="2982FBB3" w14:textId="77777777" w:rsidTr="0062001B">
        <w:trPr>
          <w:trHeight w:val="234"/>
        </w:trPr>
        <w:tc>
          <w:tcPr>
            <w:cnfStyle w:val="001000000000" w:firstRow="0" w:lastRow="0" w:firstColumn="1" w:lastColumn="0" w:oddVBand="0" w:evenVBand="0" w:oddHBand="0" w:evenHBand="0" w:firstRowFirstColumn="0" w:firstRowLastColumn="0" w:lastRowFirstColumn="0" w:lastRowLastColumn="0"/>
            <w:tcW w:w="4330" w:type="dxa"/>
          </w:tcPr>
          <w:p w14:paraId="66518C51" w14:textId="77777777" w:rsidR="0062001B" w:rsidRPr="0062001B" w:rsidRDefault="0062001B" w:rsidP="0062001B">
            <w:pPr>
              <w:pStyle w:val="TableParagraph"/>
              <w:spacing w:line="214" w:lineRule="exact"/>
              <w:ind w:left="107"/>
              <w:rPr>
                <w:sz w:val="20"/>
              </w:rPr>
            </w:pPr>
            <w:r w:rsidRPr="0062001B">
              <w:rPr>
                <w:sz w:val="20"/>
              </w:rPr>
              <w:t>Müdür</w:t>
            </w:r>
            <w:r w:rsidRPr="0062001B">
              <w:rPr>
                <w:spacing w:val="-7"/>
                <w:sz w:val="20"/>
              </w:rPr>
              <w:t xml:space="preserve"> </w:t>
            </w:r>
            <w:r w:rsidRPr="0062001B">
              <w:rPr>
                <w:sz w:val="20"/>
              </w:rPr>
              <w:t>Baş</w:t>
            </w:r>
            <w:r w:rsidRPr="0062001B">
              <w:rPr>
                <w:spacing w:val="-5"/>
                <w:sz w:val="20"/>
              </w:rPr>
              <w:t xml:space="preserve"> </w:t>
            </w:r>
            <w:r w:rsidRPr="0062001B">
              <w:rPr>
                <w:spacing w:val="-2"/>
                <w:sz w:val="20"/>
              </w:rPr>
              <w:t>Yardımcısı</w:t>
            </w:r>
          </w:p>
        </w:tc>
        <w:tc>
          <w:tcPr>
            <w:cnfStyle w:val="000100000000" w:firstRow="0" w:lastRow="0" w:firstColumn="0" w:lastColumn="1" w:oddVBand="0" w:evenVBand="0" w:oddHBand="0" w:evenHBand="0" w:firstRowFirstColumn="0" w:firstRowLastColumn="0" w:lastRowFirstColumn="0" w:lastRowLastColumn="0"/>
            <w:tcW w:w="4721" w:type="dxa"/>
          </w:tcPr>
          <w:p w14:paraId="6180E94C" w14:textId="77777777" w:rsidR="0062001B" w:rsidRPr="0062001B" w:rsidRDefault="0062001B" w:rsidP="0062001B">
            <w:pPr>
              <w:pStyle w:val="TableParagraph"/>
              <w:rPr>
                <w:rFonts w:ascii="Times New Roman"/>
                <w:sz w:val="16"/>
              </w:rPr>
            </w:pPr>
          </w:p>
        </w:tc>
      </w:tr>
      <w:tr w:rsidR="0062001B" w:rsidRPr="0062001B" w14:paraId="559F00CF" w14:textId="77777777" w:rsidTr="0062001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14:paraId="20FEDBDE" w14:textId="77777777" w:rsidR="0062001B" w:rsidRPr="0062001B" w:rsidRDefault="0062001B" w:rsidP="0062001B">
            <w:pPr>
              <w:pStyle w:val="TableParagraph"/>
              <w:spacing w:line="214" w:lineRule="exact"/>
              <w:ind w:left="107"/>
              <w:rPr>
                <w:sz w:val="20"/>
              </w:rPr>
            </w:pPr>
            <w:r w:rsidRPr="0062001B">
              <w:rPr>
                <w:sz w:val="20"/>
              </w:rPr>
              <w:t>Müdür</w:t>
            </w:r>
            <w:r w:rsidRPr="0062001B">
              <w:rPr>
                <w:spacing w:val="-7"/>
                <w:sz w:val="20"/>
              </w:rPr>
              <w:t xml:space="preserve"> </w:t>
            </w:r>
            <w:r w:rsidRPr="0062001B">
              <w:rPr>
                <w:spacing w:val="-2"/>
                <w:sz w:val="20"/>
              </w:rPr>
              <w:t>Yardımcısı</w:t>
            </w:r>
          </w:p>
        </w:tc>
        <w:tc>
          <w:tcPr>
            <w:cnfStyle w:val="000100000000" w:firstRow="0" w:lastRow="0" w:firstColumn="0" w:lastColumn="1" w:oddVBand="0" w:evenVBand="0" w:oddHBand="0" w:evenHBand="0" w:firstRowFirstColumn="0" w:firstRowLastColumn="0" w:lastRowFirstColumn="0" w:lastRowLastColumn="0"/>
            <w:tcW w:w="4721" w:type="dxa"/>
          </w:tcPr>
          <w:p w14:paraId="6C45A551" w14:textId="77777777" w:rsidR="0062001B" w:rsidRPr="0062001B" w:rsidRDefault="0062001B" w:rsidP="0062001B">
            <w:pPr>
              <w:pStyle w:val="TableParagraph"/>
              <w:rPr>
                <w:rFonts w:ascii="Times New Roman"/>
                <w:sz w:val="16"/>
              </w:rPr>
            </w:pPr>
            <w:r w:rsidRPr="0062001B">
              <w:rPr>
                <w:rFonts w:ascii="Times New Roman"/>
                <w:sz w:val="16"/>
              </w:rPr>
              <w:t>1.</w:t>
            </w:r>
            <w:r w:rsidRPr="0062001B">
              <w:rPr>
                <w:rFonts w:ascii="Times New Roman"/>
                <w:sz w:val="16"/>
              </w:rPr>
              <w:tab/>
              <w:t>Ders okutur.</w:t>
            </w:r>
            <w:r w:rsidRPr="0062001B">
              <w:rPr>
                <w:rFonts w:ascii="Times New Roman"/>
                <w:sz w:val="16"/>
              </w:rPr>
              <w:tab/>
            </w:r>
          </w:p>
          <w:p w14:paraId="46E4142E" w14:textId="77777777" w:rsidR="0062001B" w:rsidRPr="0062001B" w:rsidRDefault="0062001B" w:rsidP="0062001B">
            <w:pPr>
              <w:pStyle w:val="TableParagraph"/>
              <w:rPr>
                <w:rFonts w:ascii="Times New Roman"/>
                <w:sz w:val="16"/>
              </w:rPr>
            </w:pPr>
            <w:r w:rsidRPr="0062001B">
              <w:rPr>
                <w:rFonts w:ascii="Times New Roman"/>
                <w:sz w:val="16"/>
              </w:rPr>
              <w:t>2.</w:t>
            </w:r>
            <w:r w:rsidRPr="0062001B">
              <w:rPr>
                <w:rFonts w:ascii="Times New Roman"/>
                <w:sz w:val="16"/>
              </w:rPr>
              <w:tab/>
              <w:t>Okulun her t</w:t>
            </w:r>
            <w:r w:rsidRPr="0062001B">
              <w:rPr>
                <w:rFonts w:ascii="Times New Roman"/>
                <w:sz w:val="16"/>
              </w:rPr>
              <w:t>ü</w:t>
            </w:r>
            <w:r w:rsidRPr="0062001B">
              <w:rPr>
                <w:rFonts w:ascii="Times New Roman"/>
                <w:sz w:val="16"/>
              </w:rPr>
              <w:t>rl</w:t>
            </w:r>
            <w:r w:rsidRPr="0062001B">
              <w:rPr>
                <w:rFonts w:ascii="Times New Roman"/>
                <w:sz w:val="16"/>
              </w:rPr>
              <w:t>ü</w:t>
            </w:r>
            <w:r w:rsidRPr="0062001B">
              <w:rPr>
                <w:rFonts w:ascii="Times New Roman"/>
                <w:sz w:val="16"/>
              </w:rPr>
              <w:t xml:space="preserve"> e</w:t>
            </w:r>
            <w:r w:rsidRPr="0062001B">
              <w:rPr>
                <w:rFonts w:ascii="Times New Roman"/>
                <w:sz w:val="16"/>
              </w:rPr>
              <w:t>ğ</w:t>
            </w:r>
            <w:r w:rsidRPr="0062001B">
              <w:rPr>
                <w:rFonts w:ascii="Times New Roman"/>
                <w:sz w:val="16"/>
              </w:rPr>
              <w:t>itim-</w:t>
            </w:r>
            <w:r w:rsidRPr="0062001B">
              <w:rPr>
                <w:rFonts w:ascii="Times New Roman"/>
                <w:sz w:val="16"/>
              </w:rPr>
              <w:t>öğ</w:t>
            </w:r>
            <w:r w:rsidRPr="0062001B">
              <w:rPr>
                <w:rFonts w:ascii="Times New Roman"/>
                <w:sz w:val="16"/>
              </w:rPr>
              <w:t>retim, y</w:t>
            </w:r>
            <w:r w:rsidRPr="0062001B">
              <w:rPr>
                <w:rFonts w:ascii="Times New Roman"/>
                <w:sz w:val="16"/>
              </w:rPr>
              <w:t>ö</w:t>
            </w:r>
            <w:r w:rsidRPr="0062001B">
              <w:rPr>
                <w:rFonts w:ascii="Times New Roman"/>
                <w:sz w:val="16"/>
              </w:rPr>
              <w:t xml:space="preserve">netim, </w:t>
            </w:r>
            <w:r w:rsidRPr="0062001B">
              <w:rPr>
                <w:rFonts w:ascii="Times New Roman"/>
                <w:sz w:val="16"/>
              </w:rPr>
              <w:t>öğ</w:t>
            </w:r>
            <w:r w:rsidRPr="0062001B">
              <w:rPr>
                <w:rFonts w:ascii="Times New Roman"/>
                <w:sz w:val="16"/>
              </w:rPr>
              <w:t>renci, personel, tahakkuk, ayniyat, yaz</w:t>
            </w:r>
            <w:r w:rsidRPr="0062001B">
              <w:rPr>
                <w:rFonts w:ascii="Times New Roman"/>
                <w:sz w:val="16"/>
              </w:rPr>
              <w:t>ış</w:t>
            </w:r>
            <w:r w:rsidRPr="0062001B">
              <w:rPr>
                <w:rFonts w:ascii="Times New Roman"/>
                <w:sz w:val="16"/>
              </w:rPr>
              <w:t>ma, sosyal etkinlikler, yat</w:t>
            </w:r>
            <w:r w:rsidRPr="0062001B">
              <w:rPr>
                <w:rFonts w:ascii="Times New Roman"/>
                <w:sz w:val="16"/>
              </w:rPr>
              <w:t>ı</w:t>
            </w:r>
            <w:r w:rsidRPr="0062001B">
              <w:rPr>
                <w:rFonts w:ascii="Times New Roman"/>
                <w:sz w:val="16"/>
              </w:rPr>
              <w:t>l</w:t>
            </w:r>
            <w:r w:rsidRPr="0062001B">
              <w:rPr>
                <w:rFonts w:ascii="Times New Roman"/>
                <w:sz w:val="16"/>
              </w:rPr>
              <w:t>ı</w:t>
            </w:r>
            <w:r w:rsidRPr="0062001B">
              <w:rPr>
                <w:rFonts w:ascii="Times New Roman"/>
                <w:sz w:val="16"/>
              </w:rPr>
              <w:t>l</w:t>
            </w:r>
            <w:r w:rsidRPr="0062001B">
              <w:rPr>
                <w:rFonts w:ascii="Times New Roman"/>
                <w:sz w:val="16"/>
              </w:rPr>
              <w:t>ı</w:t>
            </w:r>
            <w:r w:rsidRPr="0062001B">
              <w:rPr>
                <w:rFonts w:ascii="Times New Roman"/>
                <w:sz w:val="16"/>
              </w:rPr>
              <w:t>k, bursluluk, g</w:t>
            </w:r>
            <w:r w:rsidRPr="0062001B">
              <w:rPr>
                <w:rFonts w:ascii="Times New Roman"/>
                <w:sz w:val="16"/>
              </w:rPr>
              <w:t>ü</w:t>
            </w:r>
            <w:r w:rsidRPr="0062001B">
              <w:rPr>
                <w:rFonts w:ascii="Times New Roman"/>
                <w:sz w:val="16"/>
              </w:rPr>
              <w:t>venlik, beslenme, bak</w:t>
            </w:r>
            <w:r w:rsidRPr="0062001B">
              <w:rPr>
                <w:rFonts w:ascii="Times New Roman"/>
                <w:sz w:val="16"/>
              </w:rPr>
              <w:t>ı</w:t>
            </w:r>
            <w:r w:rsidRPr="0062001B">
              <w:rPr>
                <w:rFonts w:ascii="Times New Roman"/>
                <w:sz w:val="16"/>
              </w:rPr>
              <w:t>m, n</w:t>
            </w:r>
            <w:r w:rsidRPr="0062001B">
              <w:rPr>
                <w:rFonts w:ascii="Times New Roman"/>
                <w:sz w:val="16"/>
              </w:rPr>
              <w:t>ö</w:t>
            </w:r>
            <w:r w:rsidRPr="0062001B">
              <w:rPr>
                <w:rFonts w:ascii="Times New Roman"/>
                <w:sz w:val="16"/>
              </w:rPr>
              <w:t>bet, koruma, temizlik, d</w:t>
            </w:r>
            <w:r w:rsidRPr="0062001B">
              <w:rPr>
                <w:rFonts w:ascii="Times New Roman"/>
                <w:sz w:val="16"/>
              </w:rPr>
              <w:t>ü</w:t>
            </w:r>
            <w:r w:rsidRPr="0062001B">
              <w:rPr>
                <w:rFonts w:ascii="Times New Roman"/>
                <w:sz w:val="16"/>
              </w:rPr>
              <w:t>zen, halkla ili</w:t>
            </w:r>
            <w:r w:rsidRPr="0062001B">
              <w:rPr>
                <w:rFonts w:ascii="Times New Roman"/>
                <w:sz w:val="16"/>
              </w:rPr>
              <w:t>ş</w:t>
            </w:r>
            <w:r w:rsidRPr="0062001B">
              <w:rPr>
                <w:rFonts w:ascii="Times New Roman"/>
                <w:sz w:val="16"/>
              </w:rPr>
              <w:t>kiler gibi i</w:t>
            </w:r>
            <w:r w:rsidRPr="0062001B">
              <w:rPr>
                <w:rFonts w:ascii="Times New Roman"/>
                <w:sz w:val="16"/>
              </w:rPr>
              <w:t>ş</w:t>
            </w:r>
            <w:r w:rsidRPr="0062001B">
              <w:rPr>
                <w:rFonts w:ascii="Times New Roman"/>
                <w:sz w:val="16"/>
              </w:rPr>
              <w:t>leriyle ilgili olarak okul m</w:t>
            </w:r>
            <w:r w:rsidRPr="0062001B">
              <w:rPr>
                <w:rFonts w:ascii="Times New Roman"/>
                <w:sz w:val="16"/>
              </w:rPr>
              <w:t>ü</w:t>
            </w:r>
            <w:r w:rsidRPr="0062001B">
              <w:rPr>
                <w:rFonts w:ascii="Times New Roman"/>
                <w:sz w:val="16"/>
              </w:rPr>
              <w:t>d</w:t>
            </w:r>
            <w:r w:rsidRPr="0062001B">
              <w:rPr>
                <w:rFonts w:ascii="Times New Roman"/>
                <w:sz w:val="16"/>
              </w:rPr>
              <w:t>ü</w:t>
            </w:r>
            <w:r w:rsidRPr="0062001B">
              <w:rPr>
                <w:rFonts w:ascii="Times New Roman"/>
                <w:sz w:val="16"/>
              </w:rPr>
              <w:t>r</w:t>
            </w:r>
            <w:r w:rsidRPr="0062001B">
              <w:rPr>
                <w:rFonts w:ascii="Times New Roman"/>
                <w:sz w:val="16"/>
              </w:rPr>
              <w:t>ü</w:t>
            </w:r>
            <w:r w:rsidRPr="0062001B">
              <w:rPr>
                <w:rFonts w:ascii="Times New Roman"/>
                <w:sz w:val="16"/>
              </w:rPr>
              <w:t xml:space="preserve"> taraf</w:t>
            </w:r>
            <w:r w:rsidRPr="0062001B">
              <w:rPr>
                <w:rFonts w:ascii="Times New Roman"/>
                <w:sz w:val="16"/>
              </w:rPr>
              <w:t>ı</w:t>
            </w:r>
            <w:r w:rsidRPr="0062001B">
              <w:rPr>
                <w:rFonts w:ascii="Times New Roman"/>
                <w:sz w:val="16"/>
              </w:rPr>
              <w:t>ndan verilen g</w:t>
            </w:r>
            <w:r w:rsidRPr="0062001B">
              <w:rPr>
                <w:rFonts w:ascii="Times New Roman"/>
                <w:sz w:val="16"/>
              </w:rPr>
              <w:t>ö</w:t>
            </w:r>
            <w:r w:rsidRPr="0062001B">
              <w:rPr>
                <w:rFonts w:ascii="Times New Roman"/>
                <w:sz w:val="16"/>
              </w:rPr>
              <w:t>revleri yapar.</w:t>
            </w:r>
          </w:p>
          <w:p w14:paraId="36E6F703" w14:textId="77777777" w:rsidR="0062001B" w:rsidRPr="0062001B" w:rsidRDefault="0062001B" w:rsidP="0062001B">
            <w:pPr>
              <w:pStyle w:val="TableParagraph"/>
              <w:rPr>
                <w:rFonts w:ascii="Times New Roman"/>
                <w:sz w:val="16"/>
              </w:rPr>
            </w:pPr>
            <w:r w:rsidRPr="0062001B">
              <w:rPr>
                <w:rFonts w:ascii="Times New Roman"/>
                <w:sz w:val="16"/>
              </w:rPr>
              <w:t>3.</w:t>
            </w:r>
            <w:r w:rsidRPr="0062001B">
              <w:rPr>
                <w:rFonts w:ascii="Times New Roman"/>
                <w:sz w:val="16"/>
              </w:rPr>
              <w:tab/>
              <w:t>M</w:t>
            </w:r>
            <w:r w:rsidRPr="0062001B">
              <w:rPr>
                <w:rFonts w:ascii="Times New Roman"/>
                <w:sz w:val="16"/>
              </w:rPr>
              <w:t>ü</w:t>
            </w:r>
            <w:r w:rsidRPr="0062001B">
              <w:rPr>
                <w:rFonts w:ascii="Times New Roman"/>
                <w:sz w:val="16"/>
              </w:rPr>
              <w:t>d</w:t>
            </w:r>
            <w:r w:rsidRPr="0062001B">
              <w:rPr>
                <w:rFonts w:ascii="Times New Roman"/>
                <w:sz w:val="16"/>
              </w:rPr>
              <w:t>ü</w:t>
            </w:r>
            <w:r w:rsidRPr="0062001B">
              <w:rPr>
                <w:rFonts w:ascii="Times New Roman"/>
                <w:sz w:val="16"/>
              </w:rPr>
              <w:t>r yard</w:t>
            </w:r>
            <w:r w:rsidRPr="0062001B">
              <w:rPr>
                <w:rFonts w:ascii="Times New Roman"/>
                <w:sz w:val="16"/>
              </w:rPr>
              <w:t>ı</w:t>
            </w:r>
            <w:r w:rsidRPr="0062001B">
              <w:rPr>
                <w:rFonts w:ascii="Times New Roman"/>
                <w:sz w:val="16"/>
              </w:rPr>
              <w:t>mc</w:t>
            </w:r>
            <w:r w:rsidRPr="0062001B">
              <w:rPr>
                <w:rFonts w:ascii="Times New Roman"/>
                <w:sz w:val="16"/>
              </w:rPr>
              <w:t>ı</w:t>
            </w:r>
            <w:r w:rsidRPr="0062001B">
              <w:rPr>
                <w:rFonts w:ascii="Times New Roman"/>
                <w:sz w:val="16"/>
              </w:rPr>
              <w:t>lar</w:t>
            </w:r>
            <w:r w:rsidRPr="0062001B">
              <w:rPr>
                <w:rFonts w:ascii="Times New Roman"/>
                <w:sz w:val="16"/>
              </w:rPr>
              <w:t>ı</w:t>
            </w:r>
            <w:r w:rsidRPr="0062001B">
              <w:rPr>
                <w:rFonts w:ascii="Times New Roman"/>
                <w:sz w:val="16"/>
              </w:rPr>
              <w:t>, g</w:t>
            </w:r>
            <w:r w:rsidRPr="0062001B">
              <w:rPr>
                <w:rFonts w:ascii="Times New Roman"/>
                <w:sz w:val="16"/>
              </w:rPr>
              <w:t>ö</w:t>
            </w:r>
            <w:r w:rsidRPr="0062001B">
              <w:rPr>
                <w:rFonts w:ascii="Times New Roman"/>
                <w:sz w:val="16"/>
              </w:rPr>
              <w:t>rev tan</w:t>
            </w:r>
            <w:r w:rsidRPr="0062001B">
              <w:rPr>
                <w:rFonts w:ascii="Times New Roman"/>
                <w:sz w:val="16"/>
              </w:rPr>
              <w:t>ı</w:t>
            </w:r>
            <w:r w:rsidRPr="0062001B">
              <w:rPr>
                <w:rFonts w:ascii="Times New Roman"/>
                <w:sz w:val="16"/>
              </w:rPr>
              <w:t>m</w:t>
            </w:r>
            <w:r w:rsidRPr="0062001B">
              <w:rPr>
                <w:rFonts w:ascii="Times New Roman"/>
                <w:sz w:val="16"/>
              </w:rPr>
              <w:t>ı</w:t>
            </w:r>
            <w:r w:rsidRPr="0062001B">
              <w:rPr>
                <w:rFonts w:ascii="Times New Roman"/>
                <w:sz w:val="16"/>
              </w:rPr>
              <w:t>nda belirtilen di</w:t>
            </w:r>
            <w:r w:rsidRPr="0062001B">
              <w:rPr>
                <w:rFonts w:ascii="Times New Roman"/>
                <w:sz w:val="16"/>
              </w:rPr>
              <w:t>ğ</w:t>
            </w:r>
            <w:r w:rsidRPr="0062001B">
              <w:rPr>
                <w:rFonts w:ascii="Times New Roman"/>
                <w:sz w:val="16"/>
              </w:rPr>
              <w:t>er g</w:t>
            </w:r>
            <w:r w:rsidRPr="0062001B">
              <w:rPr>
                <w:rFonts w:ascii="Times New Roman"/>
                <w:sz w:val="16"/>
              </w:rPr>
              <w:t>ö</w:t>
            </w:r>
            <w:r w:rsidRPr="0062001B">
              <w:rPr>
                <w:rFonts w:ascii="Times New Roman"/>
                <w:sz w:val="16"/>
              </w:rPr>
              <w:t>revleri de yapar.</w:t>
            </w:r>
          </w:p>
        </w:tc>
      </w:tr>
      <w:tr w:rsidR="0062001B" w:rsidRPr="0062001B" w14:paraId="38528FFD" w14:textId="77777777" w:rsidTr="0062001B">
        <w:trPr>
          <w:trHeight w:val="234"/>
        </w:trPr>
        <w:tc>
          <w:tcPr>
            <w:cnfStyle w:val="001000000000" w:firstRow="0" w:lastRow="0" w:firstColumn="1" w:lastColumn="0" w:oddVBand="0" w:evenVBand="0" w:oddHBand="0" w:evenHBand="0" w:firstRowFirstColumn="0" w:firstRowLastColumn="0" w:lastRowFirstColumn="0" w:lastRowLastColumn="0"/>
            <w:tcW w:w="4330" w:type="dxa"/>
          </w:tcPr>
          <w:p w14:paraId="4FEEF36B" w14:textId="77777777" w:rsidR="0062001B" w:rsidRPr="0062001B" w:rsidRDefault="0062001B" w:rsidP="0062001B">
            <w:pPr>
              <w:pStyle w:val="TableParagraph"/>
              <w:spacing w:line="214" w:lineRule="exact"/>
              <w:ind w:left="107"/>
              <w:rPr>
                <w:sz w:val="20"/>
              </w:rPr>
            </w:pPr>
            <w:r w:rsidRPr="0062001B">
              <w:rPr>
                <w:sz w:val="20"/>
              </w:rPr>
              <w:t>Atölye</w:t>
            </w:r>
            <w:r w:rsidRPr="0062001B">
              <w:rPr>
                <w:spacing w:val="-6"/>
                <w:sz w:val="20"/>
              </w:rPr>
              <w:t xml:space="preserve"> </w:t>
            </w:r>
            <w:r w:rsidRPr="0062001B">
              <w:rPr>
                <w:sz w:val="20"/>
              </w:rPr>
              <w:t>ve</w:t>
            </w:r>
            <w:r w:rsidRPr="0062001B">
              <w:rPr>
                <w:spacing w:val="-7"/>
                <w:sz w:val="20"/>
              </w:rPr>
              <w:t xml:space="preserve"> </w:t>
            </w:r>
            <w:r w:rsidRPr="0062001B">
              <w:rPr>
                <w:sz w:val="20"/>
              </w:rPr>
              <w:t>Bölüm</w:t>
            </w:r>
            <w:r w:rsidRPr="0062001B">
              <w:rPr>
                <w:spacing w:val="-4"/>
                <w:sz w:val="20"/>
              </w:rPr>
              <w:t xml:space="preserve"> </w:t>
            </w:r>
            <w:r w:rsidRPr="0062001B">
              <w:rPr>
                <w:spacing w:val="-2"/>
                <w:sz w:val="20"/>
              </w:rPr>
              <w:t>Şefleri</w:t>
            </w:r>
          </w:p>
        </w:tc>
        <w:tc>
          <w:tcPr>
            <w:cnfStyle w:val="000100000000" w:firstRow="0" w:lastRow="0" w:firstColumn="0" w:lastColumn="1" w:oddVBand="0" w:evenVBand="0" w:oddHBand="0" w:evenHBand="0" w:firstRowFirstColumn="0" w:firstRowLastColumn="0" w:lastRowFirstColumn="0" w:lastRowLastColumn="0"/>
            <w:tcW w:w="4721" w:type="dxa"/>
          </w:tcPr>
          <w:p w14:paraId="1CFD3121" w14:textId="77777777" w:rsidR="0062001B" w:rsidRPr="0062001B" w:rsidRDefault="0062001B" w:rsidP="0062001B">
            <w:pPr>
              <w:pStyle w:val="TableParagraph"/>
              <w:rPr>
                <w:rFonts w:ascii="Times New Roman"/>
                <w:sz w:val="16"/>
              </w:rPr>
            </w:pPr>
          </w:p>
        </w:tc>
      </w:tr>
      <w:tr w:rsidR="0062001B" w:rsidRPr="0062001B" w14:paraId="0F1D41ED" w14:textId="77777777" w:rsidTr="0062001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14:paraId="526A9DF2" w14:textId="77777777" w:rsidR="0062001B" w:rsidRPr="0062001B" w:rsidRDefault="0062001B" w:rsidP="0062001B">
            <w:pPr>
              <w:pStyle w:val="TableParagraph"/>
              <w:spacing w:line="214" w:lineRule="exact"/>
              <w:ind w:left="107"/>
              <w:rPr>
                <w:sz w:val="20"/>
              </w:rPr>
            </w:pPr>
            <w:r w:rsidRPr="0062001B">
              <w:rPr>
                <w:spacing w:val="-2"/>
                <w:sz w:val="20"/>
              </w:rPr>
              <w:t>Öğretmenler</w:t>
            </w:r>
          </w:p>
        </w:tc>
        <w:tc>
          <w:tcPr>
            <w:cnfStyle w:val="000100000000" w:firstRow="0" w:lastRow="0" w:firstColumn="0" w:lastColumn="1" w:oddVBand="0" w:evenVBand="0" w:oddHBand="0" w:evenHBand="0" w:firstRowFirstColumn="0" w:firstRowLastColumn="0" w:lastRowFirstColumn="0" w:lastRowLastColumn="0"/>
            <w:tcW w:w="4721" w:type="dxa"/>
          </w:tcPr>
          <w:p w14:paraId="5F3A403A" w14:textId="77777777" w:rsidR="0062001B" w:rsidRPr="0062001B" w:rsidRDefault="0062001B" w:rsidP="0062001B">
            <w:pPr>
              <w:pStyle w:val="TableParagraph"/>
              <w:rPr>
                <w:rFonts w:ascii="Times New Roman"/>
                <w:sz w:val="16"/>
              </w:rPr>
            </w:pPr>
            <w:r w:rsidRPr="0062001B">
              <w:rPr>
                <w:rFonts w:ascii="Times New Roman"/>
                <w:sz w:val="16"/>
              </w:rPr>
              <w:t>1.</w:t>
            </w:r>
            <w:r w:rsidRPr="0062001B">
              <w:rPr>
                <w:rFonts w:ascii="Times New Roman"/>
                <w:sz w:val="16"/>
              </w:rPr>
              <w:tab/>
            </w:r>
            <w:r w:rsidRPr="0062001B">
              <w:rPr>
                <w:rFonts w:ascii="Times New Roman"/>
                <w:sz w:val="16"/>
              </w:rPr>
              <w:t>İ</w:t>
            </w:r>
            <w:r w:rsidRPr="0062001B">
              <w:rPr>
                <w:rFonts w:ascii="Times New Roman"/>
                <w:sz w:val="16"/>
              </w:rPr>
              <w:t>lk</w:t>
            </w:r>
            <w:r w:rsidRPr="0062001B">
              <w:rPr>
                <w:rFonts w:ascii="Times New Roman"/>
                <w:sz w:val="16"/>
              </w:rPr>
              <w:t>öğ</w:t>
            </w:r>
            <w:r w:rsidRPr="0062001B">
              <w:rPr>
                <w:rFonts w:ascii="Times New Roman"/>
                <w:sz w:val="16"/>
              </w:rPr>
              <w:t>retim okullar</w:t>
            </w:r>
            <w:r w:rsidRPr="0062001B">
              <w:rPr>
                <w:rFonts w:ascii="Times New Roman"/>
                <w:sz w:val="16"/>
              </w:rPr>
              <w:t>ı</w:t>
            </w:r>
            <w:r w:rsidRPr="0062001B">
              <w:rPr>
                <w:rFonts w:ascii="Times New Roman"/>
                <w:sz w:val="16"/>
              </w:rPr>
              <w:t>nda dersler s</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f veya bran</w:t>
            </w:r>
            <w:r w:rsidRPr="0062001B">
              <w:rPr>
                <w:rFonts w:ascii="Times New Roman"/>
                <w:sz w:val="16"/>
              </w:rPr>
              <w:t>ş</w:t>
            </w:r>
            <w:r w:rsidRPr="0062001B">
              <w:rPr>
                <w:rFonts w:ascii="Times New Roman"/>
                <w:sz w:val="16"/>
              </w:rPr>
              <w:t xml:space="preserve"> </w:t>
            </w:r>
            <w:r w:rsidRPr="0062001B">
              <w:rPr>
                <w:rFonts w:ascii="Times New Roman"/>
                <w:sz w:val="16"/>
              </w:rPr>
              <w:t>öğ</w:t>
            </w:r>
            <w:r w:rsidRPr="0062001B">
              <w:rPr>
                <w:rFonts w:ascii="Times New Roman"/>
                <w:sz w:val="16"/>
              </w:rPr>
              <w:t>retmenleri taraf</w:t>
            </w:r>
            <w:r w:rsidRPr="0062001B">
              <w:rPr>
                <w:rFonts w:ascii="Times New Roman"/>
                <w:sz w:val="16"/>
              </w:rPr>
              <w:t>ı</w:t>
            </w:r>
            <w:r w:rsidRPr="0062001B">
              <w:rPr>
                <w:rFonts w:ascii="Times New Roman"/>
                <w:sz w:val="16"/>
              </w:rPr>
              <w:t>ndan okutulur.</w:t>
            </w:r>
          </w:p>
          <w:p w14:paraId="58BEDFD0" w14:textId="77777777" w:rsidR="0062001B" w:rsidRPr="0062001B" w:rsidRDefault="0062001B" w:rsidP="0062001B">
            <w:pPr>
              <w:pStyle w:val="TableParagraph"/>
              <w:rPr>
                <w:rFonts w:ascii="Times New Roman"/>
                <w:sz w:val="16"/>
              </w:rPr>
            </w:pPr>
            <w:r w:rsidRPr="0062001B">
              <w:rPr>
                <w:rFonts w:ascii="Times New Roman"/>
                <w:sz w:val="16"/>
              </w:rPr>
              <w:t>2.</w:t>
            </w:r>
            <w:r w:rsidRPr="0062001B">
              <w:rPr>
                <w:rFonts w:ascii="Times New Roman"/>
                <w:sz w:val="16"/>
              </w:rPr>
              <w:tab/>
            </w:r>
            <w:r w:rsidRPr="0062001B">
              <w:rPr>
                <w:rFonts w:ascii="Times New Roman"/>
                <w:sz w:val="16"/>
              </w:rPr>
              <w:t>Öğ</w:t>
            </w:r>
            <w:r w:rsidRPr="0062001B">
              <w:rPr>
                <w:rFonts w:ascii="Times New Roman"/>
                <w:sz w:val="16"/>
              </w:rPr>
              <w:t>retmenler, kendilerine verilen s</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f</w:t>
            </w:r>
            <w:r w:rsidRPr="0062001B">
              <w:rPr>
                <w:rFonts w:ascii="Times New Roman"/>
                <w:sz w:val="16"/>
              </w:rPr>
              <w:t>ı</w:t>
            </w:r>
            <w:r w:rsidRPr="0062001B">
              <w:rPr>
                <w:rFonts w:ascii="Times New Roman"/>
                <w:sz w:val="16"/>
              </w:rPr>
              <w:t xml:space="preserve">n veya </w:t>
            </w:r>
            <w:r w:rsidRPr="0062001B">
              <w:rPr>
                <w:rFonts w:ascii="Times New Roman"/>
                <w:sz w:val="16"/>
              </w:rPr>
              <w:t>ş</w:t>
            </w:r>
            <w:r w:rsidRPr="0062001B">
              <w:rPr>
                <w:rFonts w:ascii="Times New Roman"/>
                <w:sz w:val="16"/>
              </w:rPr>
              <w:t>ubenin derslerini, programda belirtilen esaslara g</w:t>
            </w:r>
            <w:r w:rsidRPr="0062001B">
              <w:rPr>
                <w:rFonts w:ascii="Times New Roman"/>
                <w:sz w:val="16"/>
              </w:rPr>
              <w:t>ö</w:t>
            </w:r>
            <w:r w:rsidRPr="0062001B">
              <w:rPr>
                <w:rFonts w:ascii="Times New Roman"/>
                <w:sz w:val="16"/>
              </w:rPr>
              <w:t>re pl</w:t>
            </w:r>
            <w:r w:rsidRPr="0062001B">
              <w:rPr>
                <w:rFonts w:ascii="Times New Roman"/>
                <w:sz w:val="16"/>
              </w:rPr>
              <w:t>â</w:t>
            </w:r>
            <w:r w:rsidRPr="0062001B">
              <w:rPr>
                <w:rFonts w:ascii="Times New Roman"/>
                <w:sz w:val="16"/>
              </w:rPr>
              <w:t>nlamak, okutmak, bunlarla ilgili uygulama ve deneyleri yapmak, ders d</w:t>
            </w:r>
            <w:r w:rsidRPr="0062001B">
              <w:rPr>
                <w:rFonts w:ascii="Times New Roman"/>
                <w:sz w:val="16"/>
              </w:rPr>
              <w:t>ışı</w:t>
            </w:r>
            <w:r w:rsidRPr="0062001B">
              <w:rPr>
                <w:rFonts w:ascii="Times New Roman"/>
                <w:sz w:val="16"/>
              </w:rPr>
              <w:t>nda okulun e</w:t>
            </w:r>
            <w:r w:rsidRPr="0062001B">
              <w:rPr>
                <w:rFonts w:ascii="Times New Roman"/>
                <w:sz w:val="16"/>
              </w:rPr>
              <w:t>ğ</w:t>
            </w:r>
            <w:r w:rsidRPr="0062001B">
              <w:rPr>
                <w:rFonts w:ascii="Times New Roman"/>
                <w:sz w:val="16"/>
              </w:rPr>
              <w:t>itim-</w:t>
            </w:r>
            <w:r w:rsidRPr="0062001B">
              <w:rPr>
                <w:rFonts w:ascii="Times New Roman"/>
                <w:sz w:val="16"/>
              </w:rPr>
              <w:t>öğ</w:t>
            </w:r>
            <w:r w:rsidRPr="0062001B">
              <w:rPr>
                <w:rFonts w:ascii="Times New Roman"/>
                <w:sz w:val="16"/>
              </w:rPr>
              <w:t>retim ve y</w:t>
            </w:r>
            <w:r w:rsidRPr="0062001B">
              <w:rPr>
                <w:rFonts w:ascii="Times New Roman"/>
                <w:sz w:val="16"/>
              </w:rPr>
              <w:t>ö</w:t>
            </w:r>
            <w:r w:rsidRPr="0062001B">
              <w:rPr>
                <w:rFonts w:ascii="Times New Roman"/>
                <w:sz w:val="16"/>
              </w:rPr>
              <w:t>netim i</w:t>
            </w:r>
            <w:r w:rsidRPr="0062001B">
              <w:rPr>
                <w:rFonts w:ascii="Times New Roman"/>
                <w:sz w:val="16"/>
              </w:rPr>
              <w:t>ş</w:t>
            </w:r>
            <w:r w:rsidRPr="0062001B">
              <w:rPr>
                <w:rFonts w:ascii="Times New Roman"/>
                <w:sz w:val="16"/>
              </w:rPr>
              <w:t>lerine etkin bir bi</w:t>
            </w:r>
            <w:r w:rsidRPr="0062001B">
              <w:rPr>
                <w:rFonts w:ascii="Times New Roman"/>
                <w:sz w:val="16"/>
              </w:rPr>
              <w:t>ç</w:t>
            </w:r>
            <w:r w:rsidRPr="0062001B">
              <w:rPr>
                <w:rFonts w:ascii="Times New Roman"/>
                <w:sz w:val="16"/>
              </w:rPr>
              <w:t>imde kat</w:t>
            </w:r>
            <w:r w:rsidRPr="0062001B">
              <w:rPr>
                <w:rFonts w:ascii="Times New Roman"/>
                <w:sz w:val="16"/>
              </w:rPr>
              <w:t>ı</w:t>
            </w:r>
            <w:r w:rsidRPr="0062001B">
              <w:rPr>
                <w:rFonts w:ascii="Times New Roman"/>
                <w:sz w:val="16"/>
              </w:rPr>
              <w:t>lmak ve bu konularda kanun, y</w:t>
            </w:r>
            <w:r w:rsidRPr="0062001B">
              <w:rPr>
                <w:rFonts w:ascii="Times New Roman"/>
                <w:sz w:val="16"/>
              </w:rPr>
              <w:t>ö</w:t>
            </w:r>
            <w:r w:rsidRPr="0062001B">
              <w:rPr>
                <w:rFonts w:ascii="Times New Roman"/>
                <w:sz w:val="16"/>
              </w:rPr>
              <w:t>netmelik ve emirlerde belirtilen g</w:t>
            </w:r>
            <w:r w:rsidRPr="0062001B">
              <w:rPr>
                <w:rFonts w:ascii="Times New Roman"/>
                <w:sz w:val="16"/>
              </w:rPr>
              <w:t>ö</w:t>
            </w:r>
            <w:r w:rsidRPr="0062001B">
              <w:rPr>
                <w:rFonts w:ascii="Times New Roman"/>
                <w:sz w:val="16"/>
              </w:rPr>
              <w:t>revleri yerine getirmekle y</w:t>
            </w:r>
            <w:r w:rsidRPr="0062001B">
              <w:rPr>
                <w:rFonts w:ascii="Times New Roman"/>
                <w:sz w:val="16"/>
              </w:rPr>
              <w:t>ü</w:t>
            </w:r>
            <w:r w:rsidRPr="0062001B">
              <w:rPr>
                <w:rFonts w:ascii="Times New Roman"/>
                <w:sz w:val="16"/>
              </w:rPr>
              <w:t>k</w:t>
            </w:r>
            <w:r w:rsidRPr="0062001B">
              <w:rPr>
                <w:rFonts w:ascii="Times New Roman"/>
                <w:sz w:val="16"/>
              </w:rPr>
              <w:t>ü</w:t>
            </w:r>
            <w:r w:rsidRPr="0062001B">
              <w:rPr>
                <w:rFonts w:ascii="Times New Roman"/>
                <w:sz w:val="16"/>
              </w:rPr>
              <w:t>ml</w:t>
            </w:r>
            <w:r w:rsidRPr="0062001B">
              <w:rPr>
                <w:rFonts w:ascii="Times New Roman"/>
                <w:sz w:val="16"/>
              </w:rPr>
              <w:t>ü</w:t>
            </w:r>
            <w:r w:rsidRPr="0062001B">
              <w:rPr>
                <w:rFonts w:ascii="Times New Roman"/>
                <w:sz w:val="16"/>
              </w:rPr>
              <w:t>d</w:t>
            </w:r>
            <w:r w:rsidRPr="0062001B">
              <w:rPr>
                <w:rFonts w:ascii="Times New Roman"/>
                <w:sz w:val="16"/>
              </w:rPr>
              <w:t>ü</w:t>
            </w:r>
            <w:r w:rsidRPr="0062001B">
              <w:rPr>
                <w:rFonts w:ascii="Times New Roman"/>
                <w:sz w:val="16"/>
              </w:rPr>
              <w:t>rler.</w:t>
            </w:r>
          </w:p>
          <w:p w14:paraId="2D9D1A3C" w14:textId="77777777" w:rsidR="0062001B" w:rsidRPr="0062001B" w:rsidRDefault="0062001B" w:rsidP="0062001B">
            <w:pPr>
              <w:pStyle w:val="TableParagraph"/>
              <w:rPr>
                <w:rFonts w:ascii="Times New Roman"/>
                <w:sz w:val="16"/>
              </w:rPr>
            </w:pPr>
            <w:r w:rsidRPr="0062001B">
              <w:rPr>
                <w:rFonts w:ascii="Times New Roman"/>
                <w:sz w:val="16"/>
              </w:rPr>
              <w:t>3.</w:t>
            </w:r>
            <w:r w:rsidRPr="0062001B">
              <w:rPr>
                <w:rFonts w:ascii="Times New Roman"/>
                <w:sz w:val="16"/>
              </w:rPr>
              <w:tab/>
              <w:t>S</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 xml:space="preserve">f </w:t>
            </w:r>
            <w:r w:rsidRPr="0062001B">
              <w:rPr>
                <w:rFonts w:ascii="Times New Roman"/>
                <w:sz w:val="16"/>
              </w:rPr>
              <w:t>öğ</w:t>
            </w:r>
            <w:r w:rsidRPr="0062001B">
              <w:rPr>
                <w:rFonts w:ascii="Times New Roman"/>
                <w:sz w:val="16"/>
              </w:rPr>
              <w:t>retmenleri, okuttuklar</w:t>
            </w:r>
            <w:r w:rsidRPr="0062001B">
              <w:rPr>
                <w:rFonts w:ascii="Times New Roman"/>
                <w:sz w:val="16"/>
              </w:rPr>
              <w:t>ı</w:t>
            </w:r>
            <w:r w:rsidRPr="0062001B">
              <w:rPr>
                <w:rFonts w:ascii="Times New Roman"/>
                <w:sz w:val="16"/>
              </w:rPr>
              <w:t xml:space="preserve"> s</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f</w:t>
            </w:r>
            <w:r w:rsidRPr="0062001B">
              <w:rPr>
                <w:rFonts w:ascii="Times New Roman"/>
                <w:sz w:val="16"/>
              </w:rPr>
              <w:t>ı</w:t>
            </w:r>
            <w:r w:rsidRPr="0062001B">
              <w:rPr>
                <w:rFonts w:ascii="Times New Roman"/>
                <w:sz w:val="16"/>
              </w:rPr>
              <w:t xml:space="preserve"> bir </w:t>
            </w:r>
            <w:r w:rsidRPr="0062001B">
              <w:rPr>
                <w:rFonts w:ascii="Times New Roman"/>
                <w:sz w:val="16"/>
              </w:rPr>
              <w:t>ü</w:t>
            </w:r>
            <w:r w:rsidRPr="0062001B">
              <w:rPr>
                <w:rFonts w:ascii="Times New Roman"/>
                <w:sz w:val="16"/>
              </w:rPr>
              <w:t>st s</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 xml:space="preserve">fta da okuturlar. </w:t>
            </w:r>
          </w:p>
          <w:p w14:paraId="7F044A4F" w14:textId="77777777" w:rsidR="0062001B" w:rsidRPr="0062001B" w:rsidRDefault="0062001B" w:rsidP="0062001B">
            <w:pPr>
              <w:pStyle w:val="TableParagraph"/>
              <w:rPr>
                <w:rFonts w:ascii="Times New Roman"/>
                <w:sz w:val="16"/>
              </w:rPr>
            </w:pPr>
            <w:r w:rsidRPr="0062001B">
              <w:rPr>
                <w:rFonts w:ascii="Times New Roman"/>
                <w:sz w:val="16"/>
              </w:rPr>
              <w:t>4.</w:t>
            </w:r>
            <w:r w:rsidRPr="0062001B">
              <w:rPr>
                <w:rFonts w:ascii="Times New Roman"/>
                <w:sz w:val="16"/>
              </w:rPr>
              <w:tab/>
            </w:r>
            <w:r w:rsidRPr="0062001B">
              <w:rPr>
                <w:rFonts w:ascii="Times New Roman"/>
                <w:sz w:val="16"/>
              </w:rPr>
              <w:t>İ</w:t>
            </w:r>
            <w:r w:rsidRPr="0062001B">
              <w:rPr>
                <w:rFonts w:ascii="Times New Roman"/>
                <w:sz w:val="16"/>
              </w:rPr>
              <w:t>lk</w:t>
            </w:r>
            <w:r w:rsidRPr="0062001B">
              <w:rPr>
                <w:rFonts w:ascii="Times New Roman"/>
                <w:sz w:val="16"/>
              </w:rPr>
              <w:t>öğ</w:t>
            </w:r>
            <w:r w:rsidRPr="0062001B">
              <w:rPr>
                <w:rFonts w:ascii="Times New Roman"/>
                <w:sz w:val="16"/>
              </w:rPr>
              <w:t>retim okullar</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n 4</w:t>
            </w:r>
            <w:r w:rsidRPr="0062001B">
              <w:rPr>
                <w:rFonts w:ascii="Times New Roman"/>
                <w:sz w:val="16"/>
              </w:rPr>
              <w:t>’ü</w:t>
            </w:r>
            <w:r w:rsidRPr="0062001B">
              <w:rPr>
                <w:rFonts w:ascii="Times New Roman"/>
                <w:sz w:val="16"/>
              </w:rPr>
              <w:t>nc</w:t>
            </w:r>
            <w:r w:rsidRPr="0062001B">
              <w:rPr>
                <w:rFonts w:ascii="Times New Roman"/>
                <w:sz w:val="16"/>
              </w:rPr>
              <w:t>ü</w:t>
            </w:r>
            <w:r w:rsidRPr="0062001B">
              <w:rPr>
                <w:rFonts w:ascii="Times New Roman"/>
                <w:sz w:val="16"/>
              </w:rPr>
              <w:t xml:space="preserve"> ve 5</w:t>
            </w:r>
            <w:r w:rsidRPr="0062001B">
              <w:rPr>
                <w:rFonts w:ascii="Times New Roman"/>
                <w:sz w:val="16"/>
              </w:rPr>
              <w:t>’</w:t>
            </w:r>
            <w:r w:rsidRPr="0062001B">
              <w:rPr>
                <w:rFonts w:ascii="Times New Roman"/>
                <w:sz w:val="16"/>
              </w:rPr>
              <w:t>inci s</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flar</w:t>
            </w:r>
            <w:r w:rsidRPr="0062001B">
              <w:rPr>
                <w:rFonts w:ascii="Times New Roman"/>
                <w:sz w:val="16"/>
              </w:rPr>
              <w:t>ı</w:t>
            </w:r>
            <w:r w:rsidRPr="0062001B">
              <w:rPr>
                <w:rFonts w:ascii="Times New Roman"/>
                <w:sz w:val="16"/>
              </w:rPr>
              <w:t xml:space="preserve">nda </w:t>
            </w:r>
            <w:r w:rsidRPr="0062001B">
              <w:rPr>
                <w:rFonts w:ascii="Times New Roman"/>
                <w:sz w:val="16"/>
              </w:rPr>
              <w:t>ö</w:t>
            </w:r>
            <w:r w:rsidRPr="0062001B">
              <w:rPr>
                <w:rFonts w:ascii="Times New Roman"/>
                <w:sz w:val="16"/>
              </w:rPr>
              <w:t>zel bilgi, beceri ve yetenek isteyen; beden e</w:t>
            </w:r>
            <w:r w:rsidRPr="0062001B">
              <w:rPr>
                <w:rFonts w:ascii="Times New Roman"/>
                <w:sz w:val="16"/>
              </w:rPr>
              <w:t>ğ</w:t>
            </w:r>
            <w:r w:rsidRPr="0062001B">
              <w:rPr>
                <w:rFonts w:ascii="Times New Roman"/>
                <w:sz w:val="16"/>
              </w:rPr>
              <w:t>itimi, m</w:t>
            </w:r>
            <w:r w:rsidRPr="0062001B">
              <w:rPr>
                <w:rFonts w:ascii="Times New Roman"/>
                <w:sz w:val="16"/>
              </w:rPr>
              <w:t>ü</w:t>
            </w:r>
            <w:r w:rsidRPr="0062001B">
              <w:rPr>
                <w:rFonts w:ascii="Times New Roman"/>
                <w:sz w:val="16"/>
              </w:rPr>
              <w:t>zik, g</w:t>
            </w:r>
            <w:r w:rsidRPr="0062001B">
              <w:rPr>
                <w:rFonts w:ascii="Times New Roman"/>
                <w:sz w:val="16"/>
              </w:rPr>
              <w:t>ö</w:t>
            </w:r>
            <w:r w:rsidRPr="0062001B">
              <w:rPr>
                <w:rFonts w:ascii="Times New Roman"/>
                <w:sz w:val="16"/>
              </w:rPr>
              <w:t>rsel sanatlar, din k</w:t>
            </w:r>
            <w:r w:rsidRPr="0062001B">
              <w:rPr>
                <w:rFonts w:ascii="Times New Roman"/>
                <w:sz w:val="16"/>
              </w:rPr>
              <w:t>ü</w:t>
            </w:r>
            <w:r w:rsidRPr="0062001B">
              <w:rPr>
                <w:rFonts w:ascii="Times New Roman"/>
                <w:sz w:val="16"/>
              </w:rPr>
              <w:t>lt</w:t>
            </w:r>
            <w:r w:rsidRPr="0062001B">
              <w:rPr>
                <w:rFonts w:ascii="Times New Roman"/>
                <w:sz w:val="16"/>
              </w:rPr>
              <w:t>ü</w:t>
            </w:r>
            <w:r w:rsidRPr="0062001B">
              <w:rPr>
                <w:rFonts w:ascii="Times New Roman"/>
                <w:sz w:val="16"/>
              </w:rPr>
              <w:t>r</w:t>
            </w:r>
            <w:r w:rsidRPr="0062001B">
              <w:rPr>
                <w:rFonts w:ascii="Times New Roman"/>
                <w:sz w:val="16"/>
              </w:rPr>
              <w:t>ü</w:t>
            </w:r>
            <w:r w:rsidRPr="0062001B">
              <w:rPr>
                <w:rFonts w:ascii="Times New Roman"/>
                <w:sz w:val="16"/>
              </w:rPr>
              <w:t xml:space="preserve"> ve ahl</w:t>
            </w:r>
            <w:r w:rsidRPr="0062001B">
              <w:rPr>
                <w:rFonts w:ascii="Times New Roman"/>
                <w:sz w:val="16"/>
              </w:rPr>
              <w:t>â</w:t>
            </w:r>
            <w:r w:rsidRPr="0062001B">
              <w:rPr>
                <w:rFonts w:ascii="Times New Roman"/>
                <w:sz w:val="16"/>
              </w:rPr>
              <w:t>k bilgisi, yabanc</w:t>
            </w:r>
            <w:r w:rsidRPr="0062001B">
              <w:rPr>
                <w:rFonts w:ascii="Times New Roman"/>
                <w:sz w:val="16"/>
              </w:rPr>
              <w:t>ı</w:t>
            </w:r>
            <w:r w:rsidRPr="0062001B">
              <w:rPr>
                <w:rFonts w:ascii="Times New Roman"/>
                <w:sz w:val="16"/>
              </w:rPr>
              <w:t xml:space="preserve"> dil ve bilgisayar dersleri bran</w:t>
            </w:r>
            <w:r w:rsidRPr="0062001B">
              <w:rPr>
                <w:rFonts w:ascii="Times New Roman"/>
                <w:sz w:val="16"/>
              </w:rPr>
              <w:t>ş</w:t>
            </w:r>
            <w:r w:rsidRPr="0062001B">
              <w:rPr>
                <w:rFonts w:ascii="Times New Roman"/>
                <w:sz w:val="16"/>
              </w:rPr>
              <w:t xml:space="preserve"> </w:t>
            </w:r>
            <w:r w:rsidRPr="0062001B">
              <w:rPr>
                <w:rFonts w:ascii="Times New Roman"/>
                <w:sz w:val="16"/>
              </w:rPr>
              <w:t>öğ</w:t>
            </w:r>
            <w:r w:rsidRPr="0062001B">
              <w:rPr>
                <w:rFonts w:ascii="Times New Roman"/>
                <w:sz w:val="16"/>
              </w:rPr>
              <w:t xml:space="preserve">retmenlerince okutulur. </w:t>
            </w:r>
          </w:p>
          <w:p w14:paraId="62A3A2B9" w14:textId="77777777" w:rsidR="0062001B" w:rsidRPr="0062001B" w:rsidRDefault="0062001B" w:rsidP="0062001B">
            <w:pPr>
              <w:pStyle w:val="TableParagraph"/>
              <w:rPr>
                <w:rFonts w:ascii="Times New Roman"/>
                <w:sz w:val="16"/>
              </w:rPr>
            </w:pPr>
            <w:r w:rsidRPr="0062001B">
              <w:rPr>
                <w:rFonts w:ascii="Times New Roman"/>
                <w:sz w:val="16"/>
              </w:rPr>
              <w:t>5.</w:t>
            </w:r>
            <w:r w:rsidRPr="0062001B">
              <w:rPr>
                <w:rFonts w:ascii="Times New Roman"/>
                <w:sz w:val="16"/>
              </w:rPr>
              <w:tab/>
              <w:t>Derslerini bran</w:t>
            </w:r>
            <w:r w:rsidRPr="0062001B">
              <w:rPr>
                <w:rFonts w:ascii="Times New Roman"/>
                <w:sz w:val="16"/>
              </w:rPr>
              <w:t>ş</w:t>
            </w:r>
            <w:r w:rsidRPr="0062001B">
              <w:rPr>
                <w:rFonts w:ascii="Times New Roman"/>
                <w:sz w:val="16"/>
              </w:rPr>
              <w:t xml:space="preserve"> </w:t>
            </w:r>
            <w:r w:rsidRPr="0062001B">
              <w:rPr>
                <w:rFonts w:ascii="Times New Roman"/>
                <w:sz w:val="16"/>
              </w:rPr>
              <w:t>öğ</w:t>
            </w:r>
            <w:r w:rsidRPr="0062001B">
              <w:rPr>
                <w:rFonts w:ascii="Times New Roman"/>
                <w:sz w:val="16"/>
              </w:rPr>
              <w:t>retmeni okutan s</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 xml:space="preserve">f </w:t>
            </w:r>
            <w:r w:rsidRPr="0062001B">
              <w:rPr>
                <w:rFonts w:ascii="Times New Roman"/>
                <w:sz w:val="16"/>
              </w:rPr>
              <w:t>öğ</w:t>
            </w:r>
            <w:r w:rsidRPr="0062001B">
              <w:rPr>
                <w:rFonts w:ascii="Times New Roman"/>
                <w:sz w:val="16"/>
              </w:rPr>
              <w:t>retmeni, bu ders saatlerinde y</w:t>
            </w:r>
            <w:r w:rsidRPr="0062001B">
              <w:rPr>
                <w:rFonts w:ascii="Times New Roman"/>
                <w:sz w:val="16"/>
              </w:rPr>
              <w:t>ö</w:t>
            </w:r>
            <w:r w:rsidRPr="0062001B">
              <w:rPr>
                <w:rFonts w:ascii="Times New Roman"/>
                <w:sz w:val="16"/>
              </w:rPr>
              <w:t>netimce verilen e</w:t>
            </w:r>
            <w:r w:rsidRPr="0062001B">
              <w:rPr>
                <w:rFonts w:ascii="Times New Roman"/>
                <w:sz w:val="16"/>
              </w:rPr>
              <w:t>ğ</w:t>
            </w:r>
            <w:r w:rsidRPr="0062001B">
              <w:rPr>
                <w:rFonts w:ascii="Times New Roman"/>
                <w:sz w:val="16"/>
              </w:rPr>
              <w:t>itim-</w:t>
            </w:r>
            <w:r w:rsidRPr="0062001B">
              <w:rPr>
                <w:rFonts w:ascii="Times New Roman"/>
                <w:sz w:val="16"/>
              </w:rPr>
              <w:t>öğ</w:t>
            </w:r>
            <w:r w:rsidRPr="0062001B">
              <w:rPr>
                <w:rFonts w:ascii="Times New Roman"/>
                <w:sz w:val="16"/>
              </w:rPr>
              <w:t>retim g</w:t>
            </w:r>
            <w:r w:rsidRPr="0062001B">
              <w:rPr>
                <w:rFonts w:ascii="Times New Roman"/>
                <w:sz w:val="16"/>
              </w:rPr>
              <w:t>ö</w:t>
            </w:r>
            <w:r w:rsidRPr="0062001B">
              <w:rPr>
                <w:rFonts w:ascii="Times New Roman"/>
                <w:sz w:val="16"/>
              </w:rPr>
              <w:t>revlerini yapar.</w:t>
            </w:r>
          </w:p>
          <w:p w14:paraId="3AA66DF2" w14:textId="77777777" w:rsidR="0062001B" w:rsidRPr="0062001B" w:rsidRDefault="0062001B" w:rsidP="0062001B">
            <w:pPr>
              <w:pStyle w:val="TableParagraph"/>
              <w:rPr>
                <w:rFonts w:ascii="Times New Roman"/>
                <w:sz w:val="16"/>
              </w:rPr>
            </w:pPr>
            <w:r w:rsidRPr="0062001B">
              <w:rPr>
                <w:rFonts w:ascii="Times New Roman"/>
                <w:sz w:val="16"/>
              </w:rPr>
              <w:t>6.</w:t>
            </w:r>
            <w:r w:rsidRPr="0062001B">
              <w:rPr>
                <w:rFonts w:ascii="Times New Roman"/>
                <w:sz w:val="16"/>
              </w:rPr>
              <w:tab/>
              <w:t xml:space="preserve">Okulun bina ve tesisleri ile </w:t>
            </w:r>
            <w:r w:rsidRPr="0062001B">
              <w:rPr>
                <w:rFonts w:ascii="Times New Roman"/>
                <w:sz w:val="16"/>
              </w:rPr>
              <w:t>öğ</w:t>
            </w:r>
            <w:r w:rsidRPr="0062001B">
              <w:rPr>
                <w:rFonts w:ascii="Times New Roman"/>
                <w:sz w:val="16"/>
              </w:rPr>
              <w:t>renci mevcudu, yat</w:t>
            </w:r>
            <w:r w:rsidRPr="0062001B">
              <w:rPr>
                <w:rFonts w:ascii="Times New Roman"/>
                <w:sz w:val="16"/>
              </w:rPr>
              <w:t>ı</w:t>
            </w:r>
            <w:r w:rsidRPr="0062001B">
              <w:rPr>
                <w:rFonts w:ascii="Times New Roman"/>
                <w:sz w:val="16"/>
              </w:rPr>
              <w:t>l</w:t>
            </w:r>
            <w:r w:rsidRPr="0062001B">
              <w:rPr>
                <w:rFonts w:ascii="Times New Roman"/>
                <w:sz w:val="16"/>
              </w:rPr>
              <w:t>ı</w:t>
            </w:r>
            <w:r w:rsidRPr="0062001B">
              <w:rPr>
                <w:rFonts w:ascii="Times New Roman"/>
                <w:sz w:val="16"/>
              </w:rPr>
              <w:t>-g</w:t>
            </w:r>
            <w:r w:rsidRPr="0062001B">
              <w:rPr>
                <w:rFonts w:ascii="Times New Roman"/>
                <w:sz w:val="16"/>
              </w:rPr>
              <w:t>ü</w:t>
            </w:r>
            <w:r w:rsidRPr="0062001B">
              <w:rPr>
                <w:rFonts w:ascii="Times New Roman"/>
                <w:sz w:val="16"/>
              </w:rPr>
              <w:t>nd</w:t>
            </w:r>
            <w:r w:rsidRPr="0062001B">
              <w:rPr>
                <w:rFonts w:ascii="Times New Roman"/>
                <w:sz w:val="16"/>
              </w:rPr>
              <w:t>ü</w:t>
            </w:r>
            <w:r w:rsidRPr="0062001B">
              <w:rPr>
                <w:rFonts w:ascii="Times New Roman"/>
                <w:sz w:val="16"/>
              </w:rPr>
              <w:t>zl</w:t>
            </w:r>
            <w:r w:rsidRPr="0062001B">
              <w:rPr>
                <w:rFonts w:ascii="Times New Roman"/>
                <w:sz w:val="16"/>
              </w:rPr>
              <w:t>ü</w:t>
            </w:r>
            <w:r w:rsidRPr="0062001B">
              <w:rPr>
                <w:rFonts w:ascii="Times New Roman"/>
                <w:sz w:val="16"/>
              </w:rPr>
              <w:t xml:space="preserve">, normal veya ikili </w:t>
            </w:r>
            <w:r w:rsidRPr="0062001B">
              <w:rPr>
                <w:rFonts w:ascii="Times New Roman"/>
                <w:sz w:val="16"/>
              </w:rPr>
              <w:t>öğ</w:t>
            </w:r>
            <w:r w:rsidRPr="0062001B">
              <w:rPr>
                <w:rFonts w:ascii="Times New Roman"/>
                <w:sz w:val="16"/>
              </w:rPr>
              <w:t>retim gibi durumlar</w:t>
            </w:r>
            <w:r w:rsidRPr="0062001B">
              <w:rPr>
                <w:rFonts w:ascii="Times New Roman"/>
                <w:sz w:val="16"/>
              </w:rPr>
              <w:t>ı</w:t>
            </w:r>
            <w:r w:rsidRPr="0062001B">
              <w:rPr>
                <w:rFonts w:ascii="Times New Roman"/>
                <w:sz w:val="16"/>
              </w:rPr>
              <w:t xml:space="preserve"> g</w:t>
            </w:r>
            <w:r w:rsidRPr="0062001B">
              <w:rPr>
                <w:rFonts w:ascii="Times New Roman"/>
                <w:sz w:val="16"/>
              </w:rPr>
              <w:t>ö</w:t>
            </w:r>
            <w:r w:rsidRPr="0062001B">
              <w:rPr>
                <w:rFonts w:ascii="Times New Roman"/>
                <w:sz w:val="16"/>
              </w:rPr>
              <w:t xml:space="preserve">z </w:t>
            </w:r>
            <w:r w:rsidRPr="0062001B">
              <w:rPr>
                <w:rFonts w:ascii="Times New Roman"/>
                <w:sz w:val="16"/>
              </w:rPr>
              <w:t>ö</w:t>
            </w:r>
            <w:r w:rsidRPr="0062001B">
              <w:rPr>
                <w:rFonts w:ascii="Times New Roman"/>
                <w:sz w:val="16"/>
              </w:rPr>
              <w:t>n</w:t>
            </w:r>
            <w:r w:rsidRPr="0062001B">
              <w:rPr>
                <w:rFonts w:ascii="Times New Roman"/>
                <w:sz w:val="16"/>
              </w:rPr>
              <w:t>ü</w:t>
            </w:r>
            <w:r w:rsidRPr="0062001B">
              <w:rPr>
                <w:rFonts w:ascii="Times New Roman"/>
                <w:sz w:val="16"/>
              </w:rPr>
              <w:t>nde bulundurularak okul m</w:t>
            </w:r>
            <w:r w:rsidRPr="0062001B">
              <w:rPr>
                <w:rFonts w:ascii="Times New Roman"/>
                <w:sz w:val="16"/>
              </w:rPr>
              <w:t>ü</w:t>
            </w:r>
            <w:r w:rsidRPr="0062001B">
              <w:rPr>
                <w:rFonts w:ascii="Times New Roman"/>
                <w:sz w:val="16"/>
              </w:rPr>
              <w:t>d</w:t>
            </w:r>
            <w:r w:rsidRPr="0062001B">
              <w:rPr>
                <w:rFonts w:ascii="Times New Roman"/>
                <w:sz w:val="16"/>
              </w:rPr>
              <w:t>ü</w:t>
            </w:r>
            <w:r w:rsidRPr="0062001B">
              <w:rPr>
                <w:rFonts w:ascii="Times New Roman"/>
                <w:sz w:val="16"/>
              </w:rPr>
              <w:t>rl</w:t>
            </w:r>
            <w:r w:rsidRPr="0062001B">
              <w:rPr>
                <w:rFonts w:ascii="Times New Roman"/>
                <w:sz w:val="16"/>
              </w:rPr>
              <w:t>üğü</w:t>
            </w:r>
            <w:r w:rsidRPr="0062001B">
              <w:rPr>
                <w:rFonts w:ascii="Times New Roman"/>
                <w:sz w:val="16"/>
              </w:rPr>
              <w:t>nce d</w:t>
            </w:r>
            <w:r w:rsidRPr="0062001B">
              <w:rPr>
                <w:rFonts w:ascii="Times New Roman"/>
                <w:sz w:val="16"/>
              </w:rPr>
              <w:t>ü</w:t>
            </w:r>
            <w:r w:rsidRPr="0062001B">
              <w:rPr>
                <w:rFonts w:ascii="Times New Roman"/>
                <w:sz w:val="16"/>
              </w:rPr>
              <w:t>zenlenen n</w:t>
            </w:r>
            <w:r w:rsidRPr="0062001B">
              <w:rPr>
                <w:rFonts w:ascii="Times New Roman"/>
                <w:sz w:val="16"/>
              </w:rPr>
              <w:t>ö</w:t>
            </w:r>
            <w:r w:rsidRPr="0062001B">
              <w:rPr>
                <w:rFonts w:ascii="Times New Roman"/>
                <w:sz w:val="16"/>
              </w:rPr>
              <w:t xml:space="preserve">bet </w:t>
            </w:r>
            <w:r w:rsidRPr="0062001B">
              <w:rPr>
                <w:rFonts w:ascii="Times New Roman"/>
                <w:sz w:val="16"/>
              </w:rPr>
              <w:t>ç</w:t>
            </w:r>
            <w:r w:rsidRPr="0062001B">
              <w:rPr>
                <w:rFonts w:ascii="Times New Roman"/>
                <w:sz w:val="16"/>
              </w:rPr>
              <w:t>izelgesine g</w:t>
            </w:r>
            <w:r w:rsidRPr="0062001B">
              <w:rPr>
                <w:rFonts w:ascii="Times New Roman"/>
                <w:sz w:val="16"/>
              </w:rPr>
              <w:t>ö</w:t>
            </w:r>
            <w:r w:rsidRPr="0062001B">
              <w:rPr>
                <w:rFonts w:ascii="Times New Roman"/>
                <w:sz w:val="16"/>
              </w:rPr>
              <w:t xml:space="preserve">re </w:t>
            </w:r>
            <w:r w:rsidRPr="0062001B">
              <w:rPr>
                <w:rFonts w:ascii="Times New Roman"/>
                <w:sz w:val="16"/>
              </w:rPr>
              <w:t>öğ</w:t>
            </w:r>
            <w:r w:rsidRPr="0062001B">
              <w:rPr>
                <w:rFonts w:ascii="Times New Roman"/>
                <w:sz w:val="16"/>
              </w:rPr>
              <w:t xml:space="preserve">retmenlerin, normal </w:t>
            </w:r>
            <w:r w:rsidRPr="0062001B">
              <w:rPr>
                <w:rFonts w:ascii="Times New Roman"/>
                <w:sz w:val="16"/>
              </w:rPr>
              <w:t>öğ</w:t>
            </w:r>
            <w:r w:rsidRPr="0062001B">
              <w:rPr>
                <w:rFonts w:ascii="Times New Roman"/>
                <w:sz w:val="16"/>
              </w:rPr>
              <w:t>retim yapan okullarda g</w:t>
            </w:r>
            <w:r w:rsidRPr="0062001B">
              <w:rPr>
                <w:rFonts w:ascii="Times New Roman"/>
                <w:sz w:val="16"/>
              </w:rPr>
              <w:t>ü</w:t>
            </w:r>
            <w:r w:rsidRPr="0062001B">
              <w:rPr>
                <w:rFonts w:ascii="Times New Roman"/>
                <w:sz w:val="16"/>
              </w:rPr>
              <w:t>n s</w:t>
            </w:r>
            <w:r w:rsidRPr="0062001B">
              <w:rPr>
                <w:rFonts w:ascii="Times New Roman"/>
                <w:sz w:val="16"/>
              </w:rPr>
              <w:t>ü</w:t>
            </w:r>
            <w:r w:rsidRPr="0062001B">
              <w:rPr>
                <w:rFonts w:ascii="Times New Roman"/>
                <w:sz w:val="16"/>
              </w:rPr>
              <w:t xml:space="preserve">resince, ikili </w:t>
            </w:r>
            <w:r w:rsidRPr="0062001B">
              <w:rPr>
                <w:rFonts w:ascii="Times New Roman"/>
                <w:sz w:val="16"/>
              </w:rPr>
              <w:t>öğ</w:t>
            </w:r>
            <w:r w:rsidRPr="0062001B">
              <w:rPr>
                <w:rFonts w:ascii="Times New Roman"/>
                <w:sz w:val="16"/>
              </w:rPr>
              <w:t>retim yapan okullarda ise kendi devresinde n</w:t>
            </w:r>
            <w:r w:rsidRPr="0062001B">
              <w:rPr>
                <w:rFonts w:ascii="Times New Roman"/>
                <w:sz w:val="16"/>
              </w:rPr>
              <w:t>ö</w:t>
            </w:r>
            <w:r w:rsidRPr="0062001B">
              <w:rPr>
                <w:rFonts w:ascii="Times New Roman"/>
                <w:sz w:val="16"/>
              </w:rPr>
              <w:t>bet tutmalar</w:t>
            </w:r>
            <w:r w:rsidRPr="0062001B">
              <w:rPr>
                <w:rFonts w:ascii="Times New Roman"/>
                <w:sz w:val="16"/>
              </w:rPr>
              <w:t>ı</w:t>
            </w:r>
            <w:r w:rsidRPr="0062001B">
              <w:rPr>
                <w:rFonts w:ascii="Times New Roman"/>
                <w:sz w:val="16"/>
              </w:rPr>
              <w:t xml:space="preserve"> sa</w:t>
            </w:r>
            <w:r w:rsidRPr="0062001B">
              <w:rPr>
                <w:rFonts w:ascii="Times New Roman"/>
                <w:sz w:val="16"/>
              </w:rPr>
              <w:t>ğ</w:t>
            </w:r>
            <w:r w:rsidRPr="0062001B">
              <w:rPr>
                <w:rFonts w:ascii="Times New Roman"/>
                <w:sz w:val="16"/>
              </w:rPr>
              <w:t>lan</w:t>
            </w:r>
            <w:r w:rsidRPr="0062001B">
              <w:rPr>
                <w:rFonts w:ascii="Times New Roman"/>
                <w:sz w:val="16"/>
              </w:rPr>
              <w:t>ı</w:t>
            </w:r>
            <w:r w:rsidRPr="0062001B">
              <w:rPr>
                <w:rFonts w:ascii="Times New Roman"/>
                <w:sz w:val="16"/>
              </w:rPr>
              <w:t>r.</w:t>
            </w:r>
          </w:p>
          <w:p w14:paraId="1DD4B57B" w14:textId="77777777" w:rsidR="0062001B" w:rsidRPr="0062001B" w:rsidRDefault="0062001B" w:rsidP="0062001B">
            <w:pPr>
              <w:pStyle w:val="TableParagraph"/>
              <w:rPr>
                <w:rFonts w:ascii="Times New Roman"/>
                <w:sz w:val="16"/>
              </w:rPr>
            </w:pPr>
            <w:r w:rsidRPr="0062001B">
              <w:rPr>
                <w:rFonts w:ascii="Times New Roman"/>
                <w:sz w:val="16"/>
              </w:rPr>
              <w:t>7.</w:t>
            </w:r>
            <w:r w:rsidRPr="0062001B">
              <w:rPr>
                <w:rFonts w:ascii="Times New Roman"/>
                <w:sz w:val="16"/>
              </w:rPr>
              <w:tab/>
              <w:t>Y</w:t>
            </w:r>
            <w:r w:rsidRPr="0062001B">
              <w:rPr>
                <w:rFonts w:ascii="Times New Roman"/>
                <w:sz w:val="16"/>
              </w:rPr>
              <w:t>ö</w:t>
            </w:r>
            <w:r w:rsidRPr="0062001B">
              <w:rPr>
                <w:rFonts w:ascii="Times New Roman"/>
                <w:sz w:val="16"/>
              </w:rPr>
              <w:t xml:space="preserve">netici ve </w:t>
            </w:r>
            <w:r w:rsidRPr="0062001B">
              <w:rPr>
                <w:rFonts w:ascii="Times New Roman"/>
                <w:sz w:val="16"/>
              </w:rPr>
              <w:t>öğ</w:t>
            </w:r>
            <w:r w:rsidRPr="0062001B">
              <w:rPr>
                <w:rFonts w:ascii="Times New Roman"/>
                <w:sz w:val="16"/>
              </w:rPr>
              <w:t>retmenler; Resm</w:t>
            </w:r>
            <w:r w:rsidRPr="0062001B">
              <w:rPr>
                <w:rFonts w:ascii="Times New Roman"/>
                <w:sz w:val="16"/>
              </w:rPr>
              <w:t>î</w:t>
            </w:r>
            <w:r w:rsidRPr="0062001B">
              <w:rPr>
                <w:rFonts w:ascii="Times New Roman"/>
                <w:sz w:val="16"/>
              </w:rPr>
              <w:t xml:space="preserve"> Gazete, Tebli</w:t>
            </w:r>
            <w:r w:rsidRPr="0062001B">
              <w:rPr>
                <w:rFonts w:ascii="Times New Roman"/>
                <w:sz w:val="16"/>
              </w:rPr>
              <w:t>ğ</w:t>
            </w:r>
            <w:r w:rsidRPr="0062001B">
              <w:rPr>
                <w:rFonts w:ascii="Times New Roman"/>
                <w:sz w:val="16"/>
              </w:rPr>
              <w:t>ler Dergisi, genelge ve duyurulardan elektronik ortamda yay</w:t>
            </w:r>
            <w:r w:rsidRPr="0062001B">
              <w:rPr>
                <w:rFonts w:ascii="Times New Roman"/>
                <w:sz w:val="16"/>
              </w:rPr>
              <w:t>ı</w:t>
            </w:r>
            <w:r w:rsidRPr="0062001B">
              <w:rPr>
                <w:rFonts w:ascii="Times New Roman"/>
                <w:sz w:val="16"/>
              </w:rPr>
              <w:t>mlananlar</w:t>
            </w:r>
            <w:r w:rsidRPr="0062001B">
              <w:rPr>
                <w:rFonts w:ascii="Times New Roman"/>
                <w:sz w:val="16"/>
              </w:rPr>
              <w:t>ı</w:t>
            </w:r>
            <w:r w:rsidRPr="0062001B">
              <w:rPr>
                <w:rFonts w:ascii="Times New Roman"/>
                <w:sz w:val="16"/>
              </w:rPr>
              <w:t xml:space="preserve"> Bakanl</w:t>
            </w:r>
            <w:r w:rsidRPr="0062001B">
              <w:rPr>
                <w:rFonts w:ascii="Times New Roman"/>
                <w:sz w:val="16"/>
              </w:rPr>
              <w:t>ığı</w:t>
            </w:r>
            <w:r w:rsidRPr="0062001B">
              <w:rPr>
                <w:rFonts w:ascii="Times New Roman"/>
                <w:sz w:val="16"/>
              </w:rPr>
              <w:t>n web sayfas</w:t>
            </w:r>
            <w:r w:rsidRPr="0062001B">
              <w:rPr>
                <w:rFonts w:ascii="Times New Roman"/>
                <w:sz w:val="16"/>
              </w:rPr>
              <w:t>ı</w:t>
            </w:r>
            <w:r w:rsidRPr="0062001B">
              <w:rPr>
                <w:rFonts w:ascii="Times New Roman"/>
                <w:sz w:val="16"/>
              </w:rPr>
              <w:t>ndan takip eder.</w:t>
            </w:r>
          </w:p>
          <w:p w14:paraId="0442FDFD" w14:textId="77777777" w:rsidR="0062001B" w:rsidRPr="0062001B" w:rsidRDefault="0062001B" w:rsidP="0062001B">
            <w:pPr>
              <w:pStyle w:val="TableParagraph"/>
              <w:rPr>
                <w:rFonts w:ascii="Times New Roman"/>
                <w:sz w:val="16"/>
              </w:rPr>
            </w:pPr>
            <w:r w:rsidRPr="0062001B">
              <w:rPr>
                <w:rFonts w:ascii="Times New Roman"/>
                <w:sz w:val="16"/>
              </w:rPr>
              <w:t>8.</w:t>
            </w:r>
            <w:r w:rsidRPr="0062001B">
              <w:rPr>
                <w:rFonts w:ascii="Times New Roman"/>
                <w:sz w:val="16"/>
              </w:rPr>
              <w:tab/>
              <w:t>Elektronik ortamda yay</w:t>
            </w:r>
            <w:r w:rsidRPr="0062001B">
              <w:rPr>
                <w:rFonts w:ascii="Times New Roman"/>
                <w:sz w:val="16"/>
              </w:rPr>
              <w:t>ı</w:t>
            </w:r>
            <w:r w:rsidRPr="0062001B">
              <w:rPr>
                <w:rFonts w:ascii="Times New Roman"/>
                <w:sz w:val="16"/>
              </w:rPr>
              <w:t>mlanmayanlar</w:t>
            </w:r>
            <w:r w:rsidRPr="0062001B">
              <w:rPr>
                <w:rFonts w:ascii="Times New Roman"/>
                <w:sz w:val="16"/>
              </w:rPr>
              <w:t>ı</w:t>
            </w:r>
            <w:r w:rsidRPr="0062001B">
              <w:rPr>
                <w:rFonts w:ascii="Times New Roman"/>
                <w:sz w:val="16"/>
              </w:rPr>
              <w:t xml:space="preserve"> ise okur, ilgili yeri imzalar ve uygularlar.</w:t>
            </w:r>
          </w:p>
          <w:p w14:paraId="19167F45" w14:textId="77777777" w:rsidR="0062001B" w:rsidRPr="0062001B" w:rsidRDefault="0062001B" w:rsidP="0062001B">
            <w:pPr>
              <w:pStyle w:val="TableParagraph"/>
              <w:rPr>
                <w:rFonts w:ascii="Times New Roman"/>
                <w:sz w:val="16"/>
              </w:rPr>
            </w:pPr>
            <w:r w:rsidRPr="0062001B">
              <w:rPr>
                <w:rFonts w:ascii="Times New Roman"/>
                <w:sz w:val="16"/>
              </w:rPr>
              <w:t>9.</w:t>
            </w:r>
            <w:r w:rsidRPr="0062001B">
              <w:rPr>
                <w:rFonts w:ascii="Times New Roman"/>
                <w:sz w:val="16"/>
              </w:rPr>
              <w:tab/>
            </w:r>
            <w:r w:rsidRPr="0062001B">
              <w:rPr>
                <w:rFonts w:ascii="Times New Roman"/>
                <w:sz w:val="16"/>
              </w:rPr>
              <w:t>Öğ</w:t>
            </w:r>
            <w:r w:rsidRPr="0062001B">
              <w:rPr>
                <w:rFonts w:ascii="Times New Roman"/>
                <w:sz w:val="16"/>
              </w:rPr>
              <w:t>retmenler dersleri ile ilgili ara</w:t>
            </w:r>
            <w:r w:rsidRPr="0062001B">
              <w:rPr>
                <w:rFonts w:ascii="Times New Roman"/>
                <w:sz w:val="16"/>
              </w:rPr>
              <w:t>ç</w:t>
            </w:r>
            <w:r w:rsidRPr="0062001B">
              <w:rPr>
                <w:rFonts w:ascii="Times New Roman"/>
                <w:sz w:val="16"/>
              </w:rPr>
              <w:t>-gere</w:t>
            </w:r>
            <w:r w:rsidRPr="0062001B">
              <w:rPr>
                <w:rFonts w:ascii="Times New Roman"/>
                <w:sz w:val="16"/>
              </w:rPr>
              <w:t>ç</w:t>
            </w:r>
            <w:r w:rsidRPr="0062001B">
              <w:rPr>
                <w:rFonts w:ascii="Times New Roman"/>
                <w:sz w:val="16"/>
              </w:rPr>
              <w:t>, laboratuar ve i</w:t>
            </w:r>
            <w:r w:rsidRPr="0062001B">
              <w:rPr>
                <w:rFonts w:ascii="Times New Roman"/>
                <w:sz w:val="16"/>
              </w:rPr>
              <w:t>ş</w:t>
            </w:r>
            <w:r w:rsidRPr="0062001B">
              <w:rPr>
                <w:rFonts w:ascii="Times New Roman"/>
                <w:sz w:val="16"/>
              </w:rPr>
              <w:t>liklerdeki e</w:t>
            </w:r>
            <w:r w:rsidRPr="0062001B">
              <w:rPr>
                <w:rFonts w:ascii="Times New Roman"/>
                <w:sz w:val="16"/>
              </w:rPr>
              <w:t>ş</w:t>
            </w:r>
            <w:r w:rsidRPr="0062001B">
              <w:rPr>
                <w:rFonts w:ascii="Times New Roman"/>
                <w:sz w:val="16"/>
              </w:rPr>
              <w:t>yay</w:t>
            </w:r>
            <w:r w:rsidRPr="0062001B">
              <w:rPr>
                <w:rFonts w:ascii="Times New Roman"/>
                <w:sz w:val="16"/>
              </w:rPr>
              <w:t>ı</w:t>
            </w:r>
            <w:r w:rsidRPr="0062001B">
              <w:rPr>
                <w:rFonts w:ascii="Times New Roman"/>
                <w:sz w:val="16"/>
              </w:rPr>
              <w:t>, okul k</w:t>
            </w:r>
            <w:r w:rsidRPr="0062001B">
              <w:rPr>
                <w:rFonts w:ascii="Times New Roman"/>
                <w:sz w:val="16"/>
              </w:rPr>
              <w:t>ü</w:t>
            </w:r>
            <w:r w:rsidRPr="0062001B">
              <w:rPr>
                <w:rFonts w:ascii="Times New Roman"/>
                <w:sz w:val="16"/>
              </w:rPr>
              <w:t>t</w:t>
            </w:r>
            <w:r w:rsidRPr="0062001B">
              <w:rPr>
                <w:rFonts w:ascii="Times New Roman"/>
                <w:sz w:val="16"/>
              </w:rPr>
              <w:t>ü</w:t>
            </w:r>
            <w:r w:rsidRPr="0062001B">
              <w:rPr>
                <w:rFonts w:ascii="Times New Roman"/>
                <w:sz w:val="16"/>
              </w:rPr>
              <w:t>phanesindeki kitaplar</w:t>
            </w:r>
            <w:r w:rsidRPr="0062001B">
              <w:rPr>
                <w:rFonts w:ascii="Times New Roman"/>
                <w:sz w:val="16"/>
              </w:rPr>
              <w:t>ı</w:t>
            </w:r>
            <w:r w:rsidRPr="0062001B">
              <w:rPr>
                <w:rFonts w:ascii="Times New Roman"/>
                <w:sz w:val="16"/>
              </w:rPr>
              <w:t xml:space="preserve"> korur ve iyi kullan</w:t>
            </w:r>
            <w:r w:rsidRPr="0062001B">
              <w:rPr>
                <w:rFonts w:ascii="Times New Roman"/>
                <w:sz w:val="16"/>
              </w:rPr>
              <w:t>ı</w:t>
            </w:r>
            <w:r w:rsidRPr="0062001B">
              <w:rPr>
                <w:rFonts w:ascii="Times New Roman"/>
                <w:sz w:val="16"/>
              </w:rPr>
              <w:t>lmas</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 xml:space="preserve"> sa</w:t>
            </w:r>
            <w:r w:rsidRPr="0062001B">
              <w:rPr>
                <w:rFonts w:ascii="Times New Roman"/>
                <w:sz w:val="16"/>
              </w:rPr>
              <w:t>ğ</w:t>
            </w:r>
            <w:r w:rsidRPr="0062001B">
              <w:rPr>
                <w:rFonts w:ascii="Times New Roman"/>
                <w:sz w:val="16"/>
              </w:rPr>
              <w:t>larlar.</w:t>
            </w:r>
          </w:p>
        </w:tc>
      </w:tr>
      <w:tr w:rsidR="0062001B" w:rsidRPr="0062001B" w14:paraId="633F1CC2" w14:textId="77777777" w:rsidTr="0062001B">
        <w:trPr>
          <w:trHeight w:val="234"/>
        </w:trPr>
        <w:tc>
          <w:tcPr>
            <w:cnfStyle w:val="001000000000" w:firstRow="0" w:lastRow="0" w:firstColumn="1" w:lastColumn="0" w:oddVBand="0" w:evenVBand="0" w:oddHBand="0" w:evenHBand="0" w:firstRowFirstColumn="0" w:firstRowLastColumn="0" w:lastRowFirstColumn="0" w:lastRowLastColumn="0"/>
            <w:tcW w:w="4330" w:type="dxa"/>
          </w:tcPr>
          <w:p w14:paraId="7076DBFD" w14:textId="77777777" w:rsidR="0062001B" w:rsidRPr="0062001B" w:rsidRDefault="0062001B" w:rsidP="0062001B">
            <w:pPr>
              <w:pStyle w:val="TableParagraph"/>
              <w:spacing w:line="214" w:lineRule="exact"/>
              <w:ind w:left="107"/>
              <w:rPr>
                <w:sz w:val="20"/>
              </w:rPr>
            </w:pPr>
            <w:r w:rsidRPr="0062001B">
              <w:rPr>
                <w:sz w:val="20"/>
              </w:rPr>
              <w:t>Yönetim</w:t>
            </w:r>
            <w:r w:rsidRPr="0062001B">
              <w:rPr>
                <w:spacing w:val="-6"/>
                <w:sz w:val="20"/>
              </w:rPr>
              <w:t xml:space="preserve"> </w:t>
            </w:r>
            <w:r w:rsidRPr="0062001B">
              <w:rPr>
                <w:sz w:val="20"/>
              </w:rPr>
              <w:t>İşleri</w:t>
            </w:r>
            <w:r w:rsidRPr="0062001B">
              <w:rPr>
                <w:spacing w:val="-5"/>
                <w:sz w:val="20"/>
              </w:rPr>
              <w:t xml:space="preserve"> </w:t>
            </w:r>
            <w:r w:rsidRPr="0062001B">
              <w:rPr>
                <w:sz w:val="20"/>
              </w:rPr>
              <w:t>ve</w:t>
            </w:r>
            <w:r w:rsidRPr="0062001B">
              <w:rPr>
                <w:spacing w:val="-7"/>
                <w:sz w:val="20"/>
              </w:rPr>
              <w:t xml:space="preserve"> </w:t>
            </w:r>
            <w:r w:rsidRPr="0062001B">
              <w:rPr>
                <w:sz w:val="20"/>
              </w:rPr>
              <w:t>Büro</w:t>
            </w:r>
            <w:r w:rsidRPr="0062001B">
              <w:rPr>
                <w:spacing w:val="-5"/>
                <w:sz w:val="20"/>
              </w:rPr>
              <w:t xml:space="preserve"> </w:t>
            </w:r>
            <w:r w:rsidRPr="0062001B">
              <w:rPr>
                <w:spacing w:val="-2"/>
                <w:sz w:val="20"/>
              </w:rPr>
              <w:t>Memuru</w:t>
            </w:r>
          </w:p>
        </w:tc>
        <w:tc>
          <w:tcPr>
            <w:cnfStyle w:val="000100000000" w:firstRow="0" w:lastRow="0" w:firstColumn="0" w:lastColumn="1" w:oddVBand="0" w:evenVBand="0" w:oddHBand="0" w:evenHBand="0" w:firstRowFirstColumn="0" w:firstRowLastColumn="0" w:lastRowFirstColumn="0" w:lastRowLastColumn="0"/>
            <w:tcW w:w="4721" w:type="dxa"/>
          </w:tcPr>
          <w:p w14:paraId="1AE27046" w14:textId="77777777" w:rsidR="0062001B" w:rsidRPr="0062001B" w:rsidRDefault="0062001B" w:rsidP="0062001B">
            <w:pPr>
              <w:pStyle w:val="TableParagraph"/>
              <w:rPr>
                <w:rFonts w:ascii="Times New Roman"/>
                <w:sz w:val="16"/>
              </w:rPr>
            </w:pPr>
            <w:r w:rsidRPr="0062001B">
              <w:rPr>
                <w:rFonts w:ascii="Times New Roman"/>
                <w:sz w:val="16"/>
              </w:rPr>
              <w:t>1.</w:t>
            </w:r>
            <w:r w:rsidRPr="0062001B">
              <w:rPr>
                <w:rFonts w:ascii="Times New Roman"/>
                <w:sz w:val="16"/>
              </w:rPr>
              <w:tab/>
              <w:t>M</w:t>
            </w:r>
            <w:r w:rsidRPr="0062001B">
              <w:rPr>
                <w:rFonts w:ascii="Times New Roman"/>
                <w:sz w:val="16"/>
              </w:rPr>
              <w:t>ü</w:t>
            </w:r>
            <w:r w:rsidRPr="0062001B">
              <w:rPr>
                <w:rFonts w:ascii="Times New Roman"/>
                <w:sz w:val="16"/>
              </w:rPr>
              <w:t>d</w:t>
            </w:r>
            <w:r w:rsidRPr="0062001B">
              <w:rPr>
                <w:rFonts w:ascii="Times New Roman"/>
                <w:sz w:val="16"/>
              </w:rPr>
              <w:t>ü</w:t>
            </w:r>
            <w:r w:rsidRPr="0062001B">
              <w:rPr>
                <w:rFonts w:ascii="Times New Roman"/>
                <w:sz w:val="16"/>
              </w:rPr>
              <w:t>r veya m</w:t>
            </w:r>
            <w:r w:rsidRPr="0062001B">
              <w:rPr>
                <w:rFonts w:ascii="Times New Roman"/>
                <w:sz w:val="16"/>
              </w:rPr>
              <w:t>ü</w:t>
            </w:r>
            <w:r w:rsidRPr="0062001B">
              <w:rPr>
                <w:rFonts w:ascii="Times New Roman"/>
                <w:sz w:val="16"/>
              </w:rPr>
              <w:t>d</w:t>
            </w:r>
            <w:r w:rsidRPr="0062001B">
              <w:rPr>
                <w:rFonts w:ascii="Times New Roman"/>
                <w:sz w:val="16"/>
              </w:rPr>
              <w:t>ü</w:t>
            </w:r>
            <w:r w:rsidRPr="0062001B">
              <w:rPr>
                <w:rFonts w:ascii="Times New Roman"/>
                <w:sz w:val="16"/>
              </w:rPr>
              <w:t>r yard</w:t>
            </w:r>
            <w:r w:rsidRPr="0062001B">
              <w:rPr>
                <w:rFonts w:ascii="Times New Roman"/>
                <w:sz w:val="16"/>
              </w:rPr>
              <w:t>ı</w:t>
            </w:r>
            <w:r w:rsidRPr="0062001B">
              <w:rPr>
                <w:rFonts w:ascii="Times New Roman"/>
                <w:sz w:val="16"/>
              </w:rPr>
              <w:t>mc</w:t>
            </w:r>
            <w:r w:rsidRPr="0062001B">
              <w:rPr>
                <w:rFonts w:ascii="Times New Roman"/>
                <w:sz w:val="16"/>
              </w:rPr>
              <w:t>ı</w:t>
            </w:r>
            <w:r w:rsidRPr="0062001B">
              <w:rPr>
                <w:rFonts w:ascii="Times New Roman"/>
                <w:sz w:val="16"/>
              </w:rPr>
              <w:t>lar</w:t>
            </w:r>
            <w:r w:rsidRPr="0062001B">
              <w:rPr>
                <w:rFonts w:ascii="Times New Roman"/>
                <w:sz w:val="16"/>
              </w:rPr>
              <w:t>ı</w:t>
            </w:r>
            <w:r w:rsidRPr="0062001B">
              <w:rPr>
                <w:rFonts w:ascii="Times New Roman"/>
                <w:sz w:val="16"/>
              </w:rPr>
              <w:t xml:space="preserve"> taraf</w:t>
            </w:r>
            <w:r w:rsidRPr="0062001B">
              <w:rPr>
                <w:rFonts w:ascii="Times New Roman"/>
                <w:sz w:val="16"/>
              </w:rPr>
              <w:t>ı</w:t>
            </w:r>
            <w:r w:rsidRPr="0062001B">
              <w:rPr>
                <w:rFonts w:ascii="Times New Roman"/>
                <w:sz w:val="16"/>
              </w:rPr>
              <w:t>ndan kendilerine verilen yaz</w:t>
            </w:r>
            <w:r w:rsidRPr="0062001B">
              <w:rPr>
                <w:rFonts w:ascii="Times New Roman"/>
                <w:sz w:val="16"/>
              </w:rPr>
              <w:t>ı</w:t>
            </w:r>
            <w:r w:rsidRPr="0062001B">
              <w:rPr>
                <w:rFonts w:ascii="Times New Roman"/>
                <w:sz w:val="16"/>
              </w:rPr>
              <w:t xml:space="preserve"> ve b</w:t>
            </w:r>
            <w:r w:rsidRPr="0062001B">
              <w:rPr>
                <w:rFonts w:ascii="Times New Roman"/>
                <w:sz w:val="16"/>
              </w:rPr>
              <w:t>ü</w:t>
            </w:r>
            <w:r w:rsidRPr="0062001B">
              <w:rPr>
                <w:rFonts w:ascii="Times New Roman"/>
                <w:sz w:val="16"/>
              </w:rPr>
              <w:t>ro i</w:t>
            </w:r>
            <w:r w:rsidRPr="0062001B">
              <w:rPr>
                <w:rFonts w:ascii="Times New Roman"/>
                <w:sz w:val="16"/>
              </w:rPr>
              <w:t>ş</w:t>
            </w:r>
            <w:r w:rsidRPr="0062001B">
              <w:rPr>
                <w:rFonts w:ascii="Times New Roman"/>
                <w:sz w:val="16"/>
              </w:rPr>
              <w:t xml:space="preserve">lerini yaparlar. </w:t>
            </w:r>
          </w:p>
          <w:p w14:paraId="7BF9EE8A" w14:textId="77777777" w:rsidR="0062001B" w:rsidRPr="0062001B" w:rsidRDefault="0062001B" w:rsidP="0062001B">
            <w:pPr>
              <w:pStyle w:val="TableParagraph"/>
              <w:rPr>
                <w:rFonts w:ascii="Times New Roman"/>
                <w:sz w:val="16"/>
              </w:rPr>
            </w:pPr>
            <w:r w:rsidRPr="0062001B">
              <w:rPr>
                <w:rFonts w:ascii="Times New Roman"/>
                <w:sz w:val="16"/>
              </w:rPr>
              <w:t>2.</w:t>
            </w:r>
            <w:r w:rsidRPr="0062001B">
              <w:rPr>
                <w:rFonts w:ascii="Times New Roman"/>
                <w:sz w:val="16"/>
              </w:rPr>
              <w:tab/>
              <w:t>Gelen ve giden yaz</w:t>
            </w:r>
            <w:r w:rsidRPr="0062001B">
              <w:rPr>
                <w:rFonts w:ascii="Times New Roman"/>
                <w:sz w:val="16"/>
              </w:rPr>
              <w:t>ı</w:t>
            </w:r>
            <w:r w:rsidRPr="0062001B">
              <w:rPr>
                <w:rFonts w:ascii="Times New Roman"/>
                <w:sz w:val="16"/>
              </w:rPr>
              <w:t>larla ilgili dosya ve defterleri tutar, yaz</w:t>
            </w:r>
            <w:r w:rsidRPr="0062001B">
              <w:rPr>
                <w:rFonts w:ascii="Times New Roman"/>
                <w:sz w:val="16"/>
              </w:rPr>
              <w:t>ı</w:t>
            </w:r>
            <w:r w:rsidRPr="0062001B">
              <w:rPr>
                <w:rFonts w:ascii="Times New Roman"/>
                <w:sz w:val="16"/>
              </w:rPr>
              <w:t>lanlar</w:t>
            </w:r>
            <w:r w:rsidRPr="0062001B">
              <w:rPr>
                <w:rFonts w:ascii="Times New Roman"/>
                <w:sz w:val="16"/>
              </w:rPr>
              <w:t>ı</w:t>
            </w:r>
            <w:r w:rsidRPr="0062001B">
              <w:rPr>
                <w:rFonts w:ascii="Times New Roman"/>
                <w:sz w:val="16"/>
              </w:rPr>
              <w:t>n as</w:t>
            </w:r>
            <w:r w:rsidRPr="0062001B">
              <w:rPr>
                <w:rFonts w:ascii="Times New Roman"/>
                <w:sz w:val="16"/>
              </w:rPr>
              <w:t>ı</w:t>
            </w:r>
            <w:r w:rsidRPr="0062001B">
              <w:rPr>
                <w:rFonts w:ascii="Times New Roman"/>
                <w:sz w:val="16"/>
              </w:rPr>
              <w:t xml:space="preserve">l veya </w:t>
            </w:r>
            <w:r w:rsidRPr="0062001B">
              <w:rPr>
                <w:rFonts w:ascii="Times New Roman"/>
                <w:sz w:val="16"/>
              </w:rPr>
              <w:t>ö</w:t>
            </w:r>
            <w:r w:rsidRPr="0062001B">
              <w:rPr>
                <w:rFonts w:ascii="Times New Roman"/>
                <w:sz w:val="16"/>
              </w:rPr>
              <w:t>rneklerini dosyalar ve saklar, gerekenlere cevap haz</w:t>
            </w:r>
            <w:r w:rsidRPr="0062001B">
              <w:rPr>
                <w:rFonts w:ascii="Times New Roman"/>
                <w:sz w:val="16"/>
              </w:rPr>
              <w:t>ı</w:t>
            </w:r>
            <w:r w:rsidRPr="0062001B">
              <w:rPr>
                <w:rFonts w:ascii="Times New Roman"/>
                <w:sz w:val="16"/>
              </w:rPr>
              <w:t>rlarlar.</w:t>
            </w:r>
          </w:p>
          <w:p w14:paraId="3E411E6B" w14:textId="77777777" w:rsidR="0062001B" w:rsidRPr="0062001B" w:rsidRDefault="0062001B" w:rsidP="0062001B">
            <w:pPr>
              <w:pStyle w:val="TableParagraph"/>
              <w:rPr>
                <w:rFonts w:ascii="Times New Roman"/>
                <w:sz w:val="16"/>
              </w:rPr>
            </w:pPr>
            <w:r w:rsidRPr="0062001B">
              <w:rPr>
                <w:rFonts w:ascii="Times New Roman"/>
                <w:sz w:val="16"/>
              </w:rPr>
              <w:t>3.</w:t>
            </w:r>
            <w:r w:rsidRPr="0062001B">
              <w:rPr>
                <w:rFonts w:ascii="Times New Roman"/>
                <w:sz w:val="16"/>
              </w:rPr>
              <w:tab/>
              <w:t xml:space="preserve">Memurlar, teslim edilen gizli ya da </w:t>
            </w:r>
            <w:r w:rsidRPr="0062001B">
              <w:rPr>
                <w:rFonts w:ascii="Times New Roman"/>
                <w:sz w:val="16"/>
              </w:rPr>
              <w:t>ş</w:t>
            </w:r>
            <w:r w:rsidRPr="0062001B">
              <w:rPr>
                <w:rFonts w:ascii="Times New Roman"/>
                <w:sz w:val="16"/>
              </w:rPr>
              <w:t>ah</w:t>
            </w:r>
            <w:r w:rsidRPr="0062001B">
              <w:rPr>
                <w:rFonts w:ascii="Times New Roman"/>
                <w:sz w:val="16"/>
              </w:rPr>
              <w:t>ı</w:t>
            </w:r>
            <w:r w:rsidRPr="0062001B">
              <w:rPr>
                <w:rFonts w:ascii="Times New Roman"/>
                <w:sz w:val="16"/>
              </w:rPr>
              <w:t>slarla ilgili yaz</w:t>
            </w:r>
            <w:r w:rsidRPr="0062001B">
              <w:rPr>
                <w:rFonts w:ascii="Times New Roman"/>
                <w:sz w:val="16"/>
              </w:rPr>
              <w:t>ı</w:t>
            </w:r>
            <w:r w:rsidRPr="0062001B">
              <w:rPr>
                <w:rFonts w:ascii="Times New Roman"/>
                <w:sz w:val="16"/>
              </w:rPr>
              <w:t>lar</w:t>
            </w:r>
            <w:r w:rsidRPr="0062001B">
              <w:rPr>
                <w:rFonts w:ascii="Times New Roman"/>
                <w:sz w:val="16"/>
              </w:rPr>
              <w:t>ı</w:t>
            </w:r>
            <w:r w:rsidRPr="0062001B">
              <w:rPr>
                <w:rFonts w:ascii="Times New Roman"/>
                <w:sz w:val="16"/>
              </w:rPr>
              <w:t>n saklanmas</w:t>
            </w:r>
            <w:r w:rsidRPr="0062001B">
              <w:rPr>
                <w:rFonts w:ascii="Times New Roman"/>
                <w:sz w:val="16"/>
              </w:rPr>
              <w:t>ı</w:t>
            </w:r>
            <w:r w:rsidRPr="0062001B">
              <w:rPr>
                <w:rFonts w:ascii="Times New Roman"/>
                <w:sz w:val="16"/>
              </w:rPr>
              <w:t>ndan ve gizli tutulmas</w:t>
            </w:r>
            <w:r w:rsidRPr="0062001B">
              <w:rPr>
                <w:rFonts w:ascii="Times New Roman"/>
                <w:sz w:val="16"/>
              </w:rPr>
              <w:t>ı</w:t>
            </w:r>
            <w:r w:rsidRPr="0062001B">
              <w:rPr>
                <w:rFonts w:ascii="Times New Roman"/>
                <w:sz w:val="16"/>
              </w:rPr>
              <w:t xml:space="preserve">ndan sorumludurlar. </w:t>
            </w:r>
          </w:p>
          <w:p w14:paraId="6338B321" w14:textId="77777777" w:rsidR="0062001B" w:rsidRPr="0062001B" w:rsidRDefault="0062001B" w:rsidP="0062001B">
            <w:pPr>
              <w:pStyle w:val="TableParagraph"/>
              <w:rPr>
                <w:rFonts w:ascii="Times New Roman"/>
                <w:sz w:val="16"/>
              </w:rPr>
            </w:pPr>
            <w:r w:rsidRPr="0062001B">
              <w:rPr>
                <w:rFonts w:ascii="Times New Roman"/>
                <w:sz w:val="16"/>
              </w:rPr>
              <w:t>4.</w:t>
            </w:r>
            <w:r w:rsidRPr="0062001B">
              <w:rPr>
                <w:rFonts w:ascii="Times New Roman"/>
                <w:sz w:val="16"/>
              </w:rPr>
              <w:tab/>
            </w:r>
            <w:r w:rsidRPr="0062001B">
              <w:rPr>
                <w:rFonts w:ascii="Times New Roman"/>
                <w:sz w:val="16"/>
              </w:rPr>
              <w:t>Öğ</w:t>
            </w:r>
            <w:r w:rsidRPr="0062001B">
              <w:rPr>
                <w:rFonts w:ascii="Times New Roman"/>
                <w:sz w:val="16"/>
              </w:rPr>
              <w:t xml:space="preserve">retmen, memur ve hizmetlilerin </w:t>
            </w:r>
            <w:r w:rsidRPr="0062001B">
              <w:rPr>
                <w:rFonts w:ascii="Times New Roman"/>
                <w:sz w:val="16"/>
              </w:rPr>
              <w:t>ö</w:t>
            </w:r>
            <w:r w:rsidRPr="0062001B">
              <w:rPr>
                <w:rFonts w:ascii="Times New Roman"/>
                <w:sz w:val="16"/>
              </w:rPr>
              <w:t>zl</w:t>
            </w:r>
            <w:r w:rsidRPr="0062001B">
              <w:rPr>
                <w:rFonts w:ascii="Times New Roman"/>
                <w:sz w:val="16"/>
              </w:rPr>
              <w:t>ü</w:t>
            </w:r>
            <w:r w:rsidRPr="0062001B">
              <w:rPr>
                <w:rFonts w:ascii="Times New Roman"/>
                <w:sz w:val="16"/>
              </w:rPr>
              <w:t>k dosyalar</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 xml:space="preserve"> tutar ve bunlarla ilgili de</w:t>
            </w:r>
            <w:r w:rsidRPr="0062001B">
              <w:rPr>
                <w:rFonts w:ascii="Times New Roman"/>
                <w:sz w:val="16"/>
              </w:rPr>
              <w:t>ğ</w:t>
            </w:r>
            <w:r w:rsidRPr="0062001B">
              <w:rPr>
                <w:rFonts w:ascii="Times New Roman"/>
                <w:sz w:val="16"/>
              </w:rPr>
              <w:t>i</w:t>
            </w:r>
            <w:r w:rsidRPr="0062001B">
              <w:rPr>
                <w:rFonts w:ascii="Times New Roman"/>
                <w:sz w:val="16"/>
              </w:rPr>
              <w:t>ş</w:t>
            </w:r>
            <w:r w:rsidRPr="0062001B">
              <w:rPr>
                <w:rFonts w:ascii="Times New Roman"/>
                <w:sz w:val="16"/>
              </w:rPr>
              <w:t>iklikleri g</w:t>
            </w:r>
            <w:r w:rsidRPr="0062001B">
              <w:rPr>
                <w:rFonts w:ascii="Times New Roman"/>
                <w:sz w:val="16"/>
              </w:rPr>
              <w:t>ü</w:t>
            </w:r>
            <w:r w:rsidRPr="0062001B">
              <w:rPr>
                <w:rFonts w:ascii="Times New Roman"/>
                <w:sz w:val="16"/>
              </w:rPr>
              <w:t>n</w:t>
            </w:r>
            <w:r w:rsidRPr="0062001B">
              <w:rPr>
                <w:rFonts w:ascii="Times New Roman"/>
                <w:sz w:val="16"/>
              </w:rPr>
              <w:t>ü</w:t>
            </w:r>
            <w:r w:rsidRPr="0062001B">
              <w:rPr>
                <w:rFonts w:ascii="Times New Roman"/>
                <w:sz w:val="16"/>
              </w:rPr>
              <w:t xml:space="preserve"> g</w:t>
            </w:r>
            <w:r w:rsidRPr="0062001B">
              <w:rPr>
                <w:rFonts w:ascii="Times New Roman"/>
                <w:sz w:val="16"/>
              </w:rPr>
              <w:t>ü</w:t>
            </w:r>
            <w:r w:rsidRPr="0062001B">
              <w:rPr>
                <w:rFonts w:ascii="Times New Roman"/>
                <w:sz w:val="16"/>
              </w:rPr>
              <w:t>n</w:t>
            </w:r>
            <w:r w:rsidRPr="0062001B">
              <w:rPr>
                <w:rFonts w:ascii="Times New Roman"/>
                <w:sz w:val="16"/>
              </w:rPr>
              <w:t>ü</w:t>
            </w:r>
            <w:r w:rsidRPr="0062001B">
              <w:rPr>
                <w:rFonts w:ascii="Times New Roman"/>
                <w:sz w:val="16"/>
              </w:rPr>
              <w:t>ne i</w:t>
            </w:r>
            <w:r w:rsidRPr="0062001B">
              <w:rPr>
                <w:rFonts w:ascii="Times New Roman"/>
                <w:sz w:val="16"/>
              </w:rPr>
              <w:t>ş</w:t>
            </w:r>
            <w:r w:rsidRPr="0062001B">
              <w:rPr>
                <w:rFonts w:ascii="Times New Roman"/>
                <w:sz w:val="16"/>
              </w:rPr>
              <w:t xml:space="preserve">lerler. </w:t>
            </w:r>
          </w:p>
          <w:p w14:paraId="113CE50A" w14:textId="77777777" w:rsidR="0062001B" w:rsidRPr="0062001B" w:rsidRDefault="0062001B" w:rsidP="0062001B">
            <w:pPr>
              <w:pStyle w:val="TableParagraph"/>
              <w:rPr>
                <w:rFonts w:ascii="Times New Roman"/>
                <w:sz w:val="16"/>
              </w:rPr>
            </w:pPr>
            <w:r w:rsidRPr="0062001B">
              <w:rPr>
                <w:rFonts w:ascii="Times New Roman"/>
                <w:sz w:val="16"/>
              </w:rPr>
              <w:t>5.</w:t>
            </w:r>
            <w:r w:rsidRPr="0062001B">
              <w:rPr>
                <w:rFonts w:ascii="Times New Roman"/>
                <w:sz w:val="16"/>
              </w:rPr>
              <w:tab/>
              <w:t>Ar</w:t>
            </w:r>
            <w:r w:rsidRPr="0062001B">
              <w:rPr>
                <w:rFonts w:ascii="Times New Roman"/>
                <w:sz w:val="16"/>
              </w:rPr>
              <w:t>ş</w:t>
            </w:r>
            <w:r w:rsidRPr="0062001B">
              <w:rPr>
                <w:rFonts w:ascii="Times New Roman"/>
                <w:sz w:val="16"/>
              </w:rPr>
              <w:t>iv i</w:t>
            </w:r>
            <w:r w:rsidRPr="0062001B">
              <w:rPr>
                <w:rFonts w:ascii="Times New Roman"/>
                <w:sz w:val="16"/>
              </w:rPr>
              <w:t>ş</w:t>
            </w:r>
            <w:r w:rsidRPr="0062001B">
              <w:rPr>
                <w:rFonts w:ascii="Times New Roman"/>
                <w:sz w:val="16"/>
              </w:rPr>
              <w:t>lerini d</w:t>
            </w:r>
            <w:r w:rsidRPr="0062001B">
              <w:rPr>
                <w:rFonts w:ascii="Times New Roman"/>
                <w:sz w:val="16"/>
              </w:rPr>
              <w:t>ü</w:t>
            </w:r>
            <w:r w:rsidRPr="0062001B">
              <w:rPr>
                <w:rFonts w:ascii="Times New Roman"/>
                <w:sz w:val="16"/>
              </w:rPr>
              <w:t xml:space="preserve">zenlerler. </w:t>
            </w:r>
          </w:p>
          <w:p w14:paraId="682B6142" w14:textId="77777777" w:rsidR="0062001B" w:rsidRPr="0062001B" w:rsidRDefault="0062001B" w:rsidP="0062001B">
            <w:pPr>
              <w:pStyle w:val="TableParagraph"/>
              <w:rPr>
                <w:rFonts w:ascii="Times New Roman"/>
                <w:sz w:val="16"/>
              </w:rPr>
            </w:pPr>
            <w:r w:rsidRPr="0062001B">
              <w:rPr>
                <w:rFonts w:ascii="Times New Roman"/>
                <w:sz w:val="16"/>
              </w:rPr>
              <w:t>6.</w:t>
            </w:r>
            <w:r w:rsidRPr="0062001B">
              <w:rPr>
                <w:rFonts w:ascii="Times New Roman"/>
                <w:sz w:val="16"/>
              </w:rPr>
              <w:tab/>
              <w:t>M</w:t>
            </w:r>
            <w:r w:rsidRPr="0062001B">
              <w:rPr>
                <w:rFonts w:ascii="Times New Roman"/>
                <w:sz w:val="16"/>
              </w:rPr>
              <w:t>ü</w:t>
            </w:r>
            <w:r w:rsidRPr="0062001B">
              <w:rPr>
                <w:rFonts w:ascii="Times New Roman"/>
                <w:sz w:val="16"/>
              </w:rPr>
              <w:t>d</w:t>
            </w:r>
            <w:r w:rsidRPr="0062001B">
              <w:rPr>
                <w:rFonts w:ascii="Times New Roman"/>
                <w:sz w:val="16"/>
              </w:rPr>
              <w:t>ü</w:t>
            </w:r>
            <w:r w:rsidRPr="0062001B">
              <w:rPr>
                <w:rFonts w:ascii="Times New Roman"/>
                <w:sz w:val="16"/>
              </w:rPr>
              <w:t>r</w:t>
            </w:r>
            <w:r w:rsidRPr="0062001B">
              <w:rPr>
                <w:rFonts w:ascii="Times New Roman"/>
                <w:sz w:val="16"/>
              </w:rPr>
              <w:t>ü</w:t>
            </w:r>
            <w:r w:rsidRPr="0062001B">
              <w:rPr>
                <w:rFonts w:ascii="Times New Roman"/>
                <w:sz w:val="16"/>
              </w:rPr>
              <w:t>n verece</w:t>
            </w:r>
            <w:r w:rsidRPr="0062001B">
              <w:rPr>
                <w:rFonts w:ascii="Times New Roman"/>
                <w:sz w:val="16"/>
              </w:rPr>
              <w:t>ğ</w:t>
            </w:r>
            <w:r w:rsidRPr="0062001B">
              <w:rPr>
                <w:rFonts w:ascii="Times New Roman"/>
                <w:sz w:val="16"/>
              </w:rPr>
              <w:t>i hizmete y</w:t>
            </w:r>
            <w:r w:rsidRPr="0062001B">
              <w:rPr>
                <w:rFonts w:ascii="Times New Roman"/>
                <w:sz w:val="16"/>
              </w:rPr>
              <w:t>ö</w:t>
            </w:r>
            <w:r w:rsidRPr="0062001B">
              <w:rPr>
                <w:rFonts w:ascii="Times New Roman"/>
                <w:sz w:val="16"/>
              </w:rPr>
              <w:t>nelik di</w:t>
            </w:r>
            <w:r w:rsidRPr="0062001B">
              <w:rPr>
                <w:rFonts w:ascii="Times New Roman"/>
                <w:sz w:val="16"/>
              </w:rPr>
              <w:t>ğ</w:t>
            </w:r>
            <w:r w:rsidRPr="0062001B">
              <w:rPr>
                <w:rFonts w:ascii="Times New Roman"/>
                <w:sz w:val="16"/>
              </w:rPr>
              <w:t>er g</w:t>
            </w:r>
            <w:r w:rsidRPr="0062001B">
              <w:rPr>
                <w:rFonts w:ascii="Times New Roman"/>
                <w:sz w:val="16"/>
              </w:rPr>
              <w:t>ö</w:t>
            </w:r>
            <w:r w:rsidRPr="0062001B">
              <w:rPr>
                <w:rFonts w:ascii="Times New Roman"/>
                <w:sz w:val="16"/>
              </w:rPr>
              <w:t>revleri de yaparlar.</w:t>
            </w:r>
          </w:p>
        </w:tc>
      </w:tr>
      <w:tr w:rsidR="0062001B" w:rsidRPr="0062001B" w14:paraId="2F105CA0" w14:textId="77777777" w:rsidTr="0062001B">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14:paraId="073F1B04" w14:textId="77777777" w:rsidR="0062001B" w:rsidRPr="0062001B" w:rsidRDefault="0062001B" w:rsidP="0062001B">
            <w:pPr>
              <w:pStyle w:val="TableParagraph"/>
              <w:spacing w:line="214" w:lineRule="exact"/>
              <w:ind w:left="107"/>
              <w:rPr>
                <w:sz w:val="20"/>
              </w:rPr>
            </w:pPr>
            <w:r w:rsidRPr="0062001B">
              <w:rPr>
                <w:sz w:val="20"/>
              </w:rPr>
              <w:t>Yardımcı</w:t>
            </w:r>
            <w:r w:rsidRPr="0062001B">
              <w:rPr>
                <w:spacing w:val="-10"/>
                <w:sz w:val="20"/>
              </w:rPr>
              <w:t xml:space="preserve"> </w:t>
            </w:r>
            <w:r w:rsidRPr="0062001B">
              <w:rPr>
                <w:sz w:val="20"/>
              </w:rPr>
              <w:t>Hizmetler</w:t>
            </w:r>
            <w:r w:rsidRPr="0062001B">
              <w:rPr>
                <w:spacing w:val="-10"/>
                <w:sz w:val="20"/>
              </w:rPr>
              <w:t xml:space="preserve"> </w:t>
            </w:r>
            <w:r w:rsidRPr="0062001B">
              <w:rPr>
                <w:spacing w:val="-2"/>
                <w:sz w:val="20"/>
              </w:rPr>
              <w:t>Personeli</w:t>
            </w:r>
          </w:p>
        </w:tc>
        <w:tc>
          <w:tcPr>
            <w:cnfStyle w:val="000100000000" w:firstRow="0" w:lastRow="0" w:firstColumn="0" w:lastColumn="1" w:oddVBand="0" w:evenVBand="0" w:oddHBand="0" w:evenHBand="0" w:firstRowFirstColumn="0" w:firstRowLastColumn="0" w:lastRowFirstColumn="0" w:lastRowLastColumn="0"/>
            <w:tcW w:w="4721" w:type="dxa"/>
          </w:tcPr>
          <w:p w14:paraId="1AFC2872" w14:textId="77777777" w:rsidR="0062001B" w:rsidRPr="0062001B" w:rsidRDefault="0062001B" w:rsidP="0062001B">
            <w:pPr>
              <w:pStyle w:val="TableParagraph"/>
              <w:rPr>
                <w:rFonts w:ascii="Times New Roman"/>
                <w:sz w:val="16"/>
              </w:rPr>
            </w:pPr>
            <w:r w:rsidRPr="0062001B">
              <w:rPr>
                <w:rFonts w:ascii="Times New Roman"/>
                <w:sz w:val="16"/>
              </w:rPr>
              <w:t>1.</w:t>
            </w:r>
            <w:r w:rsidRPr="0062001B">
              <w:rPr>
                <w:rFonts w:ascii="Times New Roman"/>
                <w:sz w:val="16"/>
              </w:rPr>
              <w:tab/>
              <w:t>Yard</w:t>
            </w:r>
            <w:r w:rsidRPr="0062001B">
              <w:rPr>
                <w:rFonts w:ascii="Times New Roman"/>
                <w:sz w:val="16"/>
              </w:rPr>
              <w:t>ı</w:t>
            </w:r>
            <w:r w:rsidRPr="0062001B">
              <w:rPr>
                <w:rFonts w:ascii="Times New Roman"/>
                <w:sz w:val="16"/>
              </w:rPr>
              <w:t>mc</w:t>
            </w:r>
            <w:r w:rsidRPr="0062001B">
              <w:rPr>
                <w:rFonts w:ascii="Times New Roman"/>
                <w:sz w:val="16"/>
              </w:rPr>
              <w:t>ı</w:t>
            </w:r>
            <w:r w:rsidRPr="0062001B">
              <w:rPr>
                <w:rFonts w:ascii="Times New Roman"/>
                <w:sz w:val="16"/>
              </w:rPr>
              <w:t xml:space="preserve"> hizmetler s</w:t>
            </w:r>
            <w:r w:rsidRPr="0062001B">
              <w:rPr>
                <w:rFonts w:ascii="Times New Roman"/>
                <w:sz w:val="16"/>
              </w:rPr>
              <w:t>ı</w:t>
            </w:r>
            <w:r w:rsidRPr="0062001B">
              <w:rPr>
                <w:rFonts w:ascii="Times New Roman"/>
                <w:sz w:val="16"/>
              </w:rPr>
              <w:t>n</w:t>
            </w:r>
            <w:r w:rsidRPr="0062001B">
              <w:rPr>
                <w:rFonts w:ascii="Times New Roman"/>
                <w:sz w:val="16"/>
              </w:rPr>
              <w:t>ı</w:t>
            </w:r>
            <w:r w:rsidRPr="0062001B">
              <w:rPr>
                <w:rFonts w:ascii="Times New Roman"/>
                <w:sz w:val="16"/>
              </w:rPr>
              <w:t>f</w:t>
            </w:r>
            <w:r w:rsidRPr="0062001B">
              <w:rPr>
                <w:rFonts w:ascii="Times New Roman"/>
                <w:sz w:val="16"/>
              </w:rPr>
              <w:t>ı</w:t>
            </w:r>
            <w:r w:rsidRPr="0062001B">
              <w:rPr>
                <w:rFonts w:ascii="Times New Roman"/>
                <w:sz w:val="16"/>
              </w:rPr>
              <w:t xml:space="preserve"> personeli, okul y</w:t>
            </w:r>
            <w:r w:rsidRPr="0062001B">
              <w:rPr>
                <w:rFonts w:ascii="Times New Roman"/>
                <w:sz w:val="16"/>
              </w:rPr>
              <w:t>ö</w:t>
            </w:r>
            <w:r w:rsidRPr="0062001B">
              <w:rPr>
                <w:rFonts w:ascii="Times New Roman"/>
                <w:sz w:val="16"/>
              </w:rPr>
              <w:t>netimince yap</w:t>
            </w:r>
            <w:r w:rsidRPr="0062001B">
              <w:rPr>
                <w:rFonts w:ascii="Times New Roman"/>
                <w:sz w:val="16"/>
              </w:rPr>
              <w:t>ı</w:t>
            </w:r>
            <w:r w:rsidRPr="0062001B">
              <w:rPr>
                <w:rFonts w:ascii="Times New Roman"/>
                <w:sz w:val="16"/>
              </w:rPr>
              <w:t>lacak pl</w:t>
            </w:r>
            <w:r w:rsidRPr="0062001B">
              <w:rPr>
                <w:rFonts w:ascii="Times New Roman"/>
                <w:sz w:val="16"/>
              </w:rPr>
              <w:t>â</w:t>
            </w:r>
            <w:r w:rsidRPr="0062001B">
              <w:rPr>
                <w:rFonts w:ascii="Times New Roman"/>
                <w:sz w:val="16"/>
              </w:rPr>
              <w:t>nlama ve i</w:t>
            </w:r>
            <w:r w:rsidRPr="0062001B">
              <w:rPr>
                <w:rFonts w:ascii="Times New Roman"/>
                <w:sz w:val="16"/>
              </w:rPr>
              <w:t>ş</w:t>
            </w:r>
            <w:r w:rsidRPr="0062001B">
              <w:rPr>
                <w:rFonts w:ascii="Times New Roman"/>
                <w:sz w:val="16"/>
              </w:rPr>
              <w:t xml:space="preserve"> b</w:t>
            </w:r>
            <w:r w:rsidRPr="0062001B">
              <w:rPr>
                <w:rFonts w:ascii="Times New Roman"/>
                <w:sz w:val="16"/>
              </w:rPr>
              <w:t>ö</w:t>
            </w:r>
            <w:r w:rsidRPr="0062001B">
              <w:rPr>
                <w:rFonts w:ascii="Times New Roman"/>
                <w:sz w:val="16"/>
              </w:rPr>
              <w:t>l</w:t>
            </w:r>
            <w:r w:rsidRPr="0062001B">
              <w:rPr>
                <w:rFonts w:ascii="Times New Roman"/>
                <w:sz w:val="16"/>
              </w:rPr>
              <w:t>ü</w:t>
            </w:r>
            <w:r w:rsidRPr="0062001B">
              <w:rPr>
                <w:rFonts w:ascii="Times New Roman"/>
                <w:sz w:val="16"/>
              </w:rPr>
              <w:t>m</w:t>
            </w:r>
            <w:r w:rsidRPr="0062001B">
              <w:rPr>
                <w:rFonts w:ascii="Times New Roman"/>
                <w:sz w:val="16"/>
              </w:rPr>
              <w:t>ü</w:t>
            </w:r>
            <w:r w:rsidRPr="0062001B">
              <w:rPr>
                <w:rFonts w:ascii="Times New Roman"/>
                <w:sz w:val="16"/>
              </w:rPr>
              <w:t>ne g</w:t>
            </w:r>
            <w:r w:rsidRPr="0062001B">
              <w:rPr>
                <w:rFonts w:ascii="Times New Roman"/>
                <w:sz w:val="16"/>
              </w:rPr>
              <w:t>ö</w:t>
            </w:r>
            <w:r w:rsidRPr="0062001B">
              <w:rPr>
                <w:rFonts w:ascii="Times New Roman"/>
                <w:sz w:val="16"/>
              </w:rPr>
              <w:t>re her t</w:t>
            </w:r>
            <w:r w:rsidRPr="0062001B">
              <w:rPr>
                <w:rFonts w:ascii="Times New Roman"/>
                <w:sz w:val="16"/>
              </w:rPr>
              <w:t>ü</w:t>
            </w:r>
            <w:r w:rsidRPr="0062001B">
              <w:rPr>
                <w:rFonts w:ascii="Times New Roman"/>
                <w:sz w:val="16"/>
              </w:rPr>
              <w:t>rl</w:t>
            </w:r>
            <w:r w:rsidRPr="0062001B">
              <w:rPr>
                <w:rFonts w:ascii="Times New Roman"/>
                <w:sz w:val="16"/>
              </w:rPr>
              <w:t>ü</w:t>
            </w:r>
            <w:r w:rsidRPr="0062001B">
              <w:rPr>
                <w:rFonts w:ascii="Times New Roman"/>
                <w:sz w:val="16"/>
              </w:rPr>
              <w:t xml:space="preserve"> yaz</w:t>
            </w:r>
            <w:r w:rsidRPr="0062001B">
              <w:rPr>
                <w:rFonts w:ascii="Times New Roman"/>
                <w:sz w:val="16"/>
              </w:rPr>
              <w:t>ı</w:t>
            </w:r>
            <w:r w:rsidRPr="0062001B">
              <w:rPr>
                <w:rFonts w:ascii="Times New Roman"/>
                <w:sz w:val="16"/>
              </w:rPr>
              <w:t xml:space="preserve"> ve dosyay</w:t>
            </w:r>
            <w:r w:rsidRPr="0062001B">
              <w:rPr>
                <w:rFonts w:ascii="Times New Roman"/>
                <w:sz w:val="16"/>
              </w:rPr>
              <w:t>ı</w:t>
            </w:r>
            <w:r w:rsidRPr="0062001B">
              <w:rPr>
                <w:rFonts w:ascii="Times New Roman"/>
                <w:sz w:val="16"/>
              </w:rPr>
              <w:t xml:space="preserve"> da</w:t>
            </w:r>
            <w:r w:rsidRPr="0062001B">
              <w:rPr>
                <w:rFonts w:ascii="Times New Roman"/>
                <w:sz w:val="16"/>
              </w:rPr>
              <w:t>ğı</w:t>
            </w:r>
            <w:r w:rsidRPr="0062001B">
              <w:rPr>
                <w:rFonts w:ascii="Times New Roman"/>
                <w:sz w:val="16"/>
              </w:rPr>
              <w:t xml:space="preserve">tmak ve toplamak, </w:t>
            </w:r>
          </w:p>
          <w:p w14:paraId="56A85589" w14:textId="77777777" w:rsidR="0062001B" w:rsidRPr="0062001B" w:rsidRDefault="0062001B" w:rsidP="0062001B">
            <w:pPr>
              <w:pStyle w:val="TableParagraph"/>
              <w:rPr>
                <w:rFonts w:ascii="Times New Roman"/>
                <w:sz w:val="16"/>
              </w:rPr>
            </w:pPr>
            <w:r w:rsidRPr="0062001B">
              <w:rPr>
                <w:rFonts w:ascii="Times New Roman"/>
                <w:sz w:val="16"/>
              </w:rPr>
              <w:t>2.</w:t>
            </w:r>
            <w:r w:rsidRPr="0062001B">
              <w:rPr>
                <w:rFonts w:ascii="Times New Roman"/>
                <w:sz w:val="16"/>
              </w:rPr>
              <w:tab/>
              <w:t>Ba</w:t>
            </w:r>
            <w:r w:rsidRPr="0062001B">
              <w:rPr>
                <w:rFonts w:ascii="Times New Roman"/>
                <w:sz w:val="16"/>
              </w:rPr>
              <w:t>ş</w:t>
            </w:r>
            <w:r w:rsidRPr="0062001B">
              <w:rPr>
                <w:rFonts w:ascii="Times New Roman"/>
                <w:sz w:val="16"/>
              </w:rPr>
              <w:t>vuru sahiplerini kar</w:t>
            </w:r>
            <w:r w:rsidRPr="0062001B">
              <w:rPr>
                <w:rFonts w:ascii="Times New Roman"/>
                <w:sz w:val="16"/>
              </w:rPr>
              <w:t>şı</w:t>
            </w:r>
            <w:r w:rsidRPr="0062001B">
              <w:rPr>
                <w:rFonts w:ascii="Times New Roman"/>
                <w:sz w:val="16"/>
              </w:rPr>
              <w:t>lamak ve yol g</w:t>
            </w:r>
            <w:r w:rsidRPr="0062001B">
              <w:rPr>
                <w:rFonts w:ascii="Times New Roman"/>
                <w:sz w:val="16"/>
              </w:rPr>
              <w:t>ö</w:t>
            </w:r>
            <w:r w:rsidRPr="0062001B">
              <w:rPr>
                <w:rFonts w:ascii="Times New Roman"/>
                <w:sz w:val="16"/>
              </w:rPr>
              <w:t xml:space="preserve">stermek, </w:t>
            </w:r>
          </w:p>
          <w:p w14:paraId="12E6447C" w14:textId="77777777" w:rsidR="0062001B" w:rsidRPr="0062001B" w:rsidRDefault="0062001B" w:rsidP="0062001B">
            <w:pPr>
              <w:pStyle w:val="TableParagraph"/>
              <w:rPr>
                <w:rFonts w:ascii="Times New Roman"/>
                <w:sz w:val="16"/>
              </w:rPr>
            </w:pPr>
            <w:r w:rsidRPr="0062001B">
              <w:rPr>
                <w:rFonts w:ascii="Times New Roman"/>
                <w:sz w:val="16"/>
              </w:rPr>
              <w:lastRenderedPageBreak/>
              <w:t>3.</w:t>
            </w:r>
            <w:r w:rsidRPr="0062001B">
              <w:rPr>
                <w:rFonts w:ascii="Times New Roman"/>
                <w:sz w:val="16"/>
              </w:rPr>
              <w:tab/>
              <w:t>Hizmet yerlerini temizlemek,  Ayd</w:t>
            </w:r>
            <w:r w:rsidRPr="0062001B">
              <w:rPr>
                <w:rFonts w:ascii="Times New Roman"/>
                <w:sz w:val="16"/>
              </w:rPr>
              <w:t>ı</w:t>
            </w:r>
            <w:r w:rsidRPr="0062001B">
              <w:rPr>
                <w:rFonts w:ascii="Times New Roman"/>
                <w:sz w:val="16"/>
              </w:rPr>
              <w:t xml:space="preserve">nlatmak ve </w:t>
            </w:r>
            <w:r w:rsidRPr="0062001B">
              <w:rPr>
                <w:rFonts w:ascii="Times New Roman"/>
                <w:sz w:val="16"/>
              </w:rPr>
              <w:t>ı</w:t>
            </w:r>
            <w:r w:rsidRPr="0062001B">
              <w:rPr>
                <w:rFonts w:ascii="Times New Roman"/>
                <w:sz w:val="16"/>
              </w:rPr>
              <w:t>s</w:t>
            </w:r>
            <w:r w:rsidRPr="0062001B">
              <w:rPr>
                <w:rFonts w:ascii="Times New Roman"/>
                <w:sz w:val="16"/>
              </w:rPr>
              <w:t>ı</w:t>
            </w:r>
            <w:r w:rsidRPr="0062001B">
              <w:rPr>
                <w:rFonts w:ascii="Times New Roman"/>
                <w:sz w:val="16"/>
              </w:rPr>
              <w:t xml:space="preserve">tma yerlerinde </w:t>
            </w:r>
            <w:r w:rsidRPr="0062001B">
              <w:rPr>
                <w:rFonts w:ascii="Times New Roman"/>
                <w:sz w:val="16"/>
              </w:rPr>
              <w:t>ç</w:t>
            </w:r>
            <w:r w:rsidRPr="0062001B">
              <w:rPr>
                <w:rFonts w:ascii="Times New Roman"/>
                <w:sz w:val="16"/>
              </w:rPr>
              <w:t>al</w:t>
            </w:r>
            <w:r w:rsidRPr="0062001B">
              <w:rPr>
                <w:rFonts w:ascii="Times New Roman"/>
                <w:sz w:val="16"/>
              </w:rPr>
              <w:t>ış</w:t>
            </w:r>
            <w:r w:rsidRPr="0062001B">
              <w:rPr>
                <w:rFonts w:ascii="Times New Roman"/>
                <w:sz w:val="16"/>
              </w:rPr>
              <w:t xml:space="preserve">mak, </w:t>
            </w:r>
          </w:p>
          <w:p w14:paraId="26DE091D" w14:textId="77777777" w:rsidR="0062001B" w:rsidRPr="0062001B" w:rsidRDefault="0062001B" w:rsidP="0062001B">
            <w:pPr>
              <w:pStyle w:val="TableParagraph"/>
              <w:rPr>
                <w:rFonts w:ascii="Times New Roman"/>
                <w:sz w:val="16"/>
              </w:rPr>
            </w:pPr>
            <w:r w:rsidRPr="0062001B">
              <w:rPr>
                <w:rFonts w:ascii="Times New Roman"/>
                <w:sz w:val="16"/>
              </w:rPr>
              <w:t>4.</w:t>
            </w:r>
            <w:r w:rsidRPr="0062001B">
              <w:rPr>
                <w:rFonts w:ascii="Times New Roman"/>
                <w:sz w:val="16"/>
              </w:rPr>
              <w:tab/>
              <w:t xml:space="preserve">Okula getirilen ve </w:t>
            </w:r>
            <w:r w:rsidRPr="0062001B">
              <w:rPr>
                <w:rFonts w:ascii="Times New Roman"/>
                <w:sz w:val="16"/>
              </w:rPr>
              <w:t>çı</w:t>
            </w:r>
            <w:r w:rsidRPr="0062001B">
              <w:rPr>
                <w:rFonts w:ascii="Times New Roman"/>
                <w:sz w:val="16"/>
              </w:rPr>
              <w:t>kar</w:t>
            </w:r>
            <w:r w:rsidRPr="0062001B">
              <w:rPr>
                <w:rFonts w:ascii="Times New Roman"/>
                <w:sz w:val="16"/>
              </w:rPr>
              <w:t>ı</w:t>
            </w:r>
            <w:r w:rsidRPr="0062001B">
              <w:rPr>
                <w:rFonts w:ascii="Times New Roman"/>
                <w:sz w:val="16"/>
              </w:rPr>
              <w:t>lan her t</w:t>
            </w:r>
            <w:r w:rsidRPr="0062001B">
              <w:rPr>
                <w:rFonts w:ascii="Times New Roman"/>
                <w:sz w:val="16"/>
              </w:rPr>
              <w:t>ü</w:t>
            </w:r>
            <w:r w:rsidRPr="0062001B">
              <w:rPr>
                <w:rFonts w:ascii="Times New Roman"/>
                <w:sz w:val="16"/>
              </w:rPr>
              <w:t>rl</w:t>
            </w:r>
            <w:r w:rsidRPr="0062001B">
              <w:rPr>
                <w:rFonts w:ascii="Times New Roman"/>
                <w:sz w:val="16"/>
              </w:rPr>
              <w:t>ü</w:t>
            </w:r>
            <w:r w:rsidRPr="0062001B">
              <w:rPr>
                <w:rFonts w:ascii="Times New Roman"/>
                <w:sz w:val="16"/>
              </w:rPr>
              <w:t xml:space="preserve"> ara</w:t>
            </w:r>
            <w:r w:rsidRPr="0062001B">
              <w:rPr>
                <w:rFonts w:ascii="Times New Roman"/>
                <w:sz w:val="16"/>
              </w:rPr>
              <w:t>ç</w:t>
            </w:r>
            <w:r w:rsidRPr="0062001B">
              <w:rPr>
                <w:rFonts w:ascii="Times New Roman"/>
                <w:sz w:val="16"/>
              </w:rPr>
              <w:t>-gere</w:t>
            </w:r>
            <w:r w:rsidRPr="0062001B">
              <w:rPr>
                <w:rFonts w:ascii="Times New Roman"/>
                <w:sz w:val="16"/>
              </w:rPr>
              <w:t>ç</w:t>
            </w:r>
            <w:r w:rsidRPr="0062001B">
              <w:rPr>
                <w:rFonts w:ascii="Times New Roman"/>
                <w:sz w:val="16"/>
              </w:rPr>
              <w:t xml:space="preserve"> ve malzeme ile e</w:t>
            </w:r>
            <w:r w:rsidRPr="0062001B">
              <w:rPr>
                <w:rFonts w:ascii="Times New Roman"/>
                <w:sz w:val="16"/>
              </w:rPr>
              <w:t>ş</w:t>
            </w:r>
            <w:r w:rsidRPr="0062001B">
              <w:rPr>
                <w:rFonts w:ascii="Times New Roman"/>
                <w:sz w:val="16"/>
              </w:rPr>
              <w:t>yay</w:t>
            </w:r>
            <w:r w:rsidRPr="0062001B">
              <w:rPr>
                <w:rFonts w:ascii="Times New Roman"/>
                <w:sz w:val="16"/>
              </w:rPr>
              <w:t>ı</w:t>
            </w:r>
            <w:r w:rsidRPr="0062001B">
              <w:rPr>
                <w:rFonts w:ascii="Times New Roman"/>
                <w:sz w:val="16"/>
              </w:rPr>
              <w:t xml:space="preserve"> ta</w:t>
            </w:r>
            <w:r w:rsidRPr="0062001B">
              <w:rPr>
                <w:rFonts w:ascii="Times New Roman"/>
                <w:sz w:val="16"/>
              </w:rPr>
              <w:t>şı</w:t>
            </w:r>
            <w:r w:rsidRPr="0062001B">
              <w:rPr>
                <w:rFonts w:ascii="Times New Roman"/>
                <w:sz w:val="16"/>
              </w:rPr>
              <w:t>ma ve yerle</w:t>
            </w:r>
            <w:r w:rsidRPr="0062001B">
              <w:rPr>
                <w:rFonts w:ascii="Times New Roman"/>
                <w:sz w:val="16"/>
              </w:rPr>
              <w:t>ş</w:t>
            </w:r>
            <w:r w:rsidRPr="0062001B">
              <w:rPr>
                <w:rFonts w:ascii="Times New Roman"/>
                <w:sz w:val="16"/>
              </w:rPr>
              <w:t>tirme i</w:t>
            </w:r>
            <w:r w:rsidRPr="0062001B">
              <w:rPr>
                <w:rFonts w:ascii="Times New Roman"/>
                <w:sz w:val="16"/>
              </w:rPr>
              <w:t>ş</w:t>
            </w:r>
            <w:r w:rsidRPr="0062001B">
              <w:rPr>
                <w:rFonts w:ascii="Times New Roman"/>
                <w:sz w:val="16"/>
              </w:rPr>
              <w:t>lerini yapmakla y</w:t>
            </w:r>
            <w:r w:rsidRPr="0062001B">
              <w:rPr>
                <w:rFonts w:ascii="Times New Roman"/>
                <w:sz w:val="16"/>
              </w:rPr>
              <w:t>ü</w:t>
            </w:r>
            <w:r w:rsidRPr="0062001B">
              <w:rPr>
                <w:rFonts w:ascii="Times New Roman"/>
                <w:sz w:val="16"/>
              </w:rPr>
              <w:t>k</w:t>
            </w:r>
            <w:r w:rsidRPr="0062001B">
              <w:rPr>
                <w:rFonts w:ascii="Times New Roman"/>
                <w:sz w:val="16"/>
              </w:rPr>
              <w:t>ü</w:t>
            </w:r>
            <w:r w:rsidRPr="0062001B">
              <w:rPr>
                <w:rFonts w:ascii="Times New Roman"/>
                <w:sz w:val="16"/>
              </w:rPr>
              <w:t>ml</w:t>
            </w:r>
            <w:r w:rsidRPr="0062001B">
              <w:rPr>
                <w:rFonts w:ascii="Times New Roman"/>
                <w:sz w:val="16"/>
              </w:rPr>
              <w:t>ü</w:t>
            </w:r>
            <w:r w:rsidRPr="0062001B">
              <w:rPr>
                <w:rFonts w:ascii="Times New Roman"/>
                <w:sz w:val="16"/>
              </w:rPr>
              <w:t>d</w:t>
            </w:r>
            <w:r w:rsidRPr="0062001B">
              <w:rPr>
                <w:rFonts w:ascii="Times New Roman"/>
                <w:sz w:val="16"/>
              </w:rPr>
              <w:t>ü</w:t>
            </w:r>
            <w:r w:rsidRPr="0062001B">
              <w:rPr>
                <w:rFonts w:ascii="Times New Roman"/>
                <w:sz w:val="16"/>
              </w:rPr>
              <w:t>rler.</w:t>
            </w:r>
          </w:p>
        </w:tc>
      </w:tr>
    </w:tbl>
    <w:p w14:paraId="21BE3DB8" w14:textId="77777777" w:rsidR="0062001B" w:rsidRDefault="0062001B" w:rsidP="0062001B">
      <w:pPr>
        <w:pStyle w:val="GvdeMetni"/>
        <w:rPr>
          <w:b/>
          <w:sz w:val="20"/>
        </w:rPr>
      </w:pPr>
    </w:p>
    <w:p w14:paraId="1A527C49" w14:textId="77777777" w:rsidR="0062001B" w:rsidRDefault="0062001B" w:rsidP="0062001B">
      <w:pPr>
        <w:pStyle w:val="GvdeMetni"/>
        <w:spacing w:before="229"/>
        <w:rPr>
          <w:b/>
          <w:sz w:val="20"/>
        </w:rPr>
      </w:pPr>
    </w:p>
    <w:p w14:paraId="6976B816" w14:textId="40B19411" w:rsidR="0062001B" w:rsidRDefault="0062001B" w:rsidP="0062001B">
      <w:pPr>
        <w:ind w:left="958"/>
        <w:rPr>
          <w:b/>
          <w:sz w:val="20"/>
        </w:rPr>
      </w:pPr>
      <w:r>
        <w:rPr>
          <w:b/>
          <w:sz w:val="20"/>
        </w:rPr>
        <w:t>Tablo</w:t>
      </w:r>
      <w:r>
        <w:rPr>
          <w:b/>
          <w:spacing w:val="-7"/>
          <w:sz w:val="20"/>
        </w:rPr>
        <w:t xml:space="preserve"> </w:t>
      </w:r>
      <w:r w:rsidR="00E90B8D">
        <w:rPr>
          <w:b/>
          <w:spacing w:val="-7"/>
          <w:sz w:val="20"/>
        </w:rPr>
        <w:t>12</w:t>
      </w:r>
      <w:r>
        <w:rPr>
          <w:b/>
          <w:sz w:val="20"/>
        </w:rPr>
        <w:t>.</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KlavuzuTablo4-Vurgu62"/>
        <w:tblW w:w="0" w:type="auto"/>
        <w:tblLayout w:type="fixed"/>
        <w:tblLook w:val="01E0" w:firstRow="1" w:lastRow="1" w:firstColumn="1" w:lastColumn="1" w:noHBand="0" w:noVBand="0"/>
      </w:tblPr>
      <w:tblGrid>
        <w:gridCol w:w="3019"/>
        <w:gridCol w:w="3021"/>
        <w:gridCol w:w="3019"/>
      </w:tblGrid>
      <w:tr w:rsidR="0062001B" w14:paraId="065CB97C" w14:textId="77777777" w:rsidTr="0062001B">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14:paraId="0A810D58" w14:textId="77777777" w:rsidR="0062001B" w:rsidRPr="0062001B" w:rsidRDefault="0062001B" w:rsidP="0062001B">
            <w:pPr>
              <w:pStyle w:val="TableParagraph"/>
              <w:spacing w:line="234" w:lineRule="exact"/>
              <w:ind w:left="107"/>
              <w:rPr>
                <w:b w:val="0"/>
                <w:color w:val="auto"/>
                <w:sz w:val="20"/>
              </w:rPr>
            </w:pPr>
            <w:r w:rsidRPr="0062001B">
              <w:rPr>
                <w:color w:val="auto"/>
                <w:sz w:val="20"/>
              </w:rPr>
              <w:t>Hizmet</w:t>
            </w:r>
            <w:r w:rsidRPr="0062001B">
              <w:rPr>
                <w:color w:val="auto"/>
                <w:spacing w:val="-11"/>
                <w:sz w:val="20"/>
              </w:rPr>
              <w:t xml:space="preserve"> </w:t>
            </w:r>
            <w:r w:rsidRPr="0062001B">
              <w:rPr>
                <w:color w:val="auto"/>
                <w:spacing w:val="-2"/>
                <w:sz w:val="20"/>
              </w:rPr>
              <w:t>Süreleri</w:t>
            </w:r>
          </w:p>
        </w:tc>
        <w:tc>
          <w:tcPr>
            <w:cnfStyle w:val="000100000000" w:firstRow="0" w:lastRow="0" w:firstColumn="0" w:lastColumn="1" w:oddVBand="0" w:evenVBand="0" w:oddHBand="0" w:evenHBand="0" w:firstRowFirstColumn="0" w:firstRowLastColumn="0" w:lastRowFirstColumn="0" w:lastRowLastColumn="0"/>
            <w:tcW w:w="6040" w:type="dxa"/>
            <w:gridSpan w:val="2"/>
          </w:tcPr>
          <w:p w14:paraId="13E9AB49" w14:textId="77777777" w:rsidR="0062001B" w:rsidRPr="0062001B" w:rsidRDefault="0062001B" w:rsidP="0062001B">
            <w:pPr>
              <w:pStyle w:val="TableParagraph"/>
              <w:tabs>
                <w:tab w:val="left" w:leader="dot" w:pos="662"/>
              </w:tabs>
              <w:spacing w:line="215" w:lineRule="exact"/>
              <w:ind w:left="108"/>
              <w:rPr>
                <w:b w:val="0"/>
                <w:color w:val="auto"/>
                <w:sz w:val="20"/>
              </w:rPr>
            </w:pPr>
            <w:r w:rsidRPr="0062001B">
              <w:rPr>
                <w:color w:val="auto"/>
                <w:spacing w:val="-10"/>
                <w:sz w:val="20"/>
              </w:rPr>
              <w:t xml:space="preserve">2024 </w:t>
            </w:r>
            <w:r w:rsidRPr="0062001B">
              <w:rPr>
                <w:color w:val="auto"/>
                <w:sz w:val="20"/>
              </w:rPr>
              <w:t>Yıl</w:t>
            </w:r>
            <w:r w:rsidRPr="0062001B">
              <w:rPr>
                <w:color w:val="auto"/>
                <w:spacing w:val="-3"/>
                <w:sz w:val="20"/>
              </w:rPr>
              <w:t xml:space="preserve"> </w:t>
            </w:r>
            <w:r w:rsidRPr="0062001B">
              <w:rPr>
                <w:color w:val="auto"/>
                <w:spacing w:val="-2"/>
                <w:sz w:val="20"/>
              </w:rPr>
              <w:t>İtibarıyla</w:t>
            </w:r>
          </w:p>
        </w:tc>
      </w:tr>
      <w:tr w:rsidR="0062001B" w14:paraId="22194205" w14:textId="77777777" w:rsidTr="0062001B">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14:paraId="2E4472BC" w14:textId="77777777" w:rsidR="0062001B" w:rsidRDefault="0062001B" w:rsidP="0062001B">
            <w:pPr>
              <w:rPr>
                <w:sz w:val="2"/>
                <w:szCs w:val="2"/>
              </w:rPr>
            </w:pPr>
          </w:p>
        </w:tc>
        <w:tc>
          <w:tcPr>
            <w:cnfStyle w:val="000010000000" w:firstRow="0" w:lastRow="0" w:firstColumn="0" w:lastColumn="0" w:oddVBand="1" w:evenVBand="0" w:oddHBand="0" w:evenHBand="0" w:firstRowFirstColumn="0" w:firstRowLastColumn="0" w:lastRowFirstColumn="0" w:lastRowLastColumn="0"/>
            <w:tcW w:w="3021" w:type="dxa"/>
          </w:tcPr>
          <w:p w14:paraId="12F261FA" w14:textId="77777777" w:rsidR="0062001B" w:rsidRDefault="0062001B" w:rsidP="0062001B">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cnfStyle w:val="000100000000" w:firstRow="0" w:lastRow="0" w:firstColumn="0" w:lastColumn="1" w:oddVBand="0" w:evenVBand="0" w:oddHBand="0" w:evenHBand="0" w:firstRowFirstColumn="0" w:firstRowLastColumn="0" w:lastRowFirstColumn="0" w:lastRowLastColumn="0"/>
            <w:tcW w:w="3019" w:type="dxa"/>
          </w:tcPr>
          <w:p w14:paraId="77A578D4" w14:textId="627AB76E" w:rsidR="0062001B" w:rsidRDefault="0062001B" w:rsidP="0062001B">
            <w:pPr>
              <w:pStyle w:val="TableParagraph"/>
              <w:spacing w:line="215" w:lineRule="exact"/>
              <w:ind w:left="108"/>
              <w:rPr>
                <w:sz w:val="20"/>
              </w:rPr>
            </w:pPr>
          </w:p>
        </w:tc>
      </w:tr>
      <w:tr w:rsidR="0062001B" w14:paraId="48798E79" w14:textId="77777777" w:rsidTr="0062001B">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3E068DF6" w14:textId="77777777" w:rsidR="0062001B" w:rsidRDefault="0062001B" w:rsidP="0062001B">
            <w:pPr>
              <w:pStyle w:val="TableParagraph"/>
              <w:spacing w:line="215" w:lineRule="exact"/>
              <w:ind w:left="107"/>
              <w:rPr>
                <w:sz w:val="20"/>
              </w:rPr>
            </w:pPr>
            <w:r>
              <w:rPr>
                <w:sz w:val="20"/>
              </w:rPr>
              <w:t>1-4</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3021" w:type="dxa"/>
          </w:tcPr>
          <w:p w14:paraId="1C80EF89" w14:textId="44781ACD" w:rsidR="0062001B" w:rsidRDefault="00697B5B" w:rsidP="0062001B">
            <w:pPr>
              <w:pStyle w:val="TableParagraph"/>
              <w:rPr>
                <w:rFonts w:ascii="Times New Roman"/>
                <w:sz w:val="16"/>
              </w:rPr>
            </w:pPr>
            <w:r>
              <w:rPr>
                <w:rFonts w:ascii="Times New Roman"/>
                <w:sz w:val="16"/>
              </w:rPr>
              <w:t>3</w:t>
            </w:r>
          </w:p>
        </w:tc>
        <w:tc>
          <w:tcPr>
            <w:cnfStyle w:val="000100000000" w:firstRow="0" w:lastRow="0" w:firstColumn="0" w:lastColumn="1" w:oddVBand="0" w:evenVBand="0" w:oddHBand="0" w:evenHBand="0" w:firstRowFirstColumn="0" w:firstRowLastColumn="0" w:lastRowFirstColumn="0" w:lastRowLastColumn="0"/>
            <w:tcW w:w="3019" w:type="dxa"/>
          </w:tcPr>
          <w:p w14:paraId="19721418" w14:textId="18DBECD3" w:rsidR="0062001B" w:rsidRDefault="0062001B" w:rsidP="0062001B">
            <w:pPr>
              <w:pStyle w:val="TableParagraph"/>
              <w:rPr>
                <w:rFonts w:ascii="Times New Roman"/>
                <w:sz w:val="16"/>
              </w:rPr>
            </w:pPr>
          </w:p>
        </w:tc>
      </w:tr>
      <w:tr w:rsidR="0062001B" w14:paraId="6B698BC5" w14:textId="77777777" w:rsidTr="0062001B">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19" w:type="dxa"/>
          </w:tcPr>
          <w:p w14:paraId="7A5B82CF" w14:textId="77777777" w:rsidR="0062001B" w:rsidRDefault="0062001B" w:rsidP="0062001B">
            <w:pPr>
              <w:pStyle w:val="TableParagraph"/>
              <w:spacing w:line="212" w:lineRule="exact"/>
              <w:ind w:left="107"/>
              <w:rPr>
                <w:sz w:val="20"/>
              </w:rPr>
            </w:pPr>
            <w:r>
              <w:rPr>
                <w:sz w:val="20"/>
              </w:rPr>
              <w:t>5-6</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3021" w:type="dxa"/>
          </w:tcPr>
          <w:p w14:paraId="23B62AA6" w14:textId="7F0EAB68" w:rsidR="0062001B" w:rsidRDefault="00D62D5B" w:rsidP="0062001B">
            <w:pPr>
              <w:pStyle w:val="TableParagraph"/>
              <w:rPr>
                <w:rFonts w:ascii="Times New Roman"/>
                <w:sz w:val="16"/>
              </w:rPr>
            </w:pPr>
            <w:r>
              <w:rPr>
                <w:rFonts w:ascii="Times New Roman"/>
                <w:sz w:val="16"/>
              </w:rPr>
              <w:t>3</w:t>
            </w:r>
          </w:p>
        </w:tc>
        <w:tc>
          <w:tcPr>
            <w:cnfStyle w:val="000100000000" w:firstRow="0" w:lastRow="0" w:firstColumn="0" w:lastColumn="1" w:oddVBand="0" w:evenVBand="0" w:oddHBand="0" w:evenHBand="0" w:firstRowFirstColumn="0" w:firstRowLastColumn="0" w:lastRowFirstColumn="0" w:lastRowLastColumn="0"/>
            <w:tcW w:w="3019" w:type="dxa"/>
          </w:tcPr>
          <w:p w14:paraId="1E8EE811" w14:textId="43D83117" w:rsidR="0062001B" w:rsidRDefault="0062001B" w:rsidP="0062001B">
            <w:pPr>
              <w:pStyle w:val="TableParagraph"/>
              <w:rPr>
                <w:rFonts w:ascii="Times New Roman"/>
                <w:sz w:val="16"/>
              </w:rPr>
            </w:pPr>
          </w:p>
        </w:tc>
      </w:tr>
      <w:tr w:rsidR="0062001B" w14:paraId="1244EE3A" w14:textId="77777777" w:rsidTr="0062001B">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4B23FC3A" w14:textId="77777777" w:rsidR="0062001B" w:rsidRDefault="0062001B" w:rsidP="0062001B">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3021" w:type="dxa"/>
          </w:tcPr>
          <w:p w14:paraId="3E901A0F" w14:textId="77777777" w:rsidR="0062001B" w:rsidRDefault="0062001B" w:rsidP="0062001B">
            <w:pPr>
              <w:pStyle w:val="TableParagraph"/>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3019" w:type="dxa"/>
          </w:tcPr>
          <w:p w14:paraId="394474E3" w14:textId="77777777" w:rsidR="0062001B" w:rsidRDefault="0062001B" w:rsidP="0062001B">
            <w:pPr>
              <w:pStyle w:val="TableParagraph"/>
              <w:rPr>
                <w:rFonts w:ascii="Times New Roman"/>
                <w:sz w:val="16"/>
              </w:rPr>
            </w:pPr>
          </w:p>
        </w:tc>
      </w:tr>
      <w:tr w:rsidR="0062001B" w14:paraId="1EF9FB6F" w14:textId="77777777" w:rsidTr="0062001B">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tcPr>
          <w:p w14:paraId="7973DEAA" w14:textId="77777777" w:rsidR="0062001B" w:rsidRDefault="0062001B" w:rsidP="0062001B">
            <w:pPr>
              <w:pStyle w:val="TableParagraph"/>
              <w:spacing w:line="215" w:lineRule="exact"/>
              <w:ind w:left="107"/>
              <w:rPr>
                <w:sz w:val="20"/>
              </w:rPr>
            </w:pPr>
            <w:r>
              <w:rPr>
                <w:spacing w:val="-2"/>
                <w:sz w:val="20"/>
              </w:rPr>
              <w:t>10…..Üzeri</w:t>
            </w:r>
          </w:p>
        </w:tc>
        <w:tc>
          <w:tcPr>
            <w:cnfStyle w:val="000010000000" w:firstRow="0" w:lastRow="0" w:firstColumn="0" w:lastColumn="0" w:oddVBand="1" w:evenVBand="0" w:oddHBand="0" w:evenHBand="0" w:firstRowFirstColumn="0" w:firstRowLastColumn="0" w:lastRowFirstColumn="0" w:lastRowLastColumn="0"/>
            <w:tcW w:w="3021" w:type="dxa"/>
          </w:tcPr>
          <w:p w14:paraId="6D32176A" w14:textId="77777777" w:rsidR="0062001B" w:rsidRDefault="0062001B" w:rsidP="0062001B">
            <w:pPr>
              <w:pStyle w:val="TableParagraph"/>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3019" w:type="dxa"/>
          </w:tcPr>
          <w:p w14:paraId="35B940DC" w14:textId="77777777" w:rsidR="0062001B" w:rsidRDefault="0062001B" w:rsidP="0062001B">
            <w:pPr>
              <w:pStyle w:val="TableParagraph"/>
              <w:rPr>
                <w:rFonts w:ascii="Times New Roman"/>
                <w:sz w:val="16"/>
              </w:rPr>
            </w:pPr>
          </w:p>
        </w:tc>
      </w:tr>
    </w:tbl>
    <w:p w14:paraId="772F9E0C" w14:textId="77777777" w:rsidR="0062001B" w:rsidRDefault="0062001B" w:rsidP="0062001B">
      <w:pPr>
        <w:pStyle w:val="GvdeMetni"/>
        <w:rPr>
          <w:b/>
          <w:sz w:val="20"/>
        </w:rPr>
      </w:pPr>
    </w:p>
    <w:p w14:paraId="78CF328F" w14:textId="77777777" w:rsidR="0062001B" w:rsidRDefault="0062001B" w:rsidP="0062001B">
      <w:pPr>
        <w:pStyle w:val="GvdeMetni"/>
        <w:spacing w:before="29"/>
        <w:rPr>
          <w:b/>
          <w:sz w:val="20"/>
        </w:rPr>
      </w:pPr>
    </w:p>
    <w:p w14:paraId="3FD3900F" w14:textId="0897C2DB" w:rsidR="0062001B" w:rsidRDefault="0062001B" w:rsidP="0062001B">
      <w:pPr>
        <w:ind w:left="958"/>
        <w:rPr>
          <w:b/>
          <w:sz w:val="20"/>
        </w:rPr>
      </w:pPr>
      <w:r>
        <w:rPr>
          <w:b/>
          <w:sz w:val="20"/>
        </w:rPr>
        <w:t>Tablo</w:t>
      </w:r>
      <w:r>
        <w:rPr>
          <w:b/>
          <w:spacing w:val="-9"/>
          <w:sz w:val="20"/>
        </w:rPr>
        <w:t xml:space="preserve"> </w:t>
      </w:r>
      <w:r w:rsidR="00E90B8D">
        <w:rPr>
          <w:b/>
          <w:spacing w:val="-9"/>
          <w:sz w:val="20"/>
        </w:rPr>
        <w:t>13</w:t>
      </w:r>
      <w:r>
        <w:rPr>
          <w:b/>
          <w:sz w:val="20"/>
        </w:rPr>
        <w:t>.</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KlavuzuTablo4-Vurgu62"/>
        <w:tblW w:w="0" w:type="auto"/>
        <w:tblLayout w:type="fixed"/>
        <w:tblLook w:val="01E0" w:firstRow="1" w:lastRow="1" w:firstColumn="1" w:lastColumn="1" w:noHBand="0" w:noVBand="0"/>
      </w:tblPr>
      <w:tblGrid>
        <w:gridCol w:w="1402"/>
        <w:gridCol w:w="1277"/>
        <w:gridCol w:w="1277"/>
        <w:gridCol w:w="1277"/>
        <w:gridCol w:w="1275"/>
        <w:gridCol w:w="1277"/>
        <w:gridCol w:w="1277"/>
      </w:tblGrid>
      <w:tr w:rsidR="0062001B" w14:paraId="561CABF6" w14:textId="77777777" w:rsidTr="0062001B">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402" w:type="dxa"/>
            <w:vMerge w:val="restart"/>
          </w:tcPr>
          <w:p w14:paraId="324A6FE2" w14:textId="77777777" w:rsidR="0062001B" w:rsidRDefault="0062001B" w:rsidP="0062001B">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3831" w:type="dxa"/>
            <w:gridSpan w:val="3"/>
          </w:tcPr>
          <w:p w14:paraId="6CB3022C" w14:textId="77777777" w:rsidR="0062001B" w:rsidRPr="0062001B" w:rsidRDefault="0062001B" w:rsidP="0062001B">
            <w:pPr>
              <w:pStyle w:val="TableParagraph"/>
              <w:spacing w:before="1" w:line="300" w:lineRule="auto"/>
              <w:ind w:left="107" w:right="102"/>
              <w:rPr>
                <w:b w:val="0"/>
                <w:color w:val="auto"/>
                <w:sz w:val="20"/>
              </w:rPr>
            </w:pPr>
            <w:r w:rsidRPr="0062001B">
              <w:rPr>
                <w:color w:val="auto"/>
                <w:sz w:val="20"/>
              </w:rPr>
              <w:t>Yıl</w:t>
            </w:r>
            <w:r w:rsidRPr="0062001B">
              <w:rPr>
                <w:color w:val="auto"/>
                <w:spacing w:val="17"/>
                <w:sz w:val="20"/>
              </w:rPr>
              <w:t xml:space="preserve"> </w:t>
            </w:r>
            <w:r w:rsidRPr="0062001B">
              <w:rPr>
                <w:color w:val="auto"/>
                <w:sz w:val="20"/>
              </w:rPr>
              <w:t>İçerisinde</w:t>
            </w:r>
            <w:r w:rsidRPr="0062001B">
              <w:rPr>
                <w:color w:val="auto"/>
                <w:spacing w:val="18"/>
                <w:sz w:val="20"/>
              </w:rPr>
              <w:t xml:space="preserve"> </w:t>
            </w:r>
            <w:r w:rsidRPr="0062001B">
              <w:rPr>
                <w:color w:val="auto"/>
                <w:sz w:val="20"/>
              </w:rPr>
              <w:t>Okul/Kurumdan</w:t>
            </w:r>
            <w:r w:rsidRPr="0062001B">
              <w:rPr>
                <w:color w:val="auto"/>
                <w:spacing w:val="18"/>
                <w:sz w:val="20"/>
              </w:rPr>
              <w:t xml:space="preserve"> </w:t>
            </w:r>
            <w:r w:rsidRPr="0062001B">
              <w:rPr>
                <w:color w:val="auto"/>
                <w:sz w:val="20"/>
              </w:rPr>
              <w:t>Ayrılan Yönetici Sayısı</w:t>
            </w:r>
          </w:p>
        </w:tc>
        <w:tc>
          <w:tcPr>
            <w:cnfStyle w:val="000100000000" w:firstRow="0" w:lastRow="0" w:firstColumn="0" w:lastColumn="1" w:oddVBand="0" w:evenVBand="0" w:oddHBand="0" w:evenHBand="0" w:firstRowFirstColumn="0" w:firstRowLastColumn="0" w:lastRowFirstColumn="0" w:lastRowLastColumn="0"/>
            <w:tcW w:w="3829" w:type="dxa"/>
            <w:gridSpan w:val="3"/>
          </w:tcPr>
          <w:p w14:paraId="2A67405B" w14:textId="77777777" w:rsidR="0062001B" w:rsidRPr="0062001B" w:rsidRDefault="0062001B" w:rsidP="0062001B">
            <w:pPr>
              <w:pStyle w:val="TableParagraph"/>
              <w:spacing w:before="1" w:line="300" w:lineRule="auto"/>
              <w:ind w:left="104" w:right="103"/>
              <w:rPr>
                <w:b w:val="0"/>
                <w:color w:val="auto"/>
                <w:sz w:val="20"/>
              </w:rPr>
            </w:pPr>
            <w:r w:rsidRPr="0062001B">
              <w:rPr>
                <w:color w:val="auto"/>
                <w:sz w:val="20"/>
              </w:rPr>
              <w:t>Yıl</w:t>
            </w:r>
            <w:r w:rsidRPr="0062001B">
              <w:rPr>
                <w:color w:val="auto"/>
                <w:spacing w:val="40"/>
                <w:sz w:val="20"/>
              </w:rPr>
              <w:t xml:space="preserve"> </w:t>
            </w:r>
            <w:r w:rsidRPr="0062001B">
              <w:rPr>
                <w:color w:val="auto"/>
                <w:sz w:val="20"/>
              </w:rPr>
              <w:t>İçerisinde</w:t>
            </w:r>
            <w:r w:rsidRPr="0062001B">
              <w:rPr>
                <w:color w:val="auto"/>
                <w:spacing w:val="40"/>
                <w:sz w:val="20"/>
              </w:rPr>
              <w:t xml:space="preserve"> </w:t>
            </w:r>
            <w:r w:rsidRPr="0062001B">
              <w:rPr>
                <w:color w:val="auto"/>
                <w:sz w:val="20"/>
              </w:rPr>
              <w:t>Okul/Kurumda</w:t>
            </w:r>
            <w:r w:rsidRPr="0062001B">
              <w:rPr>
                <w:color w:val="auto"/>
                <w:spacing w:val="40"/>
                <w:sz w:val="20"/>
              </w:rPr>
              <w:t xml:space="preserve"> </w:t>
            </w:r>
            <w:r w:rsidRPr="0062001B">
              <w:rPr>
                <w:color w:val="auto"/>
                <w:sz w:val="20"/>
              </w:rPr>
              <w:t>Göreve Başlayan Yönetici Sayısı</w:t>
            </w:r>
          </w:p>
        </w:tc>
      </w:tr>
      <w:tr w:rsidR="0062001B" w14:paraId="5972C2C3" w14:textId="77777777" w:rsidTr="0062001B">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402" w:type="dxa"/>
            <w:vMerge/>
          </w:tcPr>
          <w:p w14:paraId="24FDF275" w14:textId="77777777" w:rsidR="0062001B" w:rsidRDefault="0062001B" w:rsidP="0062001B">
            <w:pPr>
              <w:rPr>
                <w:sz w:val="2"/>
                <w:szCs w:val="2"/>
              </w:rPr>
            </w:pPr>
          </w:p>
        </w:tc>
        <w:tc>
          <w:tcPr>
            <w:cnfStyle w:val="000010000000" w:firstRow="0" w:lastRow="0" w:firstColumn="0" w:lastColumn="0" w:oddVBand="1" w:evenVBand="0" w:oddHBand="0" w:evenHBand="0" w:firstRowFirstColumn="0" w:firstRowLastColumn="0" w:lastRowFirstColumn="0" w:lastRowLastColumn="0"/>
            <w:tcW w:w="1277" w:type="dxa"/>
          </w:tcPr>
          <w:p w14:paraId="3D4B302C" w14:textId="77777777" w:rsidR="0062001B" w:rsidRDefault="0062001B" w:rsidP="0062001B">
            <w:pPr>
              <w:pStyle w:val="TableParagraph"/>
              <w:spacing w:before="119"/>
              <w:ind w:left="400"/>
              <w:rPr>
                <w:b/>
                <w:sz w:val="20"/>
              </w:rPr>
            </w:pPr>
            <w:r>
              <w:rPr>
                <w:b/>
                <w:spacing w:val="-4"/>
                <w:sz w:val="20"/>
              </w:rPr>
              <w:t>2021</w:t>
            </w:r>
          </w:p>
        </w:tc>
        <w:tc>
          <w:tcPr>
            <w:tcW w:w="1277" w:type="dxa"/>
          </w:tcPr>
          <w:p w14:paraId="0883CE45" w14:textId="77777777" w:rsidR="0062001B" w:rsidRDefault="0062001B" w:rsidP="0062001B">
            <w:pPr>
              <w:pStyle w:val="TableParagraph"/>
              <w:spacing w:before="119"/>
              <w:ind w:left="399"/>
              <w:cnfStyle w:val="000000100000" w:firstRow="0" w:lastRow="0" w:firstColumn="0" w:lastColumn="0" w:oddVBand="0" w:evenVBand="0" w:oddHBand="1" w:evenHBand="0" w:firstRowFirstColumn="0" w:firstRowLastColumn="0" w:lastRowFirstColumn="0" w:lastRowLastColumn="0"/>
              <w:rPr>
                <w:b/>
                <w:sz w:val="20"/>
              </w:rPr>
            </w:pPr>
            <w:r>
              <w:rPr>
                <w:b/>
                <w:spacing w:val="-4"/>
                <w:sz w:val="20"/>
              </w:rPr>
              <w:t>2022</w:t>
            </w:r>
          </w:p>
        </w:tc>
        <w:tc>
          <w:tcPr>
            <w:cnfStyle w:val="000010000000" w:firstRow="0" w:lastRow="0" w:firstColumn="0" w:lastColumn="0" w:oddVBand="1" w:evenVBand="0" w:oddHBand="0" w:evenHBand="0" w:firstRowFirstColumn="0" w:firstRowLastColumn="0" w:lastRowFirstColumn="0" w:lastRowLastColumn="0"/>
            <w:tcW w:w="1277" w:type="dxa"/>
          </w:tcPr>
          <w:p w14:paraId="438CEF14" w14:textId="77777777" w:rsidR="0062001B" w:rsidRDefault="0062001B" w:rsidP="0062001B">
            <w:pPr>
              <w:pStyle w:val="TableParagraph"/>
              <w:spacing w:before="119"/>
              <w:ind w:left="397"/>
              <w:rPr>
                <w:b/>
                <w:sz w:val="20"/>
              </w:rPr>
            </w:pPr>
            <w:r>
              <w:rPr>
                <w:b/>
                <w:spacing w:val="-4"/>
                <w:sz w:val="20"/>
              </w:rPr>
              <w:t>2023</w:t>
            </w:r>
          </w:p>
        </w:tc>
        <w:tc>
          <w:tcPr>
            <w:tcW w:w="1275" w:type="dxa"/>
          </w:tcPr>
          <w:p w14:paraId="10BCAD15" w14:textId="77777777" w:rsidR="0062001B" w:rsidRDefault="0062001B" w:rsidP="0062001B">
            <w:pPr>
              <w:pStyle w:val="TableParagraph"/>
              <w:spacing w:before="119"/>
              <w:ind w:left="396"/>
              <w:cnfStyle w:val="000000100000" w:firstRow="0" w:lastRow="0" w:firstColumn="0" w:lastColumn="0" w:oddVBand="0" w:evenVBand="0" w:oddHBand="1" w:evenHBand="0" w:firstRowFirstColumn="0" w:firstRowLastColumn="0" w:lastRowFirstColumn="0" w:lastRowLastColumn="0"/>
              <w:rPr>
                <w:b/>
                <w:sz w:val="20"/>
              </w:rPr>
            </w:pPr>
            <w:r>
              <w:rPr>
                <w:b/>
                <w:spacing w:val="-4"/>
                <w:sz w:val="20"/>
              </w:rPr>
              <w:t>2021</w:t>
            </w:r>
          </w:p>
        </w:tc>
        <w:tc>
          <w:tcPr>
            <w:cnfStyle w:val="000010000000" w:firstRow="0" w:lastRow="0" w:firstColumn="0" w:lastColumn="0" w:oddVBand="1" w:evenVBand="0" w:oddHBand="0" w:evenHBand="0" w:firstRowFirstColumn="0" w:firstRowLastColumn="0" w:lastRowFirstColumn="0" w:lastRowLastColumn="0"/>
            <w:tcW w:w="1277" w:type="dxa"/>
          </w:tcPr>
          <w:p w14:paraId="3148B7CD" w14:textId="77777777" w:rsidR="0062001B" w:rsidRDefault="0062001B" w:rsidP="0062001B">
            <w:pPr>
              <w:pStyle w:val="TableParagraph"/>
              <w:spacing w:before="119"/>
              <w:ind w:left="398"/>
              <w:rPr>
                <w:b/>
                <w:sz w:val="20"/>
              </w:rPr>
            </w:pPr>
            <w:r>
              <w:rPr>
                <w:b/>
                <w:spacing w:val="-4"/>
                <w:sz w:val="20"/>
              </w:rPr>
              <w:t>2022</w:t>
            </w:r>
          </w:p>
        </w:tc>
        <w:tc>
          <w:tcPr>
            <w:cnfStyle w:val="000100000000" w:firstRow="0" w:lastRow="0" w:firstColumn="0" w:lastColumn="1" w:oddVBand="0" w:evenVBand="0" w:oddHBand="0" w:evenHBand="0" w:firstRowFirstColumn="0" w:firstRowLastColumn="0" w:lastRowFirstColumn="0" w:lastRowLastColumn="0"/>
            <w:tcW w:w="1277" w:type="dxa"/>
          </w:tcPr>
          <w:p w14:paraId="4DBFFDA7" w14:textId="77777777" w:rsidR="0062001B" w:rsidRDefault="0062001B" w:rsidP="0062001B">
            <w:pPr>
              <w:pStyle w:val="TableParagraph"/>
              <w:spacing w:before="119"/>
              <w:ind w:left="398"/>
              <w:rPr>
                <w:b w:val="0"/>
                <w:sz w:val="20"/>
              </w:rPr>
            </w:pPr>
            <w:r>
              <w:rPr>
                <w:spacing w:val="-4"/>
                <w:sz w:val="20"/>
              </w:rPr>
              <w:t>2023</w:t>
            </w:r>
          </w:p>
        </w:tc>
      </w:tr>
      <w:tr w:rsidR="0062001B" w14:paraId="520EF3FC" w14:textId="77777777" w:rsidTr="0062001B">
        <w:trPr>
          <w:trHeight w:val="412"/>
        </w:trPr>
        <w:tc>
          <w:tcPr>
            <w:cnfStyle w:val="001000000000" w:firstRow="0" w:lastRow="0" w:firstColumn="1" w:lastColumn="0" w:oddVBand="0" w:evenVBand="0" w:oddHBand="0" w:evenHBand="0" w:firstRowFirstColumn="0" w:firstRowLastColumn="0" w:lastRowFirstColumn="0" w:lastRowLastColumn="0"/>
            <w:tcW w:w="1402" w:type="dxa"/>
          </w:tcPr>
          <w:p w14:paraId="22A69D8A" w14:textId="77777777" w:rsidR="0062001B" w:rsidRDefault="0062001B" w:rsidP="0062001B">
            <w:pPr>
              <w:pStyle w:val="TableParagraph"/>
              <w:spacing w:before="1"/>
              <w:ind w:left="107"/>
              <w:rPr>
                <w:b w:val="0"/>
                <w:sz w:val="20"/>
              </w:rPr>
            </w:pPr>
            <w:r>
              <w:rPr>
                <w:spacing w:val="-2"/>
                <w:sz w:val="20"/>
              </w:rPr>
              <w:t>TOPLAM</w:t>
            </w:r>
          </w:p>
        </w:tc>
        <w:tc>
          <w:tcPr>
            <w:cnfStyle w:val="000010000000" w:firstRow="0" w:lastRow="0" w:firstColumn="0" w:lastColumn="0" w:oddVBand="1" w:evenVBand="0" w:oddHBand="0" w:evenHBand="0" w:firstRowFirstColumn="0" w:firstRowLastColumn="0" w:lastRowFirstColumn="0" w:lastRowLastColumn="0"/>
            <w:tcW w:w="1277" w:type="dxa"/>
          </w:tcPr>
          <w:p w14:paraId="6CF683C8" w14:textId="77777777" w:rsidR="0062001B" w:rsidRPr="00340CE8" w:rsidRDefault="0062001B" w:rsidP="0062001B">
            <w:r>
              <w:t xml:space="preserve"> -</w:t>
            </w:r>
          </w:p>
        </w:tc>
        <w:tc>
          <w:tcPr>
            <w:tcW w:w="1277" w:type="dxa"/>
          </w:tcPr>
          <w:p w14:paraId="482A88E4" w14:textId="1CFF2F5A" w:rsidR="0062001B" w:rsidRPr="00340CE8" w:rsidRDefault="00D62D5B" w:rsidP="0062001B">
            <w:pPr>
              <w:cnfStyle w:val="000000000000" w:firstRow="0" w:lastRow="0" w:firstColumn="0" w:lastColumn="0" w:oddVBand="0" w:evenVBand="0" w:oddHBand="0" w:evenHBand="0" w:firstRowFirstColumn="0" w:firstRowLastColumn="0" w:lastRowFirstColumn="0" w:lastRowLastColumn="0"/>
            </w:pPr>
            <w:r>
              <w:t xml:space="preserve"> -</w:t>
            </w:r>
          </w:p>
        </w:tc>
        <w:tc>
          <w:tcPr>
            <w:cnfStyle w:val="000010000000" w:firstRow="0" w:lastRow="0" w:firstColumn="0" w:lastColumn="0" w:oddVBand="1" w:evenVBand="0" w:oddHBand="0" w:evenHBand="0" w:firstRowFirstColumn="0" w:firstRowLastColumn="0" w:lastRowFirstColumn="0" w:lastRowLastColumn="0"/>
            <w:tcW w:w="1277" w:type="dxa"/>
          </w:tcPr>
          <w:p w14:paraId="22D268C6" w14:textId="168889D3" w:rsidR="0062001B" w:rsidRPr="00340CE8" w:rsidRDefault="00D62D5B" w:rsidP="0062001B">
            <w:r>
              <w:t xml:space="preserve"> -</w:t>
            </w:r>
          </w:p>
        </w:tc>
        <w:tc>
          <w:tcPr>
            <w:tcW w:w="1275" w:type="dxa"/>
          </w:tcPr>
          <w:p w14:paraId="7D0A3484" w14:textId="77777777" w:rsidR="0062001B" w:rsidRPr="00340CE8" w:rsidRDefault="0062001B" w:rsidP="0062001B">
            <w:pPr>
              <w:cnfStyle w:val="000000000000" w:firstRow="0" w:lastRow="0" w:firstColumn="0" w:lastColumn="0" w:oddVBand="0" w:evenVBand="0" w:oddHBand="0" w:evenHBand="0" w:firstRowFirstColumn="0" w:firstRowLastColumn="0" w:lastRowFirstColumn="0" w:lastRowLastColumn="0"/>
            </w:pPr>
            <w:r>
              <w:t xml:space="preserve"> -</w:t>
            </w:r>
          </w:p>
        </w:tc>
        <w:tc>
          <w:tcPr>
            <w:cnfStyle w:val="000010000000" w:firstRow="0" w:lastRow="0" w:firstColumn="0" w:lastColumn="0" w:oddVBand="1" w:evenVBand="0" w:oddHBand="0" w:evenHBand="0" w:firstRowFirstColumn="0" w:firstRowLastColumn="0" w:lastRowFirstColumn="0" w:lastRowLastColumn="0"/>
            <w:tcW w:w="1277" w:type="dxa"/>
          </w:tcPr>
          <w:p w14:paraId="0B8D9BD3" w14:textId="4639C16F" w:rsidR="0062001B" w:rsidRPr="00340CE8" w:rsidRDefault="00D62D5B" w:rsidP="0062001B">
            <w:r>
              <w:t xml:space="preserve"> -</w:t>
            </w:r>
          </w:p>
        </w:tc>
        <w:tc>
          <w:tcPr>
            <w:cnfStyle w:val="000100000000" w:firstRow="0" w:lastRow="0" w:firstColumn="0" w:lastColumn="1" w:oddVBand="0" w:evenVBand="0" w:oddHBand="0" w:evenHBand="0" w:firstRowFirstColumn="0" w:firstRowLastColumn="0" w:lastRowFirstColumn="0" w:lastRowLastColumn="0"/>
            <w:tcW w:w="1277" w:type="dxa"/>
          </w:tcPr>
          <w:p w14:paraId="529FA878" w14:textId="195D4513" w:rsidR="0062001B" w:rsidRDefault="00D62D5B" w:rsidP="0062001B">
            <w:r>
              <w:t>-</w:t>
            </w:r>
          </w:p>
        </w:tc>
      </w:tr>
      <w:tr w:rsidR="0062001B" w14:paraId="260AE075" w14:textId="77777777" w:rsidTr="0062001B">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402" w:type="dxa"/>
          </w:tcPr>
          <w:p w14:paraId="22B2F612" w14:textId="77777777" w:rsidR="0062001B" w:rsidRDefault="0062001B" w:rsidP="0062001B">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277" w:type="dxa"/>
          </w:tcPr>
          <w:p w14:paraId="4696DD1E" w14:textId="77777777" w:rsidR="0062001B" w:rsidRDefault="0062001B" w:rsidP="0062001B">
            <w:pPr>
              <w:pStyle w:val="TableParagraph"/>
              <w:rPr>
                <w:rFonts w:ascii="Times New Roman"/>
                <w:sz w:val="18"/>
              </w:rPr>
            </w:pPr>
          </w:p>
        </w:tc>
        <w:tc>
          <w:tcPr>
            <w:tcW w:w="1277" w:type="dxa"/>
          </w:tcPr>
          <w:p w14:paraId="24AD93CE" w14:textId="77777777" w:rsidR="0062001B" w:rsidRDefault="0062001B" w:rsidP="0062001B">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277" w:type="dxa"/>
          </w:tcPr>
          <w:p w14:paraId="320BF963" w14:textId="77777777" w:rsidR="0062001B" w:rsidRDefault="0062001B" w:rsidP="0062001B">
            <w:pPr>
              <w:pStyle w:val="TableParagraph"/>
              <w:rPr>
                <w:rFonts w:ascii="Times New Roman"/>
                <w:sz w:val="18"/>
              </w:rPr>
            </w:pPr>
          </w:p>
        </w:tc>
        <w:tc>
          <w:tcPr>
            <w:tcW w:w="1275" w:type="dxa"/>
          </w:tcPr>
          <w:p w14:paraId="106B239C" w14:textId="77777777" w:rsidR="0062001B" w:rsidRDefault="0062001B" w:rsidP="0062001B">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277" w:type="dxa"/>
          </w:tcPr>
          <w:p w14:paraId="7941C693"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277" w:type="dxa"/>
          </w:tcPr>
          <w:p w14:paraId="6B6BEA5D" w14:textId="77777777" w:rsidR="0062001B" w:rsidRDefault="0062001B" w:rsidP="0062001B">
            <w:pPr>
              <w:pStyle w:val="TableParagraph"/>
              <w:rPr>
                <w:rFonts w:ascii="Times New Roman"/>
                <w:sz w:val="18"/>
              </w:rPr>
            </w:pPr>
          </w:p>
        </w:tc>
      </w:tr>
    </w:tbl>
    <w:p w14:paraId="0A51A6EC" w14:textId="77777777" w:rsidR="0062001B" w:rsidRDefault="0062001B" w:rsidP="0062001B">
      <w:pPr>
        <w:pStyle w:val="GvdeMetni"/>
        <w:rPr>
          <w:b/>
          <w:sz w:val="20"/>
        </w:rPr>
      </w:pPr>
    </w:p>
    <w:p w14:paraId="797D6AF8" w14:textId="77777777" w:rsidR="0062001B" w:rsidRDefault="0062001B" w:rsidP="0062001B">
      <w:pPr>
        <w:pStyle w:val="GvdeMetni"/>
        <w:spacing w:before="24"/>
        <w:rPr>
          <w:b/>
          <w:sz w:val="20"/>
        </w:rPr>
      </w:pPr>
    </w:p>
    <w:p w14:paraId="5B7DB7FC" w14:textId="43F04B5B" w:rsidR="0062001B" w:rsidRDefault="0062001B" w:rsidP="0062001B">
      <w:pPr>
        <w:spacing w:before="1"/>
        <w:ind w:left="958"/>
        <w:rPr>
          <w:b/>
          <w:sz w:val="20"/>
        </w:rPr>
      </w:pPr>
      <w:r>
        <w:rPr>
          <w:b/>
          <w:sz w:val="20"/>
        </w:rPr>
        <w:t>Tablo</w:t>
      </w:r>
      <w:r>
        <w:rPr>
          <w:b/>
          <w:spacing w:val="-7"/>
          <w:sz w:val="20"/>
        </w:rPr>
        <w:t xml:space="preserve"> </w:t>
      </w:r>
      <w:r w:rsidR="00E90B8D">
        <w:rPr>
          <w:b/>
          <w:spacing w:val="-7"/>
          <w:sz w:val="20"/>
        </w:rPr>
        <w:t>14</w:t>
      </w:r>
      <w:r>
        <w:rPr>
          <w:b/>
          <w:sz w:val="20"/>
        </w:rPr>
        <w:t>.</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KlavuzuTablo4-Vurgu62"/>
        <w:tblW w:w="0" w:type="auto"/>
        <w:tblLayout w:type="fixed"/>
        <w:tblLook w:val="01E0" w:firstRow="1" w:lastRow="1" w:firstColumn="1" w:lastColumn="1" w:noHBand="0" w:noVBand="0"/>
      </w:tblPr>
      <w:tblGrid>
        <w:gridCol w:w="2810"/>
        <w:gridCol w:w="2516"/>
        <w:gridCol w:w="3822"/>
      </w:tblGrid>
      <w:tr w:rsidR="0062001B" w14:paraId="06E39FE7" w14:textId="77777777" w:rsidTr="0062001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2810" w:type="dxa"/>
          </w:tcPr>
          <w:p w14:paraId="01081D2F" w14:textId="77777777" w:rsidR="0062001B" w:rsidRPr="0062001B" w:rsidRDefault="0062001B" w:rsidP="0062001B">
            <w:pPr>
              <w:pStyle w:val="TableParagraph"/>
              <w:spacing w:before="120"/>
              <w:rPr>
                <w:b w:val="0"/>
                <w:color w:val="auto"/>
                <w:sz w:val="20"/>
              </w:rPr>
            </w:pPr>
          </w:p>
          <w:p w14:paraId="2F54575C" w14:textId="77777777" w:rsidR="0062001B" w:rsidRPr="0062001B" w:rsidRDefault="0062001B" w:rsidP="0062001B">
            <w:pPr>
              <w:pStyle w:val="TableParagraph"/>
              <w:ind w:left="107"/>
              <w:rPr>
                <w:b w:val="0"/>
                <w:color w:val="auto"/>
                <w:sz w:val="20"/>
              </w:rPr>
            </w:pPr>
            <w:r w:rsidRPr="0062001B">
              <w:rPr>
                <w:color w:val="auto"/>
                <w:sz w:val="20"/>
              </w:rPr>
              <w:t>Adı</w:t>
            </w:r>
            <w:r w:rsidRPr="0062001B">
              <w:rPr>
                <w:color w:val="auto"/>
                <w:spacing w:val="-6"/>
                <w:sz w:val="20"/>
              </w:rPr>
              <w:t xml:space="preserve"> </w:t>
            </w:r>
            <w:r w:rsidRPr="0062001B">
              <w:rPr>
                <w:color w:val="auto"/>
                <w:sz w:val="20"/>
              </w:rPr>
              <w:t>ve</w:t>
            </w:r>
            <w:r w:rsidRPr="0062001B">
              <w:rPr>
                <w:color w:val="auto"/>
                <w:spacing w:val="-4"/>
                <w:sz w:val="20"/>
              </w:rPr>
              <w:t xml:space="preserve"> </w:t>
            </w:r>
            <w:r w:rsidRPr="0062001B">
              <w:rPr>
                <w:color w:val="auto"/>
                <w:spacing w:val="-2"/>
                <w:sz w:val="20"/>
              </w:rPr>
              <w:t>Soyadı</w:t>
            </w:r>
          </w:p>
        </w:tc>
        <w:tc>
          <w:tcPr>
            <w:cnfStyle w:val="000010000000" w:firstRow="0" w:lastRow="0" w:firstColumn="0" w:lastColumn="0" w:oddVBand="1" w:evenVBand="0" w:oddHBand="0" w:evenHBand="0" w:firstRowFirstColumn="0" w:firstRowLastColumn="0" w:lastRowFirstColumn="0" w:lastRowLastColumn="0"/>
            <w:tcW w:w="2516" w:type="dxa"/>
          </w:tcPr>
          <w:p w14:paraId="51A8429B" w14:textId="77777777" w:rsidR="0062001B" w:rsidRPr="0062001B" w:rsidRDefault="0062001B" w:rsidP="0062001B">
            <w:pPr>
              <w:pStyle w:val="TableParagraph"/>
              <w:spacing w:before="120"/>
              <w:rPr>
                <w:b w:val="0"/>
                <w:color w:val="auto"/>
                <w:sz w:val="20"/>
              </w:rPr>
            </w:pPr>
          </w:p>
          <w:p w14:paraId="3F102603" w14:textId="77777777" w:rsidR="0062001B" w:rsidRPr="0062001B" w:rsidRDefault="0062001B" w:rsidP="0062001B">
            <w:pPr>
              <w:pStyle w:val="TableParagraph"/>
              <w:ind w:left="192"/>
              <w:rPr>
                <w:b w:val="0"/>
                <w:color w:val="auto"/>
                <w:sz w:val="20"/>
              </w:rPr>
            </w:pPr>
            <w:r w:rsidRPr="0062001B">
              <w:rPr>
                <w:color w:val="auto"/>
                <w:spacing w:val="-2"/>
                <w:sz w:val="20"/>
              </w:rPr>
              <w:t>Görevi</w:t>
            </w:r>
          </w:p>
        </w:tc>
        <w:tc>
          <w:tcPr>
            <w:cnfStyle w:val="000100000000" w:firstRow="0" w:lastRow="0" w:firstColumn="0" w:lastColumn="1" w:oddVBand="0" w:evenVBand="0" w:oddHBand="0" w:evenHBand="0" w:firstRowFirstColumn="0" w:firstRowLastColumn="0" w:lastRowFirstColumn="0" w:lastRowLastColumn="0"/>
            <w:tcW w:w="3822" w:type="dxa"/>
          </w:tcPr>
          <w:p w14:paraId="698F203F" w14:textId="77777777" w:rsidR="0062001B" w:rsidRPr="0062001B" w:rsidRDefault="0062001B" w:rsidP="0062001B">
            <w:pPr>
              <w:pStyle w:val="TableParagraph"/>
              <w:spacing w:before="120"/>
              <w:rPr>
                <w:b w:val="0"/>
                <w:color w:val="auto"/>
                <w:sz w:val="20"/>
              </w:rPr>
            </w:pPr>
          </w:p>
          <w:p w14:paraId="32D504F4" w14:textId="77777777" w:rsidR="0062001B" w:rsidRPr="0062001B" w:rsidRDefault="0062001B" w:rsidP="0062001B">
            <w:pPr>
              <w:pStyle w:val="TableParagraph"/>
              <w:ind w:left="108"/>
              <w:rPr>
                <w:b w:val="0"/>
                <w:color w:val="auto"/>
                <w:spacing w:val="-5"/>
                <w:sz w:val="20"/>
              </w:rPr>
            </w:pPr>
            <w:r w:rsidRPr="0062001B">
              <w:rPr>
                <w:color w:val="auto"/>
                <w:sz w:val="20"/>
              </w:rPr>
              <w:t>Katıldığı</w:t>
            </w:r>
            <w:r w:rsidRPr="0062001B">
              <w:rPr>
                <w:color w:val="auto"/>
                <w:spacing w:val="-10"/>
                <w:sz w:val="20"/>
              </w:rPr>
              <w:t xml:space="preserve"> </w:t>
            </w:r>
            <w:r w:rsidRPr="0062001B">
              <w:rPr>
                <w:color w:val="auto"/>
                <w:sz w:val="20"/>
              </w:rPr>
              <w:t>Çalışmanın</w:t>
            </w:r>
            <w:r w:rsidRPr="0062001B">
              <w:rPr>
                <w:color w:val="auto"/>
                <w:spacing w:val="-11"/>
                <w:sz w:val="20"/>
              </w:rPr>
              <w:t xml:space="preserve"> </w:t>
            </w:r>
            <w:r w:rsidRPr="0062001B">
              <w:rPr>
                <w:color w:val="auto"/>
                <w:spacing w:val="-5"/>
                <w:sz w:val="20"/>
              </w:rPr>
              <w:t>Adı</w:t>
            </w:r>
          </w:p>
          <w:p w14:paraId="312BC5FB" w14:textId="621ADE91" w:rsidR="0062001B" w:rsidRPr="0062001B" w:rsidRDefault="0062001B" w:rsidP="0062001B">
            <w:pPr>
              <w:pStyle w:val="TableParagraph"/>
              <w:ind w:left="108"/>
              <w:rPr>
                <w:b w:val="0"/>
                <w:color w:val="auto"/>
                <w:sz w:val="20"/>
              </w:rPr>
            </w:pPr>
          </w:p>
        </w:tc>
      </w:tr>
      <w:tr w:rsidR="0062001B" w14:paraId="7CED6BD6" w14:textId="77777777" w:rsidTr="0062001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10" w:type="dxa"/>
          </w:tcPr>
          <w:p w14:paraId="657A034F" w14:textId="601630AB" w:rsidR="0062001B" w:rsidRPr="003F12A4" w:rsidRDefault="00D62D5B" w:rsidP="0062001B">
            <w:r>
              <w:t>ORHAN YİĞİT</w:t>
            </w:r>
          </w:p>
        </w:tc>
        <w:tc>
          <w:tcPr>
            <w:cnfStyle w:val="000010000000" w:firstRow="0" w:lastRow="0" w:firstColumn="0" w:lastColumn="0" w:oddVBand="1" w:evenVBand="0" w:oddHBand="0" w:evenHBand="0" w:firstRowFirstColumn="0" w:firstRowLastColumn="0" w:lastRowFirstColumn="0" w:lastRowLastColumn="0"/>
            <w:tcW w:w="2516" w:type="dxa"/>
          </w:tcPr>
          <w:p w14:paraId="14DDD5DA" w14:textId="77777777" w:rsidR="0062001B" w:rsidRPr="003F12A4" w:rsidRDefault="0062001B" w:rsidP="0062001B">
            <w:r w:rsidRPr="003F12A4">
              <w:t>Müdür</w:t>
            </w:r>
          </w:p>
        </w:tc>
        <w:tc>
          <w:tcPr>
            <w:cnfStyle w:val="000100000000" w:firstRow="0" w:lastRow="0" w:firstColumn="0" w:lastColumn="1" w:oddVBand="0" w:evenVBand="0" w:oddHBand="0" w:evenHBand="0" w:firstRowFirstColumn="0" w:firstRowLastColumn="0" w:lastRowFirstColumn="0" w:lastRowLastColumn="0"/>
            <w:tcW w:w="3822" w:type="dxa"/>
          </w:tcPr>
          <w:p w14:paraId="1D61D21B" w14:textId="09840931" w:rsidR="0062001B" w:rsidRPr="003F12A4" w:rsidRDefault="00D62D5B" w:rsidP="0062001B">
            <w:r>
              <w:t>ETİK SEMİNERİ</w:t>
            </w:r>
          </w:p>
        </w:tc>
      </w:tr>
      <w:tr w:rsidR="0062001B" w14:paraId="55E25FFB" w14:textId="77777777" w:rsidTr="0062001B">
        <w:trPr>
          <w:trHeight w:val="373"/>
        </w:trPr>
        <w:tc>
          <w:tcPr>
            <w:cnfStyle w:val="001000000000" w:firstRow="0" w:lastRow="0" w:firstColumn="1" w:lastColumn="0" w:oddVBand="0" w:evenVBand="0" w:oddHBand="0" w:evenHBand="0" w:firstRowFirstColumn="0" w:firstRowLastColumn="0" w:lastRowFirstColumn="0" w:lastRowLastColumn="0"/>
            <w:tcW w:w="2810" w:type="dxa"/>
          </w:tcPr>
          <w:p w14:paraId="3B4EF2E5" w14:textId="4D6622EA" w:rsidR="0062001B" w:rsidRPr="003F12A4" w:rsidRDefault="00697B5B" w:rsidP="0062001B">
            <w:r>
              <w:t>Fadıl KUTLU</w:t>
            </w:r>
          </w:p>
        </w:tc>
        <w:tc>
          <w:tcPr>
            <w:cnfStyle w:val="000010000000" w:firstRow="0" w:lastRow="0" w:firstColumn="0" w:lastColumn="0" w:oddVBand="1" w:evenVBand="0" w:oddHBand="0" w:evenHBand="0" w:firstRowFirstColumn="0" w:firstRowLastColumn="0" w:lastRowFirstColumn="0" w:lastRowLastColumn="0"/>
            <w:tcW w:w="2516" w:type="dxa"/>
          </w:tcPr>
          <w:p w14:paraId="5EC9024C" w14:textId="77777777" w:rsidR="0062001B" w:rsidRPr="003F12A4" w:rsidRDefault="0062001B" w:rsidP="0062001B">
            <w:r w:rsidRPr="003F12A4">
              <w:t>Müdür Yardımcısı</w:t>
            </w:r>
          </w:p>
        </w:tc>
        <w:tc>
          <w:tcPr>
            <w:cnfStyle w:val="000100000000" w:firstRow="0" w:lastRow="0" w:firstColumn="0" w:lastColumn="1" w:oddVBand="0" w:evenVBand="0" w:oddHBand="0" w:evenHBand="0" w:firstRowFirstColumn="0" w:firstRowLastColumn="0" w:lastRowFirstColumn="0" w:lastRowLastColumn="0"/>
            <w:tcW w:w="3822" w:type="dxa"/>
          </w:tcPr>
          <w:p w14:paraId="606A05E8" w14:textId="2961499C" w:rsidR="0062001B" w:rsidRPr="003F12A4" w:rsidRDefault="00D62D5B" w:rsidP="0062001B">
            <w:r>
              <w:t>İLK YARDIM EĞİTİMİ</w:t>
            </w:r>
          </w:p>
        </w:tc>
      </w:tr>
      <w:tr w:rsidR="00FE03C8" w14:paraId="3995F117" w14:textId="77777777" w:rsidTr="0062001B">
        <w:trPr>
          <w:cnfStyle w:val="010000000000" w:firstRow="0" w:lastRow="1"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10" w:type="dxa"/>
          </w:tcPr>
          <w:p w14:paraId="4D13AF9D" w14:textId="77777777" w:rsidR="00FE03C8" w:rsidRDefault="00FE03C8" w:rsidP="0062001B"/>
        </w:tc>
        <w:tc>
          <w:tcPr>
            <w:cnfStyle w:val="000010000000" w:firstRow="0" w:lastRow="0" w:firstColumn="0" w:lastColumn="0" w:oddVBand="1" w:evenVBand="0" w:oddHBand="0" w:evenHBand="0" w:firstRowFirstColumn="0" w:firstRowLastColumn="0" w:lastRowFirstColumn="0" w:lastRowLastColumn="0"/>
            <w:tcW w:w="2516" w:type="dxa"/>
          </w:tcPr>
          <w:p w14:paraId="0744EABD" w14:textId="77777777" w:rsidR="00FE03C8" w:rsidRPr="003F12A4" w:rsidRDefault="00FE03C8" w:rsidP="0062001B"/>
        </w:tc>
        <w:tc>
          <w:tcPr>
            <w:cnfStyle w:val="000100000000" w:firstRow="0" w:lastRow="0" w:firstColumn="0" w:lastColumn="1" w:oddVBand="0" w:evenVBand="0" w:oddHBand="0" w:evenHBand="0" w:firstRowFirstColumn="0" w:firstRowLastColumn="0" w:lastRowFirstColumn="0" w:lastRowLastColumn="0"/>
            <w:tcW w:w="3822" w:type="dxa"/>
          </w:tcPr>
          <w:p w14:paraId="79EDF9D2" w14:textId="77777777" w:rsidR="00FE03C8" w:rsidRDefault="00FE03C8" w:rsidP="0062001B"/>
        </w:tc>
      </w:tr>
    </w:tbl>
    <w:p w14:paraId="2CFA0C31" w14:textId="77777777" w:rsidR="0062001B" w:rsidRDefault="0062001B" w:rsidP="0062001B">
      <w:pPr>
        <w:rPr>
          <w:rFonts w:ascii="Times New Roman"/>
          <w:sz w:val="18"/>
        </w:rPr>
        <w:sectPr w:rsidR="0062001B">
          <w:pgSz w:w="11910" w:h="16840"/>
          <w:pgMar w:top="1320" w:right="400" w:bottom="1280" w:left="460" w:header="0" w:footer="1097" w:gutter="0"/>
          <w:cols w:space="708"/>
        </w:sectPr>
      </w:pPr>
    </w:p>
    <w:p w14:paraId="0FB27E35" w14:textId="155482D6" w:rsidR="0062001B" w:rsidRDefault="0062001B" w:rsidP="0062001B">
      <w:pPr>
        <w:spacing w:before="79"/>
        <w:ind w:left="958"/>
        <w:rPr>
          <w:b/>
          <w:sz w:val="20"/>
        </w:rPr>
      </w:pPr>
      <w:r>
        <w:rPr>
          <w:b/>
          <w:sz w:val="20"/>
        </w:rPr>
        <w:lastRenderedPageBreak/>
        <w:t>Tablo</w:t>
      </w:r>
      <w:r>
        <w:rPr>
          <w:b/>
          <w:spacing w:val="-7"/>
          <w:sz w:val="20"/>
        </w:rPr>
        <w:t xml:space="preserve"> </w:t>
      </w:r>
      <w:r w:rsidR="00E90B8D">
        <w:rPr>
          <w:b/>
          <w:spacing w:val="-7"/>
          <w:sz w:val="20"/>
        </w:rPr>
        <w:t>15</w:t>
      </w:r>
      <w:r>
        <w:rPr>
          <w:b/>
          <w:sz w:val="20"/>
        </w:rPr>
        <w:t>.</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KlavuzuTablo4-Vurgu62"/>
        <w:tblW w:w="0" w:type="auto"/>
        <w:tblLayout w:type="fixed"/>
        <w:tblLook w:val="01E0" w:firstRow="1" w:lastRow="1" w:firstColumn="1" w:lastColumn="1" w:noHBand="0" w:noVBand="0"/>
      </w:tblPr>
      <w:tblGrid>
        <w:gridCol w:w="2351"/>
        <w:gridCol w:w="2032"/>
        <w:gridCol w:w="2157"/>
        <w:gridCol w:w="1446"/>
        <w:gridCol w:w="1446"/>
      </w:tblGrid>
      <w:tr w:rsidR="0062001B" w14:paraId="741B4E36" w14:textId="77777777" w:rsidTr="00D62D5B">
        <w:trPr>
          <w:cnfStyle w:val="100000000000" w:firstRow="1" w:lastRow="0" w:firstColumn="0" w:lastColumn="0" w:oddVBand="0" w:evenVBand="0" w:oddHBand="0"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351" w:type="dxa"/>
            <w:vMerge w:val="restart"/>
          </w:tcPr>
          <w:p w14:paraId="4DA078E4" w14:textId="77777777" w:rsidR="0062001B" w:rsidRPr="0062001B" w:rsidRDefault="0062001B" w:rsidP="0062001B">
            <w:pPr>
              <w:pStyle w:val="TableParagraph"/>
              <w:spacing w:before="232"/>
              <w:rPr>
                <w:b w:val="0"/>
                <w:color w:val="auto"/>
                <w:sz w:val="20"/>
              </w:rPr>
            </w:pPr>
          </w:p>
          <w:p w14:paraId="204AA12A" w14:textId="77777777" w:rsidR="0062001B" w:rsidRPr="0062001B" w:rsidRDefault="0062001B" w:rsidP="0062001B">
            <w:pPr>
              <w:pStyle w:val="TableParagraph"/>
              <w:spacing w:before="1"/>
              <w:ind w:left="107"/>
              <w:rPr>
                <w:b w:val="0"/>
                <w:color w:val="auto"/>
                <w:sz w:val="20"/>
              </w:rPr>
            </w:pPr>
            <w:r w:rsidRPr="0062001B">
              <w:rPr>
                <w:color w:val="auto"/>
                <w:sz w:val="20"/>
              </w:rPr>
              <w:t>Hizmet</w:t>
            </w:r>
            <w:r w:rsidRPr="0062001B">
              <w:rPr>
                <w:color w:val="auto"/>
                <w:spacing w:val="-11"/>
                <w:sz w:val="20"/>
              </w:rPr>
              <w:t xml:space="preserve"> </w:t>
            </w:r>
            <w:r w:rsidRPr="0062001B">
              <w:rPr>
                <w:color w:val="auto"/>
                <w:spacing w:val="-2"/>
                <w:sz w:val="20"/>
              </w:rPr>
              <w:t>Süreleri</w:t>
            </w:r>
          </w:p>
        </w:tc>
        <w:tc>
          <w:tcPr>
            <w:cnfStyle w:val="000010000000" w:firstRow="0" w:lastRow="0" w:firstColumn="0" w:lastColumn="0" w:oddVBand="1" w:evenVBand="0" w:oddHBand="0" w:evenHBand="0" w:firstRowFirstColumn="0" w:firstRowLastColumn="0" w:lastRowFirstColumn="0" w:lastRowLastColumn="0"/>
            <w:tcW w:w="2032" w:type="dxa"/>
          </w:tcPr>
          <w:p w14:paraId="6A159608" w14:textId="77777777" w:rsidR="0062001B" w:rsidRPr="0062001B" w:rsidRDefault="0062001B" w:rsidP="0062001B">
            <w:pPr>
              <w:pStyle w:val="TableParagraph"/>
              <w:spacing w:before="167"/>
              <w:ind w:left="592"/>
              <w:rPr>
                <w:b w:val="0"/>
                <w:color w:val="auto"/>
                <w:sz w:val="20"/>
              </w:rPr>
            </w:pPr>
            <w:r w:rsidRPr="0062001B">
              <w:rPr>
                <w:color w:val="auto"/>
                <w:spacing w:val="-2"/>
                <w:sz w:val="20"/>
              </w:rPr>
              <w:t>Branşı</w:t>
            </w:r>
          </w:p>
        </w:tc>
        <w:tc>
          <w:tcPr>
            <w:tcW w:w="2157" w:type="dxa"/>
          </w:tcPr>
          <w:p w14:paraId="59299F93" w14:textId="77777777" w:rsidR="0062001B" w:rsidRPr="0062001B" w:rsidRDefault="0062001B" w:rsidP="0062001B">
            <w:pPr>
              <w:pStyle w:val="TableParagraph"/>
              <w:spacing w:before="167"/>
              <w:ind w:left="9"/>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2001B">
              <w:rPr>
                <w:color w:val="auto"/>
                <w:spacing w:val="-2"/>
                <w:sz w:val="20"/>
              </w:rPr>
              <w:t>Kadın</w:t>
            </w:r>
          </w:p>
        </w:tc>
        <w:tc>
          <w:tcPr>
            <w:cnfStyle w:val="000010000000" w:firstRow="0" w:lastRow="0" w:firstColumn="0" w:lastColumn="0" w:oddVBand="1" w:evenVBand="0" w:oddHBand="0" w:evenHBand="0" w:firstRowFirstColumn="0" w:firstRowLastColumn="0" w:lastRowFirstColumn="0" w:lastRowLastColumn="0"/>
            <w:tcW w:w="1446" w:type="dxa"/>
          </w:tcPr>
          <w:p w14:paraId="2CDBAF1C" w14:textId="77777777" w:rsidR="0062001B" w:rsidRPr="0062001B" w:rsidRDefault="0062001B" w:rsidP="0062001B">
            <w:pPr>
              <w:pStyle w:val="TableParagraph"/>
              <w:spacing w:before="167"/>
              <w:ind w:left="361"/>
              <w:rPr>
                <w:b w:val="0"/>
                <w:color w:val="auto"/>
                <w:sz w:val="20"/>
              </w:rPr>
            </w:pPr>
            <w:r w:rsidRPr="0062001B">
              <w:rPr>
                <w:color w:val="auto"/>
                <w:spacing w:val="-2"/>
                <w:sz w:val="20"/>
              </w:rPr>
              <w:t>Erkek</w:t>
            </w:r>
          </w:p>
        </w:tc>
        <w:tc>
          <w:tcPr>
            <w:cnfStyle w:val="000100000000" w:firstRow="0" w:lastRow="0" w:firstColumn="0" w:lastColumn="1" w:oddVBand="0" w:evenVBand="0" w:oddHBand="0" w:evenHBand="0" w:firstRowFirstColumn="0" w:firstRowLastColumn="0" w:lastRowFirstColumn="0" w:lastRowLastColumn="0"/>
            <w:tcW w:w="1446" w:type="dxa"/>
          </w:tcPr>
          <w:p w14:paraId="6CAE41B3" w14:textId="77777777" w:rsidR="0062001B" w:rsidRPr="0062001B" w:rsidRDefault="0062001B" w:rsidP="0062001B">
            <w:pPr>
              <w:pStyle w:val="TableParagraph"/>
              <w:spacing w:before="167"/>
              <w:ind w:left="282"/>
              <w:rPr>
                <w:b w:val="0"/>
                <w:color w:val="auto"/>
                <w:sz w:val="20"/>
              </w:rPr>
            </w:pPr>
            <w:r w:rsidRPr="0062001B">
              <w:rPr>
                <w:color w:val="auto"/>
                <w:spacing w:val="-2"/>
                <w:sz w:val="20"/>
              </w:rPr>
              <w:t>Toplam</w:t>
            </w:r>
          </w:p>
        </w:tc>
      </w:tr>
      <w:tr w:rsidR="0062001B" w14:paraId="2CCE9E7C" w14:textId="77777777" w:rsidTr="00D62D5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51" w:type="dxa"/>
            <w:vMerge/>
          </w:tcPr>
          <w:p w14:paraId="56946AD2" w14:textId="77777777" w:rsidR="0062001B" w:rsidRDefault="0062001B" w:rsidP="0062001B">
            <w:pPr>
              <w:rPr>
                <w:sz w:val="2"/>
                <w:szCs w:val="2"/>
              </w:rPr>
            </w:pPr>
          </w:p>
        </w:tc>
        <w:tc>
          <w:tcPr>
            <w:cnfStyle w:val="000010000000" w:firstRow="0" w:lastRow="0" w:firstColumn="0" w:lastColumn="0" w:oddVBand="1" w:evenVBand="0" w:oddHBand="0" w:evenHBand="0" w:firstRowFirstColumn="0" w:firstRowLastColumn="0" w:lastRowFirstColumn="0" w:lastRowLastColumn="0"/>
            <w:tcW w:w="2032" w:type="dxa"/>
          </w:tcPr>
          <w:p w14:paraId="16D2E836" w14:textId="78A07A83" w:rsidR="0062001B" w:rsidRPr="007719B3" w:rsidRDefault="0062001B" w:rsidP="0062001B"/>
        </w:tc>
        <w:tc>
          <w:tcPr>
            <w:tcW w:w="2157" w:type="dxa"/>
          </w:tcPr>
          <w:p w14:paraId="34232500" w14:textId="77777777" w:rsidR="0062001B" w:rsidRPr="007719B3" w:rsidRDefault="0062001B" w:rsidP="0062001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6" w:type="dxa"/>
          </w:tcPr>
          <w:p w14:paraId="434F527B" w14:textId="77777777" w:rsidR="0062001B" w:rsidRPr="007719B3" w:rsidRDefault="0062001B" w:rsidP="0062001B"/>
        </w:tc>
        <w:tc>
          <w:tcPr>
            <w:cnfStyle w:val="000100000000" w:firstRow="0" w:lastRow="0" w:firstColumn="0" w:lastColumn="1" w:oddVBand="0" w:evenVBand="0" w:oddHBand="0" w:evenHBand="0" w:firstRowFirstColumn="0" w:firstRowLastColumn="0" w:lastRowFirstColumn="0" w:lastRowLastColumn="0"/>
            <w:tcW w:w="1446" w:type="dxa"/>
          </w:tcPr>
          <w:p w14:paraId="32CE3B88" w14:textId="77777777" w:rsidR="0062001B" w:rsidRDefault="0062001B" w:rsidP="0062001B">
            <w:pPr>
              <w:pStyle w:val="TableParagraph"/>
              <w:rPr>
                <w:rFonts w:ascii="Times New Roman"/>
                <w:sz w:val="18"/>
              </w:rPr>
            </w:pPr>
          </w:p>
        </w:tc>
      </w:tr>
      <w:tr w:rsidR="0062001B" w14:paraId="57DD5C94" w14:textId="77777777" w:rsidTr="00D62D5B">
        <w:trPr>
          <w:trHeight w:val="251"/>
        </w:trPr>
        <w:tc>
          <w:tcPr>
            <w:cnfStyle w:val="001000000000" w:firstRow="0" w:lastRow="0" w:firstColumn="1" w:lastColumn="0" w:oddVBand="0" w:evenVBand="0" w:oddHBand="0" w:evenHBand="0" w:firstRowFirstColumn="0" w:firstRowLastColumn="0" w:lastRowFirstColumn="0" w:lastRowLastColumn="0"/>
            <w:tcW w:w="2351" w:type="dxa"/>
            <w:vMerge/>
          </w:tcPr>
          <w:p w14:paraId="0DA2B8DE" w14:textId="77777777" w:rsidR="0062001B" w:rsidRDefault="0062001B" w:rsidP="0062001B">
            <w:pPr>
              <w:rPr>
                <w:sz w:val="2"/>
                <w:szCs w:val="2"/>
              </w:rPr>
            </w:pPr>
          </w:p>
        </w:tc>
        <w:tc>
          <w:tcPr>
            <w:cnfStyle w:val="000010000000" w:firstRow="0" w:lastRow="0" w:firstColumn="0" w:lastColumn="0" w:oddVBand="1" w:evenVBand="0" w:oddHBand="0" w:evenHBand="0" w:firstRowFirstColumn="0" w:firstRowLastColumn="0" w:lastRowFirstColumn="0" w:lastRowLastColumn="0"/>
            <w:tcW w:w="2032" w:type="dxa"/>
          </w:tcPr>
          <w:p w14:paraId="369ACA81" w14:textId="3F88D97E" w:rsidR="0062001B" w:rsidRPr="007719B3" w:rsidRDefault="0062001B" w:rsidP="0062001B"/>
        </w:tc>
        <w:tc>
          <w:tcPr>
            <w:tcW w:w="2157" w:type="dxa"/>
          </w:tcPr>
          <w:p w14:paraId="6B5796FE" w14:textId="77777777" w:rsidR="0062001B" w:rsidRPr="007719B3" w:rsidRDefault="0062001B" w:rsidP="0062001B">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6" w:type="dxa"/>
          </w:tcPr>
          <w:p w14:paraId="1A489034" w14:textId="77777777" w:rsidR="0062001B" w:rsidRPr="007719B3" w:rsidRDefault="0062001B" w:rsidP="0062001B"/>
        </w:tc>
        <w:tc>
          <w:tcPr>
            <w:cnfStyle w:val="000100000000" w:firstRow="0" w:lastRow="0" w:firstColumn="0" w:lastColumn="1" w:oddVBand="0" w:evenVBand="0" w:oddHBand="0" w:evenHBand="0" w:firstRowFirstColumn="0" w:firstRowLastColumn="0" w:lastRowFirstColumn="0" w:lastRowLastColumn="0"/>
            <w:tcW w:w="1446" w:type="dxa"/>
          </w:tcPr>
          <w:p w14:paraId="215BBFE4" w14:textId="77777777" w:rsidR="0062001B" w:rsidRDefault="0062001B" w:rsidP="0062001B">
            <w:pPr>
              <w:pStyle w:val="TableParagraph"/>
              <w:rPr>
                <w:rFonts w:ascii="Times New Roman"/>
                <w:sz w:val="18"/>
              </w:rPr>
            </w:pPr>
          </w:p>
        </w:tc>
      </w:tr>
      <w:tr w:rsidR="0062001B" w14:paraId="358D3A8E" w14:textId="77777777" w:rsidTr="00D62D5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51" w:type="dxa"/>
          </w:tcPr>
          <w:p w14:paraId="62356FEE" w14:textId="77777777" w:rsidR="0062001B" w:rsidRDefault="0062001B" w:rsidP="0062001B">
            <w:pPr>
              <w:pStyle w:val="TableParagraph"/>
              <w:spacing w:before="16"/>
              <w:ind w:left="107"/>
              <w:rPr>
                <w:sz w:val="20"/>
              </w:rPr>
            </w:pPr>
            <w:r>
              <w:rPr>
                <w:sz w:val="20"/>
              </w:rPr>
              <w:t>1-3</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2032" w:type="dxa"/>
          </w:tcPr>
          <w:p w14:paraId="3713F951" w14:textId="4F4A67F7" w:rsidR="0062001B" w:rsidRPr="00D62D5B" w:rsidRDefault="00697B5B" w:rsidP="0062001B">
            <w:pPr>
              <w:rPr>
                <w:sz w:val="20"/>
                <w:szCs w:val="20"/>
              </w:rPr>
            </w:pPr>
            <w:r>
              <w:rPr>
                <w:sz w:val="20"/>
                <w:szCs w:val="20"/>
              </w:rPr>
              <w:t>SINIF ÖĞRETMENİ</w:t>
            </w:r>
          </w:p>
        </w:tc>
        <w:tc>
          <w:tcPr>
            <w:tcW w:w="2157" w:type="dxa"/>
          </w:tcPr>
          <w:p w14:paraId="14507BEF" w14:textId="2182572E" w:rsidR="0062001B" w:rsidRPr="007719B3" w:rsidRDefault="00697B5B" w:rsidP="0062001B">
            <w:pPr>
              <w:cnfStyle w:val="000000100000" w:firstRow="0" w:lastRow="0" w:firstColumn="0" w:lastColumn="0" w:oddVBand="0" w:evenVBand="0" w:oddHBand="1" w:evenHBand="0" w:firstRowFirstColumn="0" w:firstRowLastColumn="0" w:lastRowFirstColumn="0" w:lastRowLastColumn="0"/>
            </w:pPr>
            <w:r>
              <w:t>3</w:t>
            </w:r>
          </w:p>
        </w:tc>
        <w:tc>
          <w:tcPr>
            <w:cnfStyle w:val="000010000000" w:firstRow="0" w:lastRow="0" w:firstColumn="0" w:lastColumn="0" w:oddVBand="1" w:evenVBand="0" w:oddHBand="0" w:evenHBand="0" w:firstRowFirstColumn="0" w:firstRowLastColumn="0" w:lastRowFirstColumn="0" w:lastRowLastColumn="0"/>
            <w:tcW w:w="1446" w:type="dxa"/>
          </w:tcPr>
          <w:p w14:paraId="6EAF3BB0" w14:textId="05250A48" w:rsidR="0062001B" w:rsidRDefault="0062001B" w:rsidP="0062001B"/>
        </w:tc>
        <w:tc>
          <w:tcPr>
            <w:cnfStyle w:val="000100000000" w:firstRow="0" w:lastRow="0" w:firstColumn="0" w:lastColumn="1" w:oddVBand="0" w:evenVBand="0" w:oddHBand="0" w:evenHBand="0" w:firstRowFirstColumn="0" w:firstRowLastColumn="0" w:lastRowFirstColumn="0" w:lastRowLastColumn="0"/>
            <w:tcW w:w="1446" w:type="dxa"/>
          </w:tcPr>
          <w:p w14:paraId="1C85013D" w14:textId="7AF4CFC0" w:rsidR="0062001B" w:rsidRPr="00264E3F" w:rsidRDefault="00697B5B" w:rsidP="0062001B">
            <w:pPr>
              <w:pStyle w:val="TableParagraph"/>
              <w:rPr>
                <w:rFonts w:ascii="Times New Roman"/>
                <w:color w:val="FF0000"/>
                <w:sz w:val="18"/>
              </w:rPr>
            </w:pPr>
            <w:r>
              <w:rPr>
                <w:rFonts w:ascii="Times New Roman"/>
                <w:sz w:val="18"/>
              </w:rPr>
              <w:t>3</w:t>
            </w:r>
          </w:p>
        </w:tc>
      </w:tr>
      <w:tr w:rsidR="0062001B" w14:paraId="681A28B3" w14:textId="77777777" w:rsidTr="00D62D5B">
        <w:trPr>
          <w:trHeight w:val="417"/>
        </w:trPr>
        <w:tc>
          <w:tcPr>
            <w:cnfStyle w:val="001000000000" w:firstRow="0" w:lastRow="0" w:firstColumn="1" w:lastColumn="0" w:oddVBand="0" w:evenVBand="0" w:oddHBand="0" w:evenHBand="0" w:firstRowFirstColumn="0" w:firstRowLastColumn="0" w:lastRowFirstColumn="0" w:lastRowLastColumn="0"/>
            <w:tcW w:w="2351" w:type="dxa"/>
          </w:tcPr>
          <w:p w14:paraId="060C38AC" w14:textId="77777777" w:rsidR="0062001B" w:rsidRDefault="0062001B" w:rsidP="0062001B">
            <w:pPr>
              <w:pStyle w:val="TableParagraph"/>
              <w:spacing w:before="9"/>
              <w:ind w:left="107"/>
              <w:rPr>
                <w:sz w:val="20"/>
              </w:rPr>
            </w:pPr>
            <w:r>
              <w:rPr>
                <w:sz w:val="20"/>
              </w:rPr>
              <w:t>4-6</w:t>
            </w:r>
            <w:r>
              <w:rPr>
                <w:spacing w:val="-3"/>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2032" w:type="dxa"/>
          </w:tcPr>
          <w:p w14:paraId="1DE6E538" w14:textId="7BC297D0" w:rsidR="0062001B" w:rsidRDefault="00697B5B" w:rsidP="0062001B">
            <w:pPr>
              <w:pStyle w:val="TableParagraph"/>
              <w:rPr>
                <w:rFonts w:ascii="Times New Roman"/>
                <w:sz w:val="18"/>
              </w:rPr>
            </w:pPr>
            <w:r>
              <w:rPr>
                <w:sz w:val="20"/>
                <w:szCs w:val="20"/>
              </w:rPr>
              <w:t>SINIF ÖĞRETMENİ</w:t>
            </w:r>
          </w:p>
        </w:tc>
        <w:tc>
          <w:tcPr>
            <w:tcW w:w="2157" w:type="dxa"/>
          </w:tcPr>
          <w:p w14:paraId="3DF45ACD" w14:textId="0856CDE2" w:rsidR="0062001B" w:rsidRDefault="00697B5B" w:rsidP="0062001B">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r>
              <w:rPr>
                <w:rFonts w:ascii="Times New Roman"/>
                <w:sz w:val="18"/>
              </w:rPr>
              <w:t>2</w:t>
            </w:r>
          </w:p>
        </w:tc>
        <w:tc>
          <w:tcPr>
            <w:cnfStyle w:val="000010000000" w:firstRow="0" w:lastRow="0" w:firstColumn="0" w:lastColumn="0" w:oddVBand="1" w:evenVBand="0" w:oddHBand="0" w:evenHBand="0" w:firstRowFirstColumn="0" w:firstRowLastColumn="0" w:lastRowFirstColumn="0" w:lastRowLastColumn="0"/>
            <w:tcW w:w="1446" w:type="dxa"/>
          </w:tcPr>
          <w:p w14:paraId="624C52EC" w14:textId="790821F4"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446" w:type="dxa"/>
          </w:tcPr>
          <w:p w14:paraId="5977E85D" w14:textId="65B0CE48" w:rsidR="0062001B" w:rsidRDefault="00697B5B" w:rsidP="0062001B">
            <w:pPr>
              <w:pStyle w:val="TableParagraph"/>
              <w:rPr>
                <w:rFonts w:ascii="Times New Roman"/>
                <w:sz w:val="18"/>
              </w:rPr>
            </w:pPr>
            <w:r>
              <w:rPr>
                <w:rFonts w:ascii="Times New Roman"/>
                <w:sz w:val="18"/>
              </w:rPr>
              <w:t>2</w:t>
            </w:r>
          </w:p>
        </w:tc>
      </w:tr>
      <w:tr w:rsidR="0062001B" w14:paraId="2E600BD9" w14:textId="77777777" w:rsidTr="00D62D5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351" w:type="dxa"/>
          </w:tcPr>
          <w:p w14:paraId="4E9850F7" w14:textId="77777777" w:rsidR="0062001B" w:rsidRDefault="0062001B" w:rsidP="0062001B">
            <w:pPr>
              <w:pStyle w:val="TableParagraph"/>
              <w:spacing w:before="9"/>
              <w:ind w:left="107"/>
              <w:rPr>
                <w:sz w:val="20"/>
              </w:rPr>
            </w:pPr>
            <w:r>
              <w:rPr>
                <w:sz w:val="20"/>
              </w:rPr>
              <w:t>7-10</w:t>
            </w:r>
            <w:r>
              <w:rPr>
                <w:spacing w:val="-4"/>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2032" w:type="dxa"/>
          </w:tcPr>
          <w:p w14:paraId="4466E9D3" w14:textId="77777777" w:rsidR="0062001B" w:rsidRDefault="0062001B" w:rsidP="0062001B">
            <w:pPr>
              <w:pStyle w:val="TableParagraph"/>
              <w:rPr>
                <w:rFonts w:ascii="Times New Roman"/>
                <w:sz w:val="18"/>
              </w:rPr>
            </w:pPr>
          </w:p>
        </w:tc>
        <w:tc>
          <w:tcPr>
            <w:tcW w:w="2157" w:type="dxa"/>
          </w:tcPr>
          <w:p w14:paraId="3B25122E" w14:textId="77777777" w:rsidR="0062001B" w:rsidRDefault="0062001B" w:rsidP="0062001B">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446" w:type="dxa"/>
          </w:tcPr>
          <w:p w14:paraId="18372FFA"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446" w:type="dxa"/>
          </w:tcPr>
          <w:p w14:paraId="41C7F072" w14:textId="77777777" w:rsidR="0062001B" w:rsidRDefault="0062001B" w:rsidP="0062001B">
            <w:pPr>
              <w:pStyle w:val="TableParagraph"/>
              <w:rPr>
                <w:rFonts w:ascii="Times New Roman"/>
                <w:sz w:val="18"/>
              </w:rPr>
            </w:pPr>
          </w:p>
        </w:tc>
      </w:tr>
      <w:tr w:rsidR="0062001B" w14:paraId="6A1BD9A7" w14:textId="77777777" w:rsidTr="00D62D5B">
        <w:trPr>
          <w:trHeight w:val="417"/>
        </w:trPr>
        <w:tc>
          <w:tcPr>
            <w:cnfStyle w:val="001000000000" w:firstRow="0" w:lastRow="0" w:firstColumn="1" w:lastColumn="0" w:oddVBand="0" w:evenVBand="0" w:oddHBand="0" w:evenHBand="0" w:firstRowFirstColumn="0" w:firstRowLastColumn="0" w:lastRowFirstColumn="0" w:lastRowLastColumn="0"/>
            <w:tcW w:w="2351" w:type="dxa"/>
          </w:tcPr>
          <w:p w14:paraId="35B353C8" w14:textId="77777777" w:rsidR="0062001B" w:rsidRDefault="0062001B" w:rsidP="0062001B">
            <w:pPr>
              <w:pStyle w:val="TableParagraph"/>
              <w:spacing w:before="9"/>
              <w:ind w:left="107"/>
              <w:rPr>
                <w:sz w:val="20"/>
              </w:rPr>
            </w:pPr>
            <w:r>
              <w:rPr>
                <w:sz w:val="20"/>
              </w:rPr>
              <w:t>11-15</w:t>
            </w:r>
            <w:r>
              <w:rPr>
                <w:spacing w:val="-6"/>
                <w:sz w:val="20"/>
              </w:rPr>
              <w:t xml:space="preserve"> </w:t>
            </w:r>
            <w:r>
              <w:rPr>
                <w:spacing w:val="-5"/>
                <w:sz w:val="20"/>
              </w:rPr>
              <w:t>Yıl</w:t>
            </w:r>
          </w:p>
        </w:tc>
        <w:tc>
          <w:tcPr>
            <w:cnfStyle w:val="000010000000" w:firstRow="0" w:lastRow="0" w:firstColumn="0" w:lastColumn="0" w:oddVBand="1" w:evenVBand="0" w:oddHBand="0" w:evenHBand="0" w:firstRowFirstColumn="0" w:firstRowLastColumn="0" w:lastRowFirstColumn="0" w:lastRowLastColumn="0"/>
            <w:tcW w:w="2032" w:type="dxa"/>
          </w:tcPr>
          <w:p w14:paraId="3BA1F23A" w14:textId="77777777" w:rsidR="0062001B" w:rsidRDefault="0062001B" w:rsidP="0062001B">
            <w:pPr>
              <w:pStyle w:val="TableParagraph"/>
              <w:rPr>
                <w:rFonts w:ascii="Times New Roman"/>
                <w:sz w:val="18"/>
              </w:rPr>
            </w:pPr>
          </w:p>
        </w:tc>
        <w:tc>
          <w:tcPr>
            <w:tcW w:w="2157" w:type="dxa"/>
          </w:tcPr>
          <w:p w14:paraId="4ED67B5A" w14:textId="77777777" w:rsidR="0062001B" w:rsidRDefault="0062001B" w:rsidP="0062001B">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446" w:type="dxa"/>
          </w:tcPr>
          <w:p w14:paraId="15471533"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446" w:type="dxa"/>
          </w:tcPr>
          <w:p w14:paraId="4F617D97" w14:textId="77777777" w:rsidR="0062001B" w:rsidRDefault="0062001B" w:rsidP="0062001B">
            <w:pPr>
              <w:pStyle w:val="TableParagraph"/>
              <w:rPr>
                <w:rFonts w:ascii="Times New Roman"/>
                <w:sz w:val="18"/>
              </w:rPr>
            </w:pPr>
          </w:p>
        </w:tc>
      </w:tr>
      <w:tr w:rsidR="0062001B" w14:paraId="288FBAB5" w14:textId="77777777" w:rsidTr="00D62D5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351" w:type="dxa"/>
          </w:tcPr>
          <w:p w14:paraId="4979C6AA" w14:textId="77777777" w:rsidR="0062001B" w:rsidRDefault="0062001B" w:rsidP="0062001B">
            <w:pPr>
              <w:pStyle w:val="TableParagraph"/>
              <w:spacing w:before="9"/>
              <w:ind w:left="107"/>
              <w:rPr>
                <w:sz w:val="20"/>
              </w:rPr>
            </w:pPr>
            <w:r>
              <w:rPr>
                <w:spacing w:val="-2"/>
                <w:sz w:val="20"/>
              </w:rPr>
              <w:t>16-</w:t>
            </w:r>
            <w:r>
              <w:rPr>
                <w:spacing w:val="-7"/>
                <w:sz w:val="20"/>
              </w:rPr>
              <w:t>20</w:t>
            </w:r>
          </w:p>
        </w:tc>
        <w:tc>
          <w:tcPr>
            <w:cnfStyle w:val="000010000000" w:firstRow="0" w:lastRow="0" w:firstColumn="0" w:lastColumn="0" w:oddVBand="1" w:evenVBand="0" w:oddHBand="0" w:evenHBand="0" w:firstRowFirstColumn="0" w:firstRowLastColumn="0" w:lastRowFirstColumn="0" w:lastRowLastColumn="0"/>
            <w:tcW w:w="2032" w:type="dxa"/>
          </w:tcPr>
          <w:p w14:paraId="5FC75048" w14:textId="77777777" w:rsidR="0062001B" w:rsidRDefault="0062001B" w:rsidP="0062001B">
            <w:pPr>
              <w:pStyle w:val="TableParagraph"/>
              <w:rPr>
                <w:rFonts w:ascii="Times New Roman"/>
                <w:sz w:val="18"/>
              </w:rPr>
            </w:pPr>
          </w:p>
        </w:tc>
        <w:tc>
          <w:tcPr>
            <w:tcW w:w="2157" w:type="dxa"/>
          </w:tcPr>
          <w:p w14:paraId="7C5FC2E7" w14:textId="77777777" w:rsidR="0062001B" w:rsidRDefault="0062001B" w:rsidP="0062001B">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446" w:type="dxa"/>
          </w:tcPr>
          <w:p w14:paraId="00C51594"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446" w:type="dxa"/>
          </w:tcPr>
          <w:p w14:paraId="682D2FCD" w14:textId="77777777" w:rsidR="0062001B" w:rsidRDefault="0062001B" w:rsidP="0062001B">
            <w:pPr>
              <w:pStyle w:val="TableParagraph"/>
              <w:rPr>
                <w:rFonts w:ascii="Times New Roman"/>
                <w:sz w:val="18"/>
              </w:rPr>
            </w:pPr>
          </w:p>
        </w:tc>
      </w:tr>
      <w:tr w:rsidR="0062001B" w14:paraId="1B889BF3" w14:textId="77777777" w:rsidTr="00D62D5B">
        <w:trPr>
          <w:cnfStyle w:val="010000000000" w:firstRow="0" w:lastRow="1"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351" w:type="dxa"/>
          </w:tcPr>
          <w:p w14:paraId="2CFA6ADA" w14:textId="77777777" w:rsidR="0062001B" w:rsidRDefault="0062001B" w:rsidP="0062001B">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cnfStyle w:val="000010000000" w:firstRow="0" w:lastRow="0" w:firstColumn="0" w:lastColumn="0" w:oddVBand="1" w:evenVBand="0" w:oddHBand="0" w:evenHBand="0" w:firstRowFirstColumn="0" w:firstRowLastColumn="0" w:lastRowFirstColumn="0" w:lastRowLastColumn="0"/>
            <w:tcW w:w="2032" w:type="dxa"/>
          </w:tcPr>
          <w:p w14:paraId="1DE1F069" w14:textId="77777777" w:rsidR="0062001B" w:rsidRDefault="0062001B" w:rsidP="0062001B">
            <w:pPr>
              <w:pStyle w:val="TableParagraph"/>
              <w:rPr>
                <w:rFonts w:ascii="Times New Roman"/>
                <w:sz w:val="18"/>
              </w:rPr>
            </w:pPr>
          </w:p>
        </w:tc>
        <w:tc>
          <w:tcPr>
            <w:tcW w:w="2157" w:type="dxa"/>
          </w:tcPr>
          <w:p w14:paraId="7FD09CFF" w14:textId="77777777" w:rsidR="0062001B" w:rsidRDefault="0062001B" w:rsidP="0062001B">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446" w:type="dxa"/>
          </w:tcPr>
          <w:p w14:paraId="0123CCF7"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446" w:type="dxa"/>
          </w:tcPr>
          <w:p w14:paraId="62957A7B" w14:textId="77777777" w:rsidR="0062001B" w:rsidRDefault="0062001B" w:rsidP="0062001B">
            <w:pPr>
              <w:pStyle w:val="TableParagraph"/>
              <w:rPr>
                <w:rFonts w:ascii="Times New Roman"/>
                <w:sz w:val="18"/>
              </w:rPr>
            </w:pPr>
          </w:p>
        </w:tc>
      </w:tr>
    </w:tbl>
    <w:p w14:paraId="62D375E4" w14:textId="77777777" w:rsidR="0062001B" w:rsidRDefault="0062001B" w:rsidP="0062001B">
      <w:pPr>
        <w:pStyle w:val="GvdeMetni"/>
        <w:rPr>
          <w:b/>
          <w:sz w:val="20"/>
        </w:rPr>
      </w:pPr>
    </w:p>
    <w:p w14:paraId="655EAA01" w14:textId="77777777" w:rsidR="0062001B" w:rsidRDefault="0062001B" w:rsidP="0062001B">
      <w:pPr>
        <w:pStyle w:val="GvdeMetni"/>
        <w:rPr>
          <w:b/>
          <w:sz w:val="20"/>
        </w:rPr>
      </w:pPr>
    </w:p>
    <w:p w14:paraId="7BACE411" w14:textId="77777777" w:rsidR="0062001B" w:rsidRDefault="0062001B" w:rsidP="0062001B">
      <w:pPr>
        <w:pStyle w:val="GvdeMetni"/>
        <w:spacing w:before="26"/>
        <w:rPr>
          <w:b/>
          <w:sz w:val="20"/>
        </w:rPr>
      </w:pPr>
    </w:p>
    <w:p w14:paraId="32B65C1C" w14:textId="3FBFE677" w:rsidR="0062001B" w:rsidRDefault="0062001B" w:rsidP="0062001B">
      <w:pPr>
        <w:spacing w:before="1"/>
        <w:ind w:left="958"/>
        <w:rPr>
          <w:b/>
          <w:sz w:val="20"/>
        </w:rPr>
      </w:pPr>
      <w:r>
        <w:rPr>
          <w:b/>
          <w:sz w:val="20"/>
        </w:rPr>
        <w:t>Tablo</w:t>
      </w:r>
      <w:r>
        <w:rPr>
          <w:b/>
          <w:spacing w:val="-9"/>
          <w:sz w:val="20"/>
        </w:rPr>
        <w:t xml:space="preserve"> </w:t>
      </w:r>
      <w:r>
        <w:rPr>
          <w:b/>
          <w:sz w:val="20"/>
        </w:rPr>
        <w:t>1</w:t>
      </w:r>
      <w:r w:rsidR="00E90B8D">
        <w:rPr>
          <w:b/>
          <w:sz w:val="20"/>
        </w:rPr>
        <w:t>6</w:t>
      </w:r>
      <w:r>
        <w:rPr>
          <w:b/>
          <w:sz w:val="20"/>
        </w:rPr>
        <w:t>.</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KlavuzuTablo4-Vurgu62"/>
        <w:tblW w:w="0" w:type="auto"/>
        <w:tblLayout w:type="fixed"/>
        <w:tblLook w:val="01E0" w:firstRow="1" w:lastRow="1" w:firstColumn="1" w:lastColumn="1" w:noHBand="0" w:noVBand="0"/>
      </w:tblPr>
      <w:tblGrid>
        <w:gridCol w:w="1344"/>
        <w:gridCol w:w="1500"/>
        <w:gridCol w:w="1349"/>
        <w:gridCol w:w="1349"/>
        <w:gridCol w:w="1049"/>
        <w:gridCol w:w="1200"/>
        <w:gridCol w:w="1793"/>
      </w:tblGrid>
      <w:tr w:rsidR="0062001B" w14:paraId="4968B143" w14:textId="77777777" w:rsidTr="0062001B">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344" w:type="dxa"/>
            <w:vMerge w:val="restart"/>
          </w:tcPr>
          <w:p w14:paraId="18F8626F" w14:textId="77777777" w:rsidR="0062001B" w:rsidRPr="0062001B" w:rsidRDefault="0062001B" w:rsidP="0062001B">
            <w:pPr>
              <w:pStyle w:val="TableParagraph"/>
              <w:rPr>
                <w:rFonts w:ascii="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4198" w:type="dxa"/>
            <w:gridSpan w:val="3"/>
          </w:tcPr>
          <w:p w14:paraId="0BE50203" w14:textId="77777777" w:rsidR="0062001B" w:rsidRPr="0062001B" w:rsidRDefault="0062001B" w:rsidP="0062001B">
            <w:pPr>
              <w:pStyle w:val="TableParagraph"/>
              <w:spacing w:before="1" w:line="302" w:lineRule="auto"/>
              <w:ind w:left="107" w:right="139"/>
              <w:rPr>
                <w:b w:val="0"/>
                <w:color w:val="auto"/>
                <w:sz w:val="20"/>
              </w:rPr>
            </w:pPr>
            <w:r w:rsidRPr="0062001B">
              <w:rPr>
                <w:color w:val="auto"/>
                <w:sz w:val="20"/>
              </w:rPr>
              <w:t>Yıl</w:t>
            </w:r>
            <w:r w:rsidRPr="0062001B">
              <w:rPr>
                <w:color w:val="auto"/>
                <w:spacing w:val="-11"/>
                <w:sz w:val="20"/>
              </w:rPr>
              <w:t xml:space="preserve"> </w:t>
            </w:r>
            <w:r w:rsidRPr="0062001B">
              <w:rPr>
                <w:color w:val="auto"/>
                <w:sz w:val="20"/>
              </w:rPr>
              <w:t>İçerisinde</w:t>
            </w:r>
            <w:r w:rsidRPr="0062001B">
              <w:rPr>
                <w:color w:val="auto"/>
                <w:spacing w:val="-10"/>
                <w:sz w:val="20"/>
              </w:rPr>
              <w:t xml:space="preserve"> </w:t>
            </w:r>
            <w:r w:rsidRPr="0062001B">
              <w:rPr>
                <w:color w:val="auto"/>
                <w:sz w:val="20"/>
              </w:rPr>
              <w:t>Kurumdan</w:t>
            </w:r>
            <w:r w:rsidRPr="0062001B">
              <w:rPr>
                <w:color w:val="auto"/>
                <w:spacing w:val="-10"/>
                <w:sz w:val="20"/>
              </w:rPr>
              <w:t xml:space="preserve"> </w:t>
            </w:r>
            <w:r w:rsidRPr="0062001B">
              <w:rPr>
                <w:color w:val="auto"/>
                <w:sz w:val="20"/>
              </w:rPr>
              <w:t>Ayrılan</w:t>
            </w:r>
            <w:r w:rsidRPr="0062001B">
              <w:rPr>
                <w:color w:val="auto"/>
                <w:spacing w:val="-10"/>
                <w:sz w:val="20"/>
              </w:rPr>
              <w:t xml:space="preserve"> </w:t>
            </w:r>
            <w:r w:rsidRPr="0062001B">
              <w:rPr>
                <w:color w:val="auto"/>
                <w:sz w:val="20"/>
              </w:rPr>
              <w:t xml:space="preserve">Öğretmen </w:t>
            </w:r>
            <w:r w:rsidRPr="0062001B">
              <w:rPr>
                <w:color w:val="auto"/>
                <w:spacing w:val="-2"/>
                <w:sz w:val="20"/>
              </w:rPr>
              <w:t>Sayısı</w:t>
            </w:r>
          </w:p>
        </w:tc>
        <w:tc>
          <w:tcPr>
            <w:cnfStyle w:val="000100000000" w:firstRow="0" w:lastRow="0" w:firstColumn="0" w:lastColumn="1" w:oddVBand="0" w:evenVBand="0" w:oddHBand="0" w:evenHBand="0" w:firstRowFirstColumn="0" w:firstRowLastColumn="0" w:lastRowFirstColumn="0" w:lastRowLastColumn="0"/>
            <w:tcW w:w="4042" w:type="dxa"/>
            <w:gridSpan w:val="3"/>
          </w:tcPr>
          <w:p w14:paraId="6B8ADDB7" w14:textId="77777777" w:rsidR="0062001B" w:rsidRPr="0062001B" w:rsidRDefault="0062001B" w:rsidP="0062001B">
            <w:pPr>
              <w:pStyle w:val="TableParagraph"/>
              <w:spacing w:before="1" w:line="302" w:lineRule="auto"/>
              <w:ind w:left="107" w:right="218"/>
              <w:rPr>
                <w:b w:val="0"/>
                <w:color w:val="auto"/>
                <w:sz w:val="20"/>
              </w:rPr>
            </w:pPr>
            <w:r w:rsidRPr="0062001B">
              <w:rPr>
                <w:color w:val="auto"/>
                <w:sz w:val="20"/>
              </w:rPr>
              <w:t>Yıl</w:t>
            </w:r>
            <w:r w:rsidRPr="0062001B">
              <w:rPr>
                <w:color w:val="auto"/>
                <w:spacing w:val="-10"/>
                <w:sz w:val="20"/>
              </w:rPr>
              <w:t xml:space="preserve"> </w:t>
            </w:r>
            <w:r w:rsidRPr="0062001B">
              <w:rPr>
                <w:color w:val="auto"/>
                <w:sz w:val="20"/>
              </w:rPr>
              <w:t>İçerisinde</w:t>
            </w:r>
            <w:r w:rsidRPr="0062001B">
              <w:rPr>
                <w:color w:val="auto"/>
                <w:spacing w:val="-10"/>
                <w:sz w:val="20"/>
              </w:rPr>
              <w:t xml:space="preserve"> </w:t>
            </w:r>
            <w:r w:rsidRPr="0062001B">
              <w:rPr>
                <w:color w:val="auto"/>
                <w:sz w:val="20"/>
              </w:rPr>
              <w:t>Kurumda</w:t>
            </w:r>
            <w:r w:rsidRPr="0062001B">
              <w:rPr>
                <w:color w:val="auto"/>
                <w:spacing w:val="-10"/>
                <w:sz w:val="20"/>
              </w:rPr>
              <w:t xml:space="preserve"> </w:t>
            </w:r>
            <w:r w:rsidRPr="0062001B">
              <w:rPr>
                <w:color w:val="auto"/>
                <w:sz w:val="20"/>
              </w:rPr>
              <w:t>Göreve</w:t>
            </w:r>
            <w:r w:rsidRPr="0062001B">
              <w:rPr>
                <w:color w:val="auto"/>
                <w:spacing w:val="-10"/>
                <w:sz w:val="20"/>
              </w:rPr>
              <w:t xml:space="preserve"> </w:t>
            </w:r>
            <w:r w:rsidRPr="0062001B">
              <w:rPr>
                <w:color w:val="auto"/>
                <w:sz w:val="20"/>
              </w:rPr>
              <w:t>Başlayan Öğretmen</w:t>
            </w:r>
            <w:r w:rsidRPr="0062001B">
              <w:rPr>
                <w:color w:val="auto"/>
                <w:spacing w:val="-1"/>
                <w:sz w:val="20"/>
              </w:rPr>
              <w:t xml:space="preserve"> </w:t>
            </w:r>
            <w:r w:rsidRPr="0062001B">
              <w:rPr>
                <w:color w:val="auto"/>
                <w:sz w:val="20"/>
              </w:rPr>
              <w:t>Sayısı</w:t>
            </w:r>
          </w:p>
        </w:tc>
      </w:tr>
      <w:tr w:rsidR="0062001B" w14:paraId="2FA47927" w14:textId="77777777" w:rsidTr="0062001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344" w:type="dxa"/>
            <w:vMerge/>
          </w:tcPr>
          <w:p w14:paraId="506533E0" w14:textId="77777777" w:rsidR="0062001B" w:rsidRDefault="0062001B" w:rsidP="0062001B">
            <w:pPr>
              <w:rPr>
                <w:sz w:val="2"/>
                <w:szCs w:val="2"/>
              </w:rPr>
            </w:pPr>
          </w:p>
        </w:tc>
        <w:tc>
          <w:tcPr>
            <w:cnfStyle w:val="000010000000" w:firstRow="0" w:lastRow="0" w:firstColumn="0" w:lastColumn="0" w:oddVBand="1" w:evenVBand="0" w:oddHBand="0" w:evenHBand="0" w:firstRowFirstColumn="0" w:firstRowLastColumn="0" w:lastRowFirstColumn="0" w:lastRowLastColumn="0"/>
            <w:tcW w:w="1500" w:type="dxa"/>
          </w:tcPr>
          <w:p w14:paraId="5583FEBA" w14:textId="77777777" w:rsidR="0062001B" w:rsidRDefault="0062001B" w:rsidP="0062001B">
            <w:pPr>
              <w:pStyle w:val="TableParagraph"/>
              <w:spacing w:before="1"/>
              <w:ind w:left="6"/>
              <w:jc w:val="center"/>
              <w:rPr>
                <w:b/>
                <w:sz w:val="20"/>
              </w:rPr>
            </w:pPr>
            <w:r>
              <w:rPr>
                <w:b/>
                <w:spacing w:val="-4"/>
                <w:sz w:val="20"/>
              </w:rPr>
              <w:t>2021</w:t>
            </w:r>
          </w:p>
        </w:tc>
        <w:tc>
          <w:tcPr>
            <w:tcW w:w="1349" w:type="dxa"/>
          </w:tcPr>
          <w:p w14:paraId="43D0040E" w14:textId="77777777" w:rsidR="0062001B" w:rsidRDefault="0062001B" w:rsidP="0062001B">
            <w:pPr>
              <w:pStyle w:val="TableParagraph"/>
              <w:spacing w:before="1"/>
              <w:ind w:left="436"/>
              <w:cnfStyle w:val="000000100000" w:firstRow="0" w:lastRow="0" w:firstColumn="0" w:lastColumn="0" w:oddVBand="0" w:evenVBand="0" w:oddHBand="1" w:evenHBand="0" w:firstRowFirstColumn="0" w:firstRowLastColumn="0" w:lastRowFirstColumn="0" w:lastRowLastColumn="0"/>
              <w:rPr>
                <w:b/>
                <w:sz w:val="20"/>
              </w:rPr>
            </w:pPr>
            <w:r>
              <w:rPr>
                <w:b/>
                <w:spacing w:val="-4"/>
                <w:sz w:val="20"/>
              </w:rPr>
              <w:t>2022</w:t>
            </w:r>
          </w:p>
        </w:tc>
        <w:tc>
          <w:tcPr>
            <w:cnfStyle w:val="000010000000" w:firstRow="0" w:lastRow="0" w:firstColumn="0" w:lastColumn="0" w:oddVBand="1" w:evenVBand="0" w:oddHBand="0" w:evenHBand="0" w:firstRowFirstColumn="0" w:firstRowLastColumn="0" w:lastRowFirstColumn="0" w:lastRowLastColumn="0"/>
            <w:tcW w:w="1349" w:type="dxa"/>
          </w:tcPr>
          <w:p w14:paraId="1E3868CD" w14:textId="77777777" w:rsidR="0062001B" w:rsidRDefault="0062001B" w:rsidP="0062001B">
            <w:pPr>
              <w:pStyle w:val="TableParagraph"/>
              <w:spacing w:before="1"/>
              <w:ind w:left="433"/>
              <w:rPr>
                <w:b/>
                <w:sz w:val="20"/>
              </w:rPr>
            </w:pPr>
            <w:r>
              <w:rPr>
                <w:b/>
                <w:spacing w:val="-4"/>
                <w:sz w:val="20"/>
              </w:rPr>
              <w:t>2023</w:t>
            </w:r>
          </w:p>
        </w:tc>
        <w:tc>
          <w:tcPr>
            <w:tcW w:w="1049" w:type="dxa"/>
          </w:tcPr>
          <w:p w14:paraId="75194089" w14:textId="77777777" w:rsidR="0062001B" w:rsidRDefault="0062001B" w:rsidP="0062001B">
            <w:pPr>
              <w:pStyle w:val="TableParagraph"/>
              <w:spacing w:before="1"/>
              <w:ind w:left="287"/>
              <w:cnfStyle w:val="000000100000" w:firstRow="0" w:lastRow="0" w:firstColumn="0" w:lastColumn="0" w:oddVBand="0" w:evenVBand="0" w:oddHBand="1" w:evenHBand="0" w:firstRowFirstColumn="0" w:firstRowLastColumn="0" w:lastRowFirstColumn="0" w:lastRowLastColumn="0"/>
              <w:rPr>
                <w:b/>
                <w:sz w:val="20"/>
              </w:rPr>
            </w:pPr>
            <w:r>
              <w:rPr>
                <w:b/>
                <w:spacing w:val="-4"/>
                <w:sz w:val="20"/>
              </w:rPr>
              <w:t>2021</w:t>
            </w:r>
          </w:p>
        </w:tc>
        <w:tc>
          <w:tcPr>
            <w:cnfStyle w:val="000010000000" w:firstRow="0" w:lastRow="0" w:firstColumn="0" w:lastColumn="0" w:oddVBand="1" w:evenVBand="0" w:oddHBand="0" w:evenHBand="0" w:firstRowFirstColumn="0" w:firstRowLastColumn="0" w:lastRowFirstColumn="0" w:lastRowLastColumn="0"/>
            <w:tcW w:w="1200" w:type="dxa"/>
          </w:tcPr>
          <w:p w14:paraId="64CDAD38" w14:textId="77777777" w:rsidR="0062001B" w:rsidRDefault="0062001B" w:rsidP="0062001B">
            <w:pPr>
              <w:pStyle w:val="TableParagraph"/>
              <w:spacing w:before="1"/>
              <w:ind w:left="361"/>
              <w:rPr>
                <w:b/>
                <w:sz w:val="20"/>
              </w:rPr>
            </w:pPr>
            <w:r>
              <w:rPr>
                <w:b/>
                <w:spacing w:val="-4"/>
                <w:sz w:val="20"/>
              </w:rPr>
              <w:t>2022</w:t>
            </w:r>
          </w:p>
        </w:tc>
        <w:tc>
          <w:tcPr>
            <w:cnfStyle w:val="000100000000" w:firstRow="0" w:lastRow="0" w:firstColumn="0" w:lastColumn="1" w:oddVBand="0" w:evenVBand="0" w:oddHBand="0" w:evenHBand="0" w:firstRowFirstColumn="0" w:firstRowLastColumn="0" w:lastRowFirstColumn="0" w:lastRowLastColumn="0"/>
            <w:tcW w:w="1793" w:type="dxa"/>
          </w:tcPr>
          <w:p w14:paraId="417B3B73" w14:textId="77777777" w:rsidR="0062001B" w:rsidRDefault="0062001B" w:rsidP="0062001B">
            <w:pPr>
              <w:pStyle w:val="TableParagraph"/>
              <w:spacing w:before="1"/>
              <w:ind w:left="5"/>
              <w:jc w:val="center"/>
              <w:rPr>
                <w:b w:val="0"/>
                <w:sz w:val="20"/>
              </w:rPr>
            </w:pPr>
            <w:r>
              <w:rPr>
                <w:spacing w:val="-4"/>
                <w:sz w:val="20"/>
              </w:rPr>
              <w:t>2023</w:t>
            </w:r>
          </w:p>
        </w:tc>
      </w:tr>
      <w:tr w:rsidR="0062001B" w14:paraId="50168E9D" w14:textId="77777777" w:rsidTr="0062001B">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344" w:type="dxa"/>
          </w:tcPr>
          <w:p w14:paraId="53C8A6DB" w14:textId="77777777" w:rsidR="0062001B" w:rsidRDefault="0062001B" w:rsidP="0062001B">
            <w:pPr>
              <w:pStyle w:val="TableParagraph"/>
              <w:spacing w:before="1"/>
              <w:ind w:left="107"/>
              <w:rPr>
                <w:sz w:val="20"/>
              </w:rPr>
            </w:pPr>
            <w:r>
              <w:rPr>
                <w:spacing w:val="-2"/>
                <w:sz w:val="20"/>
              </w:rPr>
              <w:t>TOPLAM</w:t>
            </w:r>
          </w:p>
        </w:tc>
        <w:tc>
          <w:tcPr>
            <w:cnfStyle w:val="000010000000" w:firstRow="0" w:lastRow="0" w:firstColumn="0" w:lastColumn="0" w:oddVBand="1" w:evenVBand="0" w:oddHBand="0" w:evenHBand="0" w:firstRowFirstColumn="0" w:firstRowLastColumn="0" w:lastRowFirstColumn="0" w:lastRowLastColumn="0"/>
            <w:tcW w:w="1500" w:type="dxa"/>
          </w:tcPr>
          <w:p w14:paraId="53B609A8" w14:textId="0C9FDB3A" w:rsidR="0062001B" w:rsidRPr="00DB435E" w:rsidRDefault="00697B5B" w:rsidP="0062001B">
            <w:r>
              <w:t>1</w:t>
            </w:r>
          </w:p>
        </w:tc>
        <w:tc>
          <w:tcPr>
            <w:tcW w:w="1349" w:type="dxa"/>
          </w:tcPr>
          <w:p w14:paraId="099D53AB" w14:textId="727DED31" w:rsidR="0062001B" w:rsidRPr="00DB435E" w:rsidRDefault="00697B5B" w:rsidP="0062001B">
            <w:pPr>
              <w:cnfStyle w:val="010000000000" w:firstRow="0" w:lastRow="1"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349" w:type="dxa"/>
          </w:tcPr>
          <w:p w14:paraId="739F6E3B" w14:textId="24C69738" w:rsidR="0062001B" w:rsidRPr="00DB435E" w:rsidRDefault="00697B5B" w:rsidP="0062001B">
            <w:r>
              <w:t>0</w:t>
            </w:r>
          </w:p>
        </w:tc>
        <w:tc>
          <w:tcPr>
            <w:tcW w:w="1049" w:type="dxa"/>
          </w:tcPr>
          <w:p w14:paraId="4654C698" w14:textId="468EBE7D" w:rsidR="0062001B" w:rsidRPr="00DB435E" w:rsidRDefault="00D62D5B" w:rsidP="0062001B">
            <w:pPr>
              <w:cnfStyle w:val="010000000000" w:firstRow="0" w:lastRow="1" w:firstColumn="0" w:lastColumn="0" w:oddVBand="0" w:evenVBand="0" w:oddHBand="0" w:evenHBand="0" w:firstRowFirstColumn="0" w:firstRowLastColumn="0" w:lastRowFirstColumn="0" w:lastRowLastColumn="0"/>
            </w:pPr>
            <w:r>
              <w:t>0</w:t>
            </w:r>
          </w:p>
        </w:tc>
        <w:tc>
          <w:tcPr>
            <w:cnfStyle w:val="000010000000" w:firstRow="0" w:lastRow="0" w:firstColumn="0" w:lastColumn="0" w:oddVBand="1" w:evenVBand="0" w:oddHBand="0" w:evenHBand="0" w:firstRowFirstColumn="0" w:firstRowLastColumn="0" w:lastRowFirstColumn="0" w:lastRowLastColumn="0"/>
            <w:tcW w:w="1200" w:type="dxa"/>
          </w:tcPr>
          <w:p w14:paraId="3D53841E" w14:textId="3ADAC620" w:rsidR="0062001B" w:rsidRPr="00DB435E" w:rsidRDefault="00697B5B" w:rsidP="0062001B">
            <w:r>
              <w:t>0</w:t>
            </w:r>
          </w:p>
        </w:tc>
        <w:tc>
          <w:tcPr>
            <w:cnfStyle w:val="000100000000" w:firstRow="0" w:lastRow="0" w:firstColumn="0" w:lastColumn="1" w:oddVBand="0" w:evenVBand="0" w:oddHBand="0" w:evenHBand="0" w:firstRowFirstColumn="0" w:firstRowLastColumn="0" w:lastRowFirstColumn="0" w:lastRowLastColumn="0"/>
            <w:tcW w:w="1793" w:type="dxa"/>
          </w:tcPr>
          <w:p w14:paraId="48005701" w14:textId="00136F46" w:rsidR="0062001B" w:rsidRDefault="00697B5B" w:rsidP="0062001B">
            <w:r>
              <w:t>2</w:t>
            </w:r>
          </w:p>
        </w:tc>
      </w:tr>
    </w:tbl>
    <w:p w14:paraId="0C6A014B" w14:textId="77777777" w:rsidR="0062001B" w:rsidRDefault="0062001B" w:rsidP="0062001B">
      <w:pPr>
        <w:pStyle w:val="GvdeMetni"/>
        <w:rPr>
          <w:b/>
          <w:sz w:val="20"/>
        </w:rPr>
      </w:pPr>
    </w:p>
    <w:p w14:paraId="59C04F12" w14:textId="77777777" w:rsidR="0062001B" w:rsidRDefault="0062001B" w:rsidP="0062001B">
      <w:pPr>
        <w:pStyle w:val="GvdeMetni"/>
        <w:spacing w:before="46"/>
        <w:rPr>
          <w:b/>
          <w:sz w:val="20"/>
        </w:rPr>
      </w:pPr>
    </w:p>
    <w:p w14:paraId="41A6418D" w14:textId="5894629B" w:rsidR="0062001B" w:rsidRDefault="0062001B" w:rsidP="0062001B">
      <w:pPr>
        <w:ind w:left="958"/>
        <w:rPr>
          <w:b/>
          <w:sz w:val="20"/>
        </w:rPr>
      </w:pPr>
      <w:r>
        <w:rPr>
          <w:b/>
          <w:sz w:val="20"/>
        </w:rPr>
        <w:t>Tablo</w:t>
      </w:r>
      <w:r>
        <w:rPr>
          <w:b/>
          <w:spacing w:val="-7"/>
          <w:sz w:val="20"/>
        </w:rPr>
        <w:t xml:space="preserve"> </w:t>
      </w:r>
      <w:r>
        <w:rPr>
          <w:b/>
          <w:sz w:val="20"/>
        </w:rPr>
        <w:t>1</w:t>
      </w:r>
      <w:r w:rsidR="00E90B8D">
        <w:rPr>
          <w:b/>
          <w:sz w:val="20"/>
        </w:rPr>
        <w:t>7</w:t>
      </w:r>
      <w:r>
        <w:rPr>
          <w:b/>
          <w:sz w:val="20"/>
        </w:rPr>
        <w:t>.</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KlavuzuTablo4-Vurgu62"/>
        <w:tblW w:w="9650" w:type="dxa"/>
        <w:tblLayout w:type="fixed"/>
        <w:tblLook w:val="01E0" w:firstRow="1" w:lastRow="1" w:firstColumn="1" w:lastColumn="1" w:noHBand="0" w:noVBand="0"/>
      </w:tblPr>
      <w:tblGrid>
        <w:gridCol w:w="3416"/>
        <w:gridCol w:w="1612"/>
        <w:gridCol w:w="4622"/>
      </w:tblGrid>
      <w:tr w:rsidR="0062001B" w14:paraId="298659FE" w14:textId="77777777" w:rsidTr="000D4D46">
        <w:trPr>
          <w:cnfStyle w:val="100000000000" w:firstRow="1" w:lastRow="0" w:firstColumn="0" w:lastColumn="0" w:oddVBand="0" w:evenVBand="0" w:oddHBand="0"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3416" w:type="dxa"/>
          </w:tcPr>
          <w:p w14:paraId="222D9A29" w14:textId="77777777" w:rsidR="0062001B" w:rsidRPr="0062001B" w:rsidRDefault="0062001B" w:rsidP="0062001B">
            <w:pPr>
              <w:pStyle w:val="TableParagraph"/>
              <w:spacing w:before="180"/>
              <w:rPr>
                <w:b w:val="0"/>
                <w:color w:val="auto"/>
                <w:sz w:val="20"/>
              </w:rPr>
            </w:pPr>
          </w:p>
          <w:p w14:paraId="4A7FEBDD" w14:textId="77777777" w:rsidR="0062001B" w:rsidRPr="0062001B" w:rsidRDefault="0062001B" w:rsidP="0062001B">
            <w:pPr>
              <w:pStyle w:val="TableParagraph"/>
              <w:ind w:left="597"/>
              <w:rPr>
                <w:b w:val="0"/>
                <w:color w:val="auto"/>
                <w:sz w:val="20"/>
              </w:rPr>
            </w:pPr>
            <w:r w:rsidRPr="0062001B">
              <w:rPr>
                <w:color w:val="auto"/>
                <w:sz w:val="20"/>
              </w:rPr>
              <w:t>Adı</w:t>
            </w:r>
            <w:r w:rsidRPr="0062001B">
              <w:rPr>
                <w:color w:val="auto"/>
                <w:spacing w:val="-6"/>
                <w:sz w:val="20"/>
              </w:rPr>
              <w:t xml:space="preserve"> </w:t>
            </w:r>
            <w:r w:rsidRPr="0062001B">
              <w:rPr>
                <w:color w:val="auto"/>
                <w:sz w:val="20"/>
              </w:rPr>
              <w:t>ve</w:t>
            </w:r>
            <w:r w:rsidRPr="0062001B">
              <w:rPr>
                <w:color w:val="auto"/>
                <w:spacing w:val="-4"/>
                <w:sz w:val="20"/>
              </w:rPr>
              <w:t xml:space="preserve"> </w:t>
            </w:r>
            <w:r w:rsidRPr="0062001B">
              <w:rPr>
                <w:color w:val="auto"/>
                <w:spacing w:val="-2"/>
                <w:sz w:val="20"/>
              </w:rPr>
              <w:t>Soyadı</w:t>
            </w:r>
          </w:p>
        </w:tc>
        <w:tc>
          <w:tcPr>
            <w:cnfStyle w:val="000010000000" w:firstRow="0" w:lastRow="0" w:firstColumn="0" w:lastColumn="0" w:oddVBand="1" w:evenVBand="0" w:oddHBand="0" w:evenHBand="0" w:firstRowFirstColumn="0" w:firstRowLastColumn="0" w:lastRowFirstColumn="0" w:lastRowLastColumn="0"/>
            <w:tcW w:w="1612" w:type="dxa"/>
          </w:tcPr>
          <w:p w14:paraId="28885660" w14:textId="77777777" w:rsidR="0062001B" w:rsidRPr="0062001B" w:rsidRDefault="0062001B" w:rsidP="0062001B">
            <w:pPr>
              <w:pStyle w:val="TableParagraph"/>
              <w:spacing w:before="180"/>
              <w:rPr>
                <w:b w:val="0"/>
                <w:color w:val="auto"/>
                <w:sz w:val="20"/>
              </w:rPr>
            </w:pPr>
          </w:p>
          <w:p w14:paraId="11667998" w14:textId="77777777" w:rsidR="0062001B" w:rsidRPr="0062001B" w:rsidRDefault="0062001B" w:rsidP="0062001B">
            <w:pPr>
              <w:pStyle w:val="TableParagraph"/>
              <w:ind w:left="266"/>
              <w:rPr>
                <w:b w:val="0"/>
                <w:color w:val="auto"/>
                <w:sz w:val="20"/>
              </w:rPr>
            </w:pPr>
            <w:r w:rsidRPr="0062001B">
              <w:rPr>
                <w:color w:val="auto"/>
                <w:spacing w:val="-2"/>
                <w:sz w:val="20"/>
              </w:rPr>
              <w:t>Branşı</w:t>
            </w:r>
          </w:p>
        </w:tc>
        <w:tc>
          <w:tcPr>
            <w:cnfStyle w:val="000100000000" w:firstRow="0" w:lastRow="0" w:firstColumn="0" w:lastColumn="1" w:oddVBand="0" w:evenVBand="0" w:oddHBand="0" w:evenHBand="0" w:firstRowFirstColumn="0" w:firstRowLastColumn="0" w:lastRowFirstColumn="0" w:lastRowLastColumn="0"/>
            <w:tcW w:w="4622" w:type="dxa"/>
          </w:tcPr>
          <w:p w14:paraId="23537218" w14:textId="77777777" w:rsidR="0062001B" w:rsidRPr="0062001B" w:rsidRDefault="0062001B" w:rsidP="0062001B">
            <w:pPr>
              <w:pStyle w:val="TableParagraph"/>
              <w:spacing w:before="180"/>
              <w:rPr>
                <w:b w:val="0"/>
                <w:color w:val="auto"/>
                <w:sz w:val="20"/>
              </w:rPr>
            </w:pPr>
          </w:p>
          <w:p w14:paraId="534CCD32" w14:textId="77777777" w:rsidR="0062001B" w:rsidRPr="0062001B" w:rsidRDefault="0062001B" w:rsidP="0062001B">
            <w:pPr>
              <w:pStyle w:val="TableParagraph"/>
              <w:ind w:left="525"/>
              <w:rPr>
                <w:b w:val="0"/>
                <w:color w:val="auto"/>
                <w:spacing w:val="-5"/>
                <w:sz w:val="20"/>
              </w:rPr>
            </w:pPr>
            <w:r w:rsidRPr="0062001B">
              <w:rPr>
                <w:color w:val="auto"/>
                <w:sz w:val="20"/>
              </w:rPr>
              <w:t>Katıldığı</w:t>
            </w:r>
            <w:r w:rsidRPr="0062001B">
              <w:rPr>
                <w:color w:val="auto"/>
                <w:spacing w:val="-10"/>
                <w:sz w:val="20"/>
              </w:rPr>
              <w:t xml:space="preserve"> </w:t>
            </w:r>
            <w:r w:rsidRPr="0062001B">
              <w:rPr>
                <w:color w:val="auto"/>
                <w:sz w:val="20"/>
              </w:rPr>
              <w:t>Çalışmanın</w:t>
            </w:r>
            <w:r w:rsidRPr="0062001B">
              <w:rPr>
                <w:color w:val="auto"/>
                <w:spacing w:val="-11"/>
                <w:sz w:val="20"/>
              </w:rPr>
              <w:t xml:space="preserve"> </w:t>
            </w:r>
            <w:r w:rsidRPr="0062001B">
              <w:rPr>
                <w:color w:val="auto"/>
                <w:spacing w:val="-5"/>
                <w:sz w:val="20"/>
              </w:rPr>
              <w:t>Adı</w:t>
            </w:r>
          </w:p>
          <w:p w14:paraId="4468E622" w14:textId="77777777" w:rsidR="0062001B" w:rsidRPr="0062001B" w:rsidRDefault="0062001B" w:rsidP="0062001B">
            <w:pPr>
              <w:pStyle w:val="TableParagraph"/>
              <w:ind w:left="525"/>
              <w:rPr>
                <w:b w:val="0"/>
                <w:color w:val="auto"/>
                <w:sz w:val="20"/>
              </w:rPr>
            </w:pPr>
            <w:r w:rsidRPr="0062001B">
              <w:rPr>
                <w:color w:val="auto"/>
                <w:spacing w:val="-5"/>
                <w:sz w:val="20"/>
              </w:rPr>
              <w:t xml:space="preserve">SAYISI </w:t>
            </w:r>
          </w:p>
        </w:tc>
      </w:tr>
      <w:tr w:rsidR="00697B5B" w14:paraId="7631DE85" w14:textId="77777777" w:rsidTr="000D4D46">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416" w:type="dxa"/>
          </w:tcPr>
          <w:p w14:paraId="22371F58" w14:textId="3554DFCB" w:rsidR="00697B5B" w:rsidRDefault="00697B5B" w:rsidP="00697B5B">
            <w:pPr>
              <w:pStyle w:val="TableParagraph"/>
              <w:rPr>
                <w:rFonts w:ascii="Times New Roman"/>
                <w:sz w:val="18"/>
              </w:rPr>
            </w:pPr>
            <w:r>
              <w:rPr>
                <w:rFonts w:ascii="Times New Roman"/>
                <w:sz w:val="18"/>
              </w:rPr>
              <w:t>D</w:t>
            </w:r>
            <w:r>
              <w:rPr>
                <w:rFonts w:ascii="Times New Roman"/>
                <w:sz w:val="18"/>
              </w:rPr>
              <w:t>İ</w:t>
            </w:r>
            <w:r>
              <w:rPr>
                <w:rFonts w:ascii="Times New Roman"/>
                <w:sz w:val="18"/>
              </w:rPr>
              <w:t>LARA AKAG</w:t>
            </w:r>
            <w:r>
              <w:rPr>
                <w:rFonts w:ascii="Times New Roman"/>
                <w:sz w:val="18"/>
              </w:rPr>
              <w:t>Ü</w:t>
            </w:r>
            <w:r>
              <w:rPr>
                <w:rFonts w:ascii="Times New Roman"/>
                <w:sz w:val="18"/>
              </w:rPr>
              <w:t>N</w:t>
            </w:r>
          </w:p>
        </w:tc>
        <w:tc>
          <w:tcPr>
            <w:cnfStyle w:val="000010000000" w:firstRow="0" w:lastRow="0" w:firstColumn="0" w:lastColumn="0" w:oddVBand="1" w:evenVBand="0" w:oddHBand="0" w:evenHBand="0" w:firstRowFirstColumn="0" w:firstRowLastColumn="0" w:lastRowFirstColumn="0" w:lastRowLastColumn="0"/>
            <w:tcW w:w="1612" w:type="dxa"/>
          </w:tcPr>
          <w:p w14:paraId="37BA440B" w14:textId="141A4D89" w:rsidR="00697B5B" w:rsidRDefault="00697B5B" w:rsidP="00697B5B">
            <w:pPr>
              <w:pStyle w:val="TableParagraph"/>
              <w:rPr>
                <w:rFonts w:ascii="Times New Roman"/>
                <w:sz w:val="18"/>
              </w:rPr>
            </w:pPr>
            <w:r>
              <w:rPr>
                <w:rFonts w:ascii="Times New Roman"/>
                <w:sz w:val="18"/>
              </w:rPr>
              <w:t xml:space="preserve">SINIF </w:t>
            </w:r>
            <w:r>
              <w:rPr>
                <w:rFonts w:ascii="Times New Roman"/>
                <w:sz w:val="18"/>
              </w:rPr>
              <w:t>ÖĞ</w:t>
            </w:r>
            <w:r>
              <w:rPr>
                <w:rFonts w:ascii="Times New Roman"/>
                <w:sz w:val="18"/>
              </w:rPr>
              <w:t>RET.</w:t>
            </w:r>
          </w:p>
        </w:tc>
        <w:tc>
          <w:tcPr>
            <w:cnfStyle w:val="000100000000" w:firstRow="0" w:lastRow="0" w:firstColumn="0" w:lastColumn="1" w:oddVBand="0" w:evenVBand="0" w:oddHBand="0" w:evenHBand="0" w:firstRowFirstColumn="0" w:firstRowLastColumn="0" w:lastRowFirstColumn="0" w:lastRowLastColumn="0"/>
            <w:tcW w:w="4622" w:type="dxa"/>
          </w:tcPr>
          <w:p w14:paraId="7FD12200" w14:textId="501D2BA1" w:rsidR="00697B5B" w:rsidRDefault="00697B5B" w:rsidP="00697B5B">
            <w:pPr>
              <w:pStyle w:val="TableParagraph"/>
              <w:rPr>
                <w:rFonts w:ascii="Times New Roman"/>
                <w:sz w:val="18"/>
              </w:rPr>
            </w:pPr>
            <w:r>
              <w:rPr>
                <w:rFonts w:ascii="Times New Roman"/>
                <w:sz w:val="18"/>
              </w:rPr>
              <w:t>ADAYLIK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p>
        </w:tc>
      </w:tr>
      <w:tr w:rsidR="00697B5B" w14:paraId="531F4867" w14:textId="77777777" w:rsidTr="000D4D46">
        <w:trPr>
          <w:trHeight w:val="490"/>
        </w:trPr>
        <w:tc>
          <w:tcPr>
            <w:cnfStyle w:val="001000000000" w:firstRow="0" w:lastRow="0" w:firstColumn="1" w:lastColumn="0" w:oddVBand="0" w:evenVBand="0" w:oddHBand="0" w:evenHBand="0" w:firstRowFirstColumn="0" w:firstRowLastColumn="0" w:lastRowFirstColumn="0" w:lastRowLastColumn="0"/>
            <w:tcW w:w="3416" w:type="dxa"/>
          </w:tcPr>
          <w:p w14:paraId="723280BC" w14:textId="0A1F956F" w:rsidR="00697B5B" w:rsidRDefault="00697B5B" w:rsidP="00697B5B">
            <w:pPr>
              <w:pStyle w:val="TableParagraph"/>
              <w:rPr>
                <w:rFonts w:ascii="Times New Roman"/>
                <w:sz w:val="18"/>
              </w:rPr>
            </w:pPr>
            <w:r>
              <w:rPr>
                <w:rFonts w:ascii="Times New Roman"/>
                <w:sz w:val="18"/>
              </w:rPr>
              <w:t>AYB</w:t>
            </w:r>
            <w:r>
              <w:rPr>
                <w:rFonts w:ascii="Times New Roman"/>
                <w:sz w:val="18"/>
              </w:rPr>
              <w:t>Ü</w:t>
            </w:r>
            <w:r>
              <w:rPr>
                <w:rFonts w:ascii="Times New Roman"/>
                <w:sz w:val="18"/>
              </w:rPr>
              <w:t>KE YILDIRIM</w:t>
            </w:r>
          </w:p>
        </w:tc>
        <w:tc>
          <w:tcPr>
            <w:cnfStyle w:val="000010000000" w:firstRow="0" w:lastRow="0" w:firstColumn="0" w:lastColumn="0" w:oddVBand="1" w:evenVBand="0" w:oddHBand="0" w:evenHBand="0" w:firstRowFirstColumn="0" w:firstRowLastColumn="0" w:lastRowFirstColumn="0" w:lastRowLastColumn="0"/>
            <w:tcW w:w="1612" w:type="dxa"/>
          </w:tcPr>
          <w:p w14:paraId="1681A635" w14:textId="78B483E9" w:rsidR="00697B5B" w:rsidRDefault="00697B5B" w:rsidP="00697B5B">
            <w:pPr>
              <w:pStyle w:val="TableParagraph"/>
              <w:rPr>
                <w:rFonts w:ascii="Times New Roman"/>
                <w:sz w:val="18"/>
              </w:rPr>
            </w:pPr>
            <w:r>
              <w:rPr>
                <w:rFonts w:ascii="Times New Roman"/>
                <w:sz w:val="18"/>
              </w:rPr>
              <w:t xml:space="preserve">SINIF </w:t>
            </w:r>
            <w:r>
              <w:rPr>
                <w:rFonts w:ascii="Times New Roman"/>
                <w:sz w:val="18"/>
              </w:rPr>
              <w:t>ÖĞ</w:t>
            </w:r>
            <w:r>
              <w:rPr>
                <w:rFonts w:ascii="Times New Roman"/>
                <w:sz w:val="18"/>
              </w:rPr>
              <w:t>RET.</w:t>
            </w:r>
          </w:p>
        </w:tc>
        <w:tc>
          <w:tcPr>
            <w:cnfStyle w:val="000100000000" w:firstRow="0" w:lastRow="0" w:firstColumn="0" w:lastColumn="1" w:oddVBand="0" w:evenVBand="0" w:oddHBand="0" w:evenHBand="0" w:firstRowFirstColumn="0" w:firstRowLastColumn="0" w:lastRowFirstColumn="0" w:lastRowLastColumn="0"/>
            <w:tcW w:w="4622" w:type="dxa"/>
          </w:tcPr>
          <w:p w14:paraId="06D2071D" w14:textId="40357183" w:rsidR="00697B5B" w:rsidRDefault="00697B5B" w:rsidP="00697B5B">
            <w:pPr>
              <w:pStyle w:val="TableParagraph"/>
              <w:rPr>
                <w:rFonts w:ascii="Times New Roman"/>
                <w:sz w:val="18"/>
              </w:rPr>
            </w:pPr>
            <w:r>
              <w:rPr>
                <w:rFonts w:ascii="Times New Roman"/>
                <w:sz w:val="18"/>
              </w:rPr>
              <w:t>ADAYLIK E</w:t>
            </w:r>
            <w:r>
              <w:rPr>
                <w:rFonts w:ascii="Times New Roman"/>
                <w:sz w:val="18"/>
              </w:rPr>
              <w:t>Ğİ</w:t>
            </w:r>
            <w:r>
              <w:rPr>
                <w:rFonts w:ascii="Times New Roman"/>
                <w:sz w:val="18"/>
              </w:rPr>
              <w:t>T</w:t>
            </w:r>
            <w:r>
              <w:rPr>
                <w:rFonts w:ascii="Times New Roman"/>
                <w:sz w:val="18"/>
              </w:rPr>
              <w:t>İ</w:t>
            </w:r>
            <w:r>
              <w:rPr>
                <w:rFonts w:ascii="Times New Roman"/>
                <w:sz w:val="18"/>
              </w:rPr>
              <w:t>M</w:t>
            </w:r>
            <w:r>
              <w:rPr>
                <w:rFonts w:ascii="Times New Roman"/>
                <w:sz w:val="18"/>
              </w:rPr>
              <w:t>İ</w:t>
            </w:r>
          </w:p>
        </w:tc>
      </w:tr>
      <w:tr w:rsidR="00697B5B" w14:paraId="351E9CB0" w14:textId="77777777" w:rsidTr="000D4D46">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416" w:type="dxa"/>
          </w:tcPr>
          <w:p w14:paraId="339E6F74" w14:textId="1A226B0F" w:rsidR="00697B5B" w:rsidRDefault="00697B5B" w:rsidP="00697B5B">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612" w:type="dxa"/>
          </w:tcPr>
          <w:p w14:paraId="60267A99" w14:textId="49389113" w:rsidR="00697B5B" w:rsidRDefault="00697B5B" w:rsidP="00697B5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4622" w:type="dxa"/>
          </w:tcPr>
          <w:p w14:paraId="3F3A2808" w14:textId="2359DB23" w:rsidR="00697B5B" w:rsidRDefault="00697B5B" w:rsidP="00697B5B">
            <w:pPr>
              <w:pStyle w:val="TableParagraph"/>
              <w:rPr>
                <w:rFonts w:ascii="Times New Roman"/>
                <w:sz w:val="18"/>
              </w:rPr>
            </w:pPr>
          </w:p>
        </w:tc>
      </w:tr>
      <w:tr w:rsidR="00697B5B" w14:paraId="2868D00F" w14:textId="77777777" w:rsidTr="000D4D46">
        <w:trPr>
          <w:trHeight w:val="490"/>
        </w:trPr>
        <w:tc>
          <w:tcPr>
            <w:cnfStyle w:val="001000000000" w:firstRow="0" w:lastRow="0" w:firstColumn="1" w:lastColumn="0" w:oddVBand="0" w:evenVBand="0" w:oddHBand="0" w:evenHBand="0" w:firstRowFirstColumn="0" w:firstRowLastColumn="0" w:lastRowFirstColumn="0" w:lastRowLastColumn="0"/>
            <w:tcW w:w="3416" w:type="dxa"/>
          </w:tcPr>
          <w:p w14:paraId="3A44137F" w14:textId="7742D8ED" w:rsidR="00697B5B" w:rsidRDefault="00697B5B" w:rsidP="00697B5B">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612" w:type="dxa"/>
          </w:tcPr>
          <w:p w14:paraId="60ACC4E4" w14:textId="6BCB748B" w:rsidR="00697B5B" w:rsidRDefault="00697B5B" w:rsidP="00697B5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4622" w:type="dxa"/>
          </w:tcPr>
          <w:p w14:paraId="5F0A4794" w14:textId="3571DA2B" w:rsidR="00697B5B" w:rsidRDefault="00697B5B" w:rsidP="00697B5B">
            <w:pPr>
              <w:pStyle w:val="TableParagraph"/>
              <w:rPr>
                <w:rFonts w:ascii="Times New Roman"/>
                <w:sz w:val="18"/>
              </w:rPr>
            </w:pPr>
          </w:p>
        </w:tc>
      </w:tr>
      <w:tr w:rsidR="00697B5B" w14:paraId="08963134" w14:textId="77777777" w:rsidTr="000D4D46">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416" w:type="dxa"/>
          </w:tcPr>
          <w:p w14:paraId="76103F8A" w14:textId="35CF6A87" w:rsidR="00697B5B" w:rsidRDefault="00697B5B" w:rsidP="00697B5B">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612" w:type="dxa"/>
          </w:tcPr>
          <w:p w14:paraId="6862850B" w14:textId="76A868F5" w:rsidR="00697B5B" w:rsidRDefault="00697B5B" w:rsidP="00697B5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4622" w:type="dxa"/>
          </w:tcPr>
          <w:p w14:paraId="2696F733" w14:textId="5D508FC5" w:rsidR="00697B5B" w:rsidRDefault="00697B5B" w:rsidP="00697B5B">
            <w:pPr>
              <w:pStyle w:val="TableParagraph"/>
              <w:rPr>
                <w:rFonts w:ascii="Times New Roman"/>
                <w:sz w:val="18"/>
              </w:rPr>
            </w:pPr>
          </w:p>
        </w:tc>
      </w:tr>
      <w:tr w:rsidR="00697B5B" w14:paraId="7752BA77" w14:textId="77777777" w:rsidTr="000D4D46">
        <w:trPr>
          <w:cnfStyle w:val="010000000000" w:firstRow="0" w:lastRow="1"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416" w:type="dxa"/>
          </w:tcPr>
          <w:p w14:paraId="2AE99C3A" w14:textId="334B11B7" w:rsidR="00697B5B" w:rsidRDefault="00697B5B" w:rsidP="00697B5B">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612" w:type="dxa"/>
          </w:tcPr>
          <w:p w14:paraId="5F1B31AA" w14:textId="544D4489" w:rsidR="00697B5B" w:rsidRDefault="00697B5B" w:rsidP="00697B5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4622" w:type="dxa"/>
          </w:tcPr>
          <w:p w14:paraId="314D235F" w14:textId="713689B1" w:rsidR="00697B5B" w:rsidRDefault="00697B5B" w:rsidP="00697B5B">
            <w:pPr>
              <w:pStyle w:val="TableParagraph"/>
              <w:rPr>
                <w:rFonts w:ascii="Times New Roman"/>
                <w:sz w:val="18"/>
              </w:rPr>
            </w:pPr>
          </w:p>
        </w:tc>
      </w:tr>
    </w:tbl>
    <w:p w14:paraId="72298ABB" w14:textId="77777777" w:rsidR="0062001B" w:rsidRDefault="0062001B" w:rsidP="0062001B">
      <w:pPr>
        <w:pStyle w:val="GvdeMetni"/>
        <w:rPr>
          <w:b/>
          <w:sz w:val="20"/>
        </w:rPr>
      </w:pPr>
    </w:p>
    <w:p w14:paraId="3EBC16AE" w14:textId="77777777" w:rsidR="0062001B" w:rsidRDefault="0062001B" w:rsidP="0062001B">
      <w:pPr>
        <w:pStyle w:val="GvdeMetni"/>
        <w:spacing w:before="45"/>
        <w:rPr>
          <w:b/>
          <w:sz w:val="20"/>
        </w:rPr>
      </w:pPr>
    </w:p>
    <w:p w14:paraId="42CA291A" w14:textId="77777777" w:rsidR="00FA0D10" w:rsidRDefault="00FA0D10" w:rsidP="0062001B">
      <w:pPr>
        <w:pStyle w:val="GvdeMetni"/>
        <w:spacing w:before="45"/>
        <w:rPr>
          <w:b/>
          <w:sz w:val="20"/>
        </w:rPr>
      </w:pPr>
    </w:p>
    <w:p w14:paraId="50BED6AB" w14:textId="0A092D95" w:rsidR="0062001B" w:rsidRDefault="0062001B" w:rsidP="0062001B">
      <w:pPr>
        <w:ind w:left="958"/>
        <w:rPr>
          <w:b/>
          <w:sz w:val="20"/>
        </w:rPr>
      </w:pPr>
      <w:r>
        <w:rPr>
          <w:b/>
          <w:sz w:val="20"/>
        </w:rPr>
        <w:t>Tablo</w:t>
      </w:r>
      <w:r>
        <w:rPr>
          <w:b/>
          <w:spacing w:val="-8"/>
          <w:sz w:val="20"/>
        </w:rPr>
        <w:t xml:space="preserve"> </w:t>
      </w:r>
      <w:r>
        <w:rPr>
          <w:b/>
          <w:sz w:val="20"/>
        </w:rPr>
        <w:t>1</w:t>
      </w:r>
      <w:r w:rsidR="00E90B8D">
        <w:rPr>
          <w:b/>
          <w:sz w:val="20"/>
        </w:rPr>
        <w:t>8</w:t>
      </w:r>
      <w:r>
        <w:rPr>
          <w:b/>
          <w:sz w:val="20"/>
        </w:rPr>
        <w:t>.</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KlavuzuTablo4-Vurgu62"/>
        <w:tblW w:w="0" w:type="auto"/>
        <w:tblLayout w:type="fixed"/>
        <w:tblLook w:val="01E0" w:firstRow="1" w:lastRow="1" w:firstColumn="1" w:lastColumn="1" w:noHBand="0" w:noVBand="0"/>
      </w:tblPr>
      <w:tblGrid>
        <w:gridCol w:w="1565"/>
        <w:gridCol w:w="1983"/>
        <w:gridCol w:w="1109"/>
        <w:gridCol w:w="946"/>
        <w:gridCol w:w="1107"/>
        <w:gridCol w:w="985"/>
        <w:gridCol w:w="1892"/>
      </w:tblGrid>
      <w:tr w:rsidR="0062001B" w14:paraId="7F82400F" w14:textId="77777777" w:rsidTr="0062001B">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565" w:type="dxa"/>
          </w:tcPr>
          <w:p w14:paraId="443E4692" w14:textId="77777777" w:rsidR="0062001B" w:rsidRDefault="0062001B" w:rsidP="0062001B">
            <w:pPr>
              <w:pStyle w:val="TableParagraph"/>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1983" w:type="dxa"/>
          </w:tcPr>
          <w:p w14:paraId="242630D3" w14:textId="77777777" w:rsidR="0062001B" w:rsidRPr="0062001B" w:rsidRDefault="0062001B" w:rsidP="0062001B">
            <w:pPr>
              <w:pStyle w:val="TableParagraph"/>
              <w:spacing w:before="64"/>
              <w:rPr>
                <w:b w:val="0"/>
                <w:color w:val="auto"/>
                <w:sz w:val="20"/>
              </w:rPr>
            </w:pPr>
          </w:p>
          <w:p w14:paraId="682BC3B3" w14:textId="77777777" w:rsidR="0062001B" w:rsidRPr="0062001B" w:rsidRDefault="0062001B" w:rsidP="0062001B">
            <w:pPr>
              <w:pStyle w:val="TableParagraph"/>
              <w:ind w:left="107"/>
              <w:rPr>
                <w:b w:val="0"/>
                <w:color w:val="auto"/>
                <w:sz w:val="20"/>
              </w:rPr>
            </w:pPr>
            <w:r w:rsidRPr="0062001B">
              <w:rPr>
                <w:color w:val="auto"/>
                <w:spacing w:val="-2"/>
                <w:sz w:val="20"/>
              </w:rPr>
              <w:t>Görevi</w:t>
            </w:r>
          </w:p>
        </w:tc>
        <w:tc>
          <w:tcPr>
            <w:tcW w:w="1109" w:type="dxa"/>
          </w:tcPr>
          <w:p w14:paraId="71FF9AF1" w14:textId="77777777" w:rsidR="0062001B" w:rsidRPr="0062001B" w:rsidRDefault="0062001B" w:rsidP="0062001B">
            <w:pPr>
              <w:pStyle w:val="TableParagraph"/>
              <w:spacing w:before="64"/>
              <w:cnfStyle w:val="100000000000" w:firstRow="1" w:lastRow="0" w:firstColumn="0" w:lastColumn="0" w:oddVBand="0" w:evenVBand="0" w:oddHBand="0" w:evenHBand="0" w:firstRowFirstColumn="0" w:firstRowLastColumn="0" w:lastRowFirstColumn="0" w:lastRowLastColumn="0"/>
              <w:rPr>
                <w:b w:val="0"/>
                <w:color w:val="auto"/>
                <w:sz w:val="20"/>
              </w:rPr>
            </w:pPr>
          </w:p>
          <w:p w14:paraId="75E8057C" w14:textId="77777777" w:rsidR="0062001B" w:rsidRPr="0062001B" w:rsidRDefault="0062001B" w:rsidP="0062001B">
            <w:pPr>
              <w:pStyle w:val="TableParagraph"/>
              <w:ind w:left="104"/>
              <w:cnfStyle w:val="100000000000" w:firstRow="1" w:lastRow="0" w:firstColumn="0" w:lastColumn="0" w:oddVBand="0" w:evenVBand="0" w:oddHBand="0" w:evenHBand="0" w:firstRowFirstColumn="0" w:firstRowLastColumn="0" w:lastRowFirstColumn="0" w:lastRowLastColumn="0"/>
              <w:rPr>
                <w:b w:val="0"/>
                <w:color w:val="auto"/>
                <w:sz w:val="20"/>
              </w:rPr>
            </w:pPr>
            <w:r w:rsidRPr="0062001B">
              <w:rPr>
                <w:color w:val="auto"/>
                <w:spacing w:val="-2"/>
                <w:sz w:val="20"/>
              </w:rPr>
              <w:t>Erkek</w:t>
            </w:r>
          </w:p>
        </w:tc>
        <w:tc>
          <w:tcPr>
            <w:cnfStyle w:val="000010000000" w:firstRow="0" w:lastRow="0" w:firstColumn="0" w:lastColumn="0" w:oddVBand="1" w:evenVBand="0" w:oddHBand="0" w:evenHBand="0" w:firstRowFirstColumn="0" w:firstRowLastColumn="0" w:lastRowFirstColumn="0" w:lastRowLastColumn="0"/>
            <w:tcW w:w="946" w:type="dxa"/>
          </w:tcPr>
          <w:p w14:paraId="612762A7" w14:textId="77777777" w:rsidR="0062001B" w:rsidRPr="0062001B" w:rsidRDefault="0062001B" w:rsidP="0062001B">
            <w:pPr>
              <w:pStyle w:val="TableParagraph"/>
              <w:spacing w:before="64"/>
              <w:rPr>
                <w:b w:val="0"/>
                <w:color w:val="auto"/>
                <w:sz w:val="20"/>
              </w:rPr>
            </w:pPr>
          </w:p>
          <w:p w14:paraId="3F007D34" w14:textId="77777777" w:rsidR="0062001B" w:rsidRPr="0062001B" w:rsidRDefault="0062001B" w:rsidP="0062001B">
            <w:pPr>
              <w:pStyle w:val="TableParagraph"/>
              <w:ind w:left="104"/>
              <w:rPr>
                <w:b w:val="0"/>
                <w:color w:val="auto"/>
                <w:sz w:val="20"/>
              </w:rPr>
            </w:pPr>
            <w:r w:rsidRPr="0062001B">
              <w:rPr>
                <w:color w:val="auto"/>
                <w:spacing w:val="-2"/>
                <w:sz w:val="20"/>
              </w:rPr>
              <w:t>Kadın</w:t>
            </w:r>
          </w:p>
        </w:tc>
        <w:tc>
          <w:tcPr>
            <w:tcW w:w="1107" w:type="dxa"/>
          </w:tcPr>
          <w:p w14:paraId="10D01A3F" w14:textId="77777777" w:rsidR="0062001B" w:rsidRPr="0062001B" w:rsidRDefault="0062001B" w:rsidP="0062001B">
            <w:pPr>
              <w:pStyle w:val="TableParagraph"/>
              <w:spacing w:before="153" w:line="300" w:lineRule="auto"/>
              <w:ind w:left="106" w:right="216"/>
              <w:cnfStyle w:val="100000000000" w:firstRow="1" w:lastRow="0" w:firstColumn="0" w:lastColumn="0" w:oddVBand="0" w:evenVBand="0" w:oddHBand="0" w:evenHBand="0" w:firstRowFirstColumn="0" w:firstRowLastColumn="0" w:lastRowFirstColumn="0" w:lastRowLastColumn="0"/>
              <w:rPr>
                <w:b w:val="0"/>
                <w:color w:val="auto"/>
                <w:sz w:val="20"/>
              </w:rPr>
            </w:pPr>
            <w:r w:rsidRPr="0062001B">
              <w:rPr>
                <w:color w:val="auto"/>
                <w:spacing w:val="-2"/>
                <w:sz w:val="20"/>
              </w:rPr>
              <w:t>Eğitim Durumu</w:t>
            </w:r>
          </w:p>
        </w:tc>
        <w:tc>
          <w:tcPr>
            <w:cnfStyle w:val="000010000000" w:firstRow="0" w:lastRow="0" w:firstColumn="0" w:lastColumn="0" w:oddVBand="1" w:evenVBand="0" w:oddHBand="0" w:evenHBand="0" w:firstRowFirstColumn="0" w:firstRowLastColumn="0" w:lastRowFirstColumn="0" w:lastRowLastColumn="0"/>
            <w:tcW w:w="985" w:type="dxa"/>
          </w:tcPr>
          <w:p w14:paraId="1A8B9B03" w14:textId="77777777" w:rsidR="0062001B" w:rsidRPr="0062001B" w:rsidRDefault="0062001B" w:rsidP="0062001B">
            <w:pPr>
              <w:pStyle w:val="TableParagraph"/>
              <w:spacing w:before="153" w:line="300" w:lineRule="auto"/>
              <w:ind w:left="103" w:right="206"/>
              <w:rPr>
                <w:b w:val="0"/>
                <w:color w:val="auto"/>
                <w:sz w:val="20"/>
              </w:rPr>
            </w:pPr>
            <w:r w:rsidRPr="0062001B">
              <w:rPr>
                <w:color w:val="auto"/>
                <w:spacing w:val="-2"/>
                <w:sz w:val="20"/>
              </w:rPr>
              <w:t xml:space="preserve">Hizmet </w:t>
            </w:r>
            <w:r w:rsidRPr="0062001B">
              <w:rPr>
                <w:color w:val="auto"/>
                <w:spacing w:val="-4"/>
                <w:sz w:val="20"/>
              </w:rPr>
              <w:t>Yılı</w:t>
            </w:r>
          </w:p>
        </w:tc>
        <w:tc>
          <w:tcPr>
            <w:cnfStyle w:val="000100000000" w:firstRow="0" w:lastRow="0" w:firstColumn="0" w:lastColumn="1" w:oddVBand="0" w:evenVBand="0" w:oddHBand="0" w:evenHBand="0" w:firstRowFirstColumn="0" w:firstRowLastColumn="0" w:lastRowFirstColumn="0" w:lastRowLastColumn="0"/>
            <w:tcW w:w="1892" w:type="dxa"/>
          </w:tcPr>
          <w:p w14:paraId="78C67770" w14:textId="77777777" w:rsidR="0062001B" w:rsidRPr="0062001B" w:rsidRDefault="0062001B" w:rsidP="0062001B">
            <w:pPr>
              <w:pStyle w:val="TableParagraph"/>
              <w:spacing w:before="64"/>
              <w:rPr>
                <w:b w:val="0"/>
                <w:color w:val="auto"/>
                <w:sz w:val="20"/>
              </w:rPr>
            </w:pPr>
          </w:p>
          <w:p w14:paraId="70E0EA1D" w14:textId="77777777" w:rsidR="0062001B" w:rsidRPr="0062001B" w:rsidRDefault="0062001B" w:rsidP="0062001B">
            <w:pPr>
              <w:pStyle w:val="TableParagraph"/>
              <w:ind w:left="102"/>
              <w:rPr>
                <w:b w:val="0"/>
                <w:color w:val="auto"/>
                <w:sz w:val="20"/>
              </w:rPr>
            </w:pPr>
            <w:r w:rsidRPr="0062001B">
              <w:rPr>
                <w:color w:val="auto"/>
                <w:spacing w:val="-2"/>
                <w:sz w:val="20"/>
              </w:rPr>
              <w:t>Toplam</w:t>
            </w:r>
          </w:p>
        </w:tc>
      </w:tr>
      <w:tr w:rsidR="0062001B" w14:paraId="6F3F2A7C" w14:textId="77777777" w:rsidTr="0062001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65" w:type="dxa"/>
          </w:tcPr>
          <w:p w14:paraId="42E08472" w14:textId="77777777" w:rsidR="0062001B" w:rsidRDefault="0062001B" w:rsidP="0062001B">
            <w:pPr>
              <w:pStyle w:val="TableParagraph"/>
              <w:spacing w:before="1"/>
              <w:ind w:left="107"/>
              <w:rPr>
                <w:sz w:val="20"/>
              </w:rPr>
            </w:pPr>
            <w:r>
              <w:rPr>
                <w:spacing w:val="-10"/>
                <w:sz w:val="20"/>
              </w:rPr>
              <w:t>1</w:t>
            </w:r>
          </w:p>
        </w:tc>
        <w:tc>
          <w:tcPr>
            <w:cnfStyle w:val="000010000000" w:firstRow="0" w:lastRow="0" w:firstColumn="0" w:lastColumn="0" w:oddVBand="1" w:evenVBand="0" w:oddHBand="0" w:evenHBand="0" w:firstRowFirstColumn="0" w:firstRowLastColumn="0" w:lastRowFirstColumn="0" w:lastRowLastColumn="0"/>
            <w:tcW w:w="1983" w:type="dxa"/>
          </w:tcPr>
          <w:p w14:paraId="3A45F323" w14:textId="4FD32E0B" w:rsidR="0062001B" w:rsidRPr="00D4676D" w:rsidRDefault="0062001B" w:rsidP="0062001B"/>
        </w:tc>
        <w:tc>
          <w:tcPr>
            <w:tcW w:w="1109" w:type="dxa"/>
          </w:tcPr>
          <w:p w14:paraId="288D6ADF" w14:textId="61F35A11" w:rsidR="0062001B" w:rsidRPr="00D4676D" w:rsidRDefault="0062001B" w:rsidP="0062001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6" w:type="dxa"/>
          </w:tcPr>
          <w:p w14:paraId="5449A8BB" w14:textId="77777777" w:rsidR="0062001B" w:rsidRPr="00D4676D" w:rsidRDefault="0062001B" w:rsidP="0062001B"/>
        </w:tc>
        <w:tc>
          <w:tcPr>
            <w:tcW w:w="1107" w:type="dxa"/>
          </w:tcPr>
          <w:p w14:paraId="28DADEDC" w14:textId="400780F5" w:rsidR="0062001B" w:rsidRPr="00D4676D" w:rsidRDefault="0062001B" w:rsidP="00D62D5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5" w:type="dxa"/>
          </w:tcPr>
          <w:p w14:paraId="6FA457FD"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892" w:type="dxa"/>
          </w:tcPr>
          <w:p w14:paraId="0ED07C59" w14:textId="446A39DB" w:rsidR="0062001B" w:rsidRPr="00692850" w:rsidRDefault="0062001B" w:rsidP="0062001B">
            <w:pPr>
              <w:pStyle w:val="TableParagraph"/>
              <w:rPr>
                <w:rFonts w:ascii="Times New Roman"/>
                <w:color w:val="FF0000"/>
                <w:sz w:val="18"/>
              </w:rPr>
            </w:pPr>
          </w:p>
        </w:tc>
      </w:tr>
      <w:tr w:rsidR="0062001B" w14:paraId="0CA812DC" w14:textId="77777777" w:rsidTr="0062001B">
        <w:trPr>
          <w:trHeight w:val="412"/>
        </w:trPr>
        <w:tc>
          <w:tcPr>
            <w:cnfStyle w:val="001000000000" w:firstRow="0" w:lastRow="0" w:firstColumn="1" w:lastColumn="0" w:oddVBand="0" w:evenVBand="0" w:oddHBand="0" w:evenHBand="0" w:firstRowFirstColumn="0" w:firstRowLastColumn="0" w:lastRowFirstColumn="0" w:lastRowLastColumn="0"/>
            <w:tcW w:w="1565" w:type="dxa"/>
          </w:tcPr>
          <w:p w14:paraId="654DD42D" w14:textId="77777777" w:rsidR="0062001B" w:rsidRDefault="0062001B" w:rsidP="0062001B">
            <w:pPr>
              <w:pStyle w:val="TableParagraph"/>
              <w:spacing w:before="1"/>
              <w:ind w:left="107"/>
              <w:rPr>
                <w:sz w:val="20"/>
              </w:rPr>
            </w:pPr>
            <w:r>
              <w:rPr>
                <w:spacing w:val="-10"/>
                <w:sz w:val="20"/>
              </w:rPr>
              <w:t>2</w:t>
            </w:r>
          </w:p>
        </w:tc>
        <w:tc>
          <w:tcPr>
            <w:cnfStyle w:val="000010000000" w:firstRow="0" w:lastRow="0" w:firstColumn="0" w:lastColumn="0" w:oddVBand="1" w:evenVBand="0" w:oddHBand="0" w:evenHBand="0" w:firstRowFirstColumn="0" w:firstRowLastColumn="0" w:lastRowFirstColumn="0" w:lastRowLastColumn="0"/>
            <w:tcW w:w="1983" w:type="dxa"/>
          </w:tcPr>
          <w:p w14:paraId="75D1A95F" w14:textId="77777777" w:rsidR="0062001B" w:rsidRPr="00D4676D" w:rsidRDefault="0062001B" w:rsidP="0062001B"/>
        </w:tc>
        <w:tc>
          <w:tcPr>
            <w:tcW w:w="1109" w:type="dxa"/>
          </w:tcPr>
          <w:p w14:paraId="075B985A" w14:textId="77777777" w:rsidR="0062001B" w:rsidRPr="00D4676D" w:rsidRDefault="0062001B" w:rsidP="0062001B">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46" w:type="dxa"/>
          </w:tcPr>
          <w:p w14:paraId="5FF06B77" w14:textId="77777777" w:rsidR="0062001B" w:rsidRPr="00D4676D" w:rsidRDefault="0062001B" w:rsidP="0062001B"/>
        </w:tc>
        <w:tc>
          <w:tcPr>
            <w:tcW w:w="1107" w:type="dxa"/>
          </w:tcPr>
          <w:p w14:paraId="2557ABF8" w14:textId="77777777" w:rsidR="0062001B" w:rsidRPr="00D4676D" w:rsidRDefault="0062001B" w:rsidP="0062001B">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85" w:type="dxa"/>
          </w:tcPr>
          <w:p w14:paraId="2F6D069C"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892" w:type="dxa"/>
          </w:tcPr>
          <w:p w14:paraId="04A36D63" w14:textId="77777777" w:rsidR="0062001B" w:rsidRDefault="0062001B" w:rsidP="0062001B">
            <w:pPr>
              <w:pStyle w:val="TableParagraph"/>
              <w:rPr>
                <w:rFonts w:ascii="Times New Roman"/>
                <w:sz w:val="18"/>
              </w:rPr>
            </w:pPr>
          </w:p>
        </w:tc>
      </w:tr>
      <w:tr w:rsidR="0062001B" w14:paraId="20F25FD2" w14:textId="77777777" w:rsidTr="0062001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565" w:type="dxa"/>
          </w:tcPr>
          <w:p w14:paraId="26E835A0" w14:textId="77777777" w:rsidR="0062001B" w:rsidRDefault="0062001B" w:rsidP="0062001B">
            <w:pPr>
              <w:pStyle w:val="TableParagraph"/>
              <w:spacing w:before="1"/>
              <w:ind w:left="107"/>
              <w:rPr>
                <w:sz w:val="20"/>
              </w:rPr>
            </w:pPr>
            <w:r>
              <w:rPr>
                <w:spacing w:val="-10"/>
                <w:sz w:val="20"/>
              </w:rPr>
              <w:t>3</w:t>
            </w:r>
          </w:p>
        </w:tc>
        <w:tc>
          <w:tcPr>
            <w:cnfStyle w:val="000010000000" w:firstRow="0" w:lastRow="0" w:firstColumn="0" w:lastColumn="0" w:oddVBand="1" w:evenVBand="0" w:oddHBand="0" w:evenHBand="0" w:firstRowFirstColumn="0" w:firstRowLastColumn="0" w:lastRowFirstColumn="0" w:lastRowLastColumn="0"/>
            <w:tcW w:w="1983" w:type="dxa"/>
          </w:tcPr>
          <w:p w14:paraId="355DFB57" w14:textId="77777777" w:rsidR="0062001B" w:rsidRDefault="0062001B" w:rsidP="0062001B">
            <w:pPr>
              <w:pStyle w:val="TableParagraph"/>
              <w:spacing w:before="1"/>
              <w:rPr>
                <w:sz w:val="20"/>
              </w:rPr>
            </w:pPr>
          </w:p>
        </w:tc>
        <w:tc>
          <w:tcPr>
            <w:tcW w:w="1109" w:type="dxa"/>
          </w:tcPr>
          <w:p w14:paraId="718005A1" w14:textId="77777777" w:rsidR="0062001B" w:rsidRDefault="0062001B" w:rsidP="0062001B">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46" w:type="dxa"/>
          </w:tcPr>
          <w:p w14:paraId="5764E733" w14:textId="77777777" w:rsidR="0062001B" w:rsidRDefault="0062001B" w:rsidP="0062001B">
            <w:pPr>
              <w:pStyle w:val="TableParagraph"/>
              <w:rPr>
                <w:rFonts w:ascii="Times New Roman"/>
                <w:sz w:val="18"/>
              </w:rPr>
            </w:pPr>
          </w:p>
        </w:tc>
        <w:tc>
          <w:tcPr>
            <w:tcW w:w="1107" w:type="dxa"/>
          </w:tcPr>
          <w:p w14:paraId="55067727" w14:textId="77777777" w:rsidR="0062001B" w:rsidRDefault="0062001B" w:rsidP="0062001B">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85" w:type="dxa"/>
          </w:tcPr>
          <w:p w14:paraId="7415F505"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892" w:type="dxa"/>
          </w:tcPr>
          <w:p w14:paraId="0965C990" w14:textId="77777777" w:rsidR="0062001B" w:rsidRDefault="0062001B" w:rsidP="0062001B">
            <w:pPr>
              <w:pStyle w:val="TableParagraph"/>
              <w:rPr>
                <w:rFonts w:ascii="Times New Roman"/>
                <w:sz w:val="18"/>
              </w:rPr>
            </w:pPr>
          </w:p>
        </w:tc>
      </w:tr>
      <w:tr w:rsidR="0062001B" w14:paraId="6B9D801C" w14:textId="77777777" w:rsidTr="0062001B">
        <w:trPr>
          <w:trHeight w:val="414"/>
        </w:trPr>
        <w:tc>
          <w:tcPr>
            <w:cnfStyle w:val="001000000000" w:firstRow="0" w:lastRow="0" w:firstColumn="1" w:lastColumn="0" w:oddVBand="0" w:evenVBand="0" w:oddHBand="0" w:evenHBand="0" w:firstRowFirstColumn="0" w:firstRowLastColumn="0" w:lastRowFirstColumn="0" w:lastRowLastColumn="0"/>
            <w:tcW w:w="1565" w:type="dxa"/>
          </w:tcPr>
          <w:p w14:paraId="0D52D236" w14:textId="77777777" w:rsidR="0062001B" w:rsidRDefault="0062001B" w:rsidP="0062001B">
            <w:pPr>
              <w:pStyle w:val="TableParagraph"/>
              <w:spacing w:before="4"/>
              <w:ind w:left="107"/>
              <w:rPr>
                <w:sz w:val="20"/>
              </w:rPr>
            </w:pPr>
            <w:r>
              <w:rPr>
                <w:spacing w:val="-10"/>
                <w:sz w:val="20"/>
              </w:rPr>
              <w:t>4</w:t>
            </w:r>
          </w:p>
        </w:tc>
        <w:tc>
          <w:tcPr>
            <w:cnfStyle w:val="000010000000" w:firstRow="0" w:lastRow="0" w:firstColumn="0" w:lastColumn="0" w:oddVBand="1" w:evenVBand="0" w:oddHBand="0" w:evenHBand="0" w:firstRowFirstColumn="0" w:firstRowLastColumn="0" w:lastRowFirstColumn="0" w:lastRowLastColumn="0"/>
            <w:tcW w:w="1983" w:type="dxa"/>
          </w:tcPr>
          <w:p w14:paraId="3D5709B4" w14:textId="77777777" w:rsidR="0062001B" w:rsidRDefault="0062001B" w:rsidP="0062001B">
            <w:pPr>
              <w:pStyle w:val="TableParagraph"/>
              <w:spacing w:before="4"/>
              <w:rPr>
                <w:sz w:val="20"/>
              </w:rPr>
            </w:pPr>
          </w:p>
        </w:tc>
        <w:tc>
          <w:tcPr>
            <w:tcW w:w="1109" w:type="dxa"/>
          </w:tcPr>
          <w:p w14:paraId="4F1C1F0C" w14:textId="77777777" w:rsidR="0062001B" w:rsidRDefault="0062001B" w:rsidP="0062001B">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46" w:type="dxa"/>
          </w:tcPr>
          <w:p w14:paraId="04DFF557" w14:textId="77777777" w:rsidR="0062001B" w:rsidRDefault="0062001B" w:rsidP="0062001B">
            <w:pPr>
              <w:pStyle w:val="TableParagraph"/>
              <w:rPr>
                <w:rFonts w:ascii="Times New Roman"/>
                <w:sz w:val="18"/>
              </w:rPr>
            </w:pPr>
          </w:p>
        </w:tc>
        <w:tc>
          <w:tcPr>
            <w:tcW w:w="1107" w:type="dxa"/>
          </w:tcPr>
          <w:p w14:paraId="1ED3C640" w14:textId="77777777" w:rsidR="0062001B" w:rsidRDefault="0062001B" w:rsidP="0062001B">
            <w:pPr>
              <w:pStyle w:val="TableParagraph"/>
              <w:cnfStyle w:val="000000000000" w:firstRow="0" w:lastRow="0"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85" w:type="dxa"/>
          </w:tcPr>
          <w:p w14:paraId="3D694F34"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892" w:type="dxa"/>
          </w:tcPr>
          <w:p w14:paraId="0C106273" w14:textId="77777777" w:rsidR="0062001B" w:rsidRDefault="0062001B" w:rsidP="0062001B">
            <w:pPr>
              <w:pStyle w:val="TableParagraph"/>
              <w:rPr>
                <w:rFonts w:ascii="Times New Roman"/>
                <w:sz w:val="18"/>
              </w:rPr>
            </w:pPr>
          </w:p>
        </w:tc>
      </w:tr>
      <w:tr w:rsidR="0062001B" w14:paraId="02434AD8" w14:textId="77777777" w:rsidTr="0062001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565" w:type="dxa"/>
          </w:tcPr>
          <w:p w14:paraId="1448A411" w14:textId="77777777" w:rsidR="0062001B" w:rsidRDefault="0062001B" w:rsidP="0062001B">
            <w:pPr>
              <w:pStyle w:val="TableParagraph"/>
              <w:spacing w:before="1"/>
              <w:ind w:left="107"/>
              <w:rPr>
                <w:sz w:val="20"/>
              </w:rPr>
            </w:pPr>
            <w:r>
              <w:rPr>
                <w:spacing w:val="-10"/>
                <w:sz w:val="20"/>
              </w:rPr>
              <w:t>5</w:t>
            </w:r>
          </w:p>
        </w:tc>
        <w:tc>
          <w:tcPr>
            <w:cnfStyle w:val="000010000000" w:firstRow="0" w:lastRow="0" w:firstColumn="0" w:lastColumn="0" w:oddVBand="1" w:evenVBand="0" w:oddHBand="0" w:evenHBand="0" w:firstRowFirstColumn="0" w:firstRowLastColumn="0" w:lastRowFirstColumn="0" w:lastRowLastColumn="0"/>
            <w:tcW w:w="1983" w:type="dxa"/>
          </w:tcPr>
          <w:p w14:paraId="41CAD740" w14:textId="77777777" w:rsidR="0062001B" w:rsidRDefault="0062001B" w:rsidP="0062001B">
            <w:pPr>
              <w:pStyle w:val="TableParagraph"/>
              <w:rPr>
                <w:rFonts w:ascii="Times New Roman"/>
                <w:sz w:val="18"/>
              </w:rPr>
            </w:pPr>
          </w:p>
        </w:tc>
        <w:tc>
          <w:tcPr>
            <w:tcW w:w="1109" w:type="dxa"/>
          </w:tcPr>
          <w:p w14:paraId="1DB07922" w14:textId="77777777" w:rsidR="0062001B" w:rsidRDefault="0062001B" w:rsidP="0062001B">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46" w:type="dxa"/>
          </w:tcPr>
          <w:p w14:paraId="1623E0C0" w14:textId="77777777" w:rsidR="0062001B" w:rsidRDefault="0062001B" w:rsidP="0062001B">
            <w:pPr>
              <w:pStyle w:val="TableParagraph"/>
              <w:rPr>
                <w:rFonts w:ascii="Times New Roman"/>
                <w:sz w:val="18"/>
              </w:rPr>
            </w:pPr>
          </w:p>
        </w:tc>
        <w:tc>
          <w:tcPr>
            <w:tcW w:w="1107" w:type="dxa"/>
          </w:tcPr>
          <w:p w14:paraId="7971DF97" w14:textId="77777777" w:rsidR="0062001B" w:rsidRDefault="0062001B" w:rsidP="0062001B">
            <w:pPr>
              <w:pStyle w:val="TableParagraph"/>
              <w:cnfStyle w:val="000000100000" w:firstRow="0" w:lastRow="0" w:firstColumn="0" w:lastColumn="0" w:oddVBand="0" w:evenVBand="0" w:oddHBand="1"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85" w:type="dxa"/>
          </w:tcPr>
          <w:p w14:paraId="209BACC0"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892" w:type="dxa"/>
          </w:tcPr>
          <w:p w14:paraId="0F3F1633" w14:textId="77777777" w:rsidR="0062001B" w:rsidRDefault="0062001B" w:rsidP="0062001B">
            <w:pPr>
              <w:pStyle w:val="TableParagraph"/>
              <w:rPr>
                <w:rFonts w:ascii="Times New Roman"/>
                <w:sz w:val="18"/>
              </w:rPr>
            </w:pPr>
          </w:p>
        </w:tc>
      </w:tr>
      <w:tr w:rsidR="0062001B" w14:paraId="567E5A0F" w14:textId="77777777" w:rsidTr="0062001B">
        <w:trPr>
          <w:cnfStyle w:val="010000000000" w:firstRow="0" w:lastRow="1"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65" w:type="dxa"/>
          </w:tcPr>
          <w:p w14:paraId="6A9AE94D" w14:textId="77777777" w:rsidR="0062001B" w:rsidRDefault="0062001B" w:rsidP="0062001B">
            <w:pPr>
              <w:pStyle w:val="TableParagraph"/>
              <w:spacing w:before="1"/>
              <w:ind w:left="107"/>
              <w:rPr>
                <w:sz w:val="20"/>
              </w:rPr>
            </w:pPr>
            <w:r>
              <w:rPr>
                <w:spacing w:val="-10"/>
                <w:sz w:val="20"/>
              </w:rPr>
              <w:t>6</w:t>
            </w:r>
          </w:p>
        </w:tc>
        <w:tc>
          <w:tcPr>
            <w:cnfStyle w:val="000010000000" w:firstRow="0" w:lastRow="0" w:firstColumn="0" w:lastColumn="0" w:oddVBand="1" w:evenVBand="0" w:oddHBand="0" w:evenHBand="0" w:firstRowFirstColumn="0" w:firstRowLastColumn="0" w:lastRowFirstColumn="0" w:lastRowLastColumn="0"/>
            <w:tcW w:w="1983" w:type="dxa"/>
          </w:tcPr>
          <w:p w14:paraId="53F52EF4" w14:textId="77777777" w:rsidR="0062001B" w:rsidRDefault="0062001B" w:rsidP="0062001B">
            <w:pPr>
              <w:pStyle w:val="TableParagraph"/>
              <w:rPr>
                <w:rFonts w:ascii="Times New Roman"/>
                <w:sz w:val="18"/>
              </w:rPr>
            </w:pPr>
          </w:p>
        </w:tc>
        <w:tc>
          <w:tcPr>
            <w:tcW w:w="1109" w:type="dxa"/>
          </w:tcPr>
          <w:p w14:paraId="00171A6A" w14:textId="77777777" w:rsidR="0062001B" w:rsidRDefault="0062001B" w:rsidP="0062001B">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46" w:type="dxa"/>
          </w:tcPr>
          <w:p w14:paraId="115D0AD6" w14:textId="77777777" w:rsidR="0062001B" w:rsidRDefault="0062001B" w:rsidP="0062001B">
            <w:pPr>
              <w:pStyle w:val="TableParagraph"/>
              <w:rPr>
                <w:rFonts w:ascii="Times New Roman"/>
                <w:sz w:val="18"/>
              </w:rPr>
            </w:pPr>
          </w:p>
        </w:tc>
        <w:tc>
          <w:tcPr>
            <w:tcW w:w="1107" w:type="dxa"/>
          </w:tcPr>
          <w:p w14:paraId="39755B4E" w14:textId="77777777" w:rsidR="0062001B" w:rsidRDefault="0062001B" w:rsidP="0062001B">
            <w:pPr>
              <w:pStyle w:val="TableParagraph"/>
              <w:cnfStyle w:val="010000000000" w:firstRow="0" w:lastRow="1" w:firstColumn="0" w:lastColumn="0" w:oddVBand="0" w:evenVBand="0" w:oddHBand="0" w:evenHBand="0" w:firstRowFirstColumn="0" w:firstRowLastColumn="0" w:lastRowFirstColumn="0" w:lastRowLastColumn="0"/>
              <w:rPr>
                <w:rFonts w:ascii="Times New Roman"/>
                <w:sz w:val="18"/>
              </w:rPr>
            </w:pPr>
          </w:p>
        </w:tc>
        <w:tc>
          <w:tcPr>
            <w:cnfStyle w:val="000010000000" w:firstRow="0" w:lastRow="0" w:firstColumn="0" w:lastColumn="0" w:oddVBand="1" w:evenVBand="0" w:oddHBand="0" w:evenHBand="0" w:firstRowFirstColumn="0" w:firstRowLastColumn="0" w:lastRowFirstColumn="0" w:lastRowLastColumn="0"/>
            <w:tcW w:w="985" w:type="dxa"/>
          </w:tcPr>
          <w:p w14:paraId="663CA33B" w14:textId="77777777" w:rsidR="0062001B" w:rsidRDefault="0062001B" w:rsidP="0062001B">
            <w:pPr>
              <w:pStyle w:val="TableParagraph"/>
              <w:rPr>
                <w:rFonts w:ascii="Times New Roman"/>
                <w:sz w:val="18"/>
              </w:rPr>
            </w:pPr>
          </w:p>
        </w:tc>
        <w:tc>
          <w:tcPr>
            <w:cnfStyle w:val="000100000000" w:firstRow="0" w:lastRow="0" w:firstColumn="0" w:lastColumn="1" w:oddVBand="0" w:evenVBand="0" w:oddHBand="0" w:evenHBand="0" w:firstRowFirstColumn="0" w:firstRowLastColumn="0" w:lastRowFirstColumn="0" w:lastRowLastColumn="0"/>
            <w:tcW w:w="1892" w:type="dxa"/>
          </w:tcPr>
          <w:p w14:paraId="3F4F0BA4" w14:textId="77777777" w:rsidR="0062001B" w:rsidRDefault="0062001B" w:rsidP="0062001B">
            <w:pPr>
              <w:pStyle w:val="TableParagraph"/>
              <w:rPr>
                <w:rFonts w:ascii="Times New Roman"/>
                <w:sz w:val="18"/>
              </w:rPr>
            </w:pPr>
          </w:p>
        </w:tc>
      </w:tr>
    </w:tbl>
    <w:p w14:paraId="4851D63A" w14:textId="6BC82BAB" w:rsidR="00E90B8D" w:rsidRDefault="00E90B8D" w:rsidP="0062001B">
      <w:pPr>
        <w:rPr>
          <w:rFonts w:ascii="Times New Roman"/>
          <w:sz w:val="18"/>
        </w:rPr>
      </w:pPr>
    </w:p>
    <w:p w14:paraId="52C71544" w14:textId="77777777" w:rsidR="00E90B8D" w:rsidRPr="00E90B8D" w:rsidRDefault="00E90B8D" w:rsidP="00E90B8D">
      <w:pPr>
        <w:rPr>
          <w:rFonts w:ascii="Times New Roman"/>
          <w:sz w:val="18"/>
        </w:rPr>
      </w:pPr>
    </w:p>
    <w:p w14:paraId="79402193" w14:textId="3A87A360" w:rsidR="00E90B8D" w:rsidRDefault="00E90B8D" w:rsidP="00E90B8D">
      <w:pPr>
        <w:rPr>
          <w:rFonts w:ascii="Times New Roman"/>
          <w:sz w:val="18"/>
        </w:rPr>
      </w:pPr>
    </w:p>
    <w:p w14:paraId="069454AD" w14:textId="093CB022" w:rsidR="0062001B" w:rsidRDefault="0062001B" w:rsidP="0062001B">
      <w:pPr>
        <w:spacing w:before="223"/>
        <w:ind w:left="958"/>
        <w:rPr>
          <w:b/>
          <w:sz w:val="20"/>
        </w:rPr>
      </w:pPr>
      <w:r>
        <w:rPr>
          <w:b/>
          <w:sz w:val="20"/>
        </w:rPr>
        <w:t>Tablo</w:t>
      </w:r>
      <w:r>
        <w:rPr>
          <w:b/>
          <w:spacing w:val="-6"/>
          <w:sz w:val="20"/>
        </w:rPr>
        <w:t xml:space="preserve"> </w:t>
      </w:r>
      <w:r>
        <w:rPr>
          <w:b/>
          <w:sz w:val="20"/>
        </w:rPr>
        <w:t>1</w:t>
      </w:r>
      <w:r w:rsidR="00E90B8D">
        <w:rPr>
          <w:b/>
          <w:sz w:val="20"/>
        </w:rPr>
        <w:t>9</w:t>
      </w:r>
      <w:r>
        <w:rPr>
          <w:b/>
          <w:sz w:val="20"/>
        </w:rPr>
        <w:t>.</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KlavuzuTablo4-Vurgu62"/>
        <w:tblW w:w="0" w:type="auto"/>
        <w:tblLayout w:type="fixed"/>
        <w:tblLook w:val="01E0" w:firstRow="1" w:lastRow="1" w:firstColumn="1" w:lastColumn="1" w:noHBand="0" w:noVBand="0"/>
      </w:tblPr>
      <w:tblGrid>
        <w:gridCol w:w="2016"/>
        <w:gridCol w:w="7051"/>
      </w:tblGrid>
      <w:tr w:rsidR="0062001B" w14:paraId="78439905" w14:textId="77777777" w:rsidTr="0062001B">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016" w:type="dxa"/>
          </w:tcPr>
          <w:p w14:paraId="03813004" w14:textId="77777777" w:rsidR="0062001B" w:rsidRPr="0062001B" w:rsidRDefault="0062001B" w:rsidP="0062001B">
            <w:pPr>
              <w:pStyle w:val="TableParagraph"/>
              <w:rPr>
                <w:b w:val="0"/>
                <w:color w:val="auto"/>
                <w:sz w:val="20"/>
              </w:rPr>
            </w:pPr>
          </w:p>
          <w:p w14:paraId="0E1BC1A7" w14:textId="77777777" w:rsidR="0062001B" w:rsidRPr="0062001B" w:rsidRDefault="0062001B" w:rsidP="0062001B">
            <w:pPr>
              <w:pStyle w:val="TableParagraph"/>
              <w:ind w:left="107"/>
              <w:rPr>
                <w:b w:val="0"/>
                <w:color w:val="auto"/>
                <w:sz w:val="20"/>
              </w:rPr>
            </w:pPr>
            <w:r w:rsidRPr="0062001B">
              <w:rPr>
                <w:color w:val="auto"/>
                <w:sz w:val="20"/>
              </w:rPr>
              <w:t>Çalışanın</w:t>
            </w:r>
            <w:r w:rsidRPr="0062001B">
              <w:rPr>
                <w:color w:val="auto"/>
                <w:spacing w:val="-9"/>
                <w:sz w:val="20"/>
              </w:rPr>
              <w:t xml:space="preserve"> </w:t>
            </w:r>
            <w:r w:rsidRPr="0062001B">
              <w:rPr>
                <w:color w:val="auto"/>
                <w:spacing w:val="-2"/>
                <w:sz w:val="20"/>
              </w:rPr>
              <w:t>Ünvanı</w:t>
            </w:r>
          </w:p>
        </w:tc>
        <w:tc>
          <w:tcPr>
            <w:cnfStyle w:val="000100000000" w:firstRow="0" w:lastRow="0" w:firstColumn="0" w:lastColumn="1" w:oddVBand="0" w:evenVBand="0" w:oddHBand="0" w:evenHBand="0" w:firstRowFirstColumn="0" w:firstRowLastColumn="0" w:lastRowFirstColumn="0" w:lastRowLastColumn="0"/>
            <w:tcW w:w="7051" w:type="dxa"/>
          </w:tcPr>
          <w:p w14:paraId="59E0DFFC" w14:textId="77777777" w:rsidR="0062001B" w:rsidRPr="0062001B" w:rsidRDefault="0062001B" w:rsidP="0062001B">
            <w:pPr>
              <w:pStyle w:val="TableParagraph"/>
              <w:rPr>
                <w:b w:val="0"/>
                <w:color w:val="auto"/>
                <w:sz w:val="20"/>
              </w:rPr>
            </w:pPr>
          </w:p>
          <w:p w14:paraId="22FDA8DB" w14:textId="77777777" w:rsidR="0062001B" w:rsidRPr="0062001B" w:rsidRDefault="0062001B" w:rsidP="0062001B">
            <w:pPr>
              <w:pStyle w:val="TableParagraph"/>
              <w:ind w:left="107"/>
              <w:rPr>
                <w:b w:val="0"/>
                <w:color w:val="auto"/>
                <w:sz w:val="20"/>
              </w:rPr>
            </w:pPr>
            <w:r w:rsidRPr="0062001B">
              <w:rPr>
                <w:color w:val="auto"/>
                <w:spacing w:val="-2"/>
                <w:sz w:val="20"/>
              </w:rPr>
              <w:t>Görevleri</w:t>
            </w:r>
          </w:p>
        </w:tc>
      </w:tr>
      <w:tr w:rsidR="0062001B" w14:paraId="06B77FCE" w14:textId="77777777" w:rsidTr="0062001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016" w:type="dxa"/>
          </w:tcPr>
          <w:p w14:paraId="54524F40" w14:textId="77777777" w:rsidR="0062001B" w:rsidRDefault="0062001B" w:rsidP="0062001B">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cnfStyle w:val="000100000000" w:firstRow="0" w:lastRow="0" w:firstColumn="0" w:lastColumn="1" w:oddVBand="0" w:evenVBand="0" w:oddHBand="0" w:evenHBand="0" w:firstRowFirstColumn="0" w:firstRowLastColumn="0" w:lastRowFirstColumn="0" w:lastRowLastColumn="0"/>
            <w:tcW w:w="7051" w:type="dxa"/>
          </w:tcPr>
          <w:p w14:paraId="74B71C98" w14:textId="77777777" w:rsidR="0062001B" w:rsidRPr="009468E5" w:rsidRDefault="0062001B" w:rsidP="0062001B">
            <w:pPr>
              <w:pStyle w:val="TableParagraph"/>
              <w:rPr>
                <w:rFonts w:ascii="Times New Roman"/>
                <w:sz w:val="16"/>
              </w:rPr>
            </w:pPr>
            <w:r w:rsidRPr="009468E5">
              <w:rPr>
                <w:rFonts w:ascii="Times New Roman"/>
                <w:sz w:val="16"/>
              </w:rPr>
              <w:t>1.</w:t>
            </w:r>
            <w:r w:rsidRPr="009468E5">
              <w:rPr>
                <w:rFonts w:ascii="Times New Roman"/>
                <w:sz w:val="16"/>
              </w:rPr>
              <w:tab/>
              <w:t>Ders okutmak</w:t>
            </w:r>
          </w:p>
          <w:p w14:paraId="2FD0E4F6" w14:textId="77777777" w:rsidR="0062001B" w:rsidRPr="009468E5" w:rsidRDefault="0062001B" w:rsidP="0062001B">
            <w:pPr>
              <w:pStyle w:val="TableParagraph"/>
              <w:rPr>
                <w:rFonts w:ascii="Times New Roman"/>
                <w:sz w:val="16"/>
              </w:rPr>
            </w:pPr>
            <w:r w:rsidRPr="009468E5">
              <w:rPr>
                <w:rFonts w:ascii="Times New Roman"/>
                <w:sz w:val="16"/>
              </w:rPr>
              <w:t>2.</w:t>
            </w:r>
            <w:r w:rsidRPr="009468E5">
              <w:rPr>
                <w:rFonts w:ascii="Times New Roman"/>
                <w:sz w:val="16"/>
              </w:rPr>
              <w:tab/>
              <w:t>Kanun, t</w:t>
            </w:r>
            <w:r w:rsidRPr="009468E5">
              <w:rPr>
                <w:rFonts w:ascii="Times New Roman"/>
                <w:sz w:val="16"/>
              </w:rPr>
              <w:t>ü</w:t>
            </w:r>
            <w:r w:rsidRPr="009468E5">
              <w:rPr>
                <w:rFonts w:ascii="Times New Roman"/>
                <w:sz w:val="16"/>
              </w:rPr>
              <w:t>z</w:t>
            </w:r>
            <w:r w:rsidRPr="009468E5">
              <w:rPr>
                <w:rFonts w:ascii="Times New Roman"/>
                <w:sz w:val="16"/>
              </w:rPr>
              <w:t>ü</w:t>
            </w:r>
            <w:r w:rsidRPr="009468E5">
              <w:rPr>
                <w:rFonts w:ascii="Times New Roman"/>
                <w:sz w:val="16"/>
              </w:rPr>
              <w:t>k, y</w:t>
            </w:r>
            <w:r w:rsidRPr="009468E5">
              <w:rPr>
                <w:rFonts w:ascii="Times New Roman"/>
                <w:sz w:val="16"/>
              </w:rPr>
              <w:t>ö</w:t>
            </w:r>
            <w:r w:rsidRPr="009468E5">
              <w:rPr>
                <w:rFonts w:ascii="Times New Roman"/>
                <w:sz w:val="16"/>
              </w:rPr>
              <w:t>netmelik, y</w:t>
            </w:r>
            <w:r w:rsidRPr="009468E5">
              <w:rPr>
                <w:rFonts w:ascii="Times New Roman"/>
                <w:sz w:val="16"/>
              </w:rPr>
              <w:t>ö</w:t>
            </w:r>
            <w:r w:rsidRPr="009468E5">
              <w:rPr>
                <w:rFonts w:ascii="Times New Roman"/>
                <w:sz w:val="16"/>
              </w:rPr>
              <w:t>nerge, program ve emirlere uygun olarak g</w:t>
            </w:r>
            <w:r w:rsidRPr="009468E5">
              <w:rPr>
                <w:rFonts w:ascii="Times New Roman"/>
                <w:sz w:val="16"/>
              </w:rPr>
              <w:t>ö</w:t>
            </w:r>
            <w:r w:rsidRPr="009468E5">
              <w:rPr>
                <w:rFonts w:ascii="Times New Roman"/>
                <w:sz w:val="16"/>
              </w:rPr>
              <w:t>revlerini y</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tmeye,</w:t>
            </w:r>
          </w:p>
          <w:p w14:paraId="7BEC8103" w14:textId="77777777" w:rsidR="0062001B" w:rsidRPr="009468E5" w:rsidRDefault="0062001B" w:rsidP="0062001B">
            <w:pPr>
              <w:pStyle w:val="TableParagraph"/>
              <w:rPr>
                <w:rFonts w:ascii="Times New Roman"/>
                <w:sz w:val="16"/>
              </w:rPr>
            </w:pPr>
            <w:r w:rsidRPr="009468E5">
              <w:rPr>
                <w:rFonts w:ascii="Times New Roman"/>
                <w:sz w:val="16"/>
              </w:rPr>
              <w:t>3.</w:t>
            </w:r>
            <w:r w:rsidRPr="009468E5">
              <w:rPr>
                <w:rFonts w:ascii="Times New Roman"/>
                <w:sz w:val="16"/>
              </w:rPr>
              <w:tab/>
              <w:t>Okulu d</w:t>
            </w:r>
            <w:r w:rsidRPr="009468E5">
              <w:rPr>
                <w:rFonts w:ascii="Times New Roman"/>
                <w:sz w:val="16"/>
              </w:rPr>
              <w:t>ü</w:t>
            </w:r>
            <w:r w:rsidRPr="009468E5">
              <w:rPr>
                <w:rFonts w:ascii="Times New Roman"/>
                <w:sz w:val="16"/>
              </w:rPr>
              <w:t>zene koyar, Denetler.</w:t>
            </w:r>
          </w:p>
          <w:p w14:paraId="3B1E5384" w14:textId="77777777" w:rsidR="0062001B" w:rsidRPr="009468E5" w:rsidRDefault="0062001B" w:rsidP="0062001B">
            <w:pPr>
              <w:pStyle w:val="TableParagraph"/>
              <w:rPr>
                <w:rFonts w:ascii="Times New Roman"/>
                <w:sz w:val="16"/>
              </w:rPr>
            </w:pPr>
            <w:r w:rsidRPr="009468E5">
              <w:rPr>
                <w:rFonts w:ascii="Times New Roman"/>
                <w:sz w:val="16"/>
              </w:rPr>
              <w:t>4.</w:t>
            </w:r>
            <w:r w:rsidRPr="009468E5">
              <w:rPr>
                <w:rFonts w:ascii="Times New Roman"/>
                <w:sz w:val="16"/>
              </w:rPr>
              <w:tab/>
              <w:t>Okulun ama</w:t>
            </w:r>
            <w:r w:rsidRPr="009468E5">
              <w:rPr>
                <w:rFonts w:ascii="Times New Roman"/>
                <w:sz w:val="16"/>
              </w:rPr>
              <w:t>ç</w:t>
            </w:r>
            <w:r w:rsidRPr="009468E5">
              <w:rPr>
                <w:rFonts w:ascii="Times New Roman"/>
                <w:sz w:val="16"/>
              </w:rPr>
              <w:t>lar</w:t>
            </w:r>
            <w:r w:rsidRPr="009468E5">
              <w:rPr>
                <w:rFonts w:ascii="Times New Roman"/>
                <w:sz w:val="16"/>
              </w:rPr>
              <w:t>ı</w:t>
            </w:r>
            <w:r w:rsidRPr="009468E5">
              <w:rPr>
                <w:rFonts w:ascii="Times New Roman"/>
                <w:sz w:val="16"/>
              </w:rPr>
              <w:t>na uygun olarak y</w:t>
            </w:r>
            <w:r w:rsidRPr="009468E5">
              <w:rPr>
                <w:rFonts w:ascii="Times New Roman"/>
                <w:sz w:val="16"/>
              </w:rPr>
              <w:t>ö</w:t>
            </w:r>
            <w:r w:rsidRPr="009468E5">
              <w:rPr>
                <w:rFonts w:ascii="Times New Roman"/>
                <w:sz w:val="16"/>
              </w:rPr>
              <w:t>netilmesinden, de</w:t>
            </w:r>
            <w:r w:rsidRPr="009468E5">
              <w:rPr>
                <w:rFonts w:ascii="Times New Roman"/>
                <w:sz w:val="16"/>
              </w:rPr>
              <w:t>ğ</w:t>
            </w:r>
            <w:r w:rsidRPr="009468E5">
              <w:rPr>
                <w:rFonts w:ascii="Times New Roman"/>
                <w:sz w:val="16"/>
              </w:rPr>
              <w:t>erlendirilmesinden ve geli</w:t>
            </w:r>
            <w:r w:rsidRPr="009468E5">
              <w:rPr>
                <w:rFonts w:ascii="Times New Roman"/>
                <w:sz w:val="16"/>
              </w:rPr>
              <w:t>ş</w:t>
            </w:r>
            <w:r w:rsidRPr="009468E5">
              <w:rPr>
                <w:rFonts w:ascii="Times New Roman"/>
                <w:sz w:val="16"/>
              </w:rPr>
              <w:t>tirmesinden sorumludur.</w:t>
            </w:r>
          </w:p>
          <w:p w14:paraId="1576B982" w14:textId="77777777" w:rsidR="0062001B" w:rsidRDefault="0062001B" w:rsidP="0062001B">
            <w:pPr>
              <w:pStyle w:val="TableParagraph"/>
              <w:rPr>
                <w:rFonts w:ascii="Times New Roman"/>
                <w:sz w:val="16"/>
              </w:rPr>
            </w:pPr>
            <w:r w:rsidRPr="009468E5">
              <w:rPr>
                <w:rFonts w:ascii="Times New Roman"/>
                <w:sz w:val="16"/>
              </w:rPr>
              <w:t>5.</w:t>
            </w:r>
            <w:r w:rsidRPr="009468E5">
              <w:rPr>
                <w:rFonts w:ascii="Times New Roman"/>
                <w:sz w:val="16"/>
              </w:rPr>
              <w:tab/>
              <w:t>Okul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 g</w:t>
            </w:r>
            <w:r w:rsidRPr="009468E5">
              <w:rPr>
                <w:rFonts w:ascii="Times New Roman"/>
                <w:sz w:val="16"/>
              </w:rPr>
              <w:t>ö</w:t>
            </w:r>
            <w:r w:rsidRPr="009468E5">
              <w:rPr>
                <w:rFonts w:ascii="Times New Roman"/>
                <w:sz w:val="16"/>
              </w:rPr>
              <w:t>rev tan</w:t>
            </w:r>
            <w:r w:rsidRPr="009468E5">
              <w:rPr>
                <w:rFonts w:ascii="Times New Roman"/>
                <w:sz w:val="16"/>
              </w:rPr>
              <w:t>ı</w:t>
            </w:r>
            <w:r w:rsidRPr="009468E5">
              <w:rPr>
                <w:rFonts w:ascii="Times New Roman"/>
                <w:sz w:val="16"/>
              </w:rPr>
              <w:t>m</w:t>
            </w:r>
            <w:r w:rsidRPr="009468E5">
              <w:rPr>
                <w:rFonts w:ascii="Times New Roman"/>
                <w:sz w:val="16"/>
              </w:rPr>
              <w:t>ı</w:t>
            </w:r>
            <w:r w:rsidRPr="009468E5">
              <w:rPr>
                <w:rFonts w:ascii="Times New Roman"/>
                <w:sz w:val="16"/>
              </w:rPr>
              <w:t>nda belirtilen di</w:t>
            </w:r>
            <w:r w:rsidRPr="009468E5">
              <w:rPr>
                <w:rFonts w:ascii="Times New Roman"/>
                <w:sz w:val="16"/>
              </w:rPr>
              <w:t>ğ</w:t>
            </w:r>
            <w:r w:rsidRPr="009468E5">
              <w:rPr>
                <w:rFonts w:ascii="Times New Roman"/>
                <w:sz w:val="16"/>
              </w:rPr>
              <w:t>er g</w:t>
            </w:r>
            <w:r w:rsidRPr="009468E5">
              <w:rPr>
                <w:rFonts w:ascii="Times New Roman"/>
                <w:sz w:val="16"/>
              </w:rPr>
              <w:t>ö</w:t>
            </w:r>
            <w:r w:rsidRPr="009468E5">
              <w:rPr>
                <w:rFonts w:ascii="Times New Roman"/>
                <w:sz w:val="16"/>
              </w:rPr>
              <w:t>revleri de yapar.</w:t>
            </w:r>
          </w:p>
        </w:tc>
      </w:tr>
      <w:tr w:rsidR="0062001B" w14:paraId="2FCC4A28" w14:textId="77777777" w:rsidTr="0062001B">
        <w:trPr>
          <w:trHeight w:val="707"/>
        </w:trPr>
        <w:tc>
          <w:tcPr>
            <w:cnfStyle w:val="001000000000" w:firstRow="0" w:lastRow="0" w:firstColumn="1" w:lastColumn="0" w:oddVBand="0" w:evenVBand="0" w:oddHBand="0" w:evenHBand="0" w:firstRowFirstColumn="0" w:firstRowLastColumn="0" w:lastRowFirstColumn="0" w:lastRowLastColumn="0"/>
            <w:tcW w:w="2016" w:type="dxa"/>
          </w:tcPr>
          <w:p w14:paraId="48AEB191" w14:textId="77777777" w:rsidR="0062001B" w:rsidRDefault="0062001B" w:rsidP="0062001B">
            <w:pPr>
              <w:pStyle w:val="TableParagraph"/>
              <w:spacing w:before="119"/>
              <w:ind w:left="107" w:right="963"/>
              <w:rPr>
                <w:sz w:val="20"/>
              </w:rPr>
            </w:pPr>
            <w:r>
              <w:rPr>
                <w:sz w:val="20"/>
              </w:rPr>
              <w:t>Müdür</w:t>
            </w:r>
            <w:r>
              <w:rPr>
                <w:spacing w:val="-12"/>
                <w:sz w:val="20"/>
              </w:rPr>
              <w:t xml:space="preserve"> </w:t>
            </w:r>
            <w:r>
              <w:rPr>
                <w:sz w:val="20"/>
              </w:rPr>
              <w:t xml:space="preserve">Baş </w:t>
            </w:r>
            <w:r>
              <w:rPr>
                <w:spacing w:val="-2"/>
                <w:sz w:val="20"/>
              </w:rPr>
              <w:t>Yardımcısı</w:t>
            </w:r>
          </w:p>
        </w:tc>
        <w:tc>
          <w:tcPr>
            <w:cnfStyle w:val="000100000000" w:firstRow="0" w:lastRow="0" w:firstColumn="0" w:lastColumn="1" w:oddVBand="0" w:evenVBand="0" w:oddHBand="0" w:evenHBand="0" w:firstRowFirstColumn="0" w:firstRowLastColumn="0" w:lastRowFirstColumn="0" w:lastRowLastColumn="0"/>
            <w:tcW w:w="7051" w:type="dxa"/>
          </w:tcPr>
          <w:p w14:paraId="70DED633" w14:textId="77777777" w:rsidR="0062001B" w:rsidRDefault="0062001B" w:rsidP="0062001B">
            <w:pPr>
              <w:pStyle w:val="TableParagraph"/>
              <w:rPr>
                <w:rFonts w:ascii="Times New Roman"/>
                <w:sz w:val="16"/>
              </w:rPr>
            </w:pPr>
          </w:p>
        </w:tc>
      </w:tr>
      <w:tr w:rsidR="0062001B" w14:paraId="0FC9CE2F" w14:textId="77777777" w:rsidTr="0062001B">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6" w:type="dxa"/>
          </w:tcPr>
          <w:p w14:paraId="4B459C19" w14:textId="77777777" w:rsidR="0062001B" w:rsidRDefault="0062001B" w:rsidP="0062001B">
            <w:pPr>
              <w:pStyle w:val="TableParagraph"/>
              <w:spacing w:before="119"/>
              <w:ind w:left="107"/>
              <w:rPr>
                <w:sz w:val="20"/>
              </w:rPr>
            </w:pPr>
            <w:r>
              <w:rPr>
                <w:sz w:val="20"/>
              </w:rPr>
              <w:t>Müdür</w:t>
            </w:r>
            <w:r>
              <w:rPr>
                <w:spacing w:val="-7"/>
                <w:sz w:val="20"/>
              </w:rPr>
              <w:t xml:space="preserve"> </w:t>
            </w:r>
            <w:r>
              <w:rPr>
                <w:spacing w:val="-2"/>
                <w:sz w:val="20"/>
              </w:rPr>
              <w:t>Yardımcısı</w:t>
            </w:r>
          </w:p>
        </w:tc>
        <w:tc>
          <w:tcPr>
            <w:cnfStyle w:val="000100000000" w:firstRow="0" w:lastRow="0" w:firstColumn="0" w:lastColumn="1" w:oddVBand="0" w:evenVBand="0" w:oddHBand="0" w:evenHBand="0" w:firstRowFirstColumn="0" w:firstRowLastColumn="0" w:lastRowFirstColumn="0" w:lastRowLastColumn="0"/>
            <w:tcW w:w="7051" w:type="dxa"/>
          </w:tcPr>
          <w:p w14:paraId="4882546E" w14:textId="77777777" w:rsidR="0062001B" w:rsidRPr="009468E5" w:rsidRDefault="0062001B" w:rsidP="0062001B">
            <w:pPr>
              <w:pStyle w:val="TableParagraph"/>
              <w:rPr>
                <w:rFonts w:ascii="Times New Roman"/>
                <w:sz w:val="16"/>
              </w:rPr>
            </w:pPr>
            <w:r w:rsidRPr="009468E5">
              <w:rPr>
                <w:rFonts w:ascii="Times New Roman"/>
                <w:sz w:val="16"/>
              </w:rPr>
              <w:t>1.</w:t>
            </w:r>
            <w:r w:rsidRPr="009468E5">
              <w:rPr>
                <w:rFonts w:ascii="Times New Roman"/>
                <w:sz w:val="16"/>
              </w:rPr>
              <w:tab/>
              <w:t>Ders okutur.</w:t>
            </w:r>
            <w:r w:rsidRPr="009468E5">
              <w:rPr>
                <w:rFonts w:ascii="Times New Roman"/>
                <w:sz w:val="16"/>
              </w:rPr>
              <w:tab/>
            </w:r>
          </w:p>
          <w:p w14:paraId="4AEDE8A3" w14:textId="77777777" w:rsidR="0062001B" w:rsidRPr="009468E5" w:rsidRDefault="0062001B" w:rsidP="0062001B">
            <w:pPr>
              <w:pStyle w:val="TableParagraph"/>
              <w:rPr>
                <w:rFonts w:ascii="Times New Roman"/>
                <w:sz w:val="16"/>
              </w:rPr>
            </w:pPr>
            <w:r w:rsidRPr="009468E5">
              <w:rPr>
                <w:rFonts w:ascii="Times New Roman"/>
                <w:sz w:val="16"/>
              </w:rPr>
              <w:t>2.</w:t>
            </w:r>
            <w:r w:rsidRPr="009468E5">
              <w:rPr>
                <w:rFonts w:ascii="Times New Roman"/>
                <w:sz w:val="16"/>
              </w:rPr>
              <w:tab/>
              <w:t>Okulun her t</w:t>
            </w:r>
            <w:r w:rsidRPr="009468E5">
              <w:rPr>
                <w:rFonts w:ascii="Times New Roman"/>
                <w:sz w:val="16"/>
              </w:rPr>
              <w:t>ü</w:t>
            </w:r>
            <w:r w:rsidRPr="009468E5">
              <w:rPr>
                <w:rFonts w:ascii="Times New Roman"/>
                <w:sz w:val="16"/>
              </w:rPr>
              <w:t>rl</w:t>
            </w:r>
            <w:r w:rsidRPr="009468E5">
              <w:rPr>
                <w:rFonts w:ascii="Times New Roman"/>
                <w:sz w:val="16"/>
              </w:rPr>
              <w:t>ü</w:t>
            </w:r>
            <w:r w:rsidRPr="009468E5">
              <w:rPr>
                <w:rFonts w:ascii="Times New Roman"/>
                <w:sz w:val="16"/>
              </w:rPr>
              <w:t xml:space="preserve"> e</w:t>
            </w:r>
            <w:r w:rsidRPr="009468E5">
              <w:rPr>
                <w:rFonts w:ascii="Times New Roman"/>
                <w:sz w:val="16"/>
              </w:rPr>
              <w:t>ğ</w:t>
            </w:r>
            <w:r w:rsidRPr="009468E5">
              <w:rPr>
                <w:rFonts w:ascii="Times New Roman"/>
                <w:sz w:val="16"/>
              </w:rPr>
              <w:t>itim-</w:t>
            </w:r>
            <w:r w:rsidRPr="009468E5">
              <w:rPr>
                <w:rFonts w:ascii="Times New Roman"/>
                <w:sz w:val="16"/>
              </w:rPr>
              <w:t>öğ</w:t>
            </w:r>
            <w:r w:rsidRPr="009468E5">
              <w:rPr>
                <w:rFonts w:ascii="Times New Roman"/>
                <w:sz w:val="16"/>
              </w:rPr>
              <w:t>retim, y</w:t>
            </w:r>
            <w:r w:rsidRPr="009468E5">
              <w:rPr>
                <w:rFonts w:ascii="Times New Roman"/>
                <w:sz w:val="16"/>
              </w:rPr>
              <w:t>ö</w:t>
            </w:r>
            <w:r w:rsidRPr="009468E5">
              <w:rPr>
                <w:rFonts w:ascii="Times New Roman"/>
                <w:sz w:val="16"/>
              </w:rPr>
              <w:t xml:space="preserve">netim, </w:t>
            </w:r>
            <w:r w:rsidRPr="009468E5">
              <w:rPr>
                <w:rFonts w:ascii="Times New Roman"/>
                <w:sz w:val="16"/>
              </w:rPr>
              <w:t>öğ</w:t>
            </w:r>
            <w:r w:rsidRPr="009468E5">
              <w:rPr>
                <w:rFonts w:ascii="Times New Roman"/>
                <w:sz w:val="16"/>
              </w:rPr>
              <w:t>renci, personel, tahakkuk, ayniyat, yaz</w:t>
            </w:r>
            <w:r w:rsidRPr="009468E5">
              <w:rPr>
                <w:rFonts w:ascii="Times New Roman"/>
                <w:sz w:val="16"/>
              </w:rPr>
              <w:t>ış</w:t>
            </w:r>
            <w:r w:rsidRPr="009468E5">
              <w:rPr>
                <w:rFonts w:ascii="Times New Roman"/>
                <w:sz w:val="16"/>
              </w:rPr>
              <w:t>ma, sosyal etkinlikler, yat</w:t>
            </w:r>
            <w:r w:rsidRPr="009468E5">
              <w:rPr>
                <w:rFonts w:ascii="Times New Roman"/>
                <w:sz w:val="16"/>
              </w:rPr>
              <w:t>ı</w:t>
            </w:r>
            <w:r w:rsidRPr="009468E5">
              <w:rPr>
                <w:rFonts w:ascii="Times New Roman"/>
                <w:sz w:val="16"/>
              </w:rPr>
              <w:t>l</w:t>
            </w:r>
            <w:r w:rsidRPr="009468E5">
              <w:rPr>
                <w:rFonts w:ascii="Times New Roman"/>
                <w:sz w:val="16"/>
              </w:rPr>
              <w:t>ı</w:t>
            </w:r>
            <w:r w:rsidRPr="009468E5">
              <w:rPr>
                <w:rFonts w:ascii="Times New Roman"/>
                <w:sz w:val="16"/>
              </w:rPr>
              <w:t>l</w:t>
            </w:r>
            <w:r w:rsidRPr="009468E5">
              <w:rPr>
                <w:rFonts w:ascii="Times New Roman"/>
                <w:sz w:val="16"/>
              </w:rPr>
              <w:t>ı</w:t>
            </w:r>
            <w:r w:rsidRPr="009468E5">
              <w:rPr>
                <w:rFonts w:ascii="Times New Roman"/>
                <w:sz w:val="16"/>
              </w:rPr>
              <w:t>k, bursluluk, g</w:t>
            </w:r>
            <w:r w:rsidRPr="009468E5">
              <w:rPr>
                <w:rFonts w:ascii="Times New Roman"/>
                <w:sz w:val="16"/>
              </w:rPr>
              <w:t>ü</w:t>
            </w:r>
            <w:r w:rsidRPr="009468E5">
              <w:rPr>
                <w:rFonts w:ascii="Times New Roman"/>
                <w:sz w:val="16"/>
              </w:rPr>
              <w:t>venlik, beslenme, bak</w:t>
            </w:r>
            <w:r w:rsidRPr="009468E5">
              <w:rPr>
                <w:rFonts w:ascii="Times New Roman"/>
                <w:sz w:val="16"/>
              </w:rPr>
              <w:t>ı</w:t>
            </w:r>
            <w:r w:rsidRPr="009468E5">
              <w:rPr>
                <w:rFonts w:ascii="Times New Roman"/>
                <w:sz w:val="16"/>
              </w:rPr>
              <w:t>m, n</w:t>
            </w:r>
            <w:r w:rsidRPr="009468E5">
              <w:rPr>
                <w:rFonts w:ascii="Times New Roman"/>
                <w:sz w:val="16"/>
              </w:rPr>
              <w:t>ö</w:t>
            </w:r>
            <w:r w:rsidRPr="009468E5">
              <w:rPr>
                <w:rFonts w:ascii="Times New Roman"/>
                <w:sz w:val="16"/>
              </w:rPr>
              <w:t>bet, koruma, temizlik, d</w:t>
            </w:r>
            <w:r w:rsidRPr="009468E5">
              <w:rPr>
                <w:rFonts w:ascii="Times New Roman"/>
                <w:sz w:val="16"/>
              </w:rPr>
              <w:t>ü</w:t>
            </w:r>
            <w:r w:rsidRPr="009468E5">
              <w:rPr>
                <w:rFonts w:ascii="Times New Roman"/>
                <w:sz w:val="16"/>
              </w:rPr>
              <w:t>zen, halkla ili</w:t>
            </w:r>
            <w:r w:rsidRPr="009468E5">
              <w:rPr>
                <w:rFonts w:ascii="Times New Roman"/>
                <w:sz w:val="16"/>
              </w:rPr>
              <w:t>ş</w:t>
            </w:r>
            <w:r w:rsidRPr="009468E5">
              <w:rPr>
                <w:rFonts w:ascii="Times New Roman"/>
                <w:sz w:val="16"/>
              </w:rPr>
              <w:t>kiler gibi i</w:t>
            </w:r>
            <w:r w:rsidRPr="009468E5">
              <w:rPr>
                <w:rFonts w:ascii="Times New Roman"/>
                <w:sz w:val="16"/>
              </w:rPr>
              <w:t>ş</w:t>
            </w:r>
            <w:r w:rsidRPr="009468E5">
              <w:rPr>
                <w:rFonts w:ascii="Times New Roman"/>
                <w:sz w:val="16"/>
              </w:rPr>
              <w:t>leriyle ilgili olarak okul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 xml:space="preserve"> taraf</w:t>
            </w:r>
            <w:r w:rsidRPr="009468E5">
              <w:rPr>
                <w:rFonts w:ascii="Times New Roman"/>
                <w:sz w:val="16"/>
              </w:rPr>
              <w:t>ı</w:t>
            </w:r>
            <w:r w:rsidRPr="009468E5">
              <w:rPr>
                <w:rFonts w:ascii="Times New Roman"/>
                <w:sz w:val="16"/>
              </w:rPr>
              <w:t>ndan verilen g</w:t>
            </w:r>
            <w:r w:rsidRPr="009468E5">
              <w:rPr>
                <w:rFonts w:ascii="Times New Roman"/>
                <w:sz w:val="16"/>
              </w:rPr>
              <w:t>ö</w:t>
            </w:r>
            <w:r w:rsidRPr="009468E5">
              <w:rPr>
                <w:rFonts w:ascii="Times New Roman"/>
                <w:sz w:val="16"/>
              </w:rPr>
              <w:t>revleri yapar.</w:t>
            </w:r>
          </w:p>
          <w:p w14:paraId="2402858A" w14:textId="77777777" w:rsidR="0062001B" w:rsidRDefault="0062001B" w:rsidP="0062001B">
            <w:pPr>
              <w:pStyle w:val="TableParagraph"/>
              <w:rPr>
                <w:rFonts w:ascii="Times New Roman"/>
                <w:sz w:val="16"/>
              </w:rPr>
            </w:pPr>
            <w:r w:rsidRPr="009468E5">
              <w:rPr>
                <w:rFonts w:ascii="Times New Roman"/>
                <w:sz w:val="16"/>
              </w:rPr>
              <w:t>3.</w:t>
            </w:r>
            <w:r w:rsidRPr="009468E5">
              <w:rPr>
                <w:rFonts w:ascii="Times New Roman"/>
                <w:sz w:val="16"/>
              </w:rPr>
              <w:tab/>
              <w:t>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 yard</w:t>
            </w:r>
            <w:r w:rsidRPr="009468E5">
              <w:rPr>
                <w:rFonts w:ascii="Times New Roman"/>
                <w:sz w:val="16"/>
              </w:rPr>
              <w:t>ı</w:t>
            </w:r>
            <w:r w:rsidRPr="009468E5">
              <w:rPr>
                <w:rFonts w:ascii="Times New Roman"/>
                <w:sz w:val="16"/>
              </w:rPr>
              <w:t>mc</w:t>
            </w:r>
            <w:r w:rsidRPr="009468E5">
              <w:rPr>
                <w:rFonts w:ascii="Times New Roman"/>
                <w:sz w:val="16"/>
              </w:rPr>
              <w:t>ı</w:t>
            </w:r>
            <w:r w:rsidRPr="009468E5">
              <w:rPr>
                <w:rFonts w:ascii="Times New Roman"/>
                <w:sz w:val="16"/>
              </w:rPr>
              <w:t>lar</w:t>
            </w:r>
            <w:r w:rsidRPr="009468E5">
              <w:rPr>
                <w:rFonts w:ascii="Times New Roman"/>
                <w:sz w:val="16"/>
              </w:rPr>
              <w:t>ı</w:t>
            </w:r>
            <w:r w:rsidRPr="009468E5">
              <w:rPr>
                <w:rFonts w:ascii="Times New Roman"/>
                <w:sz w:val="16"/>
              </w:rPr>
              <w:t>, g</w:t>
            </w:r>
            <w:r w:rsidRPr="009468E5">
              <w:rPr>
                <w:rFonts w:ascii="Times New Roman"/>
                <w:sz w:val="16"/>
              </w:rPr>
              <w:t>ö</w:t>
            </w:r>
            <w:r w:rsidRPr="009468E5">
              <w:rPr>
                <w:rFonts w:ascii="Times New Roman"/>
                <w:sz w:val="16"/>
              </w:rPr>
              <w:t>rev tan</w:t>
            </w:r>
            <w:r w:rsidRPr="009468E5">
              <w:rPr>
                <w:rFonts w:ascii="Times New Roman"/>
                <w:sz w:val="16"/>
              </w:rPr>
              <w:t>ı</w:t>
            </w:r>
            <w:r w:rsidRPr="009468E5">
              <w:rPr>
                <w:rFonts w:ascii="Times New Roman"/>
                <w:sz w:val="16"/>
              </w:rPr>
              <w:t>m</w:t>
            </w:r>
            <w:r w:rsidRPr="009468E5">
              <w:rPr>
                <w:rFonts w:ascii="Times New Roman"/>
                <w:sz w:val="16"/>
              </w:rPr>
              <w:t>ı</w:t>
            </w:r>
            <w:r w:rsidRPr="009468E5">
              <w:rPr>
                <w:rFonts w:ascii="Times New Roman"/>
                <w:sz w:val="16"/>
              </w:rPr>
              <w:t>nda belirtilen di</w:t>
            </w:r>
            <w:r w:rsidRPr="009468E5">
              <w:rPr>
                <w:rFonts w:ascii="Times New Roman"/>
                <w:sz w:val="16"/>
              </w:rPr>
              <w:t>ğ</w:t>
            </w:r>
            <w:r w:rsidRPr="009468E5">
              <w:rPr>
                <w:rFonts w:ascii="Times New Roman"/>
                <w:sz w:val="16"/>
              </w:rPr>
              <w:t>er g</w:t>
            </w:r>
            <w:r w:rsidRPr="009468E5">
              <w:rPr>
                <w:rFonts w:ascii="Times New Roman"/>
                <w:sz w:val="16"/>
              </w:rPr>
              <w:t>ö</w:t>
            </w:r>
            <w:r w:rsidRPr="009468E5">
              <w:rPr>
                <w:rFonts w:ascii="Times New Roman"/>
                <w:sz w:val="16"/>
              </w:rPr>
              <w:t>revleri de yapar.</w:t>
            </w:r>
          </w:p>
        </w:tc>
      </w:tr>
      <w:tr w:rsidR="0062001B" w14:paraId="7CEEE343" w14:textId="77777777" w:rsidTr="0062001B">
        <w:trPr>
          <w:trHeight w:val="710"/>
        </w:trPr>
        <w:tc>
          <w:tcPr>
            <w:cnfStyle w:val="001000000000" w:firstRow="0" w:lastRow="0" w:firstColumn="1" w:lastColumn="0" w:oddVBand="0" w:evenVBand="0" w:oddHBand="0" w:evenHBand="0" w:firstRowFirstColumn="0" w:firstRowLastColumn="0" w:lastRowFirstColumn="0" w:lastRowLastColumn="0"/>
            <w:tcW w:w="2016" w:type="dxa"/>
          </w:tcPr>
          <w:p w14:paraId="4BF7ACC0" w14:textId="77777777" w:rsidR="0062001B" w:rsidRDefault="0062001B" w:rsidP="0062001B">
            <w:pPr>
              <w:pStyle w:val="TableParagraph"/>
              <w:spacing w:before="119"/>
              <w:ind w:left="107" w:right="502"/>
              <w:rPr>
                <w:sz w:val="20"/>
              </w:rPr>
            </w:pPr>
            <w:r>
              <w:rPr>
                <w:sz w:val="20"/>
              </w:rPr>
              <w:t>Atölye</w:t>
            </w:r>
            <w:r>
              <w:rPr>
                <w:spacing w:val="-12"/>
                <w:sz w:val="20"/>
              </w:rPr>
              <w:t xml:space="preserve"> </w:t>
            </w:r>
            <w:r>
              <w:rPr>
                <w:sz w:val="20"/>
              </w:rPr>
              <w:t>ve</w:t>
            </w:r>
            <w:r>
              <w:rPr>
                <w:spacing w:val="-11"/>
                <w:sz w:val="20"/>
              </w:rPr>
              <w:t xml:space="preserve"> </w:t>
            </w:r>
            <w:r>
              <w:rPr>
                <w:sz w:val="20"/>
              </w:rPr>
              <w:t xml:space="preserve">Bölüm </w:t>
            </w:r>
            <w:r>
              <w:rPr>
                <w:spacing w:val="-2"/>
                <w:sz w:val="20"/>
              </w:rPr>
              <w:t>Şefleri</w:t>
            </w:r>
          </w:p>
        </w:tc>
        <w:tc>
          <w:tcPr>
            <w:cnfStyle w:val="000100000000" w:firstRow="0" w:lastRow="0" w:firstColumn="0" w:lastColumn="1" w:oddVBand="0" w:evenVBand="0" w:oddHBand="0" w:evenHBand="0" w:firstRowFirstColumn="0" w:firstRowLastColumn="0" w:lastRowFirstColumn="0" w:lastRowLastColumn="0"/>
            <w:tcW w:w="7051" w:type="dxa"/>
          </w:tcPr>
          <w:p w14:paraId="77AB2D1F" w14:textId="77777777" w:rsidR="0062001B" w:rsidRDefault="0062001B" w:rsidP="0062001B">
            <w:pPr>
              <w:pStyle w:val="TableParagraph"/>
              <w:rPr>
                <w:rFonts w:ascii="Times New Roman"/>
                <w:sz w:val="16"/>
              </w:rPr>
            </w:pPr>
          </w:p>
        </w:tc>
      </w:tr>
      <w:tr w:rsidR="0062001B" w14:paraId="3B4DC14E" w14:textId="77777777" w:rsidTr="0062001B">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016" w:type="dxa"/>
          </w:tcPr>
          <w:p w14:paraId="73917BD8" w14:textId="77777777" w:rsidR="0062001B" w:rsidRDefault="0062001B" w:rsidP="0062001B">
            <w:pPr>
              <w:pStyle w:val="TableParagraph"/>
              <w:spacing w:before="119"/>
              <w:ind w:left="107"/>
              <w:rPr>
                <w:sz w:val="20"/>
              </w:rPr>
            </w:pPr>
            <w:r>
              <w:rPr>
                <w:spacing w:val="-2"/>
                <w:sz w:val="20"/>
              </w:rPr>
              <w:t>Öğretmenler</w:t>
            </w:r>
          </w:p>
        </w:tc>
        <w:tc>
          <w:tcPr>
            <w:cnfStyle w:val="000100000000" w:firstRow="0" w:lastRow="0" w:firstColumn="0" w:lastColumn="1" w:oddVBand="0" w:evenVBand="0" w:oddHBand="0" w:evenHBand="0" w:firstRowFirstColumn="0" w:firstRowLastColumn="0" w:lastRowFirstColumn="0" w:lastRowLastColumn="0"/>
            <w:tcW w:w="7051" w:type="dxa"/>
          </w:tcPr>
          <w:p w14:paraId="2F490D13" w14:textId="77777777" w:rsidR="0062001B" w:rsidRPr="009468E5" w:rsidRDefault="0062001B" w:rsidP="0062001B">
            <w:pPr>
              <w:pStyle w:val="TableParagraph"/>
              <w:rPr>
                <w:rFonts w:ascii="Times New Roman"/>
                <w:sz w:val="16"/>
              </w:rPr>
            </w:pPr>
            <w:r w:rsidRPr="009468E5">
              <w:rPr>
                <w:rFonts w:ascii="Times New Roman"/>
                <w:sz w:val="16"/>
              </w:rPr>
              <w:t>1.</w:t>
            </w:r>
            <w:r w:rsidRPr="009468E5">
              <w:rPr>
                <w:rFonts w:ascii="Times New Roman"/>
                <w:sz w:val="16"/>
              </w:rPr>
              <w:tab/>
            </w:r>
            <w:r w:rsidRPr="009468E5">
              <w:rPr>
                <w:rFonts w:ascii="Times New Roman"/>
                <w:sz w:val="16"/>
              </w:rPr>
              <w:t>İ</w:t>
            </w:r>
            <w:r w:rsidRPr="009468E5">
              <w:rPr>
                <w:rFonts w:ascii="Times New Roman"/>
                <w:sz w:val="16"/>
              </w:rPr>
              <w:t>lk</w:t>
            </w:r>
            <w:r w:rsidRPr="009468E5">
              <w:rPr>
                <w:rFonts w:ascii="Times New Roman"/>
                <w:sz w:val="16"/>
              </w:rPr>
              <w:t>öğ</w:t>
            </w:r>
            <w:r w:rsidRPr="009468E5">
              <w:rPr>
                <w:rFonts w:ascii="Times New Roman"/>
                <w:sz w:val="16"/>
              </w:rPr>
              <w:t>retim okullar</w:t>
            </w:r>
            <w:r w:rsidRPr="009468E5">
              <w:rPr>
                <w:rFonts w:ascii="Times New Roman"/>
                <w:sz w:val="16"/>
              </w:rPr>
              <w:t>ı</w:t>
            </w:r>
            <w:r w:rsidRPr="009468E5">
              <w:rPr>
                <w:rFonts w:ascii="Times New Roman"/>
                <w:sz w:val="16"/>
              </w:rPr>
              <w:t>nda dersler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 veya bran</w:t>
            </w:r>
            <w:r w:rsidRPr="009468E5">
              <w:rPr>
                <w:rFonts w:ascii="Times New Roman"/>
                <w:sz w:val="16"/>
              </w:rPr>
              <w:t>ş</w:t>
            </w:r>
            <w:r w:rsidRPr="009468E5">
              <w:rPr>
                <w:rFonts w:ascii="Times New Roman"/>
                <w:sz w:val="16"/>
              </w:rPr>
              <w:t xml:space="preserve"> </w:t>
            </w:r>
            <w:r w:rsidRPr="009468E5">
              <w:rPr>
                <w:rFonts w:ascii="Times New Roman"/>
                <w:sz w:val="16"/>
              </w:rPr>
              <w:t>öğ</w:t>
            </w:r>
            <w:r w:rsidRPr="009468E5">
              <w:rPr>
                <w:rFonts w:ascii="Times New Roman"/>
                <w:sz w:val="16"/>
              </w:rPr>
              <w:t>retmenleri taraf</w:t>
            </w:r>
            <w:r w:rsidRPr="009468E5">
              <w:rPr>
                <w:rFonts w:ascii="Times New Roman"/>
                <w:sz w:val="16"/>
              </w:rPr>
              <w:t>ı</w:t>
            </w:r>
            <w:r w:rsidRPr="009468E5">
              <w:rPr>
                <w:rFonts w:ascii="Times New Roman"/>
                <w:sz w:val="16"/>
              </w:rPr>
              <w:t>ndan okutulur.</w:t>
            </w:r>
          </w:p>
          <w:p w14:paraId="20875245" w14:textId="77777777" w:rsidR="0062001B" w:rsidRPr="009468E5" w:rsidRDefault="0062001B" w:rsidP="0062001B">
            <w:pPr>
              <w:pStyle w:val="TableParagraph"/>
              <w:rPr>
                <w:rFonts w:ascii="Times New Roman"/>
                <w:sz w:val="16"/>
              </w:rPr>
            </w:pPr>
            <w:r w:rsidRPr="009468E5">
              <w:rPr>
                <w:rFonts w:ascii="Times New Roman"/>
                <w:sz w:val="16"/>
              </w:rPr>
              <w:t>2.</w:t>
            </w:r>
            <w:r w:rsidRPr="009468E5">
              <w:rPr>
                <w:rFonts w:ascii="Times New Roman"/>
                <w:sz w:val="16"/>
              </w:rPr>
              <w:tab/>
            </w:r>
            <w:r w:rsidRPr="009468E5">
              <w:rPr>
                <w:rFonts w:ascii="Times New Roman"/>
                <w:sz w:val="16"/>
              </w:rPr>
              <w:t>Öğ</w:t>
            </w:r>
            <w:r w:rsidRPr="009468E5">
              <w:rPr>
                <w:rFonts w:ascii="Times New Roman"/>
                <w:sz w:val="16"/>
              </w:rPr>
              <w:t>retmenler, kendilerine verilen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w:t>
            </w:r>
            <w:r w:rsidRPr="009468E5">
              <w:rPr>
                <w:rFonts w:ascii="Times New Roman"/>
                <w:sz w:val="16"/>
              </w:rPr>
              <w:t>ı</w:t>
            </w:r>
            <w:r w:rsidRPr="009468E5">
              <w:rPr>
                <w:rFonts w:ascii="Times New Roman"/>
                <w:sz w:val="16"/>
              </w:rPr>
              <w:t xml:space="preserve">n veya </w:t>
            </w:r>
            <w:r w:rsidRPr="009468E5">
              <w:rPr>
                <w:rFonts w:ascii="Times New Roman"/>
                <w:sz w:val="16"/>
              </w:rPr>
              <w:t>ş</w:t>
            </w:r>
            <w:r w:rsidRPr="009468E5">
              <w:rPr>
                <w:rFonts w:ascii="Times New Roman"/>
                <w:sz w:val="16"/>
              </w:rPr>
              <w:t>ubenin derslerini, programda belirtilen esaslara g</w:t>
            </w:r>
            <w:r w:rsidRPr="009468E5">
              <w:rPr>
                <w:rFonts w:ascii="Times New Roman"/>
                <w:sz w:val="16"/>
              </w:rPr>
              <w:t>ö</w:t>
            </w:r>
            <w:r w:rsidRPr="009468E5">
              <w:rPr>
                <w:rFonts w:ascii="Times New Roman"/>
                <w:sz w:val="16"/>
              </w:rPr>
              <w:t>re pl</w:t>
            </w:r>
            <w:r w:rsidRPr="009468E5">
              <w:rPr>
                <w:rFonts w:ascii="Times New Roman"/>
                <w:sz w:val="16"/>
              </w:rPr>
              <w:t>â</w:t>
            </w:r>
            <w:r w:rsidRPr="009468E5">
              <w:rPr>
                <w:rFonts w:ascii="Times New Roman"/>
                <w:sz w:val="16"/>
              </w:rPr>
              <w:t>nlamak, okutmak, bunlarla ilgili uygulama ve deneyleri yapmak, ders d</w:t>
            </w:r>
            <w:r w:rsidRPr="009468E5">
              <w:rPr>
                <w:rFonts w:ascii="Times New Roman"/>
                <w:sz w:val="16"/>
              </w:rPr>
              <w:t>ışı</w:t>
            </w:r>
            <w:r w:rsidRPr="009468E5">
              <w:rPr>
                <w:rFonts w:ascii="Times New Roman"/>
                <w:sz w:val="16"/>
              </w:rPr>
              <w:t>nda okulun e</w:t>
            </w:r>
            <w:r w:rsidRPr="009468E5">
              <w:rPr>
                <w:rFonts w:ascii="Times New Roman"/>
                <w:sz w:val="16"/>
              </w:rPr>
              <w:t>ğ</w:t>
            </w:r>
            <w:r w:rsidRPr="009468E5">
              <w:rPr>
                <w:rFonts w:ascii="Times New Roman"/>
                <w:sz w:val="16"/>
              </w:rPr>
              <w:t>itim-</w:t>
            </w:r>
            <w:r w:rsidRPr="009468E5">
              <w:rPr>
                <w:rFonts w:ascii="Times New Roman"/>
                <w:sz w:val="16"/>
              </w:rPr>
              <w:t>öğ</w:t>
            </w:r>
            <w:r w:rsidRPr="009468E5">
              <w:rPr>
                <w:rFonts w:ascii="Times New Roman"/>
                <w:sz w:val="16"/>
              </w:rPr>
              <w:t>retim ve y</w:t>
            </w:r>
            <w:r w:rsidRPr="009468E5">
              <w:rPr>
                <w:rFonts w:ascii="Times New Roman"/>
                <w:sz w:val="16"/>
              </w:rPr>
              <w:t>ö</w:t>
            </w:r>
            <w:r w:rsidRPr="009468E5">
              <w:rPr>
                <w:rFonts w:ascii="Times New Roman"/>
                <w:sz w:val="16"/>
              </w:rPr>
              <w:t>netim i</w:t>
            </w:r>
            <w:r w:rsidRPr="009468E5">
              <w:rPr>
                <w:rFonts w:ascii="Times New Roman"/>
                <w:sz w:val="16"/>
              </w:rPr>
              <w:t>ş</w:t>
            </w:r>
            <w:r w:rsidRPr="009468E5">
              <w:rPr>
                <w:rFonts w:ascii="Times New Roman"/>
                <w:sz w:val="16"/>
              </w:rPr>
              <w:t>lerine etkin bir bi</w:t>
            </w:r>
            <w:r w:rsidRPr="009468E5">
              <w:rPr>
                <w:rFonts w:ascii="Times New Roman"/>
                <w:sz w:val="16"/>
              </w:rPr>
              <w:t>ç</w:t>
            </w:r>
            <w:r w:rsidRPr="009468E5">
              <w:rPr>
                <w:rFonts w:ascii="Times New Roman"/>
                <w:sz w:val="16"/>
              </w:rPr>
              <w:t>imde kat</w:t>
            </w:r>
            <w:r w:rsidRPr="009468E5">
              <w:rPr>
                <w:rFonts w:ascii="Times New Roman"/>
                <w:sz w:val="16"/>
              </w:rPr>
              <w:t>ı</w:t>
            </w:r>
            <w:r w:rsidRPr="009468E5">
              <w:rPr>
                <w:rFonts w:ascii="Times New Roman"/>
                <w:sz w:val="16"/>
              </w:rPr>
              <w:t>lmak ve bu konularda kanun, y</w:t>
            </w:r>
            <w:r w:rsidRPr="009468E5">
              <w:rPr>
                <w:rFonts w:ascii="Times New Roman"/>
                <w:sz w:val="16"/>
              </w:rPr>
              <w:t>ö</w:t>
            </w:r>
            <w:r w:rsidRPr="009468E5">
              <w:rPr>
                <w:rFonts w:ascii="Times New Roman"/>
                <w:sz w:val="16"/>
              </w:rPr>
              <w:t>netmelik ve emirlerde belirtilen g</w:t>
            </w:r>
            <w:r w:rsidRPr="009468E5">
              <w:rPr>
                <w:rFonts w:ascii="Times New Roman"/>
                <w:sz w:val="16"/>
              </w:rPr>
              <w:t>ö</w:t>
            </w:r>
            <w:r w:rsidRPr="009468E5">
              <w:rPr>
                <w:rFonts w:ascii="Times New Roman"/>
                <w:sz w:val="16"/>
              </w:rPr>
              <w:t>revleri yerine getirmekle y</w:t>
            </w:r>
            <w:r w:rsidRPr="009468E5">
              <w:rPr>
                <w:rFonts w:ascii="Times New Roman"/>
                <w:sz w:val="16"/>
              </w:rPr>
              <w:t>ü</w:t>
            </w:r>
            <w:r w:rsidRPr="009468E5">
              <w:rPr>
                <w:rFonts w:ascii="Times New Roman"/>
                <w:sz w:val="16"/>
              </w:rPr>
              <w:t>k</w:t>
            </w:r>
            <w:r w:rsidRPr="009468E5">
              <w:rPr>
                <w:rFonts w:ascii="Times New Roman"/>
                <w:sz w:val="16"/>
              </w:rPr>
              <w:t>ü</w:t>
            </w:r>
            <w:r w:rsidRPr="009468E5">
              <w:rPr>
                <w:rFonts w:ascii="Times New Roman"/>
                <w:sz w:val="16"/>
              </w:rPr>
              <w:t>ml</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rler.</w:t>
            </w:r>
          </w:p>
          <w:p w14:paraId="026BD5AC" w14:textId="77777777" w:rsidR="0062001B" w:rsidRPr="009468E5" w:rsidRDefault="0062001B" w:rsidP="0062001B">
            <w:pPr>
              <w:pStyle w:val="TableParagraph"/>
              <w:rPr>
                <w:rFonts w:ascii="Times New Roman"/>
                <w:sz w:val="16"/>
              </w:rPr>
            </w:pPr>
            <w:r w:rsidRPr="009468E5">
              <w:rPr>
                <w:rFonts w:ascii="Times New Roman"/>
                <w:sz w:val="16"/>
              </w:rPr>
              <w:t>3.</w:t>
            </w:r>
            <w:r w:rsidRPr="009468E5">
              <w:rPr>
                <w:rFonts w:ascii="Times New Roman"/>
                <w:sz w:val="16"/>
              </w:rPr>
              <w:tab/>
              <w:t>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f </w:t>
            </w:r>
            <w:r w:rsidRPr="009468E5">
              <w:rPr>
                <w:rFonts w:ascii="Times New Roman"/>
                <w:sz w:val="16"/>
              </w:rPr>
              <w:t>öğ</w:t>
            </w:r>
            <w:r w:rsidRPr="009468E5">
              <w:rPr>
                <w:rFonts w:ascii="Times New Roman"/>
                <w:sz w:val="16"/>
              </w:rPr>
              <w:t>retmenleri, okuttuklar</w:t>
            </w:r>
            <w:r w:rsidRPr="009468E5">
              <w:rPr>
                <w:rFonts w:ascii="Times New Roman"/>
                <w:sz w:val="16"/>
              </w:rPr>
              <w:t>ı</w:t>
            </w:r>
            <w:r w:rsidRPr="009468E5">
              <w:rPr>
                <w:rFonts w:ascii="Times New Roman"/>
                <w:sz w:val="16"/>
              </w:rPr>
              <w:t xml:space="preserve">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w:t>
            </w:r>
            <w:r w:rsidRPr="009468E5">
              <w:rPr>
                <w:rFonts w:ascii="Times New Roman"/>
                <w:sz w:val="16"/>
              </w:rPr>
              <w:t>ı</w:t>
            </w:r>
            <w:r w:rsidRPr="009468E5">
              <w:rPr>
                <w:rFonts w:ascii="Times New Roman"/>
                <w:sz w:val="16"/>
              </w:rPr>
              <w:t xml:space="preserve"> bir </w:t>
            </w:r>
            <w:r w:rsidRPr="009468E5">
              <w:rPr>
                <w:rFonts w:ascii="Times New Roman"/>
                <w:sz w:val="16"/>
              </w:rPr>
              <w:t>ü</w:t>
            </w:r>
            <w:r w:rsidRPr="009468E5">
              <w:rPr>
                <w:rFonts w:ascii="Times New Roman"/>
                <w:sz w:val="16"/>
              </w:rPr>
              <w:t>st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fta da okuturlar. </w:t>
            </w:r>
          </w:p>
          <w:p w14:paraId="7DF0C839" w14:textId="77777777" w:rsidR="0062001B" w:rsidRPr="009468E5" w:rsidRDefault="0062001B" w:rsidP="0062001B">
            <w:pPr>
              <w:pStyle w:val="TableParagraph"/>
              <w:rPr>
                <w:rFonts w:ascii="Times New Roman"/>
                <w:sz w:val="16"/>
              </w:rPr>
            </w:pPr>
            <w:r w:rsidRPr="009468E5">
              <w:rPr>
                <w:rFonts w:ascii="Times New Roman"/>
                <w:sz w:val="16"/>
              </w:rPr>
              <w:t>4.</w:t>
            </w:r>
            <w:r w:rsidRPr="009468E5">
              <w:rPr>
                <w:rFonts w:ascii="Times New Roman"/>
                <w:sz w:val="16"/>
              </w:rPr>
              <w:tab/>
            </w:r>
            <w:r w:rsidRPr="009468E5">
              <w:rPr>
                <w:rFonts w:ascii="Times New Roman"/>
                <w:sz w:val="16"/>
              </w:rPr>
              <w:t>İ</w:t>
            </w:r>
            <w:r w:rsidRPr="009468E5">
              <w:rPr>
                <w:rFonts w:ascii="Times New Roman"/>
                <w:sz w:val="16"/>
              </w:rPr>
              <w:t>lk</w:t>
            </w:r>
            <w:r w:rsidRPr="009468E5">
              <w:rPr>
                <w:rFonts w:ascii="Times New Roman"/>
                <w:sz w:val="16"/>
              </w:rPr>
              <w:t>öğ</w:t>
            </w:r>
            <w:r w:rsidRPr="009468E5">
              <w:rPr>
                <w:rFonts w:ascii="Times New Roman"/>
                <w:sz w:val="16"/>
              </w:rPr>
              <w:t>retim okullar</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n 4</w:t>
            </w:r>
            <w:r w:rsidRPr="009468E5">
              <w:rPr>
                <w:rFonts w:ascii="Times New Roman"/>
                <w:sz w:val="16"/>
              </w:rPr>
              <w:t>’ü</w:t>
            </w:r>
            <w:r w:rsidRPr="009468E5">
              <w:rPr>
                <w:rFonts w:ascii="Times New Roman"/>
                <w:sz w:val="16"/>
              </w:rPr>
              <w:t>nc</w:t>
            </w:r>
            <w:r w:rsidRPr="009468E5">
              <w:rPr>
                <w:rFonts w:ascii="Times New Roman"/>
                <w:sz w:val="16"/>
              </w:rPr>
              <w:t>ü</w:t>
            </w:r>
            <w:r w:rsidRPr="009468E5">
              <w:rPr>
                <w:rFonts w:ascii="Times New Roman"/>
                <w:sz w:val="16"/>
              </w:rPr>
              <w:t xml:space="preserve"> ve 5</w:t>
            </w:r>
            <w:r w:rsidRPr="009468E5">
              <w:rPr>
                <w:rFonts w:ascii="Times New Roman"/>
                <w:sz w:val="16"/>
              </w:rPr>
              <w:t>’</w:t>
            </w:r>
            <w:r w:rsidRPr="009468E5">
              <w:rPr>
                <w:rFonts w:ascii="Times New Roman"/>
                <w:sz w:val="16"/>
              </w:rPr>
              <w:t>inci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flar</w:t>
            </w:r>
            <w:r w:rsidRPr="009468E5">
              <w:rPr>
                <w:rFonts w:ascii="Times New Roman"/>
                <w:sz w:val="16"/>
              </w:rPr>
              <w:t>ı</w:t>
            </w:r>
            <w:r w:rsidRPr="009468E5">
              <w:rPr>
                <w:rFonts w:ascii="Times New Roman"/>
                <w:sz w:val="16"/>
              </w:rPr>
              <w:t xml:space="preserve">nda </w:t>
            </w:r>
            <w:r w:rsidRPr="009468E5">
              <w:rPr>
                <w:rFonts w:ascii="Times New Roman"/>
                <w:sz w:val="16"/>
              </w:rPr>
              <w:t>ö</w:t>
            </w:r>
            <w:r w:rsidRPr="009468E5">
              <w:rPr>
                <w:rFonts w:ascii="Times New Roman"/>
                <w:sz w:val="16"/>
              </w:rPr>
              <w:t>zel bilgi, beceri ve yetenek isteyen; beden e</w:t>
            </w:r>
            <w:r w:rsidRPr="009468E5">
              <w:rPr>
                <w:rFonts w:ascii="Times New Roman"/>
                <w:sz w:val="16"/>
              </w:rPr>
              <w:t>ğ</w:t>
            </w:r>
            <w:r w:rsidRPr="009468E5">
              <w:rPr>
                <w:rFonts w:ascii="Times New Roman"/>
                <w:sz w:val="16"/>
              </w:rPr>
              <w:t>itimi, m</w:t>
            </w:r>
            <w:r w:rsidRPr="009468E5">
              <w:rPr>
                <w:rFonts w:ascii="Times New Roman"/>
                <w:sz w:val="16"/>
              </w:rPr>
              <w:t>ü</w:t>
            </w:r>
            <w:r w:rsidRPr="009468E5">
              <w:rPr>
                <w:rFonts w:ascii="Times New Roman"/>
                <w:sz w:val="16"/>
              </w:rPr>
              <w:t>zik, g</w:t>
            </w:r>
            <w:r w:rsidRPr="009468E5">
              <w:rPr>
                <w:rFonts w:ascii="Times New Roman"/>
                <w:sz w:val="16"/>
              </w:rPr>
              <w:t>ö</w:t>
            </w:r>
            <w:r w:rsidRPr="009468E5">
              <w:rPr>
                <w:rFonts w:ascii="Times New Roman"/>
                <w:sz w:val="16"/>
              </w:rPr>
              <w:t>rsel sanatlar, din k</w:t>
            </w:r>
            <w:r w:rsidRPr="009468E5">
              <w:rPr>
                <w:rFonts w:ascii="Times New Roman"/>
                <w:sz w:val="16"/>
              </w:rPr>
              <w:t>ü</w:t>
            </w:r>
            <w:r w:rsidRPr="009468E5">
              <w:rPr>
                <w:rFonts w:ascii="Times New Roman"/>
                <w:sz w:val="16"/>
              </w:rPr>
              <w:t>lt</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 xml:space="preserve"> ve ahl</w:t>
            </w:r>
            <w:r w:rsidRPr="009468E5">
              <w:rPr>
                <w:rFonts w:ascii="Times New Roman"/>
                <w:sz w:val="16"/>
              </w:rPr>
              <w:t>â</w:t>
            </w:r>
            <w:r w:rsidRPr="009468E5">
              <w:rPr>
                <w:rFonts w:ascii="Times New Roman"/>
                <w:sz w:val="16"/>
              </w:rPr>
              <w:t>k bilgisi, yabanc</w:t>
            </w:r>
            <w:r w:rsidRPr="009468E5">
              <w:rPr>
                <w:rFonts w:ascii="Times New Roman"/>
                <w:sz w:val="16"/>
              </w:rPr>
              <w:t>ı</w:t>
            </w:r>
            <w:r w:rsidRPr="009468E5">
              <w:rPr>
                <w:rFonts w:ascii="Times New Roman"/>
                <w:sz w:val="16"/>
              </w:rPr>
              <w:t xml:space="preserve"> dil ve bilgisayar dersleri bran</w:t>
            </w:r>
            <w:r w:rsidRPr="009468E5">
              <w:rPr>
                <w:rFonts w:ascii="Times New Roman"/>
                <w:sz w:val="16"/>
              </w:rPr>
              <w:t>ş</w:t>
            </w:r>
            <w:r w:rsidRPr="009468E5">
              <w:rPr>
                <w:rFonts w:ascii="Times New Roman"/>
                <w:sz w:val="16"/>
              </w:rPr>
              <w:t xml:space="preserve"> </w:t>
            </w:r>
            <w:r w:rsidRPr="009468E5">
              <w:rPr>
                <w:rFonts w:ascii="Times New Roman"/>
                <w:sz w:val="16"/>
              </w:rPr>
              <w:t>öğ</w:t>
            </w:r>
            <w:r w:rsidRPr="009468E5">
              <w:rPr>
                <w:rFonts w:ascii="Times New Roman"/>
                <w:sz w:val="16"/>
              </w:rPr>
              <w:t xml:space="preserve">retmenlerince okutulur. </w:t>
            </w:r>
          </w:p>
          <w:p w14:paraId="193E4160" w14:textId="77777777" w:rsidR="0062001B" w:rsidRPr="009468E5" w:rsidRDefault="0062001B" w:rsidP="0062001B">
            <w:pPr>
              <w:pStyle w:val="TableParagraph"/>
              <w:rPr>
                <w:rFonts w:ascii="Times New Roman"/>
                <w:sz w:val="16"/>
              </w:rPr>
            </w:pPr>
            <w:r w:rsidRPr="009468E5">
              <w:rPr>
                <w:rFonts w:ascii="Times New Roman"/>
                <w:sz w:val="16"/>
              </w:rPr>
              <w:t>5.</w:t>
            </w:r>
            <w:r w:rsidRPr="009468E5">
              <w:rPr>
                <w:rFonts w:ascii="Times New Roman"/>
                <w:sz w:val="16"/>
              </w:rPr>
              <w:tab/>
              <w:t>Derslerini bran</w:t>
            </w:r>
            <w:r w:rsidRPr="009468E5">
              <w:rPr>
                <w:rFonts w:ascii="Times New Roman"/>
                <w:sz w:val="16"/>
              </w:rPr>
              <w:t>ş</w:t>
            </w:r>
            <w:r w:rsidRPr="009468E5">
              <w:rPr>
                <w:rFonts w:ascii="Times New Roman"/>
                <w:sz w:val="16"/>
              </w:rPr>
              <w:t xml:space="preserve"> </w:t>
            </w:r>
            <w:r w:rsidRPr="009468E5">
              <w:rPr>
                <w:rFonts w:ascii="Times New Roman"/>
                <w:sz w:val="16"/>
              </w:rPr>
              <w:t>öğ</w:t>
            </w:r>
            <w:r w:rsidRPr="009468E5">
              <w:rPr>
                <w:rFonts w:ascii="Times New Roman"/>
                <w:sz w:val="16"/>
              </w:rPr>
              <w:t>retmeni okutan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f </w:t>
            </w:r>
            <w:r w:rsidRPr="009468E5">
              <w:rPr>
                <w:rFonts w:ascii="Times New Roman"/>
                <w:sz w:val="16"/>
              </w:rPr>
              <w:t>öğ</w:t>
            </w:r>
            <w:r w:rsidRPr="009468E5">
              <w:rPr>
                <w:rFonts w:ascii="Times New Roman"/>
                <w:sz w:val="16"/>
              </w:rPr>
              <w:t>retmeni, bu ders saatlerinde y</w:t>
            </w:r>
            <w:r w:rsidRPr="009468E5">
              <w:rPr>
                <w:rFonts w:ascii="Times New Roman"/>
                <w:sz w:val="16"/>
              </w:rPr>
              <w:t>ö</w:t>
            </w:r>
            <w:r w:rsidRPr="009468E5">
              <w:rPr>
                <w:rFonts w:ascii="Times New Roman"/>
                <w:sz w:val="16"/>
              </w:rPr>
              <w:t>netimce verilen e</w:t>
            </w:r>
            <w:r w:rsidRPr="009468E5">
              <w:rPr>
                <w:rFonts w:ascii="Times New Roman"/>
                <w:sz w:val="16"/>
              </w:rPr>
              <w:t>ğ</w:t>
            </w:r>
            <w:r w:rsidRPr="009468E5">
              <w:rPr>
                <w:rFonts w:ascii="Times New Roman"/>
                <w:sz w:val="16"/>
              </w:rPr>
              <w:t>itim-</w:t>
            </w:r>
            <w:r w:rsidRPr="009468E5">
              <w:rPr>
                <w:rFonts w:ascii="Times New Roman"/>
                <w:sz w:val="16"/>
              </w:rPr>
              <w:t>öğ</w:t>
            </w:r>
            <w:r w:rsidRPr="009468E5">
              <w:rPr>
                <w:rFonts w:ascii="Times New Roman"/>
                <w:sz w:val="16"/>
              </w:rPr>
              <w:t>retim g</w:t>
            </w:r>
            <w:r w:rsidRPr="009468E5">
              <w:rPr>
                <w:rFonts w:ascii="Times New Roman"/>
                <w:sz w:val="16"/>
              </w:rPr>
              <w:t>ö</w:t>
            </w:r>
            <w:r w:rsidRPr="009468E5">
              <w:rPr>
                <w:rFonts w:ascii="Times New Roman"/>
                <w:sz w:val="16"/>
              </w:rPr>
              <w:t>revlerini yapar.</w:t>
            </w:r>
          </w:p>
          <w:p w14:paraId="045EC470" w14:textId="77777777" w:rsidR="0062001B" w:rsidRPr="009468E5" w:rsidRDefault="0062001B" w:rsidP="0062001B">
            <w:pPr>
              <w:pStyle w:val="TableParagraph"/>
              <w:rPr>
                <w:rFonts w:ascii="Times New Roman"/>
                <w:sz w:val="16"/>
              </w:rPr>
            </w:pPr>
            <w:r w:rsidRPr="009468E5">
              <w:rPr>
                <w:rFonts w:ascii="Times New Roman"/>
                <w:sz w:val="16"/>
              </w:rPr>
              <w:lastRenderedPageBreak/>
              <w:t>6.</w:t>
            </w:r>
            <w:r w:rsidRPr="009468E5">
              <w:rPr>
                <w:rFonts w:ascii="Times New Roman"/>
                <w:sz w:val="16"/>
              </w:rPr>
              <w:tab/>
              <w:t xml:space="preserve">Okulun bina ve tesisleri ile </w:t>
            </w:r>
            <w:r w:rsidRPr="009468E5">
              <w:rPr>
                <w:rFonts w:ascii="Times New Roman"/>
                <w:sz w:val="16"/>
              </w:rPr>
              <w:t>öğ</w:t>
            </w:r>
            <w:r w:rsidRPr="009468E5">
              <w:rPr>
                <w:rFonts w:ascii="Times New Roman"/>
                <w:sz w:val="16"/>
              </w:rPr>
              <w:t>renci mevcudu, yat</w:t>
            </w:r>
            <w:r w:rsidRPr="009468E5">
              <w:rPr>
                <w:rFonts w:ascii="Times New Roman"/>
                <w:sz w:val="16"/>
              </w:rPr>
              <w:t>ı</w:t>
            </w:r>
            <w:r w:rsidRPr="009468E5">
              <w:rPr>
                <w:rFonts w:ascii="Times New Roman"/>
                <w:sz w:val="16"/>
              </w:rPr>
              <w:t>l</w:t>
            </w:r>
            <w:r w:rsidRPr="009468E5">
              <w:rPr>
                <w:rFonts w:ascii="Times New Roman"/>
                <w:sz w:val="16"/>
              </w:rPr>
              <w:t>ı</w:t>
            </w:r>
            <w:r w:rsidRPr="009468E5">
              <w:rPr>
                <w:rFonts w:ascii="Times New Roman"/>
                <w:sz w:val="16"/>
              </w:rPr>
              <w:t>-g</w:t>
            </w:r>
            <w:r w:rsidRPr="009468E5">
              <w:rPr>
                <w:rFonts w:ascii="Times New Roman"/>
                <w:sz w:val="16"/>
              </w:rPr>
              <w:t>ü</w:t>
            </w:r>
            <w:r w:rsidRPr="009468E5">
              <w:rPr>
                <w:rFonts w:ascii="Times New Roman"/>
                <w:sz w:val="16"/>
              </w:rPr>
              <w:t>nd</w:t>
            </w:r>
            <w:r w:rsidRPr="009468E5">
              <w:rPr>
                <w:rFonts w:ascii="Times New Roman"/>
                <w:sz w:val="16"/>
              </w:rPr>
              <w:t>ü</w:t>
            </w:r>
            <w:r w:rsidRPr="009468E5">
              <w:rPr>
                <w:rFonts w:ascii="Times New Roman"/>
                <w:sz w:val="16"/>
              </w:rPr>
              <w:t>zl</w:t>
            </w:r>
            <w:r w:rsidRPr="009468E5">
              <w:rPr>
                <w:rFonts w:ascii="Times New Roman"/>
                <w:sz w:val="16"/>
              </w:rPr>
              <w:t>ü</w:t>
            </w:r>
            <w:r w:rsidRPr="009468E5">
              <w:rPr>
                <w:rFonts w:ascii="Times New Roman"/>
                <w:sz w:val="16"/>
              </w:rPr>
              <w:t xml:space="preserve">, normal veya ikili </w:t>
            </w:r>
            <w:r w:rsidRPr="009468E5">
              <w:rPr>
                <w:rFonts w:ascii="Times New Roman"/>
                <w:sz w:val="16"/>
              </w:rPr>
              <w:t>öğ</w:t>
            </w:r>
            <w:r w:rsidRPr="009468E5">
              <w:rPr>
                <w:rFonts w:ascii="Times New Roman"/>
                <w:sz w:val="16"/>
              </w:rPr>
              <w:t>retim gibi durumlar</w:t>
            </w:r>
            <w:r w:rsidRPr="009468E5">
              <w:rPr>
                <w:rFonts w:ascii="Times New Roman"/>
                <w:sz w:val="16"/>
              </w:rPr>
              <w:t>ı</w:t>
            </w:r>
            <w:r w:rsidRPr="009468E5">
              <w:rPr>
                <w:rFonts w:ascii="Times New Roman"/>
                <w:sz w:val="16"/>
              </w:rPr>
              <w:t xml:space="preserve"> g</w:t>
            </w:r>
            <w:r w:rsidRPr="009468E5">
              <w:rPr>
                <w:rFonts w:ascii="Times New Roman"/>
                <w:sz w:val="16"/>
              </w:rPr>
              <w:t>ö</w:t>
            </w:r>
            <w:r w:rsidRPr="009468E5">
              <w:rPr>
                <w:rFonts w:ascii="Times New Roman"/>
                <w:sz w:val="16"/>
              </w:rPr>
              <w:t xml:space="preserve">z </w:t>
            </w:r>
            <w:r w:rsidRPr="009468E5">
              <w:rPr>
                <w:rFonts w:ascii="Times New Roman"/>
                <w:sz w:val="16"/>
              </w:rPr>
              <w:t>ö</w:t>
            </w:r>
            <w:r w:rsidRPr="009468E5">
              <w:rPr>
                <w:rFonts w:ascii="Times New Roman"/>
                <w:sz w:val="16"/>
              </w:rPr>
              <w:t>n</w:t>
            </w:r>
            <w:r w:rsidRPr="009468E5">
              <w:rPr>
                <w:rFonts w:ascii="Times New Roman"/>
                <w:sz w:val="16"/>
              </w:rPr>
              <w:t>ü</w:t>
            </w:r>
            <w:r w:rsidRPr="009468E5">
              <w:rPr>
                <w:rFonts w:ascii="Times New Roman"/>
                <w:sz w:val="16"/>
              </w:rPr>
              <w:t>nde bulundurularak okul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rl</w:t>
            </w:r>
            <w:r w:rsidRPr="009468E5">
              <w:rPr>
                <w:rFonts w:ascii="Times New Roman"/>
                <w:sz w:val="16"/>
              </w:rPr>
              <w:t>üğü</w:t>
            </w:r>
            <w:r w:rsidRPr="009468E5">
              <w:rPr>
                <w:rFonts w:ascii="Times New Roman"/>
                <w:sz w:val="16"/>
              </w:rPr>
              <w:t>nce d</w:t>
            </w:r>
            <w:r w:rsidRPr="009468E5">
              <w:rPr>
                <w:rFonts w:ascii="Times New Roman"/>
                <w:sz w:val="16"/>
              </w:rPr>
              <w:t>ü</w:t>
            </w:r>
            <w:r w:rsidRPr="009468E5">
              <w:rPr>
                <w:rFonts w:ascii="Times New Roman"/>
                <w:sz w:val="16"/>
              </w:rPr>
              <w:t>zenlenen n</w:t>
            </w:r>
            <w:r w:rsidRPr="009468E5">
              <w:rPr>
                <w:rFonts w:ascii="Times New Roman"/>
                <w:sz w:val="16"/>
              </w:rPr>
              <w:t>ö</w:t>
            </w:r>
            <w:r w:rsidRPr="009468E5">
              <w:rPr>
                <w:rFonts w:ascii="Times New Roman"/>
                <w:sz w:val="16"/>
              </w:rPr>
              <w:t xml:space="preserve">bet </w:t>
            </w:r>
            <w:r w:rsidRPr="009468E5">
              <w:rPr>
                <w:rFonts w:ascii="Times New Roman"/>
                <w:sz w:val="16"/>
              </w:rPr>
              <w:t>ç</w:t>
            </w:r>
            <w:r w:rsidRPr="009468E5">
              <w:rPr>
                <w:rFonts w:ascii="Times New Roman"/>
                <w:sz w:val="16"/>
              </w:rPr>
              <w:t>izelgesine g</w:t>
            </w:r>
            <w:r w:rsidRPr="009468E5">
              <w:rPr>
                <w:rFonts w:ascii="Times New Roman"/>
                <w:sz w:val="16"/>
              </w:rPr>
              <w:t>ö</w:t>
            </w:r>
            <w:r w:rsidRPr="009468E5">
              <w:rPr>
                <w:rFonts w:ascii="Times New Roman"/>
                <w:sz w:val="16"/>
              </w:rPr>
              <w:t xml:space="preserve">re </w:t>
            </w:r>
            <w:r w:rsidRPr="009468E5">
              <w:rPr>
                <w:rFonts w:ascii="Times New Roman"/>
                <w:sz w:val="16"/>
              </w:rPr>
              <w:t>öğ</w:t>
            </w:r>
            <w:r w:rsidRPr="009468E5">
              <w:rPr>
                <w:rFonts w:ascii="Times New Roman"/>
                <w:sz w:val="16"/>
              </w:rPr>
              <w:t xml:space="preserve">retmenlerin, normal </w:t>
            </w:r>
            <w:r w:rsidRPr="009468E5">
              <w:rPr>
                <w:rFonts w:ascii="Times New Roman"/>
                <w:sz w:val="16"/>
              </w:rPr>
              <w:t>öğ</w:t>
            </w:r>
            <w:r w:rsidRPr="009468E5">
              <w:rPr>
                <w:rFonts w:ascii="Times New Roman"/>
                <w:sz w:val="16"/>
              </w:rPr>
              <w:t>retim yapan okullarda g</w:t>
            </w:r>
            <w:r w:rsidRPr="009468E5">
              <w:rPr>
                <w:rFonts w:ascii="Times New Roman"/>
                <w:sz w:val="16"/>
              </w:rPr>
              <w:t>ü</w:t>
            </w:r>
            <w:r w:rsidRPr="009468E5">
              <w:rPr>
                <w:rFonts w:ascii="Times New Roman"/>
                <w:sz w:val="16"/>
              </w:rPr>
              <w:t>n s</w:t>
            </w:r>
            <w:r w:rsidRPr="009468E5">
              <w:rPr>
                <w:rFonts w:ascii="Times New Roman"/>
                <w:sz w:val="16"/>
              </w:rPr>
              <w:t>ü</w:t>
            </w:r>
            <w:r w:rsidRPr="009468E5">
              <w:rPr>
                <w:rFonts w:ascii="Times New Roman"/>
                <w:sz w:val="16"/>
              </w:rPr>
              <w:t xml:space="preserve">resince, ikili </w:t>
            </w:r>
            <w:r w:rsidRPr="009468E5">
              <w:rPr>
                <w:rFonts w:ascii="Times New Roman"/>
                <w:sz w:val="16"/>
              </w:rPr>
              <w:t>öğ</w:t>
            </w:r>
            <w:r w:rsidRPr="009468E5">
              <w:rPr>
                <w:rFonts w:ascii="Times New Roman"/>
                <w:sz w:val="16"/>
              </w:rPr>
              <w:t>retim yapan okullarda ise kendi devresinde n</w:t>
            </w:r>
            <w:r w:rsidRPr="009468E5">
              <w:rPr>
                <w:rFonts w:ascii="Times New Roman"/>
                <w:sz w:val="16"/>
              </w:rPr>
              <w:t>ö</w:t>
            </w:r>
            <w:r w:rsidRPr="009468E5">
              <w:rPr>
                <w:rFonts w:ascii="Times New Roman"/>
                <w:sz w:val="16"/>
              </w:rPr>
              <w:t>bet tutmalar</w:t>
            </w:r>
            <w:r w:rsidRPr="009468E5">
              <w:rPr>
                <w:rFonts w:ascii="Times New Roman"/>
                <w:sz w:val="16"/>
              </w:rPr>
              <w:t>ı</w:t>
            </w:r>
            <w:r w:rsidRPr="009468E5">
              <w:rPr>
                <w:rFonts w:ascii="Times New Roman"/>
                <w:sz w:val="16"/>
              </w:rPr>
              <w:t xml:space="preserve"> sa</w:t>
            </w:r>
            <w:r w:rsidRPr="009468E5">
              <w:rPr>
                <w:rFonts w:ascii="Times New Roman"/>
                <w:sz w:val="16"/>
              </w:rPr>
              <w:t>ğ</w:t>
            </w:r>
            <w:r w:rsidRPr="009468E5">
              <w:rPr>
                <w:rFonts w:ascii="Times New Roman"/>
                <w:sz w:val="16"/>
              </w:rPr>
              <w:t>lan</w:t>
            </w:r>
            <w:r w:rsidRPr="009468E5">
              <w:rPr>
                <w:rFonts w:ascii="Times New Roman"/>
                <w:sz w:val="16"/>
              </w:rPr>
              <w:t>ı</w:t>
            </w:r>
            <w:r w:rsidRPr="009468E5">
              <w:rPr>
                <w:rFonts w:ascii="Times New Roman"/>
                <w:sz w:val="16"/>
              </w:rPr>
              <w:t>r.</w:t>
            </w:r>
          </w:p>
          <w:p w14:paraId="42A2B7E2" w14:textId="77777777" w:rsidR="0062001B" w:rsidRPr="009468E5" w:rsidRDefault="0062001B" w:rsidP="0062001B">
            <w:pPr>
              <w:pStyle w:val="TableParagraph"/>
              <w:rPr>
                <w:rFonts w:ascii="Times New Roman"/>
                <w:sz w:val="16"/>
              </w:rPr>
            </w:pPr>
            <w:r w:rsidRPr="009468E5">
              <w:rPr>
                <w:rFonts w:ascii="Times New Roman"/>
                <w:sz w:val="16"/>
              </w:rPr>
              <w:t>7.</w:t>
            </w:r>
            <w:r w:rsidRPr="009468E5">
              <w:rPr>
                <w:rFonts w:ascii="Times New Roman"/>
                <w:sz w:val="16"/>
              </w:rPr>
              <w:tab/>
              <w:t>Y</w:t>
            </w:r>
            <w:r w:rsidRPr="009468E5">
              <w:rPr>
                <w:rFonts w:ascii="Times New Roman"/>
                <w:sz w:val="16"/>
              </w:rPr>
              <w:t>ö</w:t>
            </w:r>
            <w:r w:rsidRPr="009468E5">
              <w:rPr>
                <w:rFonts w:ascii="Times New Roman"/>
                <w:sz w:val="16"/>
              </w:rPr>
              <w:t xml:space="preserve">netici ve </w:t>
            </w:r>
            <w:r w:rsidRPr="009468E5">
              <w:rPr>
                <w:rFonts w:ascii="Times New Roman"/>
                <w:sz w:val="16"/>
              </w:rPr>
              <w:t>öğ</w:t>
            </w:r>
            <w:r w:rsidRPr="009468E5">
              <w:rPr>
                <w:rFonts w:ascii="Times New Roman"/>
                <w:sz w:val="16"/>
              </w:rPr>
              <w:t>retmenler; Resm</w:t>
            </w:r>
            <w:r w:rsidRPr="009468E5">
              <w:rPr>
                <w:rFonts w:ascii="Times New Roman"/>
                <w:sz w:val="16"/>
              </w:rPr>
              <w:t>î</w:t>
            </w:r>
            <w:r w:rsidRPr="009468E5">
              <w:rPr>
                <w:rFonts w:ascii="Times New Roman"/>
                <w:sz w:val="16"/>
              </w:rPr>
              <w:t xml:space="preserve"> Gazete, Tebli</w:t>
            </w:r>
            <w:r w:rsidRPr="009468E5">
              <w:rPr>
                <w:rFonts w:ascii="Times New Roman"/>
                <w:sz w:val="16"/>
              </w:rPr>
              <w:t>ğ</w:t>
            </w:r>
            <w:r w:rsidRPr="009468E5">
              <w:rPr>
                <w:rFonts w:ascii="Times New Roman"/>
                <w:sz w:val="16"/>
              </w:rPr>
              <w:t>ler Dergisi, genelge ve duyurulardan elektronik ortamda yay</w:t>
            </w:r>
            <w:r w:rsidRPr="009468E5">
              <w:rPr>
                <w:rFonts w:ascii="Times New Roman"/>
                <w:sz w:val="16"/>
              </w:rPr>
              <w:t>ı</w:t>
            </w:r>
            <w:r w:rsidRPr="009468E5">
              <w:rPr>
                <w:rFonts w:ascii="Times New Roman"/>
                <w:sz w:val="16"/>
              </w:rPr>
              <w:t>mlananlar</w:t>
            </w:r>
            <w:r w:rsidRPr="009468E5">
              <w:rPr>
                <w:rFonts w:ascii="Times New Roman"/>
                <w:sz w:val="16"/>
              </w:rPr>
              <w:t>ı</w:t>
            </w:r>
            <w:r w:rsidRPr="009468E5">
              <w:rPr>
                <w:rFonts w:ascii="Times New Roman"/>
                <w:sz w:val="16"/>
              </w:rPr>
              <w:t xml:space="preserve"> Bakanl</w:t>
            </w:r>
            <w:r w:rsidRPr="009468E5">
              <w:rPr>
                <w:rFonts w:ascii="Times New Roman"/>
                <w:sz w:val="16"/>
              </w:rPr>
              <w:t>ığı</w:t>
            </w:r>
            <w:r w:rsidRPr="009468E5">
              <w:rPr>
                <w:rFonts w:ascii="Times New Roman"/>
                <w:sz w:val="16"/>
              </w:rPr>
              <w:t>n web sayfas</w:t>
            </w:r>
            <w:r w:rsidRPr="009468E5">
              <w:rPr>
                <w:rFonts w:ascii="Times New Roman"/>
                <w:sz w:val="16"/>
              </w:rPr>
              <w:t>ı</w:t>
            </w:r>
            <w:r w:rsidRPr="009468E5">
              <w:rPr>
                <w:rFonts w:ascii="Times New Roman"/>
                <w:sz w:val="16"/>
              </w:rPr>
              <w:t>ndan takip eder.</w:t>
            </w:r>
          </w:p>
          <w:p w14:paraId="77751F9B" w14:textId="77777777" w:rsidR="0062001B" w:rsidRPr="009468E5" w:rsidRDefault="0062001B" w:rsidP="0062001B">
            <w:pPr>
              <w:pStyle w:val="TableParagraph"/>
              <w:rPr>
                <w:rFonts w:ascii="Times New Roman"/>
                <w:sz w:val="16"/>
              </w:rPr>
            </w:pPr>
            <w:r w:rsidRPr="009468E5">
              <w:rPr>
                <w:rFonts w:ascii="Times New Roman"/>
                <w:sz w:val="16"/>
              </w:rPr>
              <w:t>8.</w:t>
            </w:r>
            <w:r w:rsidRPr="009468E5">
              <w:rPr>
                <w:rFonts w:ascii="Times New Roman"/>
                <w:sz w:val="16"/>
              </w:rPr>
              <w:tab/>
              <w:t>Elektronik ortamda yay</w:t>
            </w:r>
            <w:r w:rsidRPr="009468E5">
              <w:rPr>
                <w:rFonts w:ascii="Times New Roman"/>
                <w:sz w:val="16"/>
              </w:rPr>
              <w:t>ı</w:t>
            </w:r>
            <w:r w:rsidRPr="009468E5">
              <w:rPr>
                <w:rFonts w:ascii="Times New Roman"/>
                <w:sz w:val="16"/>
              </w:rPr>
              <w:t>mlanmayanlar</w:t>
            </w:r>
            <w:r w:rsidRPr="009468E5">
              <w:rPr>
                <w:rFonts w:ascii="Times New Roman"/>
                <w:sz w:val="16"/>
              </w:rPr>
              <w:t>ı</w:t>
            </w:r>
            <w:r w:rsidRPr="009468E5">
              <w:rPr>
                <w:rFonts w:ascii="Times New Roman"/>
                <w:sz w:val="16"/>
              </w:rPr>
              <w:t xml:space="preserve"> ise okur, ilgili yeri imzalar ve uygularlar.</w:t>
            </w:r>
          </w:p>
          <w:p w14:paraId="634A7A96" w14:textId="77777777" w:rsidR="0062001B" w:rsidRDefault="0062001B" w:rsidP="0062001B">
            <w:pPr>
              <w:pStyle w:val="TableParagraph"/>
              <w:rPr>
                <w:rFonts w:ascii="Times New Roman"/>
                <w:sz w:val="16"/>
              </w:rPr>
            </w:pPr>
            <w:r w:rsidRPr="009468E5">
              <w:rPr>
                <w:rFonts w:ascii="Times New Roman"/>
                <w:sz w:val="16"/>
              </w:rPr>
              <w:t>9.</w:t>
            </w:r>
            <w:r w:rsidRPr="009468E5">
              <w:rPr>
                <w:rFonts w:ascii="Times New Roman"/>
                <w:sz w:val="16"/>
              </w:rPr>
              <w:tab/>
            </w:r>
            <w:r w:rsidRPr="009468E5">
              <w:rPr>
                <w:rFonts w:ascii="Times New Roman"/>
                <w:sz w:val="16"/>
              </w:rPr>
              <w:t>Öğ</w:t>
            </w:r>
            <w:r w:rsidRPr="009468E5">
              <w:rPr>
                <w:rFonts w:ascii="Times New Roman"/>
                <w:sz w:val="16"/>
              </w:rPr>
              <w:t>retmenler dersleri ile ilgili ara</w:t>
            </w:r>
            <w:r w:rsidRPr="009468E5">
              <w:rPr>
                <w:rFonts w:ascii="Times New Roman"/>
                <w:sz w:val="16"/>
              </w:rPr>
              <w:t>ç</w:t>
            </w:r>
            <w:r w:rsidRPr="009468E5">
              <w:rPr>
                <w:rFonts w:ascii="Times New Roman"/>
                <w:sz w:val="16"/>
              </w:rPr>
              <w:t>-gere</w:t>
            </w:r>
            <w:r w:rsidRPr="009468E5">
              <w:rPr>
                <w:rFonts w:ascii="Times New Roman"/>
                <w:sz w:val="16"/>
              </w:rPr>
              <w:t>ç</w:t>
            </w:r>
            <w:r w:rsidRPr="009468E5">
              <w:rPr>
                <w:rFonts w:ascii="Times New Roman"/>
                <w:sz w:val="16"/>
              </w:rPr>
              <w:t>, laboratuar ve i</w:t>
            </w:r>
            <w:r w:rsidRPr="009468E5">
              <w:rPr>
                <w:rFonts w:ascii="Times New Roman"/>
                <w:sz w:val="16"/>
              </w:rPr>
              <w:t>ş</w:t>
            </w:r>
            <w:r w:rsidRPr="009468E5">
              <w:rPr>
                <w:rFonts w:ascii="Times New Roman"/>
                <w:sz w:val="16"/>
              </w:rPr>
              <w:t>liklerdeki e</w:t>
            </w:r>
            <w:r w:rsidRPr="009468E5">
              <w:rPr>
                <w:rFonts w:ascii="Times New Roman"/>
                <w:sz w:val="16"/>
              </w:rPr>
              <w:t>ş</w:t>
            </w:r>
            <w:r w:rsidRPr="009468E5">
              <w:rPr>
                <w:rFonts w:ascii="Times New Roman"/>
                <w:sz w:val="16"/>
              </w:rPr>
              <w:t>yay</w:t>
            </w:r>
            <w:r w:rsidRPr="009468E5">
              <w:rPr>
                <w:rFonts w:ascii="Times New Roman"/>
                <w:sz w:val="16"/>
              </w:rPr>
              <w:t>ı</w:t>
            </w:r>
            <w:r w:rsidRPr="009468E5">
              <w:rPr>
                <w:rFonts w:ascii="Times New Roman"/>
                <w:sz w:val="16"/>
              </w:rPr>
              <w:t>, okul k</w:t>
            </w:r>
            <w:r w:rsidRPr="009468E5">
              <w:rPr>
                <w:rFonts w:ascii="Times New Roman"/>
                <w:sz w:val="16"/>
              </w:rPr>
              <w:t>ü</w:t>
            </w:r>
            <w:r w:rsidRPr="009468E5">
              <w:rPr>
                <w:rFonts w:ascii="Times New Roman"/>
                <w:sz w:val="16"/>
              </w:rPr>
              <w:t>t</w:t>
            </w:r>
            <w:r w:rsidRPr="009468E5">
              <w:rPr>
                <w:rFonts w:ascii="Times New Roman"/>
                <w:sz w:val="16"/>
              </w:rPr>
              <w:t>ü</w:t>
            </w:r>
            <w:r w:rsidRPr="009468E5">
              <w:rPr>
                <w:rFonts w:ascii="Times New Roman"/>
                <w:sz w:val="16"/>
              </w:rPr>
              <w:t>phanesindeki kitaplar</w:t>
            </w:r>
            <w:r w:rsidRPr="009468E5">
              <w:rPr>
                <w:rFonts w:ascii="Times New Roman"/>
                <w:sz w:val="16"/>
              </w:rPr>
              <w:t>ı</w:t>
            </w:r>
            <w:r w:rsidRPr="009468E5">
              <w:rPr>
                <w:rFonts w:ascii="Times New Roman"/>
                <w:sz w:val="16"/>
              </w:rPr>
              <w:t xml:space="preserve"> korur ve iyi kullan</w:t>
            </w:r>
            <w:r w:rsidRPr="009468E5">
              <w:rPr>
                <w:rFonts w:ascii="Times New Roman"/>
                <w:sz w:val="16"/>
              </w:rPr>
              <w:t>ı</w:t>
            </w:r>
            <w:r w:rsidRPr="009468E5">
              <w:rPr>
                <w:rFonts w:ascii="Times New Roman"/>
                <w:sz w:val="16"/>
              </w:rPr>
              <w:t>lmas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 sa</w:t>
            </w:r>
            <w:r w:rsidRPr="009468E5">
              <w:rPr>
                <w:rFonts w:ascii="Times New Roman"/>
                <w:sz w:val="16"/>
              </w:rPr>
              <w:t>ğ</w:t>
            </w:r>
            <w:r w:rsidRPr="009468E5">
              <w:rPr>
                <w:rFonts w:ascii="Times New Roman"/>
                <w:sz w:val="16"/>
              </w:rPr>
              <w:t>larlar.</w:t>
            </w:r>
          </w:p>
        </w:tc>
      </w:tr>
      <w:tr w:rsidR="0062001B" w14:paraId="1F683F1A" w14:textId="77777777" w:rsidTr="0062001B">
        <w:trPr>
          <w:trHeight w:val="707"/>
        </w:trPr>
        <w:tc>
          <w:tcPr>
            <w:cnfStyle w:val="001000000000" w:firstRow="0" w:lastRow="0" w:firstColumn="1" w:lastColumn="0" w:oddVBand="0" w:evenVBand="0" w:oddHBand="0" w:evenHBand="0" w:firstRowFirstColumn="0" w:firstRowLastColumn="0" w:lastRowFirstColumn="0" w:lastRowLastColumn="0"/>
            <w:tcW w:w="2016" w:type="dxa"/>
          </w:tcPr>
          <w:p w14:paraId="30FDADFF" w14:textId="77777777" w:rsidR="0062001B" w:rsidRDefault="0062001B" w:rsidP="0062001B">
            <w:pPr>
              <w:pStyle w:val="TableParagraph"/>
              <w:spacing w:before="119"/>
              <w:ind w:left="107" w:right="225"/>
              <w:rPr>
                <w:sz w:val="20"/>
              </w:rPr>
            </w:pPr>
            <w:r>
              <w:rPr>
                <w:sz w:val="20"/>
              </w:rPr>
              <w:lastRenderedPageBreak/>
              <w:t>Yönetim</w:t>
            </w:r>
            <w:r>
              <w:rPr>
                <w:spacing w:val="-12"/>
                <w:sz w:val="20"/>
              </w:rPr>
              <w:t xml:space="preserve"> </w:t>
            </w:r>
            <w:r>
              <w:rPr>
                <w:sz w:val="20"/>
              </w:rPr>
              <w:t>İşleri</w:t>
            </w:r>
            <w:r>
              <w:rPr>
                <w:spacing w:val="-11"/>
                <w:sz w:val="20"/>
              </w:rPr>
              <w:t xml:space="preserve"> </w:t>
            </w:r>
            <w:r>
              <w:rPr>
                <w:sz w:val="20"/>
              </w:rPr>
              <w:t>ve Büro Memuru</w:t>
            </w:r>
          </w:p>
        </w:tc>
        <w:tc>
          <w:tcPr>
            <w:cnfStyle w:val="000100000000" w:firstRow="0" w:lastRow="0" w:firstColumn="0" w:lastColumn="1" w:oddVBand="0" w:evenVBand="0" w:oddHBand="0" w:evenHBand="0" w:firstRowFirstColumn="0" w:firstRowLastColumn="0" w:lastRowFirstColumn="0" w:lastRowLastColumn="0"/>
            <w:tcW w:w="7051" w:type="dxa"/>
          </w:tcPr>
          <w:p w14:paraId="0F08CF41" w14:textId="77777777" w:rsidR="0062001B" w:rsidRPr="009468E5" w:rsidRDefault="0062001B" w:rsidP="0062001B">
            <w:pPr>
              <w:pStyle w:val="TableParagraph"/>
              <w:rPr>
                <w:rFonts w:ascii="Times New Roman"/>
                <w:sz w:val="16"/>
              </w:rPr>
            </w:pPr>
            <w:r w:rsidRPr="009468E5">
              <w:rPr>
                <w:rFonts w:ascii="Times New Roman"/>
                <w:sz w:val="16"/>
              </w:rPr>
              <w:t>1.</w:t>
            </w:r>
            <w:r w:rsidRPr="009468E5">
              <w:rPr>
                <w:rFonts w:ascii="Times New Roman"/>
                <w:sz w:val="16"/>
              </w:rPr>
              <w:tab/>
              <w:t>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 veya 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 yard</w:t>
            </w:r>
            <w:r w:rsidRPr="009468E5">
              <w:rPr>
                <w:rFonts w:ascii="Times New Roman"/>
                <w:sz w:val="16"/>
              </w:rPr>
              <w:t>ı</w:t>
            </w:r>
            <w:r w:rsidRPr="009468E5">
              <w:rPr>
                <w:rFonts w:ascii="Times New Roman"/>
                <w:sz w:val="16"/>
              </w:rPr>
              <w:t>mc</w:t>
            </w:r>
            <w:r w:rsidRPr="009468E5">
              <w:rPr>
                <w:rFonts w:ascii="Times New Roman"/>
                <w:sz w:val="16"/>
              </w:rPr>
              <w:t>ı</w:t>
            </w:r>
            <w:r w:rsidRPr="009468E5">
              <w:rPr>
                <w:rFonts w:ascii="Times New Roman"/>
                <w:sz w:val="16"/>
              </w:rPr>
              <w:t>lar</w:t>
            </w:r>
            <w:r w:rsidRPr="009468E5">
              <w:rPr>
                <w:rFonts w:ascii="Times New Roman"/>
                <w:sz w:val="16"/>
              </w:rPr>
              <w:t>ı</w:t>
            </w:r>
            <w:r w:rsidRPr="009468E5">
              <w:rPr>
                <w:rFonts w:ascii="Times New Roman"/>
                <w:sz w:val="16"/>
              </w:rPr>
              <w:t xml:space="preserve"> taraf</w:t>
            </w:r>
            <w:r w:rsidRPr="009468E5">
              <w:rPr>
                <w:rFonts w:ascii="Times New Roman"/>
                <w:sz w:val="16"/>
              </w:rPr>
              <w:t>ı</w:t>
            </w:r>
            <w:r w:rsidRPr="009468E5">
              <w:rPr>
                <w:rFonts w:ascii="Times New Roman"/>
                <w:sz w:val="16"/>
              </w:rPr>
              <w:t>ndan kendilerine verilen yaz</w:t>
            </w:r>
            <w:r w:rsidRPr="009468E5">
              <w:rPr>
                <w:rFonts w:ascii="Times New Roman"/>
                <w:sz w:val="16"/>
              </w:rPr>
              <w:t>ı</w:t>
            </w:r>
            <w:r w:rsidRPr="009468E5">
              <w:rPr>
                <w:rFonts w:ascii="Times New Roman"/>
                <w:sz w:val="16"/>
              </w:rPr>
              <w:t xml:space="preserve"> ve b</w:t>
            </w:r>
            <w:r w:rsidRPr="009468E5">
              <w:rPr>
                <w:rFonts w:ascii="Times New Roman"/>
                <w:sz w:val="16"/>
              </w:rPr>
              <w:t>ü</w:t>
            </w:r>
            <w:r w:rsidRPr="009468E5">
              <w:rPr>
                <w:rFonts w:ascii="Times New Roman"/>
                <w:sz w:val="16"/>
              </w:rPr>
              <w:t>ro i</w:t>
            </w:r>
            <w:r w:rsidRPr="009468E5">
              <w:rPr>
                <w:rFonts w:ascii="Times New Roman"/>
                <w:sz w:val="16"/>
              </w:rPr>
              <w:t>ş</w:t>
            </w:r>
            <w:r w:rsidRPr="009468E5">
              <w:rPr>
                <w:rFonts w:ascii="Times New Roman"/>
                <w:sz w:val="16"/>
              </w:rPr>
              <w:t xml:space="preserve">lerini yaparlar. </w:t>
            </w:r>
          </w:p>
          <w:p w14:paraId="6003AC41" w14:textId="77777777" w:rsidR="0062001B" w:rsidRPr="009468E5" w:rsidRDefault="0062001B" w:rsidP="0062001B">
            <w:pPr>
              <w:pStyle w:val="TableParagraph"/>
              <w:rPr>
                <w:rFonts w:ascii="Times New Roman"/>
                <w:sz w:val="16"/>
              </w:rPr>
            </w:pPr>
            <w:r w:rsidRPr="009468E5">
              <w:rPr>
                <w:rFonts w:ascii="Times New Roman"/>
                <w:sz w:val="16"/>
              </w:rPr>
              <w:t>2.</w:t>
            </w:r>
            <w:r w:rsidRPr="009468E5">
              <w:rPr>
                <w:rFonts w:ascii="Times New Roman"/>
                <w:sz w:val="16"/>
              </w:rPr>
              <w:tab/>
              <w:t>Gelen ve giden yaz</w:t>
            </w:r>
            <w:r w:rsidRPr="009468E5">
              <w:rPr>
                <w:rFonts w:ascii="Times New Roman"/>
                <w:sz w:val="16"/>
              </w:rPr>
              <w:t>ı</w:t>
            </w:r>
            <w:r w:rsidRPr="009468E5">
              <w:rPr>
                <w:rFonts w:ascii="Times New Roman"/>
                <w:sz w:val="16"/>
              </w:rPr>
              <w:t>larla ilgili dosya ve defterleri tutar, yaz</w:t>
            </w:r>
            <w:r w:rsidRPr="009468E5">
              <w:rPr>
                <w:rFonts w:ascii="Times New Roman"/>
                <w:sz w:val="16"/>
              </w:rPr>
              <w:t>ı</w:t>
            </w:r>
            <w:r w:rsidRPr="009468E5">
              <w:rPr>
                <w:rFonts w:ascii="Times New Roman"/>
                <w:sz w:val="16"/>
              </w:rPr>
              <w:t>lanlar</w:t>
            </w:r>
            <w:r w:rsidRPr="009468E5">
              <w:rPr>
                <w:rFonts w:ascii="Times New Roman"/>
                <w:sz w:val="16"/>
              </w:rPr>
              <w:t>ı</w:t>
            </w:r>
            <w:r w:rsidRPr="009468E5">
              <w:rPr>
                <w:rFonts w:ascii="Times New Roman"/>
                <w:sz w:val="16"/>
              </w:rPr>
              <w:t>n as</w:t>
            </w:r>
            <w:r w:rsidRPr="009468E5">
              <w:rPr>
                <w:rFonts w:ascii="Times New Roman"/>
                <w:sz w:val="16"/>
              </w:rPr>
              <w:t>ı</w:t>
            </w:r>
            <w:r w:rsidRPr="009468E5">
              <w:rPr>
                <w:rFonts w:ascii="Times New Roman"/>
                <w:sz w:val="16"/>
              </w:rPr>
              <w:t xml:space="preserve">l veya </w:t>
            </w:r>
            <w:r w:rsidRPr="009468E5">
              <w:rPr>
                <w:rFonts w:ascii="Times New Roman"/>
                <w:sz w:val="16"/>
              </w:rPr>
              <w:t>ö</w:t>
            </w:r>
            <w:r w:rsidRPr="009468E5">
              <w:rPr>
                <w:rFonts w:ascii="Times New Roman"/>
                <w:sz w:val="16"/>
              </w:rPr>
              <w:t>rneklerini dosyalar ve saklar, gerekenlere cevap haz</w:t>
            </w:r>
            <w:r w:rsidRPr="009468E5">
              <w:rPr>
                <w:rFonts w:ascii="Times New Roman"/>
                <w:sz w:val="16"/>
              </w:rPr>
              <w:t>ı</w:t>
            </w:r>
            <w:r w:rsidRPr="009468E5">
              <w:rPr>
                <w:rFonts w:ascii="Times New Roman"/>
                <w:sz w:val="16"/>
              </w:rPr>
              <w:t>rlarlar.</w:t>
            </w:r>
          </w:p>
          <w:p w14:paraId="07F429EF" w14:textId="77777777" w:rsidR="0062001B" w:rsidRPr="009468E5" w:rsidRDefault="0062001B" w:rsidP="0062001B">
            <w:pPr>
              <w:pStyle w:val="TableParagraph"/>
              <w:rPr>
                <w:rFonts w:ascii="Times New Roman"/>
                <w:sz w:val="16"/>
              </w:rPr>
            </w:pPr>
            <w:r w:rsidRPr="009468E5">
              <w:rPr>
                <w:rFonts w:ascii="Times New Roman"/>
                <w:sz w:val="16"/>
              </w:rPr>
              <w:t>3.</w:t>
            </w:r>
            <w:r w:rsidRPr="009468E5">
              <w:rPr>
                <w:rFonts w:ascii="Times New Roman"/>
                <w:sz w:val="16"/>
              </w:rPr>
              <w:tab/>
              <w:t xml:space="preserve">Memurlar, teslim edilen gizli ya da </w:t>
            </w:r>
            <w:r w:rsidRPr="009468E5">
              <w:rPr>
                <w:rFonts w:ascii="Times New Roman"/>
                <w:sz w:val="16"/>
              </w:rPr>
              <w:t>ş</w:t>
            </w:r>
            <w:r w:rsidRPr="009468E5">
              <w:rPr>
                <w:rFonts w:ascii="Times New Roman"/>
                <w:sz w:val="16"/>
              </w:rPr>
              <w:t>ah</w:t>
            </w:r>
            <w:r w:rsidRPr="009468E5">
              <w:rPr>
                <w:rFonts w:ascii="Times New Roman"/>
                <w:sz w:val="16"/>
              </w:rPr>
              <w:t>ı</w:t>
            </w:r>
            <w:r w:rsidRPr="009468E5">
              <w:rPr>
                <w:rFonts w:ascii="Times New Roman"/>
                <w:sz w:val="16"/>
              </w:rPr>
              <w:t>slarla ilgili yaz</w:t>
            </w:r>
            <w:r w:rsidRPr="009468E5">
              <w:rPr>
                <w:rFonts w:ascii="Times New Roman"/>
                <w:sz w:val="16"/>
              </w:rPr>
              <w:t>ı</w:t>
            </w:r>
            <w:r w:rsidRPr="009468E5">
              <w:rPr>
                <w:rFonts w:ascii="Times New Roman"/>
                <w:sz w:val="16"/>
              </w:rPr>
              <w:t>lar</w:t>
            </w:r>
            <w:r w:rsidRPr="009468E5">
              <w:rPr>
                <w:rFonts w:ascii="Times New Roman"/>
                <w:sz w:val="16"/>
              </w:rPr>
              <w:t>ı</w:t>
            </w:r>
            <w:r w:rsidRPr="009468E5">
              <w:rPr>
                <w:rFonts w:ascii="Times New Roman"/>
                <w:sz w:val="16"/>
              </w:rPr>
              <w:t>n saklanmas</w:t>
            </w:r>
            <w:r w:rsidRPr="009468E5">
              <w:rPr>
                <w:rFonts w:ascii="Times New Roman"/>
                <w:sz w:val="16"/>
              </w:rPr>
              <w:t>ı</w:t>
            </w:r>
            <w:r w:rsidRPr="009468E5">
              <w:rPr>
                <w:rFonts w:ascii="Times New Roman"/>
                <w:sz w:val="16"/>
              </w:rPr>
              <w:t>ndan ve gizli tutulmas</w:t>
            </w:r>
            <w:r w:rsidRPr="009468E5">
              <w:rPr>
                <w:rFonts w:ascii="Times New Roman"/>
                <w:sz w:val="16"/>
              </w:rPr>
              <w:t>ı</w:t>
            </w:r>
            <w:r w:rsidRPr="009468E5">
              <w:rPr>
                <w:rFonts w:ascii="Times New Roman"/>
                <w:sz w:val="16"/>
              </w:rPr>
              <w:t xml:space="preserve">ndan sorumludurlar. </w:t>
            </w:r>
          </w:p>
          <w:p w14:paraId="3CF97404" w14:textId="77777777" w:rsidR="0062001B" w:rsidRPr="009468E5" w:rsidRDefault="0062001B" w:rsidP="0062001B">
            <w:pPr>
              <w:pStyle w:val="TableParagraph"/>
              <w:rPr>
                <w:rFonts w:ascii="Times New Roman"/>
                <w:sz w:val="16"/>
              </w:rPr>
            </w:pPr>
            <w:r w:rsidRPr="009468E5">
              <w:rPr>
                <w:rFonts w:ascii="Times New Roman"/>
                <w:sz w:val="16"/>
              </w:rPr>
              <w:t>4.</w:t>
            </w:r>
            <w:r w:rsidRPr="009468E5">
              <w:rPr>
                <w:rFonts w:ascii="Times New Roman"/>
                <w:sz w:val="16"/>
              </w:rPr>
              <w:tab/>
            </w:r>
            <w:r w:rsidRPr="009468E5">
              <w:rPr>
                <w:rFonts w:ascii="Times New Roman"/>
                <w:sz w:val="16"/>
              </w:rPr>
              <w:t>Öğ</w:t>
            </w:r>
            <w:r w:rsidRPr="009468E5">
              <w:rPr>
                <w:rFonts w:ascii="Times New Roman"/>
                <w:sz w:val="16"/>
              </w:rPr>
              <w:t xml:space="preserve">retmen, memur ve hizmetlilerin </w:t>
            </w:r>
            <w:r w:rsidRPr="009468E5">
              <w:rPr>
                <w:rFonts w:ascii="Times New Roman"/>
                <w:sz w:val="16"/>
              </w:rPr>
              <w:t>ö</w:t>
            </w:r>
            <w:r w:rsidRPr="009468E5">
              <w:rPr>
                <w:rFonts w:ascii="Times New Roman"/>
                <w:sz w:val="16"/>
              </w:rPr>
              <w:t>zl</w:t>
            </w:r>
            <w:r w:rsidRPr="009468E5">
              <w:rPr>
                <w:rFonts w:ascii="Times New Roman"/>
                <w:sz w:val="16"/>
              </w:rPr>
              <w:t>ü</w:t>
            </w:r>
            <w:r w:rsidRPr="009468E5">
              <w:rPr>
                <w:rFonts w:ascii="Times New Roman"/>
                <w:sz w:val="16"/>
              </w:rPr>
              <w:t>k dosyalar</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 xml:space="preserve"> tutar ve bunlarla ilgili de</w:t>
            </w:r>
            <w:r w:rsidRPr="009468E5">
              <w:rPr>
                <w:rFonts w:ascii="Times New Roman"/>
                <w:sz w:val="16"/>
              </w:rPr>
              <w:t>ğ</w:t>
            </w:r>
            <w:r w:rsidRPr="009468E5">
              <w:rPr>
                <w:rFonts w:ascii="Times New Roman"/>
                <w:sz w:val="16"/>
              </w:rPr>
              <w:t>i</w:t>
            </w:r>
            <w:r w:rsidRPr="009468E5">
              <w:rPr>
                <w:rFonts w:ascii="Times New Roman"/>
                <w:sz w:val="16"/>
              </w:rPr>
              <w:t>ş</w:t>
            </w:r>
            <w:r w:rsidRPr="009468E5">
              <w:rPr>
                <w:rFonts w:ascii="Times New Roman"/>
                <w:sz w:val="16"/>
              </w:rPr>
              <w:t>iklikleri g</w:t>
            </w:r>
            <w:r w:rsidRPr="009468E5">
              <w:rPr>
                <w:rFonts w:ascii="Times New Roman"/>
                <w:sz w:val="16"/>
              </w:rPr>
              <w:t>ü</w:t>
            </w:r>
            <w:r w:rsidRPr="009468E5">
              <w:rPr>
                <w:rFonts w:ascii="Times New Roman"/>
                <w:sz w:val="16"/>
              </w:rPr>
              <w:t>n</w:t>
            </w:r>
            <w:r w:rsidRPr="009468E5">
              <w:rPr>
                <w:rFonts w:ascii="Times New Roman"/>
                <w:sz w:val="16"/>
              </w:rPr>
              <w:t>ü</w:t>
            </w:r>
            <w:r w:rsidRPr="009468E5">
              <w:rPr>
                <w:rFonts w:ascii="Times New Roman"/>
                <w:sz w:val="16"/>
              </w:rPr>
              <w:t xml:space="preserve"> g</w:t>
            </w:r>
            <w:r w:rsidRPr="009468E5">
              <w:rPr>
                <w:rFonts w:ascii="Times New Roman"/>
                <w:sz w:val="16"/>
              </w:rPr>
              <w:t>ü</w:t>
            </w:r>
            <w:r w:rsidRPr="009468E5">
              <w:rPr>
                <w:rFonts w:ascii="Times New Roman"/>
                <w:sz w:val="16"/>
              </w:rPr>
              <w:t>n</w:t>
            </w:r>
            <w:r w:rsidRPr="009468E5">
              <w:rPr>
                <w:rFonts w:ascii="Times New Roman"/>
                <w:sz w:val="16"/>
              </w:rPr>
              <w:t>ü</w:t>
            </w:r>
            <w:r w:rsidRPr="009468E5">
              <w:rPr>
                <w:rFonts w:ascii="Times New Roman"/>
                <w:sz w:val="16"/>
              </w:rPr>
              <w:t>ne i</w:t>
            </w:r>
            <w:r w:rsidRPr="009468E5">
              <w:rPr>
                <w:rFonts w:ascii="Times New Roman"/>
                <w:sz w:val="16"/>
              </w:rPr>
              <w:t>ş</w:t>
            </w:r>
            <w:r w:rsidRPr="009468E5">
              <w:rPr>
                <w:rFonts w:ascii="Times New Roman"/>
                <w:sz w:val="16"/>
              </w:rPr>
              <w:t xml:space="preserve">lerler. </w:t>
            </w:r>
          </w:p>
          <w:p w14:paraId="48E48E27" w14:textId="77777777" w:rsidR="0062001B" w:rsidRPr="009468E5" w:rsidRDefault="0062001B" w:rsidP="0062001B">
            <w:pPr>
              <w:pStyle w:val="TableParagraph"/>
              <w:rPr>
                <w:rFonts w:ascii="Times New Roman"/>
                <w:sz w:val="16"/>
              </w:rPr>
            </w:pPr>
            <w:r w:rsidRPr="009468E5">
              <w:rPr>
                <w:rFonts w:ascii="Times New Roman"/>
                <w:sz w:val="16"/>
              </w:rPr>
              <w:t>5.</w:t>
            </w:r>
            <w:r w:rsidRPr="009468E5">
              <w:rPr>
                <w:rFonts w:ascii="Times New Roman"/>
                <w:sz w:val="16"/>
              </w:rPr>
              <w:tab/>
              <w:t>Ar</w:t>
            </w:r>
            <w:r w:rsidRPr="009468E5">
              <w:rPr>
                <w:rFonts w:ascii="Times New Roman"/>
                <w:sz w:val="16"/>
              </w:rPr>
              <w:t>ş</w:t>
            </w:r>
            <w:r w:rsidRPr="009468E5">
              <w:rPr>
                <w:rFonts w:ascii="Times New Roman"/>
                <w:sz w:val="16"/>
              </w:rPr>
              <w:t>iv i</w:t>
            </w:r>
            <w:r w:rsidRPr="009468E5">
              <w:rPr>
                <w:rFonts w:ascii="Times New Roman"/>
                <w:sz w:val="16"/>
              </w:rPr>
              <w:t>ş</w:t>
            </w:r>
            <w:r w:rsidRPr="009468E5">
              <w:rPr>
                <w:rFonts w:ascii="Times New Roman"/>
                <w:sz w:val="16"/>
              </w:rPr>
              <w:t>lerini d</w:t>
            </w:r>
            <w:r w:rsidRPr="009468E5">
              <w:rPr>
                <w:rFonts w:ascii="Times New Roman"/>
                <w:sz w:val="16"/>
              </w:rPr>
              <w:t>ü</w:t>
            </w:r>
            <w:r w:rsidRPr="009468E5">
              <w:rPr>
                <w:rFonts w:ascii="Times New Roman"/>
                <w:sz w:val="16"/>
              </w:rPr>
              <w:t xml:space="preserve">zenlerler. </w:t>
            </w:r>
          </w:p>
          <w:p w14:paraId="032E39B3" w14:textId="77777777" w:rsidR="0062001B" w:rsidRDefault="0062001B" w:rsidP="0062001B">
            <w:pPr>
              <w:pStyle w:val="TableParagraph"/>
              <w:rPr>
                <w:rFonts w:ascii="Times New Roman"/>
                <w:sz w:val="16"/>
              </w:rPr>
            </w:pPr>
            <w:r w:rsidRPr="009468E5">
              <w:rPr>
                <w:rFonts w:ascii="Times New Roman"/>
                <w:sz w:val="16"/>
              </w:rPr>
              <w:t>6.</w:t>
            </w:r>
            <w:r w:rsidRPr="009468E5">
              <w:rPr>
                <w:rFonts w:ascii="Times New Roman"/>
                <w:sz w:val="16"/>
              </w:rPr>
              <w:tab/>
              <w:t>M</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w:t>
            </w:r>
            <w:r w:rsidRPr="009468E5">
              <w:rPr>
                <w:rFonts w:ascii="Times New Roman"/>
                <w:sz w:val="16"/>
              </w:rPr>
              <w:t>ü</w:t>
            </w:r>
            <w:r w:rsidRPr="009468E5">
              <w:rPr>
                <w:rFonts w:ascii="Times New Roman"/>
                <w:sz w:val="16"/>
              </w:rPr>
              <w:t>n verece</w:t>
            </w:r>
            <w:r w:rsidRPr="009468E5">
              <w:rPr>
                <w:rFonts w:ascii="Times New Roman"/>
                <w:sz w:val="16"/>
              </w:rPr>
              <w:t>ğ</w:t>
            </w:r>
            <w:r w:rsidRPr="009468E5">
              <w:rPr>
                <w:rFonts w:ascii="Times New Roman"/>
                <w:sz w:val="16"/>
              </w:rPr>
              <w:t>i hizmete y</w:t>
            </w:r>
            <w:r w:rsidRPr="009468E5">
              <w:rPr>
                <w:rFonts w:ascii="Times New Roman"/>
                <w:sz w:val="16"/>
              </w:rPr>
              <w:t>ö</w:t>
            </w:r>
            <w:r w:rsidRPr="009468E5">
              <w:rPr>
                <w:rFonts w:ascii="Times New Roman"/>
                <w:sz w:val="16"/>
              </w:rPr>
              <w:t>nelik di</w:t>
            </w:r>
            <w:r w:rsidRPr="009468E5">
              <w:rPr>
                <w:rFonts w:ascii="Times New Roman"/>
                <w:sz w:val="16"/>
              </w:rPr>
              <w:t>ğ</w:t>
            </w:r>
            <w:r w:rsidRPr="009468E5">
              <w:rPr>
                <w:rFonts w:ascii="Times New Roman"/>
                <w:sz w:val="16"/>
              </w:rPr>
              <w:t>er g</w:t>
            </w:r>
            <w:r w:rsidRPr="009468E5">
              <w:rPr>
                <w:rFonts w:ascii="Times New Roman"/>
                <w:sz w:val="16"/>
              </w:rPr>
              <w:t>ö</w:t>
            </w:r>
            <w:r w:rsidRPr="009468E5">
              <w:rPr>
                <w:rFonts w:ascii="Times New Roman"/>
                <w:sz w:val="16"/>
              </w:rPr>
              <w:t>revleri de yaparlar.</w:t>
            </w:r>
          </w:p>
        </w:tc>
      </w:tr>
      <w:tr w:rsidR="0062001B" w14:paraId="2A24F59E" w14:textId="77777777" w:rsidTr="0062001B">
        <w:trPr>
          <w:cnfStyle w:val="010000000000" w:firstRow="0" w:lastRow="1"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016" w:type="dxa"/>
          </w:tcPr>
          <w:p w14:paraId="7D498F54" w14:textId="77777777" w:rsidR="0062001B" w:rsidRDefault="0062001B" w:rsidP="0062001B">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cnfStyle w:val="000100000000" w:firstRow="0" w:lastRow="0" w:firstColumn="0" w:lastColumn="1" w:oddVBand="0" w:evenVBand="0" w:oddHBand="0" w:evenHBand="0" w:firstRowFirstColumn="0" w:firstRowLastColumn="0" w:lastRowFirstColumn="0" w:lastRowLastColumn="0"/>
            <w:tcW w:w="7051" w:type="dxa"/>
          </w:tcPr>
          <w:p w14:paraId="0A0C73EB" w14:textId="77777777" w:rsidR="0062001B" w:rsidRPr="009468E5" w:rsidRDefault="0062001B" w:rsidP="0062001B">
            <w:pPr>
              <w:pStyle w:val="TableParagraph"/>
              <w:rPr>
                <w:rFonts w:ascii="Times New Roman"/>
                <w:sz w:val="16"/>
              </w:rPr>
            </w:pPr>
            <w:r w:rsidRPr="009468E5">
              <w:rPr>
                <w:rFonts w:ascii="Times New Roman"/>
                <w:sz w:val="16"/>
              </w:rPr>
              <w:t>1.</w:t>
            </w:r>
            <w:r w:rsidRPr="009468E5">
              <w:rPr>
                <w:rFonts w:ascii="Times New Roman"/>
                <w:sz w:val="16"/>
              </w:rPr>
              <w:tab/>
              <w:t>Yard</w:t>
            </w:r>
            <w:r w:rsidRPr="009468E5">
              <w:rPr>
                <w:rFonts w:ascii="Times New Roman"/>
                <w:sz w:val="16"/>
              </w:rPr>
              <w:t>ı</w:t>
            </w:r>
            <w:r w:rsidRPr="009468E5">
              <w:rPr>
                <w:rFonts w:ascii="Times New Roman"/>
                <w:sz w:val="16"/>
              </w:rPr>
              <w:t>mc</w:t>
            </w:r>
            <w:r w:rsidRPr="009468E5">
              <w:rPr>
                <w:rFonts w:ascii="Times New Roman"/>
                <w:sz w:val="16"/>
              </w:rPr>
              <w:t>ı</w:t>
            </w:r>
            <w:r w:rsidRPr="009468E5">
              <w:rPr>
                <w:rFonts w:ascii="Times New Roman"/>
                <w:sz w:val="16"/>
              </w:rPr>
              <w:t xml:space="preserve"> hizmetler s</w:t>
            </w:r>
            <w:r w:rsidRPr="009468E5">
              <w:rPr>
                <w:rFonts w:ascii="Times New Roman"/>
                <w:sz w:val="16"/>
              </w:rPr>
              <w:t>ı</w:t>
            </w:r>
            <w:r w:rsidRPr="009468E5">
              <w:rPr>
                <w:rFonts w:ascii="Times New Roman"/>
                <w:sz w:val="16"/>
              </w:rPr>
              <w:t>n</w:t>
            </w:r>
            <w:r w:rsidRPr="009468E5">
              <w:rPr>
                <w:rFonts w:ascii="Times New Roman"/>
                <w:sz w:val="16"/>
              </w:rPr>
              <w:t>ı</w:t>
            </w:r>
            <w:r w:rsidRPr="009468E5">
              <w:rPr>
                <w:rFonts w:ascii="Times New Roman"/>
                <w:sz w:val="16"/>
              </w:rPr>
              <w:t>f</w:t>
            </w:r>
            <w:r w:rsidRPr="009468E5">
              <w:rPr>
                <w:rFonts w:ascii="Times New Roman"/>
                <w:sz w:val="16"/>
              </w:rPr>
              <w:t>ı</w:t>
            </w:r>
            <w:r w:rsidRPr="009468E5">
              <w:rPr>
                <w:rFonts w:ascii="Times New Roman"/>
                <w:sz w:val="16"/>
              </w:rPr>
              <w:t xml:space="preserve"> personeli, okul y</w:t>
            </w:r>
            <w:r w:rsidRPr="009468E5">
              <w:rPr>
                <w:rFonts w:ascii="Times New Roman"/>
                <w:sz w:val="16"/>
              </w:rPr>
              <w:t>ö</w:t>
            </w:r>
            <w:r w:rsidRPr="009468E5">
              <w:rPr>
                <w:rFonts w:ascii="Times New Roman"/>
                <w:sz w:val="16"/>
              </w:rPr>
              <w:t>netimince yap</w:t>
            </w:r>
            <w:r w:rsidRPr="009468E5">
              <w:rPr>
                <w:rFonts w:ascii="Times New Roman"/>
                <w:sz w:val="16"/>
              </w:rPr>
              <w:t>ı</w:t>
            </w:r>
            <w:r w:rsidRPr="009468E5">
              <w:rPr>
                <w:rFonts w:ascii="Times New Roman"/>
                <w:sz w:val="16"/>
              </w:rPr>
              <w:t>lacak pl</w:t>
            </w:r>
            <w:r w:rsidRPr="009468E5">
              <w:rPr>
                <w:rFonts w:ascii="Times New Roman"/>
                <w:sz w:val="16"/>
              </w:rPr>
              <w:t>â</w:t>
            </w:r>
            <w:r w:rsidRPr="009468E5">
              <w:rPr>
                <w:rFonts w:ascii="Times New Roman"/>
                <w:sz w:val="16"/>
              </w:rPr>
              <w:t>nlama ve i</w:t>
            </w:r>
            <w:r w:rsidRPr="009468E5">
              <w:rPr>
                <w:rFonts w:ascii="Times New Roman"/>
                <w:sz w:val="16"/>
              </w:rPr>
              <w:t>ş</w:t>
            </w:r>
            <w:r w:rsidRPr="009468E5">
              <w:rPr>
                <w:rFonts w:ascii="Times New Roman"/>
                <w:sz w:val="16"/>
              </w:rPr>
              <w:t xml:space="preserve"> b</w:t>
            </w:r>
            <w:r w:rsidRPr="009468E5">
              <w:rPr>
                <w:rFonts w:ascii="Times New Roman"/>
                <w:sz w:val="16"/>
              </w:rPr>
              <w:t>ö</w:t>
            </w:r>
            <w:r w:rsidRPr="009468E5">
              <w:rPr>
                <w:rFonts w:ascii="Times New Roman"/>
                <w:sz w:val="16"/>
              </w:rPr>
              <w:t>l</w:t>
            </w:r>
            <w:r w:rsidRPr="009468E5">
              <w:rPr>
                <w:rFonts w:ascii="Times New Roman"/>
                <w:sz w:val="16"/>
              </w:rPr>
              <w:t>ü</w:t>
            </w:r>
            <w:r w:rsidRPr="009468E5">
              <w:rPr>
                <w:rFonts w:ascii="Times New Roman"/>
                <w:sz w:val="16"/>
              </w:rPr>
              <w:t>m</w:t>
            </w:r>
            <w:r w:rsidRPr="009468E5">
              <w:rPr>
                <w:rFonts w:ascii="Times New Roman"/>
                <w:sz w:val="16"/>
              </w:rPr>
              <w:t>ü</w:t>
            </w:r>
            <w:r w:rsidRPr="009468E5">
              <w:rPr>
                <w:rFonts w:ascii="Times New Roman"/>
                <w:sz w:val="16"/>
              </w:rPr>
              <w:t>ne g</w:t>
            </w:r>
            <w:r w:rsidRPr="009468E5">
              <w:rPr>
                <w:rFonts w:ascii="Times New Roman"/>
                <w:sz w:val="16"/>
              </w:rPr>
              <w:t>ö</w:t>
            </w:r>
            <w:r w:rsidRPr="009468E5">
              <w:rPr>
                <w:rFonts w:ascii="Times New Roman"/>
                <w:sz w:val="16"/>
              </w:rPr>
              <w:t>re her t</w:t>
            </w:r>
            <w:r w:rsidRPr="009468E5">
              <w:rPr>
                <w:rFonts w:ascii="Times New Roman"/>
                <w:sz w:val="16"/>
              </w:rPr>
              <w:t>ü</w:t>
            </w:r>
            <w:r w:rsidRPr="009468E5">
              <w:rPr>
                <w:rFonts w:ascii="Times New Roman"/>
                <w:sz w:val="16"/>
              </w:rPr>
              <w:t>rl</w:t>
            </w:r>
            <w:r w:rsidRPr="009468E5">
              <w:rPr>
                <w:rFonts w:ascii="Times New Roman"/>
                <w:sz w:val="16"/>
              </w:rPr>
              <w:t>ü</w:t>
            </w:r>
            <w:r w:rsidRPr="009468E5">
              <w:rPr>
                <w:rFonts w:ascii="Times New Roman"/>
                <w:sz w:val="16"/>
              </w:rPr>
              <w:t xml:space="preserve"> yaz</w:t>
            </w:r>
            <w:r w:rsidRPr="009468E5">
              <w:rPr>
                <w:rFonts w:ascii="Times New Roman"/>
                <w:sz w:val="16"/>
              </w:rPr>
              <w:t>ı</w:t>
            </w:r>
            <w:r w:rsidRPr="009468E5">
              <w:rPr>
                <w:rFonts w:ascii="Times New Roman"/>
                <w:sz w:val="16"/>
              </w:rPr>
              <w:t xml:space="preserve"> ve dosyay</w:t>
            </w:r>
            <w:r w:rsidRPr="009468E5">
              <w:rPr>
                <w:rFonts w:ascii="Times New Roman"/>
                <w:sz w:val="16"/>
              </w:rPr>
              <w:t>ı</w:t>
            </w:r>
            <w:r w:rsidRPr="009468E5">
              <w:rPr>
                <w:rFonts w:ascii="Times New Roman"/>
                <w:sz w:val="16"/>
              </w:rPr>
              <w:t xml:space="preserve"> da</w:t>
            </w:r>
            <w:r w:rsidRPr="009468E5">
              <w:rPr>
                <w:rFonts w:ascii="Times New Roman"/>
                <w:sz w:val="16"/>
              </w:rPr>
              <w:t>ğı</w:t>
            </w:r>
            <w:r w:rsidRPr="009468E5">
              <w:rPr>
                <w:rFonts w:ascii="Times New Roman"/>
                <w:sz w:val="16"/>
              </w:rPr>
              <w:t xml:space="preserve">tmak ve toplamak, </w:t>
            </w:r>
          </w:p>
          <w:p w14:paraId="1AC7AF27" w14:textId="77777777" w:rsidR="0062001B" w:rsidRPr="009468E5" w:rsidRDefault="0062001B" w:rsidP="0062001B">
            <w:pPr>
              <w:pStyle w:val="TableParagraph"/>
              <w:rPr>
                <w:rFonts w:ascii="Times New Roman"/>
                <w:sz w:val="16"/>
              </w:rPr>
            </w:pPr>
            <w:r w:rsidRPr="009468E5">
              <w:rPr>
                <w:rFonts w:ascii="Times New Roman"/>
                <w:sz w:val="16"/>
              </w:rPr>
              <w:t>2.</w:t>
            </w:r>
            <w:r w:rsidRPr="009468E5">
              <w:rPr>
                <w:rFonts w:ascii="Times New Roman"/>
                <w:sz w:val="16"/>
              </w:rPr>
              <w:tab/>
              <w:t>Ba</w:t>
            </w:r>
            <w:r w:rsidRPr="009468E5">
              <w:rPr>
                <w:rFonts w:ascii="Times New Roman"/>
                <w:sz w:val="16"/>
              </w:rPr>
              <w:t>ş</w:t>
            </w:r>
            <w:r w:rsidRPr="009468E5">
              <w:rPr>
                <w:rFonts w:ascii="Times New Roman"/>
                <w:sz w:val="16"/>
              </w:rPr>
              <w:t>vuru sahiplerini kar</w:t>
            </w:r>
            <w:r w:rsidRPr="009468E5">
              <w:rPr>
                <w:rFonts w:ascii="Times New Roman"/>
                <w:sz w:val="16"/>
              </w:rPr>
              <w:t>şı</w:t>
            </w:r>
            <w:r w:rsidRPr="009468E5">
              <w:rPr>
                <w:rFonts w:ascii="Times New Roman"/>
                <w:sz w:val="16"/>
              </w:rPr>
              <w:t>lamak ve yol g</w:t>
            </w:r>
            <w:r w:rsidRPr="009468E5">
              <w:rPr>
                <w:rFonts w:ascii="Times New Roman"/>
                <w:sz w:val="16"/>
              </w:rPr>
              <w:t>ö</w:t>
            </w:r>
            <w:r w:rsidRPr="009468E5">
              <w:rPr>
                <w:rFonts w:ascii="Times New Roman"/>
                <w:sz w:val="16"/>
              </w:rPr>
              <w:t xml:space="preserve">stermek, </w:t>
            </w:r>
          </w:p>
          <w:p w14:paraId="79972828" w14:textId="77777777" w:rsidR="0062001B" w:rsidRPr="009468E5" w:rsidRDefault="0062001B" w:rsidP="0062001B">
            <w:pPr>
              <w:pStyle w:val="TableParagraph"/>
              <w:rPr>
                <w:rFonts w:ascii="Times New Roman"/>
                <w:sz w:val="16"/>
              </w:rPr>
            </w:pPr>
            <w:r w:rsidRPr="009468E5">
              <w:rPr>
                <w:rFonts w:ascii="Times New Roman"/>
                <w:sz w:val="16"/>
              </w:rPr>
              <w:t>3.</w:t>
            </w:r>
            <w:r w:rsidRPr="009468E5">
              <w:rPr>
                <w:rFonts w:ascii="Times New Roman"/>
                <w:sz w:val="16"/>
              </w:rPr>
              <w:tab/>
              <w:t>Hizmet yerlerini temizlemek,  Ayd</w:t>
            </w:r>
            <w:r w:rsidRPr="009468E5">
              <w:rPr>
                <w:rFonts w:ascii="Times New Roman"/>
                <w:sz w:val="16"/>
              </w:rPr>
              <w:t>ı</w:t>
            </w:r>
            <w:r w:rsidRPr="009468E5">
              <w:rPr>
                <w:rFonts w:ascii="Times New Roman"/>
                <w:sz w:val="16"/>
              </w:rPr>
              <w:t xml:space="preserve">nlatmak ve </w:t>
            </w:r>
            <w:r w:rsidRPr="009468E5">
              <w:rPr>
                <w:rFonts w:ascii="Times New Roman"/>
                <w:sz w:val="16"/>
              </w:rPr>
              <w:t>ı</w:t>
            </w:r>
            <w:r w:rsidRPr="009468E5">
              <w:rPr>
                <w:rFonts w:ascii="Times New Roman"/>
                <w:sz w:val="16"/>
              </w:rPr>
              <w:t>s</w:t>
            </w:r>
            <w:r w:rsidRPr="009468E5">
              <w:rPr>
                <w:rFonts w:ascii="Times New Roman"/>
                <w:sz w:val="16"/>
              </w:rPr>
              <w:t>ı</w:t>
            </w:r>
            <w:r w:rsidRPr="009468E5">
              <w:rPr>
                <w:rFonts w:ascii="Times New Roman"/>
                <w:sz w:val="16"/>
              </w:rPr>
              <w:t xml:space="preserve">tma yerlerinde </w:t>
            </w:r>
            <w:r w:rsidRPr="009468E5">
              <w:rPr>
                <w:rFonts w:ascii="Times New Roman"/>
                <w:sz w:val="16"/>
              </w:rPr>
              <w:t>ç</w:t>
            </w:r>
            <w:r w:rsidRPr="009468E5">
              <w:rPr>
                <w:rFonts w:ascii="Times New Roman"/>
                <w:sz w:val="16"/>
              </w:rPr>
              <w:t>al</w:t>
            </w:r>
            <w:r w:rsidRPr="009468E5">
              <w:rPr>
                <w:rFonts w:ascii="Times New Roman"/>
                <w:sz w:val="16"/>
              </w:rPr>
              <w:t>ış</w:t>
            </w:r>
            <w:r w:rsidRPr="009468E5">
              <w:rPr>
                <w:rFonts w:ascii="Times New Roman"/>
                <w:sz w:val="16"/>
              </w:rPr>
              <w:t xml:space="preserve">mak, </w:t>
            </w:r>
          </w:p>
          <w:p w14:paraId="36EC8131" w14:textId="77777777" w:rsidR="0062001B" w:rsidRDefault="0062001B" w:rsidP="0062001B">
            <w:pPr>
              <w:pStyle w:val="TableParagraph"/>
              <w:rPr>
                <w:rFonts w:ascii="Times New Roman"/>
                <w:sz w:val="16"/>
              </w:rPr>
            </w:pPr>
            <w:r w:rsidRPr="009468E5">
              <w:rPr>
                <w:rFonts w:ascii="Times New Roman"/>
                <w:sz w:val="16"/>
              </w:rPr>
              <w:t>4.</w:t>
            </w:r>
            <w:r w:rsidRPr="009468E5">
              <w:rPr>
                <w:rFonts w:ascii="Times New Roman"/>
                <w:sz w:val="16"/>
              </w:rPr>
              <w:tab/>
              <w:t xml:space="preserve">Okula getirilen ve </w:t>
            </w:r>
            <w:r w:rsidRPr="009468E5">
              <w:rPr>
                <w:rFonts w:ascii="Times New Roman"/>
                <w:sz w:val="16"/>
              </w:rPr>
              <w:t>çı</w:t>
            </w:r>
            <w:r w:rsidRPr="009468E5">
              <w:rPr>
                <w:rFonts w:ascii="Times New Roman"/>
                <w:sz w:val="16"/>
              </w:rPr>
              <w:t>kar</w:t>
            </w:r>
            <w:r w:rsidRPr="009468E5">
              <w:rPr>
                <w:rFonts w:ascii="Times New Roman"/>
                <w:sz w:val="16"/>
              </w:rPr>
              <w:t>ı</w:t>
            </w:r>
            <w:r w:rsidRPr="009468E5">
              <w:rPr>
                <w:rFonts w:ascii="Times New Roman"/>
                <w:sz w:val="16"/>
              </w:rPr>
              <w:t>lan her t</w:t>
            </w:r>
            <w:r w:rsidRPr="009468E5">
              <w:rPr>
                <w:rFonts w:ascii="Times New Roman"/>
                <w:sz w:val="16"/>
              </w:rPr>
              <w:t>ü</w:t>
            </w:r>
            <w:r w:rsidRPr="009468E5">
              <w:rPr>
                <w:rFonts w:ascii="Times New Roman"/>
                <w:sz w:val="16"/>
              </w:rPr>
              <w:t>rl</w:t>
            </w:r>
            <w:r w:rsidRPr="009468E5">
              <w:rPr>
                <w:rFonts w:ascii="Times New Roman"/>
                <w:sz w:val="16"/>
              </w:rPr>
              <w:t>ü</w:t>
            </w:r>
            <w:r w:rsidRPr="009468E5">
              <w:rPr>
                <w:rFonts w:ascii="Times New Roman"/>
                <w:sz w:val="16"/>
              </w:rPr>
              <w:t xml:space="preserve"> ara</w:t>
            </w:r>
            <w:r w:rsidRPr="009468E5">
              <w:rPr>
                <w:rFonts w:ascii="Times New Roman"/>
                <w:sz w:val="16"/>
              </w:rPr>
              <w:t>ç</w:t>
            </w:r>
            <w:r w:rsidRPr="009468E5">
              <w:rPr>
                <w:rFonts w:ascii="Times New Roman"/>
                <w:sz w:val="16"/>
              </w:rPr>
              <w:t>-gere</w:t>
            </w:r>
            <w:r w:rsidRPr="009468E5">
              <w:rPr>
                <w:rFonts w:ascii="Times New Roman"/>
                <w:sz w:val="16"/>
              </w:rPr>
              <w:t>ç</w:t>
            </w:r>
            <w:r w:rsidRPr="009468E5">
              <w:rPr>
                <w:rFonts w:ascii="Times New Roman"/>
                <w:sz w:val="16"/>
              </w:rPr>
              <w:t xml:space="preserve"> ve malzeme ile e</w:t>
            </w:r>
            <w:r w:rsidRPr="009468E5">
              <w:rPr>
                <w:rFonts w:ascii="Times New Roman"/>
                <w:sz w:val="16"/>
              </w:rPr>
              <w:t>ş</w:t>
            </w:r>
            <w:r w:rsidRPr="009468E5">
              <w:rPr>
                <w:rFonts w:ascii="Times New Roman"/>
                <w:sz w:val="16"/>
              </w:rPr>
              <w:t>yay</w:t>
            </w:r>
            <w:r w:rsidRPr="009468E5">
              <w:rPr>
                <w:rFonts w:ascii="Times New Roman"/>
                <w:sz w:val="16"/>
              </w:rPr>
              <w:t>ı</w:t>
            </w:r>
            <w:r w:rsidRPr="009468E5">
              <w:rPr>
                <w:rFonts w:ascii="Times New Roman"/>
                <w:sz w:val="16"/>
              </w:rPr>
              <w:t xml:space="preserve"> ta</w:t>
            </w:r>
            <w:r w:rsidRPr="009468E5">
              <w:rPr>
                <w:rFonts w:ascii="Times New Roman"/>
                <w:sz w:val="16"/>
              </w:rPr>
              <w:t>şı</w:t>
            </w:r>
            <w:r w:rsidRPr="009468E5">
              <w:rPr>
                <w:rFonts w:ascii="Times New Roman"/>
                <w:sz w:val="16"/>
              </w:rPr>
              <w:t>ma ve yerle</w:t>
            </w:r>
            <w:r w:rsidRPr="009468E5">
              <w:rPr>
                <w:rFonts w:ascii="Times New Roman"/>
                <w:sz w:val="16"/>
              </w:rPr>
              <w:t>ş</w:t>
            </w:r>
            <w:r w:rsidRPr="009468E5">
              <w:rPr>
                <w:rFonts w:ascii="Times New Roman"/>
                <w:sz w:val="16"/>
              </w:rPr>
              <w:t>tirme i</w:t>
            </w:r>
            <w:r w:rsidRPr="009468E5">
              <w:rPr>
                <w:rFonts w:ascii="Times New Roman"/>
                <w:sz w:val="16"/>
              </w:rPr>
              <w:t>ş</w:t>
            </w:r>
            <w:r w:rsidRPr="009468E5">
              <w:rPr>
                <w:rFonts w:ascii="Times New Roman"/>
                <w:sz w:val="16"/>
              </w:rPr>
              <w:t>lerini yapmakla y</w:t>
            </w:r>
            <w:r w:rsidRPr="009468E5">
              <w:rPr>
                <w:rFonts w:ascii="Times New Roman"/>
                <w:sz w:val="16"/>
              </w:rPr>
              <w:t>ü</w:t>
            </w:r>
            <w:r w:rsidRPr="009468E5">
              <w:rPr>
                <w:rFonts w:ascii="Times New Roman"/>
                <w:sz w:val="16"/>
              </w:rPr>
              <w:t>k</w:t>
            </w:r>
            <w:r w:rsidRPr="009468E5">
              <w:rPr>
                <w:rFonts w:ascii="Times New Roman"/>
                <w:sz w:val="16"/>
              </w:rPr>
              <w:t>ü</w:t>
            </w:r>
            <w:r w:rsidRPr="009468E5">
              <w:rPr>
                <w:rFonts w:ascii="Times New Roman"/>
                <w:sz w:val="16"/>
              </w:rPr>
              <w:t>ml</w:t>
            </w:r>
            <w:r w:rsidRPr="009468E5">
              <w:rPr>
                <w:rFonts w:ascii="Times New Roman"/>
                <w:sz w:val="16"/>
              </w:rPr>
              <w:t>ü</w:t>
            </w:r>
            <w:r w:rsidRPr="009468E5">
              <w:rPr>
                <w:rFonts w:ascii="Times New Roman"/>
                <w:sz w:val="16"/>
              </w:rPr>
              <w:t>d</w:t>
            </w:r>
            <w:r w:rsidRPr="009468E5">
              <w:rPr>
                <w:rFonts w:ascii="Times New Roman"/>
                <w:sz w:val="16"/>
              </w:rPr>
              <w:t>ü</w:t>
            </w:r>
            <w:r w:rsidRPr="009468E5">
              <w:rPr>
                <w:rFonts w:ascii="Times New Roman"/>
                <w:sz w:val="16"/>
              </w:rPr>
              <w:t>rler.</w:t>
            </w:r>
          </w:p>
        </w:tc>
      </w:tr>
    </w:tbl>
    <w:p w14:paraId="66EF6671" w14:textId="77777777" w:rsidR="0062001B" w:rsidRDefault="0062001B" w:rsidP="0062001B">
      <w:pPr>
        <w:pStyle w:val="GvdeMetni"/>
        <w:rPr>
          <w:b/>
          <w:sz w:val="20"/>
        </w:rPr>
      </w:pPr>
    </w:p>
    <w:p w14:paraId="0939F829" w14:textId="77777777" w:rsidR="0062001B" w:rsidRDefault="0062001B" w:rsidP="0062001B">
      <w:pPr>
        <w:pStyle w:val="GvdeMetni"/>
        <w:spacing w:before="49"/>
        <w:rPr>
          <w:b/>
          <w:sz w:val="20"/>
        </w:rPr>
      </w:pPr>
    </w:p>
    <w:p w14:paraId="0FF20115" w14:textId="77777777" w:rsidR="0062001B" w:rsidRDefault="0062001B" w:rsidP="0062001B">
      <w:pPr>
        <w:pStyle w:val="GvdeMetni"/>
        <w:spacing w:before="49"/>
        <w:rPr>
          <w:b/>
          <w:sz w:val="20"/>
        </w:rPr>
      </w:pPr>
    </w:p>
    <w:p w14:paraId="52204158" w14:textId="77777777" w:rsidR="0062001B" w:rsidRDefault="0062001B" w:rsidP="0062001B">
      <w:pPr>
        <w:pStyle w:val="GvdeMetni"/>
        <w:spacing w:before="49"/>
        <w:rPr>
          <w:b/>
          <w:sz w:val="20"/>
        </w:rPr>
      </w:pPr>
    </w:p>
    <w:p w14:paraId="3A77A815" w14:textId="77777777" w:rsidR="0062001B" w:rsidRDefault="0062001B" w:rsidP="0062001B">
      <w:pPr>
        <w:pStyle w:val="GvdeMetni"/>
        <w:spacing w:before="49"/>
        <w:rPr>
          <w:b/>
          <w:sz w:val="20"/>
        </w:rPr>
      </w:pPr>
    </w:p>
    <w:p w14:paraId="1CC53915" w14:textId="248DE2DD" w:rsidR="0062001B" w:rsidRDefault="0062001B" w:rsidP="0062001B">
      <w:pPr>
        <w:spacing w:before="1"/>
        <w:ind w:left="958"/>
        <w:rPr>
          <w:b/>
          <w:sz w:val="20"/>
        </w:rPr>
      </w:pPr>
      <w:r>
        <w:rPr>
          <w:b/>
          <w:sz w:val="20"/>
        </w:rPr>
        <w:t>Tablo</w:t>
      </w:r>
      <w:r>
        <w:rPr>
          <w:b/>
          <w:spacing w:val="-8"/>
          <w:sz w:val="20"/>
        </w:rPr>
        <w:t xml:space="preserve"> </w:t>
      </w:r>
      <w:r w:rsidR="00E90B8D">
        <w:rPr>
          <w:b/>
          <w:spacing w:val="-8"/>
          <w:sz w:val="20"/>
        </w:rPr>
        <w:t>20</w:t>
      </w:r>
      <w:r>
        <w:rPr>
          <w:b/>
          <w:sz w:val="20"/>
        </w:rPr>
        <w:t>.</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KlavuzuTablo4-Vurgu62"/>
        <w:tblW w:w="0" w:type="auto"/>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62001B" w14:paraId="095E1BD9" w14:textId="77777777" w:rsidTr="0062001B">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552B972C" w14:textId="77777777" w:rsidR="0062001B" w:rsidRPr="0062001B" w:rsidRDefault="0062001B" w:rsidP="0062001B">
            <w:pPr>
              <w:pStyle w:val="TableParagraph"/>
              <w:spacing w:before="184"/>
              <w:ind w:left="1123"/>
              <w:rPr>
                <w:b w:val="0"/>
                <w:color w:val="auto"/>
                <w:sz w:val="20"/>
              </w:rPr>
            </w:pPr>
            <w:r w:rsidRPr="0062001B">
              <w:rPr>
                <w:color w:val="auto"/>
                <w:sz w:val="20"/>
              </w:rPr>
              <w:t>Mevcut</w:t>
            </w:r>
            <w:r w:rsidRPr="0062001B">
              <w:rPr>
                <w:color w:val="auto"/>
                <w:spacing w:val="-9"/>
                <w:sz w:val="20"/>
              </w:rPr>
              <w:t xml:space="preserve"> </w:t>
            </w:r>
            <w:r w:rsidRPr="0062001B">
              <w:rPr>
                <w:color w:val="auto"/>
                <w:spacing w:val="-2"/>
                <w:sz w:val="20"/>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14:paraId="045343D6" w14:textId="77777777" w:rsidR="0062001B" w:rsidRPr="0062001B" w:rsidRDefault="0062001B" w:rsidP="0062001B">
            <w:pPr>
              <w:pStyle w:val="TableParagraph"/>
              <w:spacing w:before="184"/>
              <w:ind w:left="770"/>
              <w:rPr>
                <w:b w:val="0"/>
                <w:color w:val="auto"/>
                <w:sz w:val="20"/>
              </w:rPr>
            </w:pPr>
            <w:r w:rsidRPr="0062001B">
              <w:rPr>
                <w:color w:val="auto"/>
                <w:sz w:val="20"/>
              </w:rPr>
              <w:t>Mevcut</w:t>
            </w:r>
            <w:r w:rsidRPr="0062001B">
              <w:rPr>
                <w:color w:val="auto"/>
                <w:spacing w:val="-7"/>
                <w:sz w:val="20"/>
              </w:rPr>
              <w:t xml:space="preserve"> </w:t>
            </w:r>
            <w:r w:rsidRPr="0062001B">
              <w:rPr>
                <w:color w:val="auto"/>
                <w:sz w:val="20"/>
              </w:rPr>
              <w:t>Kapasite</w:t>
            </w:r>
            <w:r w:rsidRPr="0062001B">
              <w:rPr>
                <w:color w:val="auto"/>
                <w:spacing w:val="-7"/>
                <w:sz w:val="20"/>
              </w:rPr>
              <w:t xml:space="preserve"> </w:t>
            </w:r>
            <w:r w:rsidRPr="0062001B">
              <w:rPr>
                <w:color w:val="auto"/>
                <w:sz w:val="20"/>
              </w:rPr>
              <w:t>Kullanımı</w:t>
            </w:r>
            <w:r w:rsidRPr="0062001B">
              <w:rPr>
                <w:color w:val="auto"/>
                <w:spacing w:val="-8"/>
                <w:sz w:val="20"/>
              </w:rPr>
              <w:t xml:space="preserve"> </w:t>
            </w:r>
            <w:r w:rsidRPr="0062001B">
              <w:rPr>
                <w:color w:val="auto"/>
                <w:sz w:val="20"/>
              </w:rPr>
              <w:t>ve</w:t>
            </w:r>
            <w:r w:rsidRPr="0062001B">
              <w:rPr>
                <w:color w:val="auto"/>
                <w:spacing w:val="-5"/>
                <w:sz w:val="20"/>
              </w:rPr>
              <w:t xml:space="preserve"> </w:t>
            </w:r>
            <w:r w:rsidRPr="0062001B">
              <w:rPr>
                <w:color w:val="auto"/>
                <w:spacing w:val="-2"/>
                <w:sz w:val="20"/>
              </w:rPr>
              <w:t>Performans</w:t>
            </w:r>
          </w:p>
        </w:tc>
      </w:tr>
      <w:tr w:rsidR="0062001B" w14:paraId="460F6562" w14:textId="77777777" w:rsidTr="0062001B">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14:paraId="7A5F02A9" w14:textId="77777777" w:rsidR="0062001B" w:rsidRDefault="0062001B" w:rsidP="0062001B">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14:paraId="29F5FB64" w14:textId="77777777" w:rsidR="0062001B" w:rsidRDefault="0062001B" w:rsidP="0062001B">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14:paraId="5CB9F7AE" w14:textId="77777777" w:rsidR="0062001B" w:rsidRDefault="0062001B" w:rsidP="0062001B">
            <w:pPr>
              <w:pStyle w:val="TableParagraph"/>
              <w:spacing w:before="109" w:line="247" w:lineRule="auto"/>
              <w:ind w:left="112" w:right="84"/>
              <w:cnfStyle w:val="000000100000" w:firstRow="0" w:lastRow="0" w:firstColumn="0" w:lastColumn="0" w:oddVBand="0" w:evenVBand="0" w:oddHBand="1" w:evenHBand="0" w:firstRowFirstColumn="0" w:firstRowLastColumn="0" w:lastRowFirstColumn="0" w:lastRowLastColumn="0"/>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14:paraId="655FAB92" w14:textId="77777777" w:rsidR="0062001B" w:rsidRDefault="0062001B" w:rsidP="0062001B">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tcPr>
          <w:p w14:paraId="2245E651" w14:textId="77777777" w:rsidR="0062001B" w:rsidRDefault="0062001B" w:rsidP="0062001B">
            <w:pPr>
              <w:pStyle w:val="TableParagraph"/>
              <w:spacing w:before="1"/>
              <w:ind w:left="974" w:right="260" w:hanging="699"/>
              <w:cnfStyle w:val="000000100000" w:firstRow="0" w:lastRow="0" w:firstColumn="0" w:lastColumn="0" w:oddVBand="0" w:evenVBand="0" w:oddHBand="1" w:evenHBand="0" w:firstRowFirstColumn="0" w:firstRowLastColumn="0" w:lastRowFirstColumn="0" w:lastRowLastColumn="0"/>
              <w:rPr>
                <w:sz w:val="20"/>
              </w:rPr>
            </w:pPr>
            <w:r>
              <w:rPr>
                <w:sz w:val="20"/>
              </w:rPr>
              <w:t>Danışmanlık</w:t>
            </w:r>
            <w:r>
              <w:rPr>
                <w:spacing w:val="-12"/>
                <w:sz w:val="20"/>
              </w:rPr>
              <w:t xml:space="preserve"> </w:t>
            </w:r>
            <w:r>
              <w:rPr>
                <w:sz w:val="20"/>
              </w:rPr>
              <w:t xml:space="preserve">Hizmeti </w:t>
            </w:r>
            <w:r>
              <w:rPr>
                <w:spacing w:val="-4"/>
                <w:sz w:val="20"/>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14:paraId="6EA188F1" w14:textId="77777777" w:rsidR="0062001B" w:rsidRDefault="0062001B" w:rsidP="0062001B">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62001B" w14:paraId="175D454A" w14:textId="77777777" w:rsidTr="0062001B">
        <w:trPr>
          <w:trHeight w:val="2428"/>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57B146BA" w14:textId="77777777" w:rsidR="0062001B" w:rsidRDefault="0062001B" w:rsidP="0062001B">
            <w:pPr>
              <w:rPr>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14:paraId="46F33D83" w14:textId="77777777" w:rsidR="0062001B" w:rsidRDefault="0062001B" w:rsidP="0062001B">
            <w:pPr>
              <w:rPr>
                <w:sz w:val="2"/>
                <w:szCs w:val="2"/>
              </w:rPr>
            </w:pPr>
          </w:p>
        </w:tc>
        <w:tc>
          <w:tcPr>
            <w:tcW w:w="943" w:type="dxa"/>
            <w:vMerge/>
            <w:textDirection w:val="btLr"/>
          </w:tcPr>
          <w:p w14:paraId="7C8BB2A9" w14:textId="77777777" w:rsidR="0062001B" w:rsidRDefault="0062001B" w:rsidP="0062001B">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14:paraId="16520910" w14:textId="77777777" w:rsidR="0062001B" w:rsidRDefault="0062001B" w:rsidP="0062001B">
            <w:pPr>
              <w:rPr>
                <w:sz w:val="2"/>
                <w:szCs w:val="2"/>
              </w:rPr>
            </w:pPr>
          </w:p>
        </w:tc>
        <w:tc>
          <w:tcPr>
            <w:tcW w:w="799" w:type="dxa"/>
            <w:textDirection w:val="btLr"/>
          </w:tcPr>
          <w:p w14:paraId="64327477" w14:textId="77777777" w:rsidR="0062001B" w:rsidRDefault="0062001B" w:rsidP="0062001B">
            <w:pPr>
              <w:pStyle w:val="TableParagraph"/>
              <w:spacing w:before="112"/>
              <w:ind w:left="112"/>
              <w:cnfStyle w:val="000000000000" w:firstRow="0" w:lastRow="0" w:firstColumn="0" w:lastColumn="0" w:oddVBand="0" w:evenVBand="0" w:oddHBand="0" w:evenHBand="0" w:firstRowFirstColumn="0" w:firstRowLastColumn="0" w:lastRowFirstColumn="0" w:lastRowLastColumn="0"/>
              <w:rPr>
                <w:sz w:val="20"/>
              </w:rPr>
            </w:pPr>
            <w:r>
              <w:rPr>
                <w:sz w:val="20"/>
              </w:rPr>
              <w:t>Öğrenci</w:t>
            </w:r>
            <w:r>
              <w:rPr>
                <w:spacing w:val="-9"/>
                <w:sz w:val="20"/>
              </w:rPr>
              <w:t xml:space="preserve"> </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14:paraId="7EAAE845" w14:textId="77777777" w:rsidR="0062001B" w:rsidRDefault="0062001B" w:rsidP="0062001B">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14:paraId="7D9DA69C" w14:textId="77777777" w:rsidR="0062001B" w:rsidRDefault="0062001B" w:rsidP="0062001B">
            <w:pPr>
              <w:pStyle w:val="TableParagraph"/>
              <w:spacing w:before="113"/>
              <w:ind w:left="112"/>
              <w:cnfStyle w:val="000000000000" w:firstRow="0" w:lastRow="0" w:firstColumn="0" w:lastColumn="0" w:oddVBand="0" w:evenVBand="0" w:oddHBand="0" w:evenHBand="0" w:firstRowFirstColumn="0" w:firstRowLastColumn="0" w:lastRowFirstColumn="0" w:lastRowLastColumn="0"/>
              <w:rPr>
                <w:sz w:val="20"/>
              </w:rPr>
            </w:pPr>
            <w:r>
              <w:rPr>
                <w:sz w:val="20"/>
              </w:rPr>
              <w:t>Veli</w:t>
            </w:r>
            <w:r>
              <w:rPr>
                <w:spacing w:val="-4"/>
                <w:sz w:val="20"/>
              </w:rPr>
              <w:t xml:space="preserve"> </w:t>
            </w:r>
            <w:r>
              <w:rPr>
                <w:spacing w:val="-2"/>
                <w:sz w:val="20"/>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14:paraId="240D9F24" w14:textId="77777777" w:rsidR="0062001B" w:rsidRDefault="0062001B" w:rsidP="0062001B">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14:paraId="399EF448" w14:textId="77777777" w:rsidR="0062001B" w:rsidRDefault="0062001B" w:rsidP="0062001B">
            <w:pPr>
              <w:pStyle w:val="TableParagraph"/>
              <w:spacing w:before="111"/>
              <w:ind w:left="112"/>
              <w:cnfStyle w:val="000000000000" w:firstRow="0" w:lastRow="0" w:firstColumn="0" w:lastColumn="0" w:oddVBand="0" w:evenVBand="0" w:oddHBand="0" w:evenHBand="0" w:firstRowFirstColumn="0" w:firstRowLastColumn="0" w:lastRowFirstColumn="0" w:lastRowLastColumn="0"/>
              <w:rPr>
                <w:sz w:val="20"/>
              </w:rPr>
            </w:pPr>
            <w:r>
              <w:rPr>
                <w:spacing w:val="-2"/>
                <w:sz w:val="20"/>
              </w:rPr>
              <w:t>Öğrencilere</w:t>
            </w:r>
            <w:r>
              <w:rPr>
                <w:spacing w:val="9"/>
                <w:sz w:val="20"/>
              </w:rPr>
              <w:t xml:space="preserve"> </w:t>
            </w:r>
            <w:r>
              <w:rPr>
                <w:spacing w:val="-2"/>
                <w:sz w:val="20"/>
              </w:rPr>
              <w:t>Yönelik</w:t>
            </w:r>
          </w:p>
        </w:tc>
        <w:tc>
          <w:tcPr>
            <w:cnfStyle w:val="000100000000" w:firstRow="0" w:lastRow="0" w:firstColumn="0" w:lastColumn="1" w:oddVBand="0" w:evenVBand="0" w:oddHBand="0" w:evenHBand="0" w:firstRowFirstColumn="0" w:firstRowLastColumn="0" w:lastRowFirstColumn="0" w:lastRowLastColumn="0"/>
            <w:tcW w:w="760" w:type="dxa"/>
            <w:textDirection w:val="btLr"/>
          </w:tcPr>
          <w:p w14:paraId="220E3D95" w14:textId="77777777" w:rsidR="0062001B" w:rsidRDefault="0062001B" w:rsidP="0062001B">
            <w:pPr>
              <w:pStyle w:val="TableParagraph"/>
              <w:spacing w:before="112"/>
              <w:ind w:left="112"/>
              <w:rPr>
                <w:sz w:val="20"/>
              </w:rPr>
            </w:pPr>
            <w:r>
              <w:rPr>
                <w:sz w:val="20"/>
              </w:rPr>
              <w:t>Velilere</w:t>
            </w:r>
            <w:r>
              <w:rPr>
                <w:spacing w:val="-6"/>
                <w:sz w:val="20"/>
              </w:rPr>
              <w:t xml:space="preserve"> </w:t>
            </w:r>
            <w:r>
              <w:rPr>
                <w:spacing w:val="-2"/>
                <w:sz w:val="20"/>
              </w:rPr>
              <w:t>Yönelik</w:t>
            </w:r>
          </w:p>
        </w:tc>
      </w:tr>
      <w:tr w:rsidR="0062001B" w14:paraId="3C8B1BFD" w14:textId="77777777" w:rsidTr="0062001B">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43" w:type="dxa"/>
          </w:tcPr>
          <w:p w14:paraId="7037D849" w14:textId="77777777" w:rsidR="0062001B" w:rsidRPr="0096155D" w:rsidRDefault="0062001B" w:rsidP="0062001B">
            <w:r w:rsidRPr="0096155D">
              <w:t>-</w:t>
            </w:r>
          </w:p>
        </w:tc>
        <w:tc>
          <w:tcPr>
            <w:cnfStyle w:val="000010000000" w:firstRow="0" w:lastRow="0" w:firstColumn="0" w:lastColumn="0" w:oddVBand="1" w:evenVBand="0" w:oddHBand="0" w:evenHBand="0" w:firstRowFirstColumn="0" w:firstRowLastColumn="0" w:lastRowFirstColumn="0" w:lastRowLastColumn="0"/>
            <w:tcW w:w="941" w:type="dxa"/>
          </w:tcPr>
          <w:p w14:paraId="29714F66" w14:textId="77777777" w:rsidR="0062001B" w:rsidRPr="0096155D" w:rsidRDefault="0062001B" w:rsidP="0062001B">
            <w:r w:rsidRPr="0096155D">
              <w:t>-</w:t>
            </w:r>
          </w:p>
        </w:tc>
        <w:tc>
          <w:tcPr>
            <w:tcW w:w="943" w:type="dxa"/>
          </w:tcPr>
          <w:p w14:paraId="7AFFBEAA" w14:textId="77777777" w:rsidR="0062001B" w:rsidRPr="0096155D" w:rsidRDefault="0062001B" w:rsidP="0062001B">
            <w:pPr>
              <w:cnfStyle w:val="010000000000" w:firstRow="0" w:lastRow="1" w:firstColumn="0" w:lastColumn="0" w:oddVBand="0" w:evenVBand="0" w:oddHBand="0" w:evenHBand="0" w:firstRowFirstColumn="0" w:firstRowLastColumn="0" w:lastRowFirstColumn="0" w:lastRowLastColumn="0"/>
            </w:pPr>
            <w:r w:rsidRPr="0096155D">
              <w:t>1</w:t>
            </w:r>
          </w:p>
        </w:tc>
        <w:tc>
          <w:tcPr>
            <w:cnfStyle w:val="000010000000" w:firstRow="0" w:lastRow="0" w:firstColumn="0" w:lastColumn="0" w:oddVBand="1" w:evenVBand="0" w:oddHBand="0" w:evenHBand="0" w:firstRowFirstColumn="0" w:firstRowLastColumn="0" w:lastRowFirstColumn="0" w:lastRowLastColumn="0"/>
            <w:tcW w:w="938" w:type="dxa"/>
          </w:tcPr>
          <w:p w14:paraId="40426BF4" w14:textId="77777777" w:rsidR="0062001B" w:rsidRPr="0096155D" w:rsidRDefault="0062001B" w:rsidP="0062001B">
            <w:r w:rsidRPr="0096155D">
              <w:t>1</w:t>
            </w:r>
          </w:p>
        </w:tc>
        <w:tc>
          <w:tcPr>
            <w:tcW w:w="799" w:type="dxa"/>
          </w:tcPr>
          <w:p w14:paraId="4F345492" w14:textId="7F26F7DE" w:rsidR="0062001B" w:rsidRPr="0096155D" w:rsidRDefault="00697B5B" w:rsidP="0062001B">
            <w:pPr>
              <w:cnfStyle w:val="010000000000" w:firstRow="0" w:lastRow="1" w:firstColumn="0" w:lastColumn="0" w:oddVBand="0" w:evenVBand="0" w:oddHBand="0" w:evenHBand="0" w:firstRowFirstColumn="0" w:firstRowLastColumn="0" w:lastRowFirstColumn="0" w:lastRowLastColumn="0"/>
            </w:pPr>
            <w:r>
              <w:t>6</w:t>
            </w:r>
            <w:r w:rsidR="0062001B">
              <w:t>2</w:t>
            </w:r>
          </w:p>
        </w:tc>
        <w:tc>
          <w:tcPr>
            <w:cnfStyle w:val="000010000000" w:firstRow="0" w:lastRow="0" w:firstColumn="0" w:lastColumn="0" w:oddVBand="1" w:evenVBand="0" w:oddHBand="0" w:evenHBand="0" w:firstRowFirstColumn="0" w:firstRowLastColumn="0" w:lastRowFirstColumn="0" w:lastRowLastColumn="0"/>
            <w:tcW w:w="921" w:type="dxa"/>
          </w:tcPr>
          <w:p w14:paraId="259D3238" w14:textId="398EBC65" w:rsidR="0062001B" w:rsidRPr="0096155D" w:rsidRDefault="00697B5B" w:rsidP="0062001B">
            <w:r>
              <w:t>0</w:t>
            </w:r>
          </w:p>
        </w:tc>
        <w:tc>
          <w:tcPr>
            <w:tcW w:w="614" w:type="dxa"/>
          </w:tcPr>
          <w:p w14:paraId="1A9C4545" w14:textId="706F0823" w:rsidR="0062001B" w:rsidRPr="0096155D" w:rsidRDefault="00697B5B" w:rsidP="0062001B">
            <w:pPr>
              <w:cnfStyle w:val="010000000000" w:firstRow="0" w:lastRow="1" w:firstColumn="0" w:lastColumn="0" w:oddVBand="0" w:evenVBand="0" w:oddHBand="0" w:evenHBand="0" w:firstRowFirstColumn="0" w:firstRowLastColumn="0" w:lastRowFirstColumn="0" w:lastRowLastColumn="0"/>
            </w:pPr>
            <w:r>
              <w:t>18</w:t>
            </w:r>
          </w:p>
        </w:tc>
        <w:tc>
          <w:tcPr>
            <w:cnfStyle w:val="000010000000" w:firstRow="0" w:lastRow="0" w:firstColumn="0" w:lastColumn="0" w:oddVBand="1" w:evenVBand="0" w:oddHBand="0" w:evenHBand="0" w:firstRowFirstColumn="0" w:firstRowLastColumn="0" w:lastRowFirstColumn="0" w:lastRowLastColumn="0"/>
            <w:tcW w:w="1207" w:type="dxa"/>
          </w:tcPr>
          <w:p w14:paraId="781A2102" w14:textId="77777777" w:rsidR="0062001B" w:rsidRPr="0096155D" w:rsidRDefault="0062001B" w:rsidP="0062001B">
            <w:r w:rsidRPr="0096155D">
              <w:t>5</w:t>
            </w:r>
          </w:p>
        </w:tc>
        <w:tc>
          <w:tcPr>
            <w:tcW w:w="1094" w:type="dxa"/>
          </w:tcPr>
          <w:p w14:paraId="1D714BBB" w14:textId="77777777" w:rsidR="0062001B" w:rsidRPr="0096155D" w:rsidRDefault="0062001B" w:rsidP="0062001B">
            <w:pPr>
              <w:cnfStyle w:val="010000000000" w:firstRow="0" w:lastRow="1" w:firstColumn="0" w:lastColumn="0" w:oddVBand="0" w:evenVBand="0" w:oddHBand="0" w:evenHBand="0" w:firstRowFirstColumn="0" w:firstRowLastColumn="0" w:lastRowFirstColumn="0" w:lastRowLastColumn="0"/>
            </w:pPr>
            <w:r w:rsidRPr="0096155D">
              <w:t>5</w:t>
            </w:r>
          </w:p>
        </w:tc>
        <w:tc>
          <w:tcPr>
            <w:cnfStyle w:val="000100000000" w:firstRow="0" w:lastRow="0" w:firstColumn="0" w:lastColumn="1" w:oddVBand="0" w:evenVBand="0" w:oddHBand="0" w:evenHBand="0" w:firstRowFirstColumn="0" w:firstRowLastColumn="0" w:lastRowFirstColumn="0" w:lastRowLastColumn="0"/>
            <w:tcW w:w="760" w:type="dxa"/>
          </w:tcPr>
          <w:p w14:paraId="1E72FE1B" w14:textId="77777777" w:rsidR="0062001B" w:rsidRDefault="0062001B" w:rsidP="0062001B">
            <w:r w:rsidRPr="0096155D">
              <w:t>2</w:t>
            </w:r>
          </w:p>
        </w:tc>
      </w:tr>
    </w:tbl>
    <w:p w14:paraId="592DB930" w14:textId="77777777" w:rsidR="0062001B" w:rsidRPr="0062001B" w:rsidRDefault="0062001B" w:rsidP="0062001B">
      <w:pPr>
        <w:pStyle w:val="GvdeMetni"/>
        <w:spacing w:line="360" w:lineRule="auto"/>
        <w:ind w:left="958" w:right="1013" w:firstLine="458"/>
        <w:jc w:val="both"/>
        <w:rPr>
          <w:rFonts w:ascii="Times New Roman" w:hAnsi="Times New Roman"/>
          <w:sz w:val="24"/>
          <w:szCs w:val="24"/>
        </w:rPr>
      </w:pPr>
    </w:p>
    <w:p w14:paraId="29306C0C" w14:textId="0C18B1DE" w:rsidR="006B4AA5" w:rsidRPr="008C6813" w:rsidRDefault="006B4AA5" w:rsidP="00B21A33">
      <w:pPr>
        <w:jc w:val="both"/>
        <w:rPr>
          <w:rFonts w:ascii="Times New Roman" w:hAnsi="Times New Roman"/>
          <w:b/>
          <w:szCs w:val="24"/>
        </w:rPr>
      </w:pPr>
    </w:p>
    <w:p w14:paraId="41ADDCA7" w14:textId="77777777" w:rsidR="00EA32DB" w:rsidRPr="00C6205E" w:rsidRDefault="00B21A33" w:rsidP="00B21A33">
      <w:pPr>
        <w:pStyle w:val="Balk2"/>
      </w:pPr>
      <w:bookmarkStart w:id="42" w:name="_Toc6991822"/>
      <w:r w:rsidRPr="008C6813">
        <w:rPr>
          <w:rFonts w:ascii="Times New Roman" w:hAnsi="Times New Roman"/>
          <w:szCs w:val="24"/>
        </w:rPr>
        <w:br w:type="page"/>
      </w:r>
      <w:bookmarkStart w:id="43" w:name="_Toc531097537"/>
      <w:r w:rsidR="00F16D1B" w:rsidRPr="00C6205E">
        <w:lastRenderedPageBreak/>
        <w:t>GZFT</w:t>
      </w:r>
      <w:r w:rsidR="006658C1" w:rsidRPr="00C6205E">
        <w:t xml:space="preserve"> (Güçlü, Zayıf, Fırsat, Tehdit)</w:t>
      </w:r>
      <w:r w:rsidR="00F16D1B" w:rsidRPr="00C6205E">
        <w:t xml:space="preserve"> Analizi</w:t>
      </w:r>
      <w:bookmarkEnd w:id="41"/>
      <w:bookmarkEnd w:id="43"/>
      <w:r w:rsidR="00710994" w:rsidRPr="00C6205E">
        <w:t xml:space="preserve"> *</w:t>
      </w:r>
      <w:bookmarkEnd w:id="42"/>
    </w:p>
    <w:p w14:paraId="45F6D9C5" w14:textId="77777777" w:rsidR="00B21A33" w:rsidRPr="008C6813" w:rsidRDefault="00B21A33" w:rsidP="008E01DD">
      <w:pPr>
        <w:ind w:firstLine="708"/>
        <w:jc w:val="both"/>
        <w:rPr>
          <w:rFonts w:ascii="Times New Roman" w:hAnsi="Times New Roman"/>
          <w:szCs w:val="24"/>
        </w:rPr>
      </w:pPr>
      <w:r w:rsidRPr="008C6813">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A0D3202" w14:textId="77777777" w:rsidR="00B21A33" w:rsidRDefault="009F4287" w:rsidP="008E01DD">
      <w:pPr>
        <w:ind w:firstLine="708"/>
        <w:jc w:val="both"/>
        <w:rPr>
          <w:rFonts w:ascii="Times New Roman" w:hAnsi="Times New Roman"/>
          <w:szCs w:val="24"/>
        </w:rPr>
      </w:pPr>
      <w:r w:rsidRPr="008C6813">
        <w:rPr>
          <w:rFonts w:ascii="Times New Roman" w:hAnsi="Times New Roman"/>
          <w:szCs w:val="24"/>
        </w:rPr>
        <w:t xml:space="preserve">Kurumun güçlü ve zayıf yönleri </w:t>
      </w:r>
      <w:r w:rsidR="008E01DD" w:rsidRPr="008C6813">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57444F97" w14:textId="77777777" w:rsidR="002A5A6F" w:rsidRPr="008C6813" w:rsidRDefault="002A5A6F" w:rsidP="008E01DD">
      <w:pPr>
        <w:ind w:firstLine="708"/>
        <w:jc w:val="both"/>
        <w:rPr>
          <w:rFonts w:ascii="Times New Roman" w:hAnsi="Times New Roman"/>
          <w:szCs w:val="24"/>
        </w:rPr>
      </w:pPr>
    </w:p>
    <w:tbl>
      <w:tblPr>
        <w:tblStyle w:val="KlavuzuTablo4-Vurgu61"/>
        <w:tblW w:w="0" w:type="auto"/>
        <w:tblLook w:val="04A0" w:firstRow="1" w:lastRow="0" w:firstColumn="1" w:lastColumn="0" w:noHBand="0" w:noVBand="1"/>
      </w:tblPr>
      <w:tblGrid>
        <w:gridCol w:w="4549"/>
        <w:gridCol w:w="4513"/>
      </w:tblGrid>
      <w:tr w:rsidR="005819AC" w:rsidRPr="008C6813" w14:paraId="721703CB" w14:textId="77777777" w:rsidTr="00073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72AE3E07" w14:textId="77777777" w:rsidR="005819AC" w:rsidRPr="00946764" w:rsidRDefault="005819AC" w:rsidP="00CA2D56">
            <w:pPr>
              <w:jc w:val="center"/>
              <w:rPr>
                <w:rFonts w:ascii="Times New Roman" w:hAnsi="Times New Roman"/>
                <w:szCs w:val="24"/>
              </w:rPr>
            </w:pPr>
            <w:bookmarkStart w:id="44" w:name="_Toc416085141"/>
            <w:bookmarkStart w:id="45" w:name="_Toc529519454"/>
            <w:r w:rsidRPr="00946764">
              <w:rPr>
                <w:rFonts w:ascii="Times New Roman" w:hAnsi="Times New Roman"/>
                <w:color w:val="auto"/>
                <w:szCs w:val="24"/>
              </w:rPr>
              <w:t>GÜÇLÜ YÖNLER</w:t>
            </w:r>
          </w:p>
        </w:tc>
        <w:tc>
          <w:tcPr>
            <w:tcW w:w="6998" w:type="dxa"/>
          </w:tcPr>
          <w:p w14:paraId="218E7B25" w14:textId="77777777" w:rsidR="005819AC" w:rsidRPr="00946764" w:rsidRDefault="005819AC" w:rsidP="00CA2D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946764">
              <w:rPr>
                <w:rFonts w:ascii="Times New Roman" w:hAnsi="Times New Roman"/>
                <w:color w:val="auto"/>
                <w:szCs w:val="24"/>
              </w:rPr>
              <w:t>ZAYIF YÖNLER</w:t>
            </w:r>
          </w:p>
        </w:tc>
      </w:tr>
      <w:tr w:rsidR="00886834" w:rsidRPr="008C6813" w14:paraId="5A41B436"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77F97C47" w14:textId="1F76DEE2" w:rsidR="00886834" w:rsidRPr="000C7DE2" w:rsidRDefault="00886834" w:rsidP="00886834">
            <w:pPr>
              <w:rPr>
                <w:rFonts w:ascii="Times New Roman" w:hAnsi="Times New Roman"/>
                <w:b w:val="0"/>
                <w:szCs w:val="24"/>
              </w:rPr>
            </w:pPr>
            <w:r w:rsidRPr="000C7DE2">
              <w:rPr>
                <w:b w:val="0"/>
                <w:szCs w:val="24"/>
              </w:rPr>
              <w:t>Okulun İşleyişi</w:t>
            </w:r>
          </w:p>
        </w:tc>
        <w:tc>
          <w:tcPr>
            <w:tcW w:w="6998" w:type="dxa"/>
          </w:tcPr>
          <w:p w14:paraId="3921A19C" w14:textId="7DF60D1D" w:rsidR="00886834" w:rsidRPr="00886834"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886834">
              <w:rPr>
                <w:szCs w:val="24"/>
              </w:rPr>
              <w:t>Çalışanlar İçin Sosyal Faaliyetlerin Azlığı</w:t>
            </w:r>
          </w:p>
        </w:tc>
      </w:tr>
      <w:tr w:rsidR="00886834" w:rsidRPr="008C6813" w14:paraId="44AF603D"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25AB73F4" w14:textId="43DF3660" w:rsidR="00886834" w:rsidRPr="000C7DE2" w:rsidRDefault="00886834" w:rsidP="00886834">
            <w:pPr>
              <w:rPr>
                <w:rFonts w:ascii="Times New Roman" w:hAnsi="Times New Roman"/>
                <w:b w:val="0"/>
                <w:szCs w:val="24"/>
              </w:rPr>
            </w:pPr>
            <w:r w:rsidRPr="000C7DE2">
              <w:rPr>
                <w:b w:val="0"/>
                <w:szCs w:val="24"/>
              </w:rPr>
              <w:t>Sosyal Faaliyetlerin İşleyişi</w:t>
            </w:r>
          </w:p>
        </w:tc>
        <w:tc>
          <w:tcPr>
            <w:tcW w:w="6998" w:type="dxa"/>
          </w:tcPr>
          <w:p w14:paraId="3D8C268A" w14:textId="5F1A0462" w:rsidR="00886834" w:rsidRPr="00886834"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86834">
              <w:rPr>
                <w:szCs w:val="24"/>
              </w:rPr>
              <w:t>Yeterli Araç Gereç Ve Donanımın Olmaması</w:t>
            </w:r>
          </w:p>
        </w:tc>
      </w:tr>
      <w:tr w:rsidR="00886834" w:rsidRPr="008C6813" w14:paraId="74D65D3D"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170BD16A" w14:textId="680EFBA0" w:rsidR="00886834" w:rsidRPr="000C7DE2" w:rsidRDefault="00886834" w:rsidP="00886834">
            <w:pPr>
              <w:rPr>
                <w:rFonts w:ascii="Times New Roman" w:hAnsi="Times New Roman"/>
                <w:b w:val="0"/>
                <w:szCs w:val="24"/>
              </w:rPr>
            </w:pPr>
            <w:r w:rsidRPr="000C7DE2">
              <w:rPr>
                <w:b w:val="0"/>
                <w:szCs w:val="24"/>
              </w:rPr>
              <w:t>Öğretmenler Arasındaki İşbirliği</w:t>
            </w:r>
          </w:p>
        </w:tc>
        <w:tc>
          <w:tcPr>
            <w:tcW w:w="6998" w:type="dxa"/>
          </w:tcPr>
          <w:p w14:paraId="3B6D8D66" w14:textId="78919CE8" w:rsidR="00886834" w:rsidRPr="00886834"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886834">
              <w:rPr>
                <w:szCs w:val="24"/>
              </w:rPr>
              <w:t xml:space="preserve">Ders Çalışmayan Öğrencilerin Varlığı </w:t>
            </w:r>
          </w:p>
        </w:tc>
      </w:tr>
      <w:tr w:rsidR="00886834" w:rsidRPr="008C6813" w14:paraId="4B4492B9"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5EC3EF89" w14:textId="1EEC0F6C" w:rsidR="00886834" w:rsidRPr="000C7DE2" w:rsidRDefault="00886834" w:rsidP="00886834">
            <w:pPr>
              <w:rPr>
                <w:rFonts w:ascii="Times New Roman" w:hAnsi="Times New Roman"/>
                <w:b w:val="0"/>
                <w:szCs w:val="24"/>
              </w:rPr>
            </w:pPr>
            <w:r w:rsidRPr="000C7DE2">
              <w:rPr>
                <w:b w:val="0"/>
                <w:szCs w:val="24"/>
              </w:rPr>
              <w:t>Okuma Saatlerinin Olması</w:t>
            </w:r>
          </w:p>
        </w:tc>
        <w:tc>
          <w:tcPr>
            <w:tcW w:w="6998" w:type="dxa"/>
          </w:tcPr>
          <w:p w14:paraId="1DC936B5" w14:textId="0085774C" w:rsidR="00886834" w:rsidRPr="00886834"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86834">
              <w:rPr>
                <w:szCs w:val="24"/>
              </w:rPr>
              <w:t xml:space="preserve">Taşımalı eğitim olması </w:t>
            </w:r>
          </w:p>
        </w:tc>
      </w:tr>
      <w:tr w:rsidR="00886834" w:rsidRPr="008C6813" w14:paraId="20DA9464"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20BD9C4D" w14:textId="41D43CAC" w:rsidR="00886834" w:rsidRPr="000C7DE2" w:rsidRDefault="00886834" w:rsidP="00886834">
            <w:pPr>
              <w:rPr>
                <w:rFonts w:ascii="Times New Roman" w:hAnsi="Times New Roman"/>
                <w:b w:val="0"/>
                <w:szCs w:val="24"/>
              </w:rPr>
            </w:pPr>
            <w:r w:rsidRPr="000C7DE2">
              <w:rPr>
                <w:b w:val="0"/>
                <w:szCs w:val="24"/>
              </w:rPr>
              <w:t>Velilerle Kurulan İletişim</w:t>
            </w:r>
          </w:p>
        </w:tc>
        <w:tc>
          <w:tcPr>
            <w:tcW w:w="6998" w:type="dxa"/>
          </w:tcPr>
          <w:p w14:paraId="2521E854" w14:textId="58B7E360" w:rsidR="00886834" w:rsidRPr="00886834"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886834">
              <w:rPr>
                <w:szCs w:val="24"/>
              </w:rPr>
              <w:t>Velilerin Sosyo Ekonomik Durumlarının Düşük Olması</w:t>
            </w:r>
          </w:p>
        </w:tc>
      </w:tr>
      <w:tr w:rsidR="00886834" w:rsidRPr="008C6813" w14:paraId="62648C1F"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7C7B8ACE" w14:textId="485D3499" w:rsidR="00886834" w:rsidRPr="000C7DE2" w:rsidRDefault="00886834" w:rsidP="00886834">
            <w:pPr>
              <w:rPr>
                <w:rFonts w:ascii="Times New Roman" w:hAnsi="Times New Roman"/>
                <w:b w:val="0"/>
                <w:szCs w:val="24"/>
              </w:rPr>
            </w:pPr>
            <w:r w:rsidRPr="000C7DE2">
              <w:rPr>
                <w:b w:val="0"/>
                <w:szCs w:val="24"/>
              </w:rPr>
              <w:t>Veli Ziyaretleri</w:t>
            </w:r>
          </w:p>
        </w:tc>
        <w:tc>
          <w:tcPr>
            <w:tcW w:w="6998" w:type="dxa"/>
          </w:tcPr>
          <w:p w14:paraId="2A88EFCE" w14:textId="3496D021" w:rsidR="00886834" w:rsidRPr="00886834"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86834">
              <w:rPr>
                <w:szCs w:val="24"/>
              </w:rPr>
              <w:t>Velilerin Çoğunun eğitim Seviyelerinin Düşük Olması</w:t>
            </w:r>
          </w:p>
        </w:tc>
      </w:tr>
      <w:tr w:rsidR="00886834" w:rsidRPr="008C6813" w14:paraId="1EA3FF33"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46607CBE" w14:textId="66122D72" w:rsidR="00886834" w:rsidRPr="000C7DE2" w:rsidRDefault="00886834" w:rsidP="00886834">
            <w:pPr>
              <w:rPr>
                <w:rFonts w:ascii="Times New Roman" w:hAnsi="Times New Roman"/>
                <w:b w:val="0"/>
                <w:szCs w:val="24"/>
              </w:rPr>
            </w:pPr>
            <w:r w:rsidRPr="000C7DE2">
              <w:rPr>
                <w:b w:val="0"/>
                <w:szCs w:val="24"/>
              </w:rPr>
              <w:t>Devamsızlık Takiplerinin Sürekli Yapılması</w:t>
            </w:r>
          </w:p>
        </w:tc>
        <w:tc>
          <w:tcPr>
            <w:tcW w:w="6998" w:type="dxa"/>
          </w:tcPr>
          <w:p w14:paraId="7E9E6C0C" w14:textId="0B6CDA94" w:rsidR="00886834" w:rsidRPr="00886834"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886834">
              <w:rPr>
                <w:szCs w:val="24"/>
              </w:rPr>
              <w:t>Okulumuzun Fiziki Yapısının Yetersiz Olması</w:t>
            </w:r>
          </w:p>
        </w:tc>
      </w:tr>
      <w:tr w:rsidR="00886834" w:rsidRPr="008C6813" w14:paraId="250B90DA"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1481FE4E" w14:textId="6A0A18A2" w:rsidR="00886834" w:rsidRPr="000C7DE2" w:rsidRDefault="00886834" w:rsidP="00886834">
            <w:pPr>
              <w:rPr>
                <w:rFonts w:ascii="Times New Roman" w:hAnsi="Times New Roman"/>
                <w:b w:val="0"/>
                <w:szCs w:val="24"/>
              </w:rPr>
            </w:pPr>
            <w:r w:rsidRPr="000C7DE2">
              <w:rPr>
                <w:b w:val="0"/>
                <w:szCs w:val="24"/>
              </w:rPr>
              <w:t>Okulda İnternet Ve Akılı Tahtaların Olması</w:t>
            </w:r>
          </w:p>
        </w:tc>
        <w:tc>
          <w:tcPr>
            <w:tcW w:w="6998" w:type="dxa"/>
          </w:tcPr>
          <w:p w14:paraId="5A05A158" w14:textId="205FF9E3" w:rsidR="00886834" w:rsidRPr="00886834"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886834">
              <w:rPr>
                <w:szCs w:val="24"/>
              </w:rPr>
              <w:t>Çalışanlar İçin Sosyal Faaliyetlerin Azlığı</w:t>
            </w:r>
          </w:p>
        </w:tc>
      </w:tr>
      <w:tr w:rsidR="005819AC" w:rsidRPr="008C6813" w14:paraId="1B4790D1"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47C0B38B" w14:textId="77777777" w:rsidR="005819AC" w:rsidRPr="00946764" w:rsidRDefault="005819AC" w:rsidP="00CA2D56">
            <w:pPr>
              <w:jc w:val="center"/>
              <w:rPr>
                <w:rFonts w:ascii="Times New Roman" w:hAnsi="Times New Roman"/>
                <w:szCs w:val="24"/>
              </w:rPr>
            </w:pPr>
            <w:r w:rsidRPr="00946764">
              <w:rPr>
                <w:rFonts w:ascii="Times New Roman" w:hAnsi="Times New Roman"/>
                <w:szCs w:val="24"/>
              </w:rPr>
              <w:t>FIRSATLAR</w:t>
            </w:r>
          </w:p>
        </w:tc>
        <w:tc>
          <w:tcPr>
            <w:tcW w:w="6998" w:type="dxa"/>
          </w:tcPr>
          <w:p w14:paraId="46B4A5C0" w14:textId="77777777" w:rsidR="005819AC" w:rsidRPr="00946764" w:rsidRDefault="005819AC" w:rsidP="00CA2D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946764">
              <w:rPr>
                <w:rFonts w:ascii="Times New Roman" w:hAnsi="Times New Roman"/>
                <w:b/>
                <w:szCs w:val="24"/>
              </w:rPr>
              <w:t>TEHDİTLER</w:t>
            </w:r>
          </w:p>
        </w:tc>
      </w:tr>
      <w:tr w:rsidR="00886834" w:rsidRPr="008C6813" w14:paraId="11E2F729"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238B6224" w14:textId="45FD08AC" w:rsidR="00886834" w:rsidRPr="000C7DE2" w:rsidRDefault="00886834" w:rsidP="00886834">
            <w:pPr>
              <w:rPr>
                <w:rFonts w:ascii="Times New Roman" w:hAnsi="Times New Roman"/>
                <w:b w:val="0"/>
                <w:szCs w:val="24"/>
              </w:rPr>
            </w:pPr>
            <w:r w:rsidRPr="000C7DE2">
              <w:rPr>
                <w:b w:val="0"/>
                <w:szCs w:val="24"/>
              </w:rPr>
              <w:t>Mülki ve yerel yetkililerle olan olumlu diyalog ve iş birliği</w:t>
            </w:r>
          </w:p>
        </w:tc>
        <w:tc>
          <w:tcPr>
            <w:tcW w:w="6998" w:type="dxa"/>
          </w:tcPr>
          <w:p w14:paraId="3540CC1B" w14:textId="6E4F4B81" w:rsidR="00886834" w:rsidRPr="008C6813"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049EC">
              <w:rPr>
                <w:szCs w:val="24"/>
              </w:rPr>
              <w:t>Problemli aileler ve öğrenci babalarının şehir dışında çalışmaları</w:t>
            </w:r>
          </w:p>
        </w:tc>
      </w:tr>
      <w:tr w:rsidR="00886834" w:rsidRPr="008C6813" w14:paraId="5EFC1774"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4B30A115" w14:textId="5A83AA95" w:rsidR="00886834" w:rsidRPr="000C7DE2" w:rsidRDefault="00886834" w:rsidP="00886834">
            <w:pPr>
              <w:rPr>
                <w:rFonts w:ascii="Times New Roman" w:hAnsi="Times New Roman"/>
                <w:b w:val="0"/>
                <w:szCs w:val="24"/>
              </w:rPr>
            </w:pPr>
            <w:r w:rsidRPr="000C7DE2">
              <w:rPr>
                <w:b w:val="0"/>
                <w:szCs w:val="24"/>
              </w:rPr>
              <w:lastRenderedPageBreak/>
              <w:t>Okulumuzun diğer okullar ve kurumlarla iletişiminin güçlü olması</w:t>
            </w:r>
          </w:p>
        </w:tc>
        <w:tc>
          <w:tcPr>
            <w:tcW w:w="6998" w:type="dxa"/>
          </w:tcPr>
          <w:p w14:paraId="23A07D85" w14:textId="504C97EE" w:rsidR="00886834" w:rsidRPr="008C6813"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049EC">
              <w:rPr>
                <w:szCs w:val="24"/>
              </w:rPr>
              <w:t>Medyanın eğitici görevini yerine getirmemesi</w:t>
            </w:r>
          </w:p>
        </w:tc>
      </w:tr>
      <w:tr w:rsidR="00886834" w:rsidRPr="008C6813" w14:paraId="3039FBD5"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081CA991" w14:textId="7277816A" w:rsidR="00886834" w:rsidRPr="000C7DE2" w:rsidRDefault="00886834" w:rsidP="00886834">
            <w:pPr>
              <w:rPr>
                <w:rFonts w:ascii="Times New Roman" w:hAnsi="Times New Roman"/>
                <w:b w:val="0"/>
                <w:szCs w:val="24"/>
              </w:rPr>
            </w:pPr>
            <w:r w:rsidRPr="000C7DE2">
              <w:rPr>
                <w:b w:val="0"/>
                <w:szCs w:val="24"/>
              </w:rPr>
              <w:t>Bakanlığın Okul Öncesi Eğitime önem vermesi ve yaygınlaştırması</w:t>
            </w:r>
          </w:p>
        </w:tc>
        <w:tc>
          <w:tcPr>
            <w:tcW w:w="6998" w:type="dxa"/>
          </w:tcPr>
          <w:p w14:paraId="4EA1CCC8" w14:textId="159A0E02" w:rsidR="00886834" w:rsidRPr="008C6813"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049EC">
              <w:rPr>
                <w:szCs w:val="24"/>
              </w:rPr>
              <w:t>Bulunduğumuz bölgenin hızlı göç alıp vermesi</w:t>
            </w:r>
          </w:p>
        </w:tc>
      </w:tr>
      <w:tr w:rsidR="00886834" w:rsidRPr="008C6813" w14:paraId="5B5EE02C"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3B7EF8CA" w14:textId="521818E6" w:rsidR="00886834" w:rsidRPr="000C7DE2" w:rsidRDefault="00886834" w:rsidP="00886834">
            <w:pPr>
              <w:rPr>
                <w:rFonts w:ascii="Times New Roman" w:hAnsi="Times New Roman"/>
                <w:b w:val="0"/>
                <w:szCs w:val="24"/>
              </w:rPr>
            </w:pPr>
            <w:r w:rsidRPr="000C7DE2">
              <w:rPr>
                <w:b w:val="0"/>
                <w:szCs w:val="24"/>
              </w:rPr>
              <w:t>Okul yönetici ve öğretmen norm kadrosunun doluluk oranının yüksek olması</w:t>
            </w:r>
          </w:p>
        </w:tc>
        <w:tc>
          <w:tcPr>
            <w:tcW w:w="6998" w:type="dxa"/>
          </w:tcPr>
          <w:p w14:paraId="111B3221" w14:textId="29D543C4" w:rsidR="00886834" w:rsidRPr="008C6813"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049EC">
              <w:rPr>
                <w:szCs w:val="24"/>
              </w:rPr>
              <w:t>Velileri</w:t>
            </w:r>
            <w:r>
              <w:rPr>
                <w:szCs w:val="24"/>
              </w:rPr>
              <w:t>n ekonomik durumunun düşük oluşu</w:t>
            </w:r>
          </w:p>
        </w:tc>
      </w:tr>
      <w:tr w:rsidR="00886834" w:rsidRPr="008C6813" w14:paraId="23AB1E25"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61CADD10" w14:textId="759591EA" w:rsidR="00886834" w:rsidRPr="000C7DE2" w:rsidRDefault="00886834" w:rsidP="00886834">
            <w:pPr>
              <w:rPr>
                <w:rFonts w:ascii="Times New Roman" w:hAnsi="Times New Roman"/>
                <w:b w:val="0"/>
                <w:szCs w:val="24"/>
              </w:rPr>
            </w:pPr>
            <w:r w:rsidRPr="000C7DE2">
              <w:rPr>
                <w:b w:val="0"/>
                <w:szCs w:val="24"/>
              </w:rPr>
              <w:t>Hayırseverlerin varlığı</w:t>
            </w:r>
          </w:p>
        </w:tc>
        <w:tc>
          <w:tcPr>
            <w:tcW w:w="6998" w:type="dxa"/>
          </w:tcPr>
          <w:p w14:paraId="3E8F89ED" w14:textId="0969580B" w:rsidR="00886834" w:rsidRPr="008C6813"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049EC">
              <w:rPr>
                <w:szCs w:val="24"/>
              </w:rPr>
              <w:t>Okul çevresinin boş arazi olması</w:t>
            </w:r>
          </w:p>
        </w:tc>
      </w:tr>
      <w:tr w:rsidR="00886834" w:rsidRPr="008C6813" w14:paraId="32A2CF4B"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693236AD" w14:textId="296346E9" w:rsidR="00886834" w:rsidRPr="000C7DE2" w:rsidRDefault="00886834" w:rsidP="00886834">
            <w:pPr>
              <w:rPr>
                <w:rFonts w:ascii="Times New Roman" w:hAnsi="Times New Roman"/>
                <w:b w:val="0"/>
                <w:szCs w:val="24"/>
              </w:rPr>
            </w:pPr>
            <w:r w:rsidRPr="000C7DE2">
              <w:rPr>
                <w:b w:val="0"/>
                <w:szCs w:val="24"/>
              </w:rPr>
              <w:t>Hizmet alanların beklenti ve görüşlerinin dikkate alınması</w:t>
            </w:r>
          </w:p>
        </w:tc>
        <w:tc>
          <w:tcPr>
            <w:tcW w:w="6998" w:type="dxa"/>
          </w:tcPr>
          <w:p w14:paraId="46688428" w14:textId="60A412DD" w:rsidR="00886834"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eastAsia="Arial Unicode MS" w:hAnsi="Times New Roman"/>
              </w:rPr>
              <w:t>Oku</w:t>
            </w:r>
            <w:r w:rsidRPr="006612CF">
              <w:rPr>
                <w:rFonts w:ascii="Times New Roman" w:eastAsia="Arial Unicode MS" w:hAnsi="Times New Roman"/>
              </w:rPr>
              <w:t xml:space="preserve">lun </w:t>
            </w:r>
            <w:r>
              <w:rPr>
                <w:rFonts w:ascii="Times New Roman" w:eastAsia="Arial Unicode MS" w:hAnsi="Times New Roman"/>
              </w:rPr>
              <w:t>deprem bölgesinde bulunması</w:t>
            </w:r>
          </w:p>
        </w:tc>
      </w:tr>
      <w:tr w:rsidR="00886834" w:rsidRPr="008C6813" w14:paraId="5B51FE2D"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69F2A95C" w14:textId="1174874C" w:rsidR="00886834" w:rsidRPr="000C7DE2" w:rsidRDefault="00886834" w:rsidP="00886834">
            <w:pPr>
              <w:rPr>
                <w:rFonts w:ascii="Times New Roman" w:hAnsi="Times New Roman"/>
                <w:b w:val="0"/>
                <w:szCs w:val="24"/>
              </w:rPr>
            </w:pPr>
            <w:r w:rsidRPr="000C7DE2">
              <w:rPr>
                <w:b w:val="0"/>
                <w:szCs w:val="24"/>
              </w:rPr>
              <w:t>Velilerin okul civarında oturması</w:t>
            </w:r>
          </w:p>
        </w:tc>
        <w:tc>
          <w:tcPr>
            <w:tcW w:w="6998" w:type="dxa"/>
          </w:tcPr>
          <w:p w14:paraId="1D5830BA" w14:textId="3E772E60" w:rsidR="00886834"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t>Okula maddi desteğin olmaması</w:t>
            </w:r>
          </w:p>
        </w:tc>
      </w:tr>
      <w:tr w:rsidR="00886834" w:rsidRPr="008C6813" w14:paraId="5EB69A58"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6DAC4DA7" w14:textId="7D3AE274" w:rsidR="00886834" w:rsidRPr="000C7DE2" w:rsidRDefault="00886834" w:rsidP="00886834">
            <w:pPr>
              <w:rPr>
                <w:rFonts w:ascii="Times New Roman" w:hAnsi="Times New Roman"/>
                <w:b w:val="0"/>
                <w:szCs w:val="24"/>
              </w:rPr>
            </w:pPr>
            <w:r w:rsidRPr="000C7DE2">
              <w:rPr>
                <w:b w:val="0"/>
                <w:szCs w:val="24"/>
              </w:rPr>
              <w:t>İnsan kaynaklarının yeterliliği</w:t>
            </w:r>
          </w:p>
        </w:tc>
        <w:tc>
          <w:tcPr>
            <w:tcW w:w="6998" w:type="dxa"/>
          </w:tcPr>
          <w:p w14:paraId="062BF084" w14:textId="570E6437" w:rsidR="00886834"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eastAsia="Arial Unicode MS" w:hAnsi="Times New Roman"/>
              </w:rPr>
              <w:t>Okulun şehir merkezine uzaklığı</w:t>
            </w:r>
          </w:p>
        </w:tc>
      </w:tr>
      <w:tr w:rsidR="00886834" w:rsidRPr="008C6813" w14:paraId="2A0DDB2C"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695F1684" w14:textId="5E27775B" w:rsidR="00886834" w:rsidRPr="000C7DE2" w:rsidRDefault="00886834" w:rsidP="00886834">
            <w:pPr>
              <w:rPr>
                <w:rFonts w:ascii="Times New Roman" w:hAnsi="Times New Roman"/>
                <w:b w:val="0"/>
                <w:szCs w:val="24"/>
              </w:rPr>
            </w:pPr>
            <w:r w:rsidRPr="000C7DE2">
              <w:rPr>
                <w:b w:val="0"/>
                <w:szCs w:val="24"/>
              </w:rPr>
              <w:t>Velilere kısa sürede ulaşılabilmesi</w:t>
            </w:r>
          </w:p>
        </w:tc>
        <w:tc>
          <w:tcPr>
            <w:tcW w:w="6998" w:type="dxa"/>
          </w:tcPr>
          <w:p w14:paraId="7FEFB55E" w14:textId="2B1AD50C" w:rsidR="00886834"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t>Ailelerin gelir durumlarının düşük olması geçici ve dönemlik işlerde ya da şehir dışında çalışan velilerin bulunması</w:t>
            </w:r>
          </w:p>
        </w:tc>
      </w:tr>
      <w:tr w:rsidR="00886834" w:rsidRPr="008C6813" w14:paraId="05AF21F3"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349F8EA2" w14:textId="3F6BF1EB" w:rsidR="00886834" w:rsidRPr="000C7DE2" w:rsidRDefault="00886834" w:rsidP="00886834">
            <w:pPr>
              <w:rPr>
                <w:rFonts w:ascii="Times New Roman" w:hAnsi="Times New Roman"/>
                <w:b w:val="0"/>
                <w:szCs w:val="24"/>
              </w:rPr>
            </w:pPr>
            <w:r w:rsidRPr="000C7DE2">
              <w:rPr>
                <w:b w:val="0"/>
                <w:szCs w:val="24"/>
              </w:rPr>
              <w:t>Eğitim kadromuzun dinamizmi</w:t>
            </w:r>
          </w:p>
        </w:tc>
        <w:tc>
          <w:tcPr>
            <w:tcW w:w="6998" w:type="dxa"/>
          </w:tcPr>
          <w:p w14:paraId="2B2CA5EE" w14:textId="77777777" w:rsidR="00886834" w:rsidRPr="00A049EC" w:rsidRDefault="00886834" w:rsidP="00886834">
            <w:pPr>
              <w:pStyle w:val="AralkYok"/>
              <w:jc w:val="both"/>
              <w:cnfStyle w:val="000000100000" w:firstRow="0" w:lastRow="0" w:firstColumn="0" w:lastColumn="0" w:oddVBand="0" w:evenVBand="0" w:oddHBand="1" w:evenHBand="0" w:firstRowFirstColumn="0" w:firstRowLastColumn="0" w:lastRowFirstColumn="0" w:lastRowLastColumn="0"/>
              <w:rPr>
                <w:rFonts w:ascii="Book Antiqua" w:hAnsi="Book Antiqua"/>
                <w:sz w:val="24"/>
              </w:rPr>
            </w:pPr>
            <w:r w:rsidRPr="00A049EC">
              <w:rPr>
                <w:rFonts w:ascii="Book Antiqua" w:hAnsi="Book Antiqua"/>
                <w:sz w:val="24"/>
              </w:rPr>
              <w:t>Sürekli devamsız öğrenci sayısının fazla olması</w:t>
            </w:r>
          </w:p>
          <w:p w14:paraId="682F9D36" w14:textId="77777777" w:rsidR="00886834"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886834" w:rsidRPr="008C6813" w14:paraId="1B517B05" w14:textId="77777777" w:rsidTr="000736D8">
        <w:tc>
          <w:tcPr>
            <w:cnfStyle w:val="001000000000" w:firstRow="0" w:lastRow="0" w:firstColumn="1" w:lastColumn="0" w:oddVBand="0" w:evenVBand="0" w:oddHBand="0" w:evenHBand="0" w:firstRowFirstColumn="0" w:firstRowLastColumn="0" w:lastRowFirstColumn="0" w:lastRowLastColumn="0"/>
            <w:tcW w:w="6996" w:type="dxa"/>
          </w:tcPr>
          <w:p w14:paraId="5ACBA2BE" w14:textId="6AE661F7" w:rsidR="00886834" w:rsidRPr="000C7DE2" w:rsidRDefault="00886834" w:rsidP="00886834">
            <w:pPr>
              <w:rPr>
                <w:rFonts w:ascii="Times New Roman" w:hAnsi="Times New Roman"/>
                <w:b w:val="0"/>
                <w:szCs w:val="24"/>
              </w:rPr>
            </w:pPr>
            <w:r w:rsidRPr="000C7DE2">
              <w:rPr>
                <w:b w:val="0"/>
                <w:szCs w:val="24"/>
              </w:rPr>
              <w:t>Veli iletişiminin güçlü olması</w:t>
            </w:r>
          </w:p>
        </w:tc>
        <w:tc>
          <w:tcPr>
            <w:tcW w:w="6998" w:type="dxa"/>
          </w:tcPr>
          <w:p w14:paraId="23493E03" w14:textId="77777777" w:rsidR="00886834" w:rsidRPr="00A049EC" w:rsidRDefault="00886834" w:rsidP="00886834">
            <w:pPr>
              <w:pStyle w:val="AralkYok"/>
              <w:jc w:val="both"/>
              <w:cnfStyle w:val="000000000000" w:firstRow="0" w:lastRow="0" w:firstColumn="0" w:lastColumn="0" w:oddVBand="0" w:evenVBand="0" w:oddHBand="0" w:evenHBand="0" w:firstRowFirstColumn="0" w:firstRowLastColumn="0" w:lastRowFirstColumn="0" w:lastRowLastColumn="0"/>
              <w:rPr>
                <w:rFonts w:ascii="Book Antiqua" w:hAnsi="Book Antiqua"/>
                <w:sz w:val="24"/>
              </w:rPr>
            </w:pPr>
            <w:r w:rsidRPr="00A049EC">
              <w:rPr>
                <w:rFonts w:ascii="Book Antiqua" w:hAnsi="Book Antiqua"/>
                <w:sz w:val="24"/>
              </w:rPr>
              <w:t>Öğrenci disiplin anlayışının yetersizliği</w:t>
            </w:r>
          </w:p>
          <w:p w14:paraId="512F36AD" w14:textId="77777777" w:rsidR="00886834" w:rsidRDefault="00886834" w:rsidP="00886834">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886834" w:rsidRPr="008C6813" w14:paraId="54514E10" w14:textId="77777777" w:rsidTr="00073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6" w:type="dxa"/>
          </w:tcPr>
          <w:p w14:paraId="09530F77" w14:textId="4BDCC78A" w:rsidR="00886834" w:rsidRPr="000C7DE2" w:rsidRDefault="00886834" w:rsidP="00886834">
            <w:pPr>
              <w:rPr>
                <w:rFonts w:ascii="Times New Roman" w:hAnsi="Times New Roman"/>
                <w:b w:val="0"/>
                <w:szCs w:val="24"/>
              </w:rPr>
            </w:pPr>
            <w:r w:rsidRPr="000C7DE2">
              <w:rPr>
                <w:b w:val="0"/>
                <w:szCs w:val="24"/>
              </w:rPr>
              <w:t>Ders dışı faaliyetlerin yapılması</w:t>
            </w:r>
          </w:p>
        </w:tc>
        <w:tc>
          <w:tcPr>
            <w:tcW w:w="6998" w:type="dxa"/>
          </w:tcPr>
          <w:p w14:paraId="52850658" w14:textId="6FDFD9CA" w:rsidR="00886834" w:rsidRDefault="00886834" w:rsidP="00886834">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Kadrolu hizmetl</w:t>
            </w:r>
            <w:r w:rsidRPr="00A049EC">
              <w:t>i ve memur personelinin olmaması</w:t>
            </w:r>
          </w:p>
        </w:tc>
      </w:tr>
    </w:tbl>
    <w:p w14:paraId="5F73B24F" w14:textId="77777777" w:rsidR="00DB7089" w:rsidRPr="008C6813" w:rsidRDefault="00DB7089" w:rsidP="00C6205E">
      <w:pPr>
        <w:pStyle w:val="Balk3"/>
      </w:pPr>
      <w:r w:rsidRPr="008C6813">
        <w:t xml:space="preserve"> </w:t>
      </w:r>
      <w:bookmarkStart w:id="46" w:name="_Toc531097538"/>
      <w:bookmarkStart w:id="47" w:name="_Toc6991823"/>
      <w:r w:rsidRPr="008C6813">
        <w:t>Gelişim ve Sorun Alanları</w:t>
      </w:r>
      <w:bookmarkEnd w:id="44"/>
      <w:bookmarkEnd w:id="45"/>
      <w:bookmarkEnd w:id="46"/>
      <w:bookmarkEnd w:id="47"/>
    </w:p>
    <w:p w14:paraId="748C5D62" w14:textId="77777777" w:rsidR="00C27A06" w:rsidRPr="008C6813" w:rsidRDefault="00C27A06" w:rsidP="008B2537">
      <w:pPr>
        <w:spacing w:after="0"/>
        <w:ind w:firstLine="708"/>
        <w:jc w:val="both"/>
        <w:rPr>
          <w:rFonts w:ascii="Times New Roman" w:hAnsi="Times New Roman"/>
          <w:szCs w:val="24"/>
        </w:rPr>
      </w:pPr>
      <w:r w:rsidRPr="008C6813">
        <w:rPr>
          <w:rFonts w:ascii="Times New Roman" w:hAnsi="Times New Roman"/>
          <w:szCs w:val="24"/>
        </w:rPr>
        <w:t xml:space="preserve">Gelişim ve sorun alanları analizi ile </w:t>
      </w:r>
      <w:r w:rsidR="007204B0" w:rsidRPr="008C6813">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14:paraId="47E76CE4" w14:textId="4E15D868" w:rsidR="00C27A06" w:rsidRPr="008C6813" w:rsidRDefault="00C27A06" w:rsidP="008B2537">
      <w:pPr>
        <w:spacing w:after="0"/>
        <w:ind w:firstLine="708"/>
        <w:jc w:val="both"/>
        <w:rPr>
          <w:rFonts w:ascii="Times New Roman" w:hAnsi="Times New Roman"/>
          <w:szCs w:val="24"/>
        </w:rPr>
      </w:pPr>
      <w:r w:rsidRPr="008C6813">
        <w:rPr>
          <w:rFonts w:ascii="Times New Roman" w:hAnsi="Times New Roman"/>
          <w:szCs w:val="24"/>
        </w:rPr>
        <w:t>Gelişim ve sorun alanları ayrımında eğitim ve öğretim faaliyetlerine ilişkin üç temel tema olan Eğitime Erişim, Eğitimde Kalite ve kurumsal Kapasite kullanılmıştır. Eğitime</w:t>
      </w:r>
      <w:r w:rsidR="001652A1">
        <w:rPr>
          <w:rFonts w:ascii="Times New Roman" w:hAnsi="Times New Roman"/>
          <w:szCs w:val="24"/>
        </w:rPr>
        <w:t xml:space="preserve"> </w:t>
      </w:r>
      <w:r w:rsidRPr="008C6813">
        <w:rPr>
          <w:rFonts w:ascii="Times New Roman" w:hAnsi="Times New Roman"/>
          <w:szCs w:val="24"/>
        </w:rPr>
        <w:t xml:space="preserv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14493D13" w14:textId="77777777" w:rsidR="00C27A06" w:rsidRPr="008C6813" w:rsidRDefault="00C27A06" w:rsidP="00C27A06">
      <w:pPr>
        <w:spacing w:after="0"/>
        <w:ind w:firstLine="708"/>
        <w:jc w:val="both"/>
        <w:rPr>
          <w:rFonts w:ascii="Times New Roman" w:hAnsi="Times New Roman"/>
          <w:szCs w:val="24"/>
        </w:rPr>
      </w:pPr>
    </w:p>
    <w:p w14:paraId="58B8B800" w14:textId="77777777" w:rsidR="00C27A06" w:rsidRPr="008C6813" w:rsidRDefault="00C27A06" w:rsidP="00C27A06">
      <w:pPr>
        <w:spacing w:after="0"/>
        <w:ind w:firstLine="708"/>
        <w:jc w:val="both"/>
        <w:rPr>
          <w:rFonts w:ascii="Times New Roman" w:hAnsi="Times New Roman"/>
          <w:szCs w:val="24"/>
        </w:rPr>
      </w:pPr>
    </w:p>
    <w:p w14:paraId="4177B762" w14:textId="77777777" w:rsidR="00A20B34" w:rsidRPr="00C6205E" w:rsidRDefault="00DB7089" w:rsidP="00C6205E">
      <w:pPr>
        <w:pStyle w:val="Balk3"/>
      </w:pPr>
      <w:bookmarkStart w:id="48" w:name="_Toc6991824"/>
      <w:bookmarkStart w:id="49" w:name="_Toc416084890"/>
      <w:r w:rsidRPr="00C6205E">
        <w:t>Gelişim ve Sorun Alanları</w:t>
      </w:r>
      <w:r w:rsidR="00A20B34" w:rsidRPr="00C6205E">
        <w:t>mız</w:t>
      </w:r>
      <w:bookmarkEnd w:id="48"/>
    </w:p>
    <w:tbl>
      <w:tblPr>
        <w:tblStyle w:val="KlavuzuTablo4-Vurgu61"/>
        <w:tblW w:w="10348" w:type="dxa"/>
        <w:tblLook w:val="04A0" w:firstRow="1" w:lastRow="0" w:firstColumn="1" w:lastColumn="0" w:noHBand="0" w:noVBand="1"/>
      </w:tblPr>
      <w:tblGrid>
        <w:gridCol w:w="820"/>
        <w:gridCol w:w="9528"/>
      </w:tblGrid>
      <w:tr w:rsidR="00F675E8" w:rsidRPr="008C6813" w14:paraId="5DDE8597" w14:textId="77777777" w:rsidTr="000736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48" w:type="dxa"/>
            <w:gridSpan w:val="2"/>
            <w:hideMark/>
          </w:tcPr>
          <w:p w14:paraId="28C30D35" w14:textId="77777777" w:rsidR="00F675E8" w:rsidRPr="00946764" w:rsidRDefault="00DB7089" w:rsidP="00CD725F">
            <w:pPr>
              <w:spacing w:after="0" w:line="240" w:lineRule="auto"/>
              <w:rPr>
                <w:rFonts w:ascii="Times New Roman" w:hAnsi="Times New Roman"/>
                <w:bCs w:val="0"/>
                <w:color w:val="000000"/>
                <w:szCs w:val="24"/>
              </w:rPr>
            </w:pPr>
            <w:r w:rsidRPr="00946764">
              <w:rPr>
                <w:rFonts w:ascii="Times New Roman" w:hAnsi="Times New Roman"/>
                <w:bCs w:val="0"/>
                <w:szCs w:val="24"/>
              </w:rPr>
              <w:t xml:space="preserve"> </w:t>
            </w:r>
            <w:bookmarkEnd w:id="49"/>
            <w:r w:rsidR="00F675E8" w:rsidRPr="00946764">
              <w:rPr>
                <w:rFonts w:ascii="Times New Roman" w:hAnsi="Times New Roman"/>
                <w:bCs w:val="0"/>
                <w:color w:val="000000"/>
                <w:szCs w:val="24"/>
              </w:rPr>
              <w:t>1.TEMA: EĞİTİM</w:t>
            </w:r>
            <w:r w:rsidR="00263085" w:rsidRPr="00946764">
              <w:rPr>
                <w:rFonts w:ascii="Times New Roman" w:hAnsi="Times New Roman"/>
                <w:bCs w:val="0"/>
                <w:color w:val="000000"/>
                <w:szCs w:val="24"/>
              </w:rPr>
              <w:t xml:space="preserve"> VE ÖĞRETİM</w:t>
            </w:r>
            <w:r w:rsidR="00A20B34" w:rsidRPr="00946764">
              <w:rPr>
                <w:rFonts w:ascii="Times New Roman" w:hAnsi="Times New Roman"/>
                <w:bCs w:val="0"/>
                <w:color w:val="000000"/>
                <w:szCs w:val="24"/>
              </w:rPr>
              <w:t>E ERİŞİM</w:t>
            </w:r>
          </w:p>
        </w:tc>
      </w:tr>
      <w:tr w:rsidR="00097541" w:rsidRPr="008C6813" w14:paraId="4476D420"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3CB7DBCE" w14:textId="77777777" w:rsidR="00097541" w:rsidRPr="00CD725F" w:rsidRDefault="00097541" w:rsidP="00097541">
            <w:pPr>
              <w:spacing w:after="0" w:line="240" w:lineRule="auto"/>
              <w:rPr>
                <w:rFonts w:ascii="Times New Roman" w:hAnsi="Times New Roman"/>
                <w:b w:val="0"/>
                <w:bCs w:val="0"/>
                <w:color w:val="000000"/>
                <w:szCs w:val="24"/>
              </w:rPr>
            </w:pPr>
            <w:r w:rsidRPr="00CD725F">
              <w:rPr>
                <w:rFonts w:ascii="Times New Roman" w:hAnsi="Times New Roman"/>
                <w:b w:val="0"/>
                <w:bCs w:val="0"/>
                <w:color w:val="000000"/>
                <w:szCs w:val="24"/>
              </w:rPr>
              <w:t>1</w:t>
            </w:r>
          </w:p>
        </w:tc>
        <w:tc>
          <w:tcPr>
            <w:tcW w:w="9528" w:type="dxa"/>
            <w:hideMark/>
          </w:tcPr>
          <w:p w14:paraId="74784187" w14:textId="281C7DF8"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7862CC">
              <w:rPr>
                <w:color w:val="000000"/>
                <w:szCs w:val="24"/>
              </w:rPr>
              <w:t>Kent merkezine uzaklık</w:t>
            </w:r>
          </w:p>
        </w:tc>
      </w:tr>
      <w:tr w:rsidR="00097541" w:rsidRPr="008C6813" w14:paraId="7FF871AD" w14:textId="77777777" w:rsidTr="000736D8">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14:paraId="1DB4A1AD" w14:textId="77777777" w:rsidR="00097541" w:rsidRPr="00CD725F" w:rsidRDefault="00097541" w:rsidP="00097541">
            <w:pPr>
              <w:spacing w:after="0" w:line="240" w:lineRule="auto"/>
              <w:rPr>
                <w:rFonts w:ascii="Times New Roman" w:hAnsi="Times New Roman"/>
                <w:b w:val="0"/>
                <w:bCs w:val="0"/>
                <w:color w:val="000000"/>
                <w:szCs w:val="24"/>
              </w:rPr>
            </w:pPr>
            <w:r w:rsidRPr="00CD725F">
              <w:rPr>
                <w:rFonts w:ascii="Times New Roman" w:hAnsi="Times New Roman"/>
                <w:b w:val="0"/>
                <w:bCs w:val="0"/>
                <w:color w:val="000000"/>
                <w:szCs w:val="24"/>
              </w:rPr>
              <w:t>2</w:t>
            </w:r>
          </w:p>
        </w:tc>
        <w:tc>
          <w:tcPr>
            <w:tcW w:w="9528" w:type="dxa"/>
            <w:hideMark/>
          </w:tcPr>
          <w:p w14:paraId="35AB195A" w14:textId="31F0A472" w:rsidR="00097541" w:rsidRPr="00CD725F" w:rsidRDefault="00097541" w:rsidP="0009754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7862CC">
              <w:rPr>
                <w:color w:val="000000"/>
                <w:szCs w:val="24"/>
              </w:rPr>
              <w:t>Olumsuz hava koşulları</w:t>
            </w:r>
          </w:p>
        </w:tc>
      </w:tr>
      <w:tr w:rsidR="00097541" w:rsidRPr="008C6813" w14:paraId="541BEA44"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14:paraId="4CDDF236" w14:textId="02B0571C"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3</w:t>
            </w:r>
          </w:p>
        </w:tc>
        <w:tc>
          <w:tcPr>
            <w:tcW w:w="9528" w:type="dxa"/>
          </w:tcPr>
          <w:p w14:paraId="79A1ED5C" w14:textId="77E1808D"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color w:val="000000"/>
                <w:szCs w:val="24"/>
              </w:rPr>
              <w:t>Ailevi sorunlar</w:t>
            </w:r>
          </w:p>
        </w:tc>
      </w:tr>
      <w:tr w:rsidR="00097541" w:rsidRPr="008C6813" w14:paraId="3DB9C2F5" w14:textId="77777777" w:rsidTr="000736D8">
        <w:trPr>
          <w:trHeight w:val="330"/>
        </w:trPr>
        <w:tc>
          <w:tcPr>
            <w:cnfStyle w:val="001000000000" w:firstRow="0" w:lastRow="0" w:firstColumn="1" w:lastColumn="0" w:oddVBand="0" w:evenVBand="0" w:oddHBand="0" w:evenHBand="0" w:firstRowFirstColumn="0" w:firstRowLastColumn="0" w:lastRowFirstColumn="0" w:lastRowLastColumn="0"/>
            <w:tcW w:w="820" w:type="dxa"/>
          </w:tcPr>
          <w:p w14:paraId="4C54074C" w14:textId="420A7363"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4</w:t>
            </w:r>
          </w:p>
        </w:tc>
        <w:tc>
          <w:tcPr>
            <w:tcW w:w="9528" w:type="dxa"/>
          </w:tcPr>
          <w:p w14:paraId="4EA8D32A" w14:textId="210DAAF1" w:rsidR="00097541" w:rsidRPr="00CD725F" w:rsidRDefault="00097541" w:rsidP="0009754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color w:val="000000"/>
                <w:szCs w:val="24"/>
              </w:rPr>
              <w:t>Taşımalı eğitim</w:t>
            </w:r>
          </w:p>
        </w:tc>
      </w:tr>
      <w:tr w:rsidR="00097541" w:rsidRPr="008C6813" w14:paraId="05826191"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14:paraId="047E875B" w14:textId="25F968DF"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5</w:t>
            </w:r>
          </w:p>
        </w:tc>
        <w:tc>
          <w:tcPr>
            <w:tcW w:w="9528" w:type="dxa"/>
          </w:tcPr>
          <w:p w14:paraId="051B5B18" w14:textId="2463B3FF"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color w:val="000000"/>
                <w:szCs w:val="24"/>
              </w:rPr>
              <w:t>Teknik araç ve gereçler</w:t>
            </w:r>
          </w:p>
        </w:tc>
      </w:tr>
      <w:tr w:rsidR="00097541" w:rsidRPr="008C6813" w14:paraId="4680251F" w14:textId="77777777" w:rsidTr="000736D8">
        <w:trPr>
          <w:trHeight w:val="330"/>
        </w:trPr>
        <w:tc>
          <w:tcPr>
            <w:cnfStyle w:val="001000000000" w:firstRow="0" w:lastRow="0" w:firstColumn="1" w:lastColumn="0" w:oddVBand="0" w:evenVBand="0" w:oddHBand="0" w:evenHBand="0" w:firstRowFirstColumn="0" w:firstRowLastColumn="0" w:lastRowFirstColumn="0" w:lastRowLastColumn="0"/>
            <w:tcW w:w="820" w:type="dxa"/>
          </w:tcPr>
          <w:p w14:paraId="6384B4F6" w14:textId="6C38FD90"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6</w:t>
            </w:r>
          </w:p>
        </w:tc>
        <w:tc>
          <w:tcPr>
            <w:tcW w:w="9528" w:type="dxa"/>
          </w:tcPr>
          <w:p w14:paraId="751F229F" w14:textId="1FFD0C50" w:rsidR="00097541" w:rsidRPr="00CD725F" w:rsidRDefault="00097541" w:rsidP="0009754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color w:val="000000"/>
                <w:szCs w:val="24"/>
              </w:rPr>
              <w:t>Öğrencilerin aile içerisindeki işbölümünde olması gerekenden fazla rol üstlenmeleri</w:t>
            </w:r>
          </w:p>
        </w:tc>
      </w:tr>
      <w:tr w:rsidR="00097541" w:rsidRPr="008C6813" w14:paraId="6027E714"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14:paraId="3A458B64" w14:textId="6164733F"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7</w:t>
            </w:r>
          </w:p>
        </w:tc>
        <w:tc>
          <w:tcPr>
            <w:tcW w:w="9528" w:type="dxa"/>
          </w:tcPr>
          <w:p w14:paraId="19014104" w14:textId="49CE2843"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color w:val="000000"/>
                <w:szCs w:val="24"/>
              </w:rPr>
              <w:t>Eğitim personelinin kurumda kalıcı olması veya olmaması</w:t>
            </w:r>
          </w:p>
        </w:tc>
      </w:tr>
      <w:tr w:rsidR="00097541" w:rsidRPr="008C6813" w14:paraId="4EF6C9C9" w14:textId="77777777" w:rsidTr="000736D8">
        <w:trPr>
          <w:trHeight w:val="330"/>
        </w:trPr>
        <w:tc>
          <w:tcPr>
            <w:cnfStyle w:val="001000000000" w:firstRow="0" w:lastRow="0" w:firstColumn="1" w:lastColumn="0" w:oddVBand="0" w:evenVBand="0" w:oddHBand="0" w:evenHBand="0" w:firstRowFirstColumn="0" w:firstRowLastColumn="0" w:lastRowFirstColumn="0" w:lastRowLastColumn="0"/>
            <w:tcW w:w="820" w:type="dxa"/>
          </w:tcPr>
          <w:p w14:paraId="5F8CD59E" w14:textId="65A6347E"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8</w:t>
            </w:r>
          </w:p>
        </w:tc>
        <w:tc>
          <w:tcPr>
            <w:tcW w:w="9528" w:type="dxa"/>
          </w:tcPr>
          <w:p w14:paraId="38EBF3DA" w14:textId="04EB6BF5" w:rsidR="00097541" w:rsidRPr="00CD725F" w:rsidRDefault="00097541" w:rsidP="0009754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color w:val="000000"/>
                <w:szCs w:val="24"/>
              </w:rPr>
              <w:t>Ders dışı faaliyetler</w:t>
            </w:r>
          </w:p>
        </w:tc>
      </w:tr>
      <w:tr w:rsidR="00097541" w:rsidRPr="008C6813" w14:paraId="1F160809"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14:paraId="64DFD9C4" w14:textId="3438A23C"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9</w:t>
            </w:r>
          </w:p>
        </w:tc>
        <w:tc>
          <w:tcPr>
            <w:tcW w:w="9528" w:type="dxa"/>
          </w:tcPr>
          <w:p w14:paraId="7AB223D8" w14:textId="569952C5"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color w:val="000000"/>
                <w:szCs w:val="24"/>
              </w:rPr>
              <w:t>Maddi imkanlar</w:t>
            </w:r>
          </w:p>
        </w:tc>
      </w:tr>
      <w:tr w:rsidR="00097541" w:rsidRPr="008C6813" w14:paraId="203A969A" w14:textId="77777777" w:rsidTr="000736D8">
        <w:trPr>
          <w:trHeight w:val="330"/>
        </w:trPr>
        <w:tc>
          <w:tcPr>
            <w:cnfStyle w:val="001000000000" w:firstRow="0" w:lastRow="0" w:firstColumn="1" w:lastColumn="0" w:oddVBand="0" w:evenVBand="0" w:oddHBand="0" w:evenHBand="0" w:firstRowFirstColumn="0" w:firstRowLastColumn="0" w:lastRowFirstColumn="0" w:lastRowLastColumn="0"/>
            <w:tcW w:w="820" w:type="dxa"/>
          </w:tcPr>
          <w:p w14:paraId="47083407" w14:textId="7BB4B72D"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10</w:t>
            </w:r>
          </w:p>
        </w:tc>
        <w:tc>
          <w:tcPr>
            <w:tcW w:w="9528" w:type="dxa"/>
          </w:tcPr>
          <w:p w14:paraId="20C0D1BA" w14:textId="53093551" w:rsidR="00097541" w:rsidRPr="00CD725F" w:rsidRDefault="00097541" w:rsidP="0009754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color w:val="000000"/>
                <w:szCs w:val="24"/>
              </w:rPr>
              <w:t>Akran ilişkileri</w:t>
            </w:r>
          </w:p>
        </w:tc>
      </w:tr>
    </w:tbl>
    <w:p w14:paraId="792DEDD5" w14:textId="77777777" w:rsidR="004778E9" w:rsidRPr="008C6813" w:rsidRDefault="004778E9" w:rsidP="00C47011">
      <w:pPr>
        <w:rPr>
          <w:rFonts w:ascii="Times New Roman" w:hAnsi="Times New Roman"/>
          <w:szCs w:val="24"/>
        </w:rPr>
      </w:pPr>
    </w:p>
    <w:tbl>
      <w:tblPr>
        <w:tblW w:w="10348"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678"/>
        <w:gridCol w:w="9670"/>
      </w:tblGrid>
      <w:tr w:rsidR="00F675E8" w:rsidRPr="008C6813" w14:paraId="06670DFB" w14:textId="77777777" w:rsidTr="00CD725F">
        <w:trPr>
          <w:trHeight w:val="113"/>
        </w:trPr>
        <w:tc>
          <w:tcPr>
            <w:tcW w:w="10348" w:type="dxa"/>
            <w:gridSpan w:val="2"/>
            <w:tcBorders>
              <w:top w:val="single" w:sz="4" w:space="0" w:color="F79646"/>
              <w:left w:val="single" w:sz="4" w:space="0" w:color="F79646"/>
              <w:bottom w:val="single" w:sz="4" w:space="0" w:color="F79646"/>
              <w:right w:val="single" w:sz="4" w:space="0" w:color="F79646"/>
            </w:tcBorders>
            <w:shd w:val="clear" w:color="auto" w:fill="F79646"/>
            <w:hideMark/>
          </w:tcPr>
          <w:p w14:paraId="720A0B79" w14:textId="77777777" w:rsidR="00F675E8" w:rsidRPr="00946764" w:rsidRDefault="00F675E8" w:rsidP="00CD725F">
            <w:pPr>
              <w:spacing w:after="0" w:line="240" w:lineRule="auto"/>
              <w:rPr>
                <w:rFonts w:ascii="Times New Roman" w:hAnsi="Times New Roman"/>
                <w:b/>
                <w:bCs/>
                <w:color w:val="000000"/>
                <w:szCs w:val="24"/>
              </w:rPr>
            </w:pPr>
            <w:r w:rsidRPr="00946764">
              <w:rPr>
                <w:rFonts w:ascii="Times New Roman" w:hAnsi="Times New Roman"/>
                <w:b/>
                <w:bCs/>
                <w:color w:val="000000"/>
                <w:szCs w:val="24"/>
              </w:rPr>
              <w:t>2.TEMA: EĞİTİM</w:t>
            </w:r>
            <w:r w:rsidR="00401E0F" w:rsidRPr="00946764">
              <w:rPr>
                <w:rFonts w:ascii="Times New Roman" w:hAnsi="Times New Roman"/>
                <w:b/>
                <w:bCs/>
                <w:color w:val="000000"/>
                <w:szCs w:val="24"/>
              </w:rPr>
              <w:t xml:space="preserve"> VE ÖĞRETİMDE</w:t>
            </w:r>
            <w:r w:rsidRPr="00946764">
              <w:rPr>
                <w:rFonts w:ascii="Times New Roman" w:hAnsi="Times New Roman"/>
                <w:b/>
                <w:bCs/>
                <w:color w:val="000000"/>
                <w:szCs w:val="24"/>
              </w:rPr>
              <w:t xml:space="preserve"> KALİTE</w:t>
            </w:r>
          </w:p>
        </w:tc>
      </w:tr>
      <w:tr w:rsidR="00097541" w:rsidRPr="008C6813" w14:paraId="6ADA1F62" w14:textId="77777777" w:rsidTr="007E4D5A">
        <w:trPr>
          <w:trHeight w:val="57"/>
        </w:trPr>
        <w:tc>
          <w:tcPr>
            <w:tcW w:w="678" w:type="dxa"/>
            <w:shd w:val="clear" w:color="auto" w:fill="FDE9D9"/>
            <w:hideMark/>
          </w:tcPr>
          <w:p w14:paraId="3A9014C0" w14:textId="4954565A" w:rsidR="00097541" w:rsidRPr="00CD725F" w:rsidRDefault="00097541" w:rsidP="00097541">
            <w:pPr>
              <w:spacing w:after="0" w:line="240" w:lineRule="auto"/>
              <w:rPr>
                <w:rFonts w:ascii="Times New Roman" w:hAnsi="Times New Roman"/>
                <w:b/>
                <w:bCs/>
                <w:color w:val="000000"/>
                <w:szCs w:val="24"/>
              </w:rPr>
            </w:pPr>
            <w:r w:rsidRPr="00CD725F">
              <w:rPr>
                <w:rFonts w:ascii="Times New Roman" w:hAnsi="Times New Roman"/>
                <w:b/>
                <w:bCs/>
                <w:color w:val="000000"/>
                <w:szCs w:val="24"/>
              </w:rPr>
              <w:t>1</w:t>
            </w:r>
          </w:p>
        </w:tc>
        <w:tc>
          <w:tcPr>
            <w:tcW w:w="9670" w:type="dxa"/>
            <w:shd w:val="clear" w:color="auto" w:fill="FDE9D9"/>
            <w:vAlign w:val="center"/>
            <w:hideMark/>
          </w:tcPr>
          <w:p w14:paraId="4478D6ED" w14:textId="4D92D526" w:rsidR="00097541" w:rsidRPr="00CD725F" w:rsidRDefault="00097541" w:rsidP="00097541">
            <w:pPr>
              <w:spacing w:after="0" w:line="240" w:lineRule="auto"/>
              <w:rPr>
                <w:rFonts w:ascii="Times New Roman" w:hAnsi="Times New Roman"/>
                <w:color w:val="000000"/>
                <w:szCs w:val="24"/>
              </w:rPr>
            </w:pPr>
            <w:r w:rsidRPr="005B3C26">
              <w:rPr>
                <w:color w:val="000000"/>
                <w:szCs w:val="24"/>
              </w:rPr>
              <w:t>Teknik olanaklar</w:t>
            </w:r>
          </w:p>
        </w:tc>
      </w:tr>
      <w:tr w:rsidR="00097541" w:rsidRPr="008C6813" w14:paraId="30C9B09E" w14:textId="77777777" w:rsidTr="007E4D5A">
        <w:trPr>
          <w:trHeight w:val="57"/>
        </w:trPr>
        <w:tc>
          <w:tcPr>
            <w:tcW w:w="678" w:type="dxa"/>
            <w:shd w:val="clear" w:color="auto" w:fill="auto"/>
            <w:hideMark/>
          </w:tcPr>
          <w:p w14:paraId="4CF2D1E9" w14:textId="5E03B3BE" w:rsidR="00097541" w:rsidRPr="00CD725F" w:rsidRDefault="00097541" w:rsidP="00097541">
            <w:pPr>
              <w:spacing w:after="0" w:line="240" w:lineRule="auto"/>
              <w:rPr>
                <w:rFonts w:ascii="Times New Roman" w:hAnsi="Times New Roman"/>
                <w:b/>
                <w:bCs/>
                <w:color w:val="000000"/>
                <w:szCs w:val="24"/>
              </w:rPr>
            </w:pPr>
            <w:r w:rsidRPr="00CD725F">
              <w:rPr>
                <w:rFonts w:ascii="Times New Roman" w:hAnsi="Times New Roman"/>
                <w:b/>
                <w:bCs/>
                <w:color w:val="000000"/>
                <w:szCs w:val="24"/>
              </w:rPr>
              <w:t>2</w:t>
            </w:r>
          </w:p>
        </w:tc>
        <w:tc>
          <w:tcPr>
            <w:tcW w:w="9670" w:type="dxa"/>
            <w:shd w:val="clear" w:color="auto" w:fill="auto"/>
            <w:vAlign w:val="center"/>
            <w:hideMark/>
          </w:tcPr>
          <w:p w14:paraId="1A6BB349" w14:textId="6B3F50EC" w:rsidR="00097541" w:rsidRPr="00CD725F" w:rsidRDefault="00097541" w:rsidP="00097541">
            <w:pPr>
              <w:spacing w:after="0" w:line="240" w:lineRule="auto"/>
              <w:rPr>
                <w:rFonts w:ascii="Times New Roman" w:hAnsi="Times New Roman"/>
                <w:color w:val="000000"/>
                <w:szCs w:val="24"/>
              </w:rPr>
            </w:pPr>
            <w:r>
              <w:rPr>
                <w:color w:val="000000"/>
                <w:szCs w:val="24"/>
              </w:rPr>
              <w:t>Öğretmen kadrosunda değişimler</w:t>
            </w:r>
          </w:p>
        </w:tc>
      </w:tr>
      <w:tr w:rsidR="00097541" w:rsidRPr="008C6813" w14:paraId="7B733868" w14:textId="77777777" w:rsidTr="007E4D5A">
        <w:trPr>
          <w:trHeight w:val="57"/>
        </w:trPr>
        <w:tc>
          <w:tcPr>
            <w:tcW w:w="678" w:type="dxa"/>
            <w:shd w:val="clear" w:color="auto" w:fill="auto"/>
          </w:tcPr>
          <w:p w14:paraId="2AD21ADF" w14:textId="4F13573D" w:rsidR="00097541" w:rsidRPr="00CD725F" w:rsidRDefault="00097541" w:rsidP="00097541">
            <w:pPr>
              <w:spacing w:after="0" w:line="240" w:lineRule="auto"/>
              <w:rPr>
                <w:rFonts w:ascii="Times New Roman" w:hAnsi="Times New Roman"/>
                <w:b/>
                <w:bCs/>
                <w:color w:val="000000"/>
                <w:szCs w:val="24"/>
              </w:rPr>
            </w:pPr>
            <w:r>
              <w:rPr>
                <w:rFonts w:ascii="Times New Roman" w:hAnsi="Times New Roman"/>
                <w:b/>
                <w:bCs/>
                <w:color w:val="000000"/>
                <w:szCs w:val="24"/>
              </w:rPr>
              <w:t>3</w:t>
            </w:r>
          </w:p>
        </w:tc>
        <w:tc>
          <w:tcPr>
            <w:tcW w:w="9670" w:type="dxa"/>
            <w:shd w:val="clear" w:color="auto" w:fill="auto"/>
            <w:vAlign w:val="center"/>
          </w:tcPr>
          <w:p w14:paraId="595DB846" w14:textId="7710634B" w:rsidR="00097541" w:rsidRPr="00CD725F" w:rsidRDefault="00097541" w:rsidP="00097541">
            <w:pPr>
              <w:spacing w:after="0" w:line="240" w:lineRule="auto"/>
              <w:rPr>
                <w:rFonts w:ascii="Times New Roman" w:hAnsi="Times New Roman"/>
                <w:color w:val="000000"/>
                <w:szCs w:val="24"/>
              </w:rPr>
            </w:pPr>
            <w:r>
              <w:rPr>
                <w:color w:val="000000"/>
                <w:szCs w:val="24"/>
              </w:rPr>
              <w:t>Kendini ifade etme ve karar mekanizmalarına katılım</w:t>
            </w:r>
          </w:p>
        </w:tc>
      </w:tr>
      <w:tr w:rsidR="00097541" w:rsidRPr="008C6813" w14:paraId="645D0636" w14:textId="77777777" w:rsidTr="007E4D5A">
        <w:trPr>
          <w:trHeight w:val="57"/>
        </w:trPr>
        <w:tc>
          <w:tcPr>
            <w:tcW w:w="678" w:type="dxa"/>
            <w:shd w:val="clear" w:color="auto" w:fill="auto"/>
          </w:tcPr>
          <w:p w14:paraId="009848B1" w14:textId="3406A97C" w:rsidR="00097541" w:rsidRPr="00CD725F" w:rsidRDefault="00097541" w:rsidP="00097541">
            <w:pPr>
              <w:spacing w:after="0" w:line="240" w:lineRule="auto"/>
              <w:rPr>
                <w:rFonts w:ascii="Times New Roman" w:hAnsi="Times New Roman"/>
                <w:b/>
                <w:bCs/>
                <w:color w:val="000000"/>
                <w:szCs w:val="24"/>
              </w:rPr>
            </w:pPr>
            <w:r>
              <w:rPr>
                <w:rFonts w:ascii="Times New Roman" w:hAnsi="Times New Roman"/>
                <w:b/>
                <w:bCs/>
                <w:color w:val="000000"/>
                <w:szCs w:val="24"/>
              </w:rPr>
              <w:t>4</w:t>
            </w:r>
          </w:p>
        </w:tc>
        <w:tc>
          <w:tcPr>
            <w:tcW w:w="9670" w:type="dxa"/>
            <w:shd w:val="clear" w:color="auto" w:fill="auto"/>
            <w:vAlign w:val="center"/>
          </w:tcPr>
          <w:p w14:paraId="6D294C32" w14:textId="4ABE344C" w:rsidR="00097541" w:rsidRPr="00CD725F" w:rsidRDefault="00097541" w:rsidP="00097541">
            <w:pPr>
              <w:spacing w:after="0" w:line="240" w:lineRule="auto"/>
              <w:rPr>
                <w:rFonts w:ascii="Times New Roman" w:hAnsi="Times New Roman"/>
                <w:color w:val="000000"/>
                <w:szCs w:val="24"/>
              </w:rPr>
            </w:pPr>
            <w:r>
              <w:rPr>
                <w:color w:val="000000"/>
                <w:szCs w:val="24"/>
              </w:rPr>
              <w:t>Yeniliklere açıklık</w:t>
            </w:r>
          </w:p>
        </w:tc>
      </w:tr>
      <w:tr w:rsidR="00097541" w:rsidRPr="008C6813" w14:paraId="5A1BBE03" w14:textId="77777777" w:rsidTr="007E4D5A">
        <w:trPr>
          <w:trHeight w:val="57"/>
        </w:trPr>
        <w:tc>
          <w:tcPr>
            <w:tcW w:w="678" w:type="dxa"/>
            <w:shd w:val="clear" w:color="auto" w:fill="auto"/>
          </w:tcPr>
          <w:p w14:paraId="0B3D9C0F" w14:textId="7EA0CA37" w:rsidR="00097541" w:rsidRPr="00CD725F" w:rsidRDefault="00097541" w:rsidP="00097541">
            <w:pPr>
              <w:spacing w:after="0" w:line="240" w:lineRule="auto"/>
              <w:rPr>
                <w:rFonts w:ascii="Times New Roman" w:hAnsi="Times New Roman"/>
                <w:b/>
                <w:bCs/>
                <w:color w:val="000000"/>
                <w:szCs w:val="24"/>
              </w:rPr>
            </w:pPr>
            <w:r>
              <w:rPr>
                <w:rFonts w:ascii="Times New Roman" w:hAnsi="Times New Roman"/>
                <w:b/>
                <w:bCs/>
                <w:color w:val="000000"/>
                <w:szCs w:val="24"/>
              </w:rPr>
              <w:t>5</w:t>
            </w:r>
          </w:p>
        </w:tc>
        <w:tc>
          <w:tcPr>
            <w:tcW w:w="9670" w:type="dxa"/>
            <w:shd w:val="clear" w:color="auto" w:fill="auto"/>
            <w:vAlign w:val="center"/>
          </w:tcPr>
          <w:p w14:paraId="55989868" w14:textId="7DE931C8" w:rsidR="00097541" w:rsidRPr="00CD725F" w:rsidRDefault="00097541" w:rsidP="00097541">
            <w:pPr>
              <w:spacing w:after="0" w:line="240" w:lineRule="auto"/>
              <w:rPr>
                <w:rFonts w:ascii="Times New Roman" w:hAnsi="Times New Roman"/>
                <w:color w:val="000000"/>
                <w:szCs w:val="24"/>
              </w:rPr>
            </w:pPr>
            <w:r>
              <w:rPr>
                <w:color w:val="000000"/>
                <w:szCs w:val="24"/>
              </w:rPr>
              <w:t>Fiziki koşullar</w:t>
            </w:r>
          </w:p>
        </w:tc>
      </w:tr>
      <w:tr w:rsidR="00097541" w:rsidRPr="008C6813" w14:paraId="2907F31B" w14:textId="77777777" w:rsidTr="007E4D5A">
        <w:trPr>
          <w:trHeight w:val="57"/>
        </w:trPr>
        <w:tc>
          <w:tcPr>
            <w:tcW w:w="678" w:type="dxa"/>
            <w:shd w:val="clear" w:color="auto" w:fill="auto"/>
          </w:tcPr>
          <w:p w14:paraId="3016749A" w14:textId="797AADD1" w:rsidR="00097541" w:rsidRPr="00CD725F" w:rsidRDefault="00097541" w:rsidP="00097541">
            <w:pPr>
              <w:spacing w:after="0" w:line="240" w:lineRule="auto"/>
              <w:rPr>
                <w:rFonts w:ascii="Times New Roman" w:hAnsi="Times New Roman"/>
                <w:b/>
                <w:bCs/>
                <w:color w:val="000000"/>
                <w:szCs w:val="24"/>
              </w:rPr>
            </w:pPr>
            <w:r>
              <w:rPr>
                <w:rFonts w:ascii="Times New Roman" w:hAnsi="Times New Roman"/>
                <w:b/>
                <w:bCs/>
                <w:color w:val="000000"/>
                <w:szCs w:val="24"/>
              </w:rPr>
              <w:t>6</w:t>
            </w:r>
          </w:p>
        </w:tc>
        <w:tc>
          <w:tcPr>
            <w:tcW w:w="9670" w:type="dxa"/>
            <w:shd w:val="clear" w:color="auto" w:fill="auto"/>
            <w:vAlign w:val="center"/>
          </w:tcPr>
          <w:p w14:paraId="6883F2D6" w14:textId="7627AE41" w:rsidR="00097541" w:rsidRPr="00CD725F" w:rsidRDefault="00097541" w:rsidP="00097541">
            <w:pPr>
              <w:spacing w:after="0" w:line="240" w:lineRule="auto"/>
              <w:rPr>
                <w:rFonts w:ascii="Times New Roman" w:hAnsi="Times New Roman"/>
                <w:color w:val="000000"/>
                <w:szCs w:val="24"/>
              </w:rPr>
            </w:pPr>
            <w:r>
              <w:rPr>
                <w:color w:val="000000"/>
                <w:szCs w:val="24"/>
              </w:rPr>
              <w:t>Güven duygusu</w:t>
            </w:r>
          </w:p>
        </w:tc>
      </w:tr>
      <w:tr w:rsidR="00097541" w:rsidRPr="008C6813" w14:paraId="081F1516" w14:textId="77777777" w:rsidTr="007E4D5A">
        <w:trPr>
          <w:trHeight w:val="57"/>
        </w:trPr>
        <w:tc>
          <w:tcPr>
            <w:tcW w:w="678" w:type="dxa"/>
            <w:shd w:val="clear" w:color="auto" w:fill="auto"/>
          </w:tcPr>
          <w:p w14:paraId="5B733F66" w14:textId="726B2548" w:rsidR="00097541" w:rsidRPr="00CD725F" w:rsidRDefault="00097541" w:rsidP="00097541">
            <w:pPr>
              <w:spacing w:after="0" w:line="240" w:lineRule="auto"/>
              <w:rPr>
                <w:rFonts w:ascii="Times New Roman" w:hAnsi="Times New Roman"/>
                <w:b/>
                <w:bCs/>
                <w:color w:val="000000"/>
                <w:szCs w:val="24"/>
              </w:rPr>
            </w:pPr>
            <w:r>
              <w:rPr>
                <w:rFonts w:ascii="Times New Roman" w:hAnsi="Times New Roman"/>
                <w:b/>
                <w:bCs/>
                <w:color w:val="000000"/>
                <w:szCs w:val="24"/>
              </w:rPr>
              <w:t>7</w:t>
            </w:r>
          </w:p>
        </w:tc>
        <w:tc>
          <w:tcPr>
            <w:tcW w:w="9670" w:type="dxa"/>
            <w:shd w:val="clear" w:color="auto" w:fill="auto"/>
            <w:vAlign w:val="center"/>
          </w:tcPr>
          <w:p w14:paraId="6F5417B9" w14:textId="6B54E354" w:rsidR="00097541" w:rsidRPr="00CD725F" w:rsidRDefault="00097541" w:rsidP="00097541">
            <w:pPr>
              <w:spacing w:after="0" w:line="240" w:lineRule="auto"/>
              <w:rPr>
                <w:rFonts w:ascii="Times New Roman" w:hAnsi="Times New Roman"/>
                <w:color w:val="000000"/>
                <w:szCs w:val="24"/>
              </w:rPr>
            </w:pPr>
            <w:r>
              <w:rPr>
                <w:color w:val="000000"/>
                <w:szCs w:val="24"/>
              </w:rPr>
              <w:t>Sanatsal ve kültürel faaliyetler</w:t>
            </w:r>
          </w:p>
        </w:tc>
      </w:tr>
      <w:tr w:rsidR="00097541" w:rsidRPr="008C6813" w14:paraId="4915505F" w14:textId="77777777" w:rsidTr="007E4D5A">
        <w:trPr>
          <w:trHeight w:val="57"/>
        </w:trPr>
        <w:tc>
          <w:tcPr>
            <w:tcW w:w="678" w:type="dxa"/>
            <w:shd w:val="clear" w:color="auto" w:fill="auto"/>
          </w:tcPr>
          <w:p w14:paraId="22F47B7A" w14:textId="13822CD3" w:rsidR="00097541" w:rsidRPr="00CD725F" w:rsidRDefault="00097541" w:rsidP="00097541">
            <w:pPr>
              <w:spacing w:after="0" w:line="240" w:lineRule="auto"/>
              <w:rPr>
                <w:rFonts w:ascii="Times New Roman" w:hAnsi="Times New Roman"/>
                <w:b/>
                <w:bCs/>
                <w:color w:val="000000"/>
                <w:szCs w:val="24"/>
              </w:rPr>
            </w:pPr>
            <w:r>
              <w:rPr>
                <w:rFonts w:ascii="Times New Roman" w:hAnsi="Times New Roman"/>
                <w:b/>
                <w:bCs/>
                <w:color w:val="000000"/>
                <w:szCs w:val="24"/>
              </w:rPr>
              <w:t>8</w:t>
            </w:r>
          </w:p>
        </w:tc>
        <w:tc>
          <w:tcPr>
            <w:tcW w:w="9670" w:type="dxa"/>
            <w:shd w:val="clear" w:color="auto" w:fill="auto"/>
            <w:vAlign w:val="center"/>
          </w:tcPr>
          <w:p w14:paraId="1831C9BF" w14:textId="32A20720" w:rsidR="00097541" w:rsidRPr="00CD725F" w:rsidRDefault="00097541" w:rsidP="00097541">
            <w:pPr>
              <w:spacing w:after="0" w:line="240" w:lineRule="auto"/>
              <w:rPr>
                <w:rFonts w:ascii="Times New Roman" w:hAnsi="Times New Roman"/>
                <w:color w:val="000000"/>
                <w:szCs w:val="24"/>
              </w:rPr>
            </w:pPr>
            <w:r>
              <w:rPr>
                <w:color w:val="000000"/>
                <w:szCs w:val="24"/>
              </w:rPr>
              <w:t>Normal eğitim</w:t>
            </w:r>
          </w:p>
        </w:tc>
      </w:tr>
      <w:tr w:rsidR="00097541" w:rsidRPr="008C6813" w14:paraId="3FE87609" w14:textId="77777777" w:rsidTr="007E4D5A">
        <w:trPr>
          <w:trHeight w:val="57"/>
        </w:trPr>
        <w:tc>
          <w:tcPr>
            <w:tcW w:w="678" w:type="dxa"/>
            <w:shd w:val="clear" w:color="auto" w:fill="auto"/>
          </w:tcPr>
          <w:p w14:paraId="6D9446A3" w14:textId="03FE6343" w:rsidR="00097541" w:rsidRPr="00CD725F" w:rsidRDefault="00097541" w:rsidP="00097541">
            <w:pPr>
              <w:spacing w:after="0" w:line="240" w:lineRule="auto"/>
              <w:rPr>
                <w:rFonts w:ascii="Times New Roman" w:hAnsi="Times New Roman"/>
                <w:b/>
                <w:bCs/>
                <w:color w:val="000000"/>
                <w:szCs w:val="24"/>
              </w:rPr>
            </w:pPr>
            <w:r>
              <w:rPr>
                <w:rFonts w:ascii="Times New Roman" w:hAnsi="Times New Roman"/>
                <w:b/>
                <w:bCs/>
                <w:color w:val="000000"/>
                <w:szCs w:val="24"/>
              </w:rPr>
              <w:t>9</w:t>
            </w:r>
          </w:p>
        </w:tc>
        <w:tc>
          <w:tcPr>
            <w:tcW w:w="9670" w:type="dxa"/>
            <w:shd w:val="clear" w:color="auto" w:fill="auto"/>
            <w:vAlign w:val="center"/>
          </w:tcPr>
          <w:p w14:paraId="6C66D439" w14:textId="0CF828FA" w:rsidR="00097541" w:rsidRPr="00CD725F" w:rsidRDefault="00097541" w:rsidP="00097541">
            <w:pPr>
              <w:spacing w:after="0" w:line="240" w:lineRule="auto"/>
              <w:rPr>
                <w:rFonts w:ascii="Times New Roman" w:hAnsi="Times New Roman"/>
                <w:color w:val="000000"/>
                <w:szCs w:val="24"/>
              </w:rPr>
            </w:pPr>
            <w:r>
              <w:rPr>
                <w:color w:val="000000"/>
                <w:szCs w:val="24"/>
              </w:rPr>
              <w:t>Okul sonrası öğrenilenleri pekiştirme</w:t>
            </w:r>
          </w:p>
        </w:tc>
      </w:tr>
      <w:tr w:rsidR="00097541" w:rsidRPr="008C6813" w14:paraId="0D3E392D" w14:textId="77777777" w:rsidTr="007E4D5A">
        <w:trPr>
          <w:trHeight w:val="57"/>
        </w:trPr>
        <w:tc>
          <w:tcPr>
            <w:tcW w:w="678" w:type="dxa"/>
            <w:shd w:val="clear" w:color="auto" w:fill="auto"/>
          </w:tcPr>
          <w:p w14:paraId="2A71E36D" w14:textId="27242507" w:rsidR="00097541" w:rsidRDefault="00097541" w:rsidP="00097541">
            <w:pPr>
              <w:spacing w:after="0" w:line="240" w:lineRule="auto"/>
              <w:rPr>
                <w:rFonts w:ascii="Times New Roman" w:hAnsi="Times New Roman"/>
                <w:b/>
                <w:bCs/>
                <w:color w:val="000000"/>
                <w:szCs w:val="24"/>
              </w:rPr>
            </w:pPr>
            <w:r>
              <w:rPr>
                <w:rFonts w:ascii="Times New Roman" w:hAnsi="Times New Roman"/>
                <w:b/>
                <w:bCs/>
                <w:color w:val="000000"/>
                <w:szCs w:val="24"/>
              </w:rPr>
              <w:t>10</w:t>
            </w:r>
          </w:p>
        </w:tc>
        <w:tc>
          <w:tcPr>
            <w:tcW w:w="9670" w:type="dxa"/>
            <w:shd w:val="clear" w:color="auto" w:fill="auto"/>
            <w:vAlign w:val="center"/>
          </w:tcPr>
          <w:p w14:paraId="6E2E9CB2" w14:textId="2748A3D6" w:rsidR="00097541" w:rsidRPr="00CD725F" w:rsidRDefault="00097541" w:rsidP="00097541">
            <w:pPr>
              <w:spacing w:after="0" w:line="240" w:lineRule="auto"/>
              <w:rPr>
                <w:rFonts w:ascii="Times New Roman" w:hAnsi="Times New Roman"/>
                <w:color w:val="000000"/>
                <w:szCs w:val="24"/>
              </w:rPr>
            </w:pPr>
            <w:r>
              <w:rPr>
                <w:color w:val="000000"/>
                <w:szCs w:val="24"/>
              </w:rPr>
              <w:t>Ölçme ve değerlendirme</w:t>
            </w:r>
          </w:p>
        </w:tc>
      </w:tr>
    </w:tbl>
    <w:p w14:paraId="4489609C" w14:textId="77777777" w:rsidR="00E170ED" w:rsidRDefault="00E170ED" w:rsidP="00C47011">
      <w:pPr>
        <w:rPr>
          <w:rFonts w:ascii="Times New Roman" w:hAnsi="Times New Roman"/>
          <w:szCs w:val="24"/>
        </w:rPr>
      </w:pPr>
    </w:p>
    <w:p w14:paraId="654C17E3" w14:textId="77777777" w:rsidR="007906D5" w:rsidRPr="008C6813" w:rsidRDefault="007906D5" w:rsidP="00C47011">
      <w:pPr>
        <w:rPr>
          <w:rFonts w:ascii="Times New Roman" w:hAnsi="Times New Roman"/>
          <w:szCs w:val="24"/>
        </w:rPr>
      </w:pPr>
    </w:p>
    <w:tbl>
      <w:tblPr>
        <w:tblStyle w:val="KlavuzuTablo4-Vurgu61"/>
        <w:tblW w:w="10348" w:type="dxa"/>
        <w:tblLayout w:type="fixed"/>
        <w:tblLook w:val="04A0" w:firstRow="1" w:lastRow="0" w:firstColumn="1" w:lastColumn="0" w:noHBand="0" w:noVBand="1"/>
      </w:tblPr>
      <w:tblGrid>
        <w:gridCol w:w="421"/>
        <w:gridCol w:w="9927"/>
      </w:tblGrid>
      <w:tr w:rsidR="000413B1" w:rsidRPr="008C6813" w14:paraId="51449A8E" w14:textId="77777777" w:rsidTr="000736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348" w:type="dxa"/>
            <w:gridSpan w:val="2"/>
            <w:hideMark/>
          </w:tcPr>
          <w:p w14:paraId="333D49CA" w14:textId="77777777" w:rsidR="000413B1" w:rsidRPr="00946764" w:rsidRDefault="00A20B34" w:rsidP="00CD725F">
            <w:pPr>
              <w:spacing w:after="0" w:line="240" w:lineRule="auto"/>
              <w:rPr>
                <w:rFonts w:ascii="Times New Roman" w:hAnsi="Times New Roman"/>
                <w:bCs w:val="0"/>
                <w:color w:val="000000"/>
                <w:szCs w:val="24"/>
              </w:rPr>
            </w:pPr>
            <w:r w:rsidRPr="00946764">
              <w:rPr>
                <w:rFonts w:ascii="Times New Roman" w:hAnsi="Times New Roman"/>
                <w:bCs w:val="0"/>
                <w:color w:val="000000"/>
                <w:szCs w:val="24"/>
              </w:rPr>
              <w:t>3</w:t>
            </w:r>
            <w:r w:rsidR="000413B1" w:rsidRPr="00946764">
              <w:rPr>
                <w:rFonts w:ascii="Times New Roman" w:hAnsi="Times New Roman"/>
                <w:bCs w:val="0"/>
                <w:color w:val="000000"/>
                <w:szCs w:val="24"/>
              </w:rPr>
              <w:t>.TEMA: KURUMSAL KAPASİTE</w:t>
            </w:r>
          </w:p>
        </w:tc>
      </w:tr>
      <w:tr w:rsidR="00097541" w:rsidRPr="008C6813" w14:paraId="6A578E8E"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 w:type="dxa"/>
            <w:hideMark/>
          </w:tcPr>
          <w:p w14:paraId="4FEA2110" w14:textId="2705B771" w:rsidR="00097541" w:rsidRPr="00CD725F" w:rsidRDefault="00097541" w:rsidP="00097541">
            <w:pPr>
              <w:spacing w:after="0" w:line="240" w:lineRule="auto"/>
              <w:rPr>
                <w:rFonts w:ascii="Times New Roman" w:hAnsi="Times New Roman"/>
                <w:b w:val="0"/>
                <w:bCs w:val="0"/>
                <w:color w:val="000000"/>
                <w:szCs w:val="24"/>
              </w:rPr>
            </w:pPr>
            <w:r w:rsidRPr="00CD725F">
              <w:rPr>
                <w:rFonts w:ascii="Times New Roman" w:hAnsi="Times New Roman"/>
                <w:b w:val="0"/>
                <w:bCs w:val="0"/>
                <w:color w:val="000000"/>
                <w:szCs w:val="24"/>
              </w:rPr>
              <w:t>1</w:t>
            </w:r>
          </w:p>
        </w:tc>
        <w:tc>
          <w:tcPr>
            <w:tcW w:w="9927" w:type="dxa"/>
          </w:tcPr>
          <w:p w14:paraId="640336BB" w14:textId="56A1F806"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color w:val="000000"/>
                <w:szCs w:val="24"/>
              </w:rPr>
              <w:t xml:space="preserve">Öğretmen kadrosu </w:t>
            </w:r>
          </w:p>
        </w:tc>
      </w:tr>
      <w:tr w:rsidR="00097541" w:rsidRPr="008C6813" w14:paraId="191D8DE4" w14:textId="77777777" w:rsidTr="000736D8">
        <w:trPr>
          <w:trHeight w:val="330"/>
        </w:trPr>
        <w:tc>
          <w:tcPr>
            <w:cnfStyle w:val="001000000000" w:firstRow="0" w:lastRow="0" w:firstColumn="1" w:lastColumn="0" w:oddVBand="0" w:evenVBand="0" w:oddHBand="0" w:evenHBand="0" w:firstRowFirstColumn="0" w:firstRowLastColumn="0" w:lastRowFirstColumn="0" w:lastRowLastColumn="0"/>
            <w:tcW w:w="421" w:type="dxa"/>
            <w:hideMark/>
          </w:tcPr>
          <w:p w14:paraId="3C04C9A2" w14:textId="44B2DA3A" w:rsidR="00097541" w:rsidRPr="00CD725F" w:rsidRDefault="00097541" w:rsidP="00097541">
            <w:pPr>
              <w:spacing w:after="0" w:line="240" w:lineRule="auto"/>
              <w:rPr>
                <w:rFonts w:ascii="Times New Roman" w:hAnsi="Times New Roman"/>
                <w:b w:val="0"/>
                <w:bCs w:val="0"/>
                <w:color w:val="000000"/>
                <w:szCs w:val="24"/>
              </w:rPr>
            </w:pPr>
            <w:r w:rsidRPr="00CD725F">
              <w:rPr>
                <w:rFonts w:ascii="Times New Roman" w:hAnsi="Times New Roman"/>
                <w:b w:val="0"/>
                <w:bCs w:val="0"/>
                <w:color w:val="000000"/>
                <w:szCs w:val="24"/>
              </w:rPr>
              <w:t>2</w:t>
            </w:r>
          </w:p>
        </w:tc>
        <w:tc>
          <w:tcPr>
            <w:tcW w:w="9927" w:type="dxa"/>
          </w:tcPr>
          <w:p w14:paraId="1EB822D8" w14:textId="1C375953" w:rsidR="00097541" w:rsidRPr="00CD725F" w:rsidRDefault="00097541" w:rsidP="0009754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color w:val="000000"/>
                <w:szCs w:val="24"/>
              </w:rPr>
              <w:t>Nakil gelen veya giden öğrenciler</w:t>
            </w:r>
          </w:p>
        </w:tc>
      </w:tr>
      <w:tr w:rsidR="00097541" w:rsidRPr="008C6813" w14:paraId="7695532D"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 w:type="dxa"/>
            <w:hideMark/>
          </w:tcPr>
          <w:p w14:paraId="1DD91A01" w14:textId="436B6482"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3</w:t>
            </w:r>
          </w:p>
        </w:tc>
        <w:tc>
          <w:tcPr>
            <w:tcW w:w="9927" w:type="dxa"/>
          </w:tcPr>
          <w:p w14:paraId="2CC7585B" w14:textId="1CDB850C"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color w:val="000000"/>
                <w:szCs w:val="24"/>
              </w:rPr>
              <w:t>Fiziki imkan ve olanaklar</w:t>
            </w:r>
          </w:p>
        </w:tc>
      </w:tr>
      <w:tr w:rsidR="00097541" w:rsidRPr="008C6813" w14:paraId="3FD938D9" w14:textId="77777777" w:rsidTr="000736D8">
        <w:trPr>
          <w:trHeight w:val="330"/>
        </w:trPr>
        <w:tc>
          <w:tcPr>
            <w:cnfStyle w:val="001000000000" w:firstRow="0" w:lastRow="0" w:firstColumn="1" w:lastColumn="0" w:oddVBand="0" w:evenVBand="0" w:oddHBand="0" w:evenHBand="0" w:firstRowFirstColumn="0" w:firstRowLastColumn="0" w:lastRowFirstColumn="0" w:lastRowLastColumn="0"/>
            <w:tcW w:w="421" w:type="dxa"/>
            <w:hideMark/>
          </w:tcPr>
          <w:p w14:paraId="59A4E76C" w14:textId="18E7A7F3" w:rsidR="00097541" w:rsidRPr="00CD725F"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4</w:t>
            </w:r>
          </w:p>
        </w:tc>
        <w:tc>
          <w:tcPr>
            <w:tcW w:w="9927" w:type="dxa"/>
          </w:tcPr>
          <w:p w14:paraId="264F00AA" w14:textId="0BC048F1" w:rsidR="00097541" w:rsidRPr="00CD725F" w:rsidRDefault="00097541" w:rsidP="0009754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color w:val="000000"/>
                <w:szCs w:val="24"/>
              </w:rPr>
              <w:t>İnsan kaynağı</w:t>
            </w:r>
          </w:p>
        </w:tc>
      </w:tr>
      <w:tr w:rsidR="00097541" w:rsidRPr="008C6813" w14:paraId="01785AE8"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 w:type="dxa"/>
          </w:tcPr>
          <w:p w14:paraId="2D1E2954" w14:textId="014434DA" w:rsidR="00097541"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5</w:t>
            </w:r>
          </w:p>
        </w:tc>
        <w:tc>
          <w:tcPr>
            <w:tcW w:w="9927" w:type="dxa"/>
          </w:tcPr>
          <w:p w14:paraId="7924525B" w14:textId="6ABB040A"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color w:val="000000"/>
                <w:szCs w:val="24"/>
              </w:rPr>
              <w:t>Çevresel etmenler</w:t>
            </w:r>
          </w:p>
        </w:tc>
      </w:tr>
      <w:tr w:rsidR="00097541" w:rsidRPr="008C6813" w14:paraId="12EE4E64" w14:textId="77777777" w:rsidTr="000736D8">
        <w:trPr>
          <w:trHeight w:val="330"/>
        </w:trPr>
        <w:tc>
          <w:tcPr>
            <w:cnfStyle w:val="001000000000" w:firstRow="0" w:lastRow="0" w:firstColumn="1" w:lastColumn="0" w:oddVBand="0" w:evenVBand="0" w:oddHBand="0" w:evenHBand="0" w:firstRowFirstColumn="0" w:firstRowLastColumn="0" w:lastRowFirstColumn="0" w:lastRowLastColumn="0"/>
            <w:tcW w:w="421" w:type="dxa"/>
          </w:tcPr>
          <w:p w14:paraId="09DF1F8C" w14:textId="5B41FCE3" w:rsidR="00097541"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6</w:t>
            </w:r>
          </w:p>
        </w:tc>
        <w:tc>
          <w:tcPr>
            <w:tcW w:w="9927" w:type="dxa"/>
          </w:tcPr>
          <w:p w14:paraId="4FC9FCA6" w14:textId="2396E035" w:rsidR="00097541" w:rsidRPr="00CD725F" w:rsidRDefault="00097541" w:rsidP="0009754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color w:val="000000"/>
                <w:szCs w:val="24"/>
              </w:rPr>
              <w:t>Veli okul işbirliği</w:t>
            </w:r>
          </w:p>
        </w:tc>
      </w:tr>
      <w:tr w:rsidR="00097541" w:rsidRPr="008C6813" w14:paraId="6E3982D9"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 w:type="dxa"/>
          </w:tcPr>
          <w:p w14:paraId="1B51007F" w14:textId="2F5DA6FC" w:rsidR="00097541"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7</w:t>
            </w:r>
          </w:p>
        </w:tc>
        <w:tc>
          <w:tcPr>
            <w:tcW w:w="9927" w:type="dxa"/>
          </w:tcPr>
          <w:p w14:paraId="0D8CD0F8" w14:textId="6E240C4B"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color w:val="000000"/>
                <w:szCs w:val="24"/>
              </w:rPr>
              <w:t>Yenilik ve gelişmelerin takip edilmesi</w:t>
            </w:r>
          </w:p>
        </w:tc>
      </w:tr>
      <w:tr w:rsidR="00097541" w:rsidRPr="008C6813" w14:paraId="7596361B" w14:textId="77777777" w:rsidTr="000736D8">
        <w:trPr>
          <w:trHeight w:val="330"/>
        </w:trPr>
        <w:tc>
          <w:tcPr>
            <w:cnfStyle w:val="001000000000" w:firstRow="0" w:lastRow="0" w:firstColumn="1" w:lastColumn="0" w:oddVBand="0" w:evenVBand="0" w:oddHBand="0" w:evenHBand="0" w:firstRowFirstColumn="0" w:firstRowLastColumn="0" w:lastRowFirstColumn="0" w:lastRowLastColumn="0"/>
            <w:tcW w:w="421" w:type="dxa"/>
          </w:tcPr>
          <w:p w14:paraId="1A884179" w14:textId="1EA6946F" w:rsidR="00097541"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8</w:t>
            </w:r>
          </w:p>
        </w:tc>
        <w:tc>
          <w:tcPr>
            <w:tcW w:w="9927" w:type="dxa"/>
          </w:tcPr>
          <w:p w14:paraId="78447700" w14:textId="77F89E8A" w:rsidR="00097541" w:rsidRPr="00CD725F" w:rsidRDefault="00097541" w:rsidP="0009754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color w:val="000000"/>
                <w:szCs w:val="24"/>
              </w:rPr>
              <w:t xml:space="preserve">Misyon ve vizyon çerçevesinde hareket etme </w:t>
            </w:r>
          </w:p>
        </w:tc>
      </w:tr>
      <w:tr w:rsidR="00097541" w:rsidRPr="008C6813" w14:paraId="63ADF3E0" w14:textId="77777777" w:rsidTr="000736D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21" w:type="dxa"/>
          </w:tcPr>
          <w:p w14:paraId="2126154E" w14:textId="2371C95E" w:rsidR="00097541" w:rsidRDefault="00097541" w:rsidP="00097541">
            <w:pPr>
              <w:spacing w:after="0" w:line="240" w:lineRule="auto"/>
              <w:rPr>
                <w:rFonts w:ascii="Times New Roman" w:hAnsi="Times New Roman"/>
                <w:b w:val="0"/>
                <w:bCs w:val="0"/>
                <w:color w:val="000000"/>
                <w:szCs w:val="24"/>
              </w:rPr>
            </w:pPr>
            <w:r>
              <w:rPr>
                <w:rFonts w:ascii="Times New Roman" w:hAnsi="Times New Roman"/>
                <w:b w:val="0"/>
                <w:bCs w:val="0"/>
                <w:color w:val="000000"/>
                <w:szCs w:val="24"/>
              </w:rPr>
              <w:t>9</w:t>
            </w:r>
          </w:p>
        </w:tc>
        <w:tc>
          <w:tcPr>
            <w:tcW w:w="9927" w:type="dxa"/>
          </w:tcPr>
          <w:p w14:paraId="4D0C15D2" w14:textId="17E719BC" w:rsidR="00097541" w:rsidRPr="00CD725F" w:rsidRDefault="00097541" w:rsidP="0009754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color w:val="000000"/>
                <w:szCs w:val="24"/>
              </w:rPr>
              <w:t xml:space="preserve">Diğer kurumlarla işbirliği </w:t>
            </w:r>
          </w:p>
        </w:tc>
      </w:tr>
    </w:tbl>
    <w:p w14:paraId="0B66B46D" w14:textId="77777777" w:rsidR="003322A4" w:rsidRPr="008C6813" w:rsidRDefault="00B11140" w:rsidP="00C47011">
      <w:pPr>
        <w:rPr>
          <w:rFonts w:ascii="Times New Roman" w:hAnsi="Times New Roman"/>
          <w:szCs w:val="24"/>
        </w:rPr>
      </w:pPr>
      <w:bookmarkStart w:id="50" w:name="_Toc416085142"/>
      <w:bookmarkStart w:id="51" w:name="_Toc529519455"/>
      <w:r w:rsidRPr="008C6813">
        <w:rPr>
          <w:rFonts w:ascii="Times New Roman" w:hAnsi="Times New Roman"/>
          <w:szCs w:val="24"/>
        </w:rPr>
        <w:br w:type="page"/>
      </w:r>
      <w:bookmarkEnd w:id="50"/>
      <w:bookmarkEnd w:id="51"/>
    </w:p>
    <w:p w14:paraId="7E247A08" w14:textId="77777777" w:rsidR="00153471" w:rsidRPr="00C6205E" w:rsidRDefault="008D4E73" w:rsidP="00C6205E">
      <w:pPr>
        <w:pStyle w:val="Balk1"/>
      </w:pPr>
      <w:bookmarkStart w:id="52" w:name="_Toc411525143"/>
      <w:bookmarkStart w:id="53" w:name="_Toc416085144"/>
      <w:bookmarkStart w:id="54" w:name="_Toc529519458"/>
      <w:bookmarkStart w:id="55" w:name="_Toc531097539"/>
      <w:bookmarkStart w:id="56" w:name="_Toc6991825"/>
      <w:r w:rsidRPr="00C6205E">
        <w:lastRenderedPageBreak/>
        <w:t xml:space="preserve">BÖLÜM III: </w:t>
      </w:r>
      <w:r w:rsidR="00153471" w:rsidRPr="00C6205E">
        <w:t>MİSYON, VİZYON VE TEMEL DEĞERLER</w:t>
      </w:r>
      <w:bookmarkEnd w:id="52"/>
      <w:bookmarkEnd w:id="53"/>
      <w:bookmarkEnd w:id="54"/>
      <w:bookmarkEnd w:id="55"/>
      <w:bookmarkEnd w:id="56"/>
    </w:p>
    <w:p w14:paraId="586A8D33" w14:textId="77777777" w:rsidR="00E209E7" w:rsidRPr="008C6813" w:rsidRDefault="008E325C" w:rsidP="005D0B45">
      <w:pPr>
        <w:spacing w:line="240" w:lineRule="auto"/>
        <w:ind w:firstLine="709"/>
        <w:jc w:val="both"/>
        <w:rPr>
          <w:rFonts w:ascii="Times New Roman" w:hAnsi="Times New Roman"/>
          <w:szCs w:val="24"/>
        </w:rPr>
      </w:pPr>
      <w:r w:rsidRPr="008C6813">
        <w:rPr>
          <w:rFonts w:ascii="Times New Roman" w:hAnsi="Times New Roman"/>
          <w:szCs w:val="24"/>
        </w:rPr>
        <w:t xml:space="preserve">Okul </w:t>
      </w:r>
      <w:r w:rsidR="00E209E7" w:rsidRPr="008C6813">
        <w:rPr>
          <w:rFonts w:ascii="Times New Roman" w:hAnsi="Times New Roman"/>
          <w:szCs w:val="24"/>
        </w:rPr>
        <w:t xml:space="preserve">Müdürlüğümüzün Misyon, vizyon, temel </w:t>
      </w:r>
      <w:r w:rsidR="009D3841" w:rsidRPr="008C6813">
        <w:rPr>
          <w:rFonts w:ascii="Times New Roman" w:hAnsi="Times New Roman"/>
          <w:szCs w:val="24"/>
        </w:rPr>
        <w:t>ilke</w:t>
      </w:r>
      <w:r w:rsidR="00E209E7" w:rsidRPr="008C6813">
        <w:rPr>
          <w:rFonts w:ascii="Times New Roman" w:hAnsi="Times New Roman"/>
          <w:szCs w:val="24"/>
        </w:rPr>
        <w:t xml:space="preserve"> ve </w:t>
      </w:r>
      <w:r w:rsidR="0067655C" w:rsidRPr="008C6813">
        <w:rPr>
          <w:rFonts w:ascii="Times New Roman" w:hAnsi="Times New Roman"/>
          <w:szCs w:val="24"/>
        </w:rPr>
        <w:t>değerlerinin</w:t>
      </w:r>
      <w:r w:rsidR="00E209E7" w:rsidRPr="008C6813">
        <w:rPr>
          <w:rFonts w:ascii="Times New Roman" w:hAnsi="Times New Roman"/>
          <w:szCs w:val="24"/>
        </w:rPr>
        <w:t xml:space="preserve"> o</w:t>
      </w:r>
      <w:r w:rsidR="00D53515" w:rsidRPr="008C6813">
        <w:rPr>
          <w:rFonts w:ascii="Times New Roman" w:hAnsi="Times New Roman"/>
          <w:szCs w:val="24"/>
        </w:rPr>
        <w:t xml:space="preserve">luşturulması </w:t>
      </w:r>
      <w:r w:rsidR="00196C43" w:rsidRPr="008C6813">
        <w:rPr>
          <w:rFonts w:ascii="Times New Roman" w:hAnsi="Times New Roman"/>
          <w:szCs w:val="24"/>
        </w:rPr>
        <w:t xml:space="preserve">kapsamında </w:t>
      </w:r>
      <w:r w:rsidRPr="008C6813">
        <w:rPr>
          <w:rFonts w:ascii="Times New Roman" w:hAnsi="Times New Roman"/>
          <w:szCs w:val="24"/>
        </w:rPr>
        <w:t xml:space="preserve">öğretmenlerimiz, öğrencilerimiz, velilerimiz, çalışanlarımız ve diğer </w:t>
      </w:r>
      <w:r w:rsidR="00782D62" w:rsidRPr="008C6813">
        <w:rPr>
          <w:rFonts w:ascii="Times New Roman" w:hAnsi="Times New Roman"/>
          <w:szCs w:val="24"/>
        </w:rPr>
        <w:t>paydaşlarımızdan alınan</w:t>
      </w:r>
      <w:r w:rsidR="00E209E7" w:rsidRPr="008C6813">
        <w:rPr>
          <w:rFonts w:ascii="Times New Roman" w:hAnsi="Times New Roman"/>
          <w:szCs w:val="24"/>
        </w:rPr>
        <w:t xml:space="preserve"> görüşler, </w:t>
      </w:r>
      <w:r w:rsidRPr="008C6813">
        <w:rPr>
          <w:rFonts w:ascii="Times New Roman" w:hAnsi="Times New Roman"/>
          <w:szCs w:val="24"/>
        </w:rPr>
        <w:t>sonucunda</w:t>
      </w:r>
      <w:r w:rsidR="00E209E7" w:rsidRPr="008C6813">
        <w:rPr>
          <w:rFonts w:ascii="Times New Roman" w:hAnsi="Times New Roman"/>
          <w:szCs w:val="24"/>
        </w:rPr>
        <w:t xml:space="preserve"> </w:t>
      </w:r>
      <w:r w:rsidR="009D3841" w:rsidRPr="008C6813">
        <w:rPr>
          <w:rFonts w:ascii="Times New Roman" w:hAnsi="Times New Roman"/>
          <w:szCs w:val="24"/>
        </w:rPr>
        <w:t xml:space="preserve">stratejik plan hazırlama ekibi tarafından </w:t>
      </w:r>
      <w:r w:rsidR="00782D62" w:rsidRPr="008C6813">
        <w:rPr>
          <w:rFonts w:ascii="Times New Roman" w:hAnsi="Times New Roman"/>
          <w:szCs w:val="24"/>
        </w:rPr>
        <w:t>oluşturulan Misyon</w:t>
      </w:r>
      <w:r w:rsidR="00D57FD5" w:rsidRPr="008C6813">
        <w:rPr>
          <w:rFonts w:ascii="Times New Roman" w:hAnsi="Times New Roman"/>
          <w:szCs w:val="24"/>
        </w:rPr>
        <w:t xml:space="preserve">, Vizyon, </w:t>
      </w:r>
      <w:r w:rsidR="00782D62" w:rsidRPr="008C6813">
        <w:rPr>
          <w:rFonts w:ascii="Times New Roman" w:hAnsi="Times New Roman"/>
          <w:szCs w:val="24"/>
        </w:rPr>
        <w:t>Temel Değerler</w:t>
      </w:r>
      <w:r w:rsidR="00167D58" w:rsidRPr="008C6813">
        <w:rPr>
          <w:rFonts w:ascii="Times New Roman" w:hAnsi="Times New Roman"/>
          <w:szCs w:val="24"/>
        </w:rPr>
        <w:t>;</w:t>
      </w:r>
      <w:r w:rsidR="009D3841" w:rsidRPr="008C6813">
        <w:rPr>
          <w:rFonts w:ascii="Times New Roman" w:hAnsi="Times New Roman"/>
          <w:szCs w:val="24"/>
        </w:rPr>
        <w:t xml:space="preserve"> </w:t>
      </w:r>
      <w:r w:rsidRPr="008C6813">
        <w:rPr>
          <w:rFonts w:ascii="Times New Roman" w:hAnsi="Times New Roman"/>
          <w:szCs w:val="24"/>
        </w:rPr>
        <w:t xml:space="preserve">Okulumuz </w:t>
      </w:r>
      <w:r w:rsidR="009D3841" w:rsidRPr="008C6813">
        <w:rPr>
          <w:rFonts w:ascii="Times New Roman" w:hAnsi="Times New Roman"/>
          <w:szCs w:val="24"/>
        </w:rPr>
        <w:t>üst kurula</w:t>
      </w:r>
      <w:r w:rsidRPr="008C6813">
        <w:rPr>
          <w:rFonts w:ascii="Times New Roman" w:hAnsi="Times New Roman"/>
          <w:szCs w:val="24"/>
        </w:rPr>
        <w:t>na</w:t>
      </w:r>
      <w:r w:rsidR="009D3841" w:rsidRPr="008C6813">
        <w:rPr>
          <w:rFonts w:ascii="Times New Roman" w:hAnsi="Times New Roman"/>
          <w:szCs w:val="24"/>
        </w:rPr>
        <w:t xml:space="preserve"> sunulmuş ve</w:t>
      </w:r>
      <w:r w:rsidR="00167D58" w:rsidRPr="008C6813">
        <w:rPr>
          <w:rFonts w:ascii="Times New Roman" w:hAnsi="Times New Roman"/>
          <w:szCs w:val="24"/>
        </w:rPr>
        <w:t xml:space="preserve"> üst kurul tarafından</w:t>
      </w:r>
      <w:r w:rsidR="009D3841" w:rsidRPr="008C6813">
        <w:rPr>
          <w:rFonts w:ascii="Times New Roman" w:hAnsi="Times New Roman"/>
          <w:szCs w:val="24"/>
        </w:rPr>
        <w:t xml:space="preserve"> onaylanmıştır.</w:t>
      </w:r>
    </w:p>
    <w:p w14:paraId="0AB7C6F4" w14:textId="77777777" w:rsidR="008E325C" w:rsidRPr="00C6205E" w:rsidRDefault="00D41148" w:rsidP="00C6205E">
      <w:pPr>
        <w:pStyle w:val="Balk2"/>
      </w:pPr>
      <w:bookmarkStart w:id="57" w:name="_Toc531097540"/>
      <w:bookmarkStart w:id="58" w:name="_Toc6991826"/>
      <w:r w:rsidRPr="00C6205E">
        <w:t>MİSYO</w:t>
      </w:r>
      <w:r w:rsidR="008E325C" w:rsidRPr="00C6205E">
        <w:t>N</w:t>
      </w:r>
      <w:r w:rsidR="00B11140" w:rsidRPr="00C6205E">
        <w:t>UMUZ</w:t>
      </w:r>
      <w:r w:rsidR="00373590" w:rsidRPr="00C6205E">
        <w:t xml:space="preserve"> </w:t>
      </w:r>
      <w:r w:rsidR="00373590" w:rsidRPr="001652A1">
        <w:t>*</w:t>
      </w:r>
      <w:bookmarkEnd w:id="57"/>
      <w:bookmarkEnd w:id="58"/>
    </w:p>
    <w:p w14:paraId="475847EC" w14:textId="51F5F020" w:rsidR="00A51171" w:rsidRPr="001652A1" w:rsidRDefault="00A51171" w:rsidP="00A51171">
      <w:pPr>
        <w:tabs>
          <w:tab w:val="left" w:pos="360"/>
        </w:tabs>
        <w:spacing w:before="120" w:after="120"/>
        <w:rPr>
          <w:rFonts w:ascii="Times New Roman" w:hAnsi="Times New Roman"/>
          <w:b/>
          <w:i/>
          <w:szCs w:val="24"/>
        </w:rPr>
      </w:pPr>
      <w:r w:rsidRPr="008C6813">
        <w:rPr>
          <w:rFonts w:ascii="Times New Roman" w:hAnsi="Times New Roman"/>
          <w:b/>
          <w:i/>
          <w:szCs w:val="24"/>
        </w:rPr>
        <w:t xml:space="preserve">                   </w:t>
      </w:r>
      <w:r w:rsidR="001652A1" w:rsidRPr="001652A1">
        <w:rPr>
          <w:rFonts w:ascii="Times New Roman" w:hAnsi="Times New Roman"/>
          <w:b/>
          <w:i/>
          <w:sz w:val="21"/>
          <w:shd w:val="clear" w:color="auto" w:fill="FFFFFF"/>
        </w:rPr>
        <w:t>Ulusal ve evrensel değerleri benimsemiş akıl ve bilimin aydınlığında geleceğe güvenle bakabilen bireyler yetişmesi için eğitim uygulamaları yapmaktır.</w:t>
      </w:r>
    </w:p>
    <w:p w14:paraId="20CBF4F0" w14:textId="77777777" w:rsidR="00B11140" w:rsidRPr="008C6813" w:rsidRDefault="00B11140" w:rsidP="00B11140">
      <w:pPr>
        <w:ind w:left="284"/>
        <w:jc w:val="both"/>
        <w:rPr>
          <w:rFonts w:ascii="Times New Roman" w:hAnsi="Times New Roman"/>
          <w:szCs w:val="24"/>
        </w:rPr>
      </w:pPr>
    </w:p>
    <w:p w14:paraId="4B806A9C" w14:textId="77777777" w:rsidR="00B11140" w:rsidRPr="00C6205E" w:rsidRDefault="00B11140" w:rsidP="00C6205E">
      <w:pPr>
        <w:pStyle w:val="Balk2"/>
      </w:pPr>
      <w:bookmarkStart w:id="59" w:name="_Toc531097541"/>
      <w:bookmarkStart w:id="60" w:name="_Toc6991827"/>
      <w:r w:rsidRPr="00C6205E">
        <w:t>VİZ</w:t>
      </w:r>
      <w:r w:rsidR="00D41148" w:rsidRPr="00C6205E">
        <w:t>YO</w:t>
      </w:r>
      <w:r w:rsidRPr="00C6205E">
        <w:t>NUMUZ</w:t>
      </w:r>
      <w:r w:rsidR="00373590" w:rsidRPr="00C6205E">
        <w:t xml:space="preserve"> </w:t>
      </w:r>
      <w:r w:rsidR="00373590" w:rsidRPr="001652A1">
        <w:t>*</w:t>
      </w:r>
      <w:bookmarkEnd w:id="59"/>
      <w:bookmarkEnd w:id="60"/>
    </w:p>
    <w:p w14:paraId="7DD4CF1D" w14:textId="77777777" w:rsidR="001652A1" w:rsidRDefault="001652A1" w:rsidP="001652A1">
      <w:pPr>
        <w:ind w:firstLine="708"/>
        <w:rPr>
          <w:rFonts w:ascii="Times New Roman" w:hAnsi="Times New Roman"/>
          <w:b/>
          <w:i/>
          <w:sz w:val="21"/>
          <w:shd w:val="clear" w:color="auto" w:fill="FFFFFF"/>
        </w:rPr>
      </w:pPr>
      <w:bookmarkStart w:id="61" w:name="_Toc531097542"/>
      <w:bookmarkStart w:id="62" w:name="_Toc6991828"/>
      <w:r w:rsidRPr="001652A1">
        <w:rPr>
          <w:rFonts w:ascii="Times New Roman" w:hAnsi="Times New Roman"/>
          <w:b/>
          <w:i/>
          <w:sz w:val="21"/>
          <w:shd w:val="clear" w:color="auto" w:fill="FFFFFF"/>
        </w:rPr>
        <w:t>Mensubu olmaktan gurur duyulan, eğitim alanında öncü ve saygın bir kurum olmaktır.</w:t>
      </w:r>
    </w:p>
    <w:p w14:paraId="7B4012DC" w14:textId="77777777" w:rsidR="001652A1" w:rsidRPr="001652A1" w:rsidRDefault="001652A1" w:rsidP="001652A1">
      <w:pPr>
        <w:ind w:firstLine="708"/>
        <w:rPr>
          <w:rFonts w:ascii="Times New Roman" w:hAnsi="Times New Roman"/>
          <w:b/>
          <w:i/>
          <w:szCs w:val="24"/>
        </w:rPr>
      </w:pPr>
    </w:p>
    <w:p w14:paraId="76D2D075" w14:textId="64208186" w:rsidR="008532BE" w:rsidRPr="001652A1" w:rsidRDefault="001D2506" w:rsidP="001652A1">
      <w:pPr>
        <w:pStyle w:val="Balk2"/>
      </w:pPr>
      <w:r w:rsidRPr="00C6205E">
        <w:t xml:space="preserve">TEMEL </w:t>
      </w:r>
      <w:r w:rsidR="008E325C" w:rsidRPr="00C6205E">
        <w:t>DEĞERLERİMİZ</w:t>
      </w:r>
      <w:r w:rsidR="00373590" w:rsidRPr="00C6205E">
        <w:t xml:space="preserve"> </w:t>
      </w:r>
      <w:r w:rsidR="00373590" w:rsidRPr="001652A1">
        <w:t>*</w:t>
      </w:r>
      <w:bookmarkEnd w:id="61"/>
      <w:bookmarkEnd w:id="62"/>
    </w:p>
    <w:p w14:paraId="10940BAC" w14:textId="77777777" w:rsidR="008532BE" w:rsidRPr="00166024" w:rsidRDefault="008532BE" w:rsidP="008532BE">
      <w:pPr>
        <w:jc w:val="center"/>
        <w:rPr>
          <w:rFonts w:ascii="Times New Roman" w:eastAsia="Arial Unicode MS" w:hAnsi="Times New Roman"/>
          <w:szCs w:val="24"/>
        </w:rPr>
      </w:pPr>
      <w:r w:rsidRPr="00166024">
        <w:rPr>
          <w:rFonts w:ascii="Times New Roman" w:eastAsia="Arial Unicode MS" w:hAnsi="Times New Roman"/>
          <w:szCs w:val="24"/>
        </w:rPr>
        <w:t>İLKELERİMİZ VE DEĞERLERİMİZ1</w:t>
      </w:r>
    </w:p>
    <w:p w14:paraId="1A908002" w14:textId="77777777" w:rsidR="008532BE" w:rsidRPr="008C6813" w:rsidRDefault="008532BE" w:rsidP="008532BE">
      <w:pPr>
        <w:rPr>
          <w:rFonts w:ascii="Times New Roman" w:hAnsi="Times New Roman"/>
          <w:color w:val="000000"/>
          <w:szCs w:val="24"/>
        </w:rPr>
      </w:pPr>
      <w:r w:rsidRPr="008C6813">
        <w:rPr>
          <w:rFonts w:ascii="Times New Roman" w:hAnsi="Times New Roman"/>
          <w:color w:val="000000"/>
          <w:szCs w:val="24"/>
        </w:rPr>
        <w:t xml:space="preserve">       Temel değerler kuruluşun kurumsal ilkeleri ve davranış kuralları ile yönetim biçimini ifade eder. Bir kuruluşun temel değerlerini ortaya koymak stratejik plan önemlidir; çünkü kuruluşun vizyon, misyon ve kurumsal kimliğinin gerisinde temel değerler ve inançlar  bu- lunur. Temel değerler kuruluşun kararlarına, seçimlerine ve stratejilerinin belirlenmesine rehberlik eder. Hayata geçirilen değerler, kuruluş kimliğinin değişiminde ve çalışanların motive edilmesinde güçlü araçlardır. </w:t>
      </w:r>
    </w:p>
    <w:p w14:paraId="348B7AE2" w14:textId="77777777" w:rsidR="008532BE" w:rsidRPr="008C6813" w:rsidRDefault="008532BE" w:rsidP="008532BE">
      <w:pPr>
        <w:autoSpaceDE w:val="0"/>
        <w:autoSpaceDN w:val="0"/>
        <w:adjustRightInd w:val="0"/>
        <w:rPr>
          <w:rFonts w:ascii="Times New Roman" w:hAnsi="Times New Roman"/>
          <w:color w:val="000000"/>
          <w:szCs w:val="24"/>
        </w:rPr>
      </w:pPr>
    </w:p>
    <w:p w14:paraId="65F605BE"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Atatürk ilke ve inkılâpları, </w:t>
      </w:r>
    </w:p>
    <w:p w14:paraId="2A473B77"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Laiklik, </w:t>
      </w:r>
    </w:p>
    <w:p w14:paraId="09C11E39"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İnançlara saygılı olma, </w:t>
      </w:r>
    </w:p>
    <w:p w14:paraId="50B129F4"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Demokratik anlayış, </w:t>
      </w:r>
    </w:p>
    <w:p w14:paraId="37A346CA" w14:textId="77777777" w:rsidR="008532BE" w:rsidRPr="008C6813" w:rsidRDefault="008532BE" w:rsidP="00B7084A">
      <w:pPr>
        <w:numPr>
          <w:ilvl w:val="0"/>
          <w:numId w:val="4"/>
        </w:numPr>
        <w:autoSpaceDE w:val="0"/>
        <w:autoSpaceDN w:val="0"/>
        <w:adjustRightInd w:val="0"/>
        <w:rPr>
          <w:rFonts w:ascii="Times New Roman" w:hAnsi="Times New Roman"/>
          <w:color w:val="000000"/>
          <w:szCs w:val="24"/>
        </w:rPr>
      </w:pPr>
      <w:r w:rsidRPr="008C6813">
        <w:rPr>
          <w:rFonts w:ascii="Times New Roman" w:hAnsi="Times New Roman"/>
          <w:color w:val="000000"/>
          <w:szCs w:val="24"/>
        </w:rPr>
        <w:t>Kültürel değerlerimizin diğer ulusların</w:t>
      </w:r>
      <w:r w:rsidR="00BC34A5">
        <w:rPr>
          <w:rFonts w:ascii="Times New Roman" w:hAnsi="Times New Roman"/>
          <w:color w:val="000000"/>
          <w:szCs w:val="24"/>
        </w:rPr>
        <w:t xml:space="preserve"> değerleriyle bağdaştırılması, </w:t>
      </w:r>
    </w:p>
    <w:p w14:paraId="0DDF825C"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Öz kültüre bağlılık, </w:t>
      </w:r>
    </w:p>
    <w:p w14:paraId="5298C821"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Adalet, </w:t>
      </w:r>
    </w:p>
    <w:p w14:paraId="4A42897B"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Üretkenlik, </w:t>
      </w:r>
    </w:p>
    <w:p w14:paraId="75A1184F"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lastRenderedPageBreak/>
        <w:t xml:space="preserve">Fırsat eşitliği, </w:t>
      </w:r>
    </w:p>
    <w:p w14:paraId="402E8CBB"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Yenilikçilik, </w:t>
      </w:r>
    </w:p>
    <w:p w14:paraId="54D9A97D"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Akılcılık ve bilimsellik, </w:t>
      </w:r>
    </w:p>
    <w:p w14:paraId="3D480C28" w14:textId="77777777" w:rsidR="008532BE" w:rsidRPr="008C6813" w:rsidRDefault="008532BE" w:rsidP="00B7084A">
      <w:pPr>
        <w:numPr>
          <w:ilvl w:val="0"/>
          <w:numId w:val="4"/>
        </w:numPr>
        <w:autoSpaceDE w:val="0"/>
        <w:autoSpaceDN w:val="0"/>
        <w:adjustRightInd w:val="0"/>
        <w:rPr>
          <w:rFonts w:ascii="Times New Roman" w:hAnsi="Times New Roman"/>
          <w:color w:val="000000"/>
          <w:szCs w:val="24"/>
        </w:rPr>
      </w:pPr>
      <w:r w:rsidRPr="008C6813">
        <w:rPr>
          <w:rFonts w:ascii="Times New Roman" w:hAnsi="Times New Roman"/>
          <w:color w:val="000000"/>
          <w:szCs w:val="24"/>
        </w:rPr>
        <w:t xml:space="preserve">Beden ve ruh sağlığını koruma, </w:t>
      </w:r>
    </w:p>
    <w:p w14:paraId="009624FF"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Şeffaflık, </w:t>
      </w:r>
    </w:p>
    <w:p w14:paraId="1B15FF50"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Doğa ve çevreyi koruma, </w:t>
      </w:r>
    </w:p>
    <w:p w14:paraId="35F06E24"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İşbirliği, </w:t>
      </w:r>
    </w:p>
    <w:p w14:paraId="63BE2465"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Liyakat, </w:t>
      </w:r>
    </w:p>
    <w:p w14:paraId="1087199A"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Süreklilik, </w:t>
      </w:r>
    </w:p>
    <w:p w14:paraId="29EDD36E" w14:textId="77777777" w:rsidR="008532BE" w:rsidRPr="008C6813" w:rsidRDefault="00BC34A5" w:rsidP="00B7084A">
      <w:pPr>
        <w:numPr>
          <w:ilvl w:val="0"/>
          <w:numId w:val="4"/>
        </w:numPr>
        <w:autoSpaceDE w:val="0"/>
        <w:autoSpaceDN w:val="0"/>
        <w:adjustRightInd w:val="0"/>
        <w:rPr>
          <w:rFonts w:ascii="Times New Roman" w:hAnsi="Times New Roman"/>
          <w:color w:val="000000"/>
          <w:szCs w:val="24"/>
        </w:rPr>
      </w:pPr>
      <w:r>
        <w:rPr>
          <w:rFonts w:ascii="Times New Roman" w:hAnsi="Times New Roman"/>
          <w:color w:val="000000"/>
          <w:szCs w:val="24"/>
        </w:rPr>
        <w:t xml:space="preserve">Katılımcılık, </w:t>
      </w:r>
    </w:p>
    <w:p w14:paraId="23D4FC6D" w14:textId="77777777" w:rsidR="008532BE" w:rsidRPr="008C6813" w:rsidRDefault="008532BE" w:rsidP="00B7084A">
      <w:pPr>
        <w:numPr>
          <w:ilvl w:val="0"/>
          <w:numId w:val="4"/>
        </w:numPr>
        <w:autoSpaceDE w:val="0"/>
        <w:autoSpaceDN w:val="0"/>
        <w:adjustRightInd w:val="0"/>
        <w:rPr>
          <w:rFonts w:ascii="Times New Roman" w:hAnsi="Times New Roman"/>
          <w:color w:val="000000"/>
          <w:szCs w:val="24"/>
        </w:rPr>
      </w:pPr>
      <w:r w:rsidRPr="008C6813">
        <w:rPr>
          <w:rFonts w:ascii="Times New Roman" w:hAnsi="Times New Roman"/>
          <w:color w:val="000000"/>
          <w:szCs w:val="24"/>
        </w:rPr>
        <w:t xml:space="preserve">Fedakarlık. </w:t>
      </w:r>
    </w:p>
    <w:p w14:paraId="3CE4B6CB" w14:textId="77777777" w:rsidR="008532BE" w:rsidRPr="008C6813" w:rsidRDefault="008532BE" w:rsidP="008532BE">
      <w:pPr>
        <w:rPr>
          <w:rFonts w:ascii="Times New Roman" w:eastAsia="Arial Unicode MS" w:hAnsi="Times New Roman"/>
          <w:color w:val="000080"/>
          <w:szCs w:val="24"/>
        </w:rPr>
      </w:pPr>
    </w:p>
    <w:p w14:paraId="2D455161" w14:textId="0E5A9B54" w:rsidR="008532BE" w:rsidRPr="00B7084A" w:rsidRDefault="008532BE" w:rsidP="00B7084A">
      <w:pPr>
        <w:pStyle w:val="ListeParagraf"/>
        <w:numPr>
          <w:ilvl w:val="0"/>
          <w:numId w:val="4"/>
        </w:numPr>
        <w:tabs>
          <w:tab w:val="left" w:pos="360"/>
          <w:tab w:val="left" w:pos="720"/>
          <w:tab w:val="left" w:pos="3420"/>
        </w:tabs>
        <w:spacing w:line="360" w:lineRule="auto"/>
        <w:jc w:val="both"/>
        <w:rPr>
          <w:rFonts w:ascii="Times New Roman" w:hAnsi="Times New Roman"/>
          <w:szCs w:val="24"/>
        </w:rPr>
      </w:pPr>
      <w:r w:rsidRPr="00B7084A">
        <w:rPr>
          <w:rFonts w:ascii="Times New Roman" w:hAnsi="Times New Roman"/>
          <w:szCs w:val="24"/>
        </w:rPr>
        <w:t>Okul çalışanları olarak;</w:t>
      </w:r>
    </w:p>
    <w:p w14:paraId="574FC297"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Başarının takım çalışmasıyla yakalanacağına inanırız.</w:t>
      </w:r>
    </w:p>
    <w:p w14:paraId="29E8F838"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Öğrencilerimizin geleceğinin bizim geleceğimiz olduğuna inanırız.</w:t>
      </w:r>
    </w:p>
    <w:p w14:paraId="69873C41"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Okulumuzda her öğrencinin gelişmesi için ortam hazırlarız.</w:t>
      </w:r>
    </w:p>
    <w:p w14:paraId="041F877F"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Değişimin ve sürekli gelişmenin önemine inanırız.</w:t>
      </w:r>
    </w:p>
    <w:p w14:paraId="489DCC9B"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Öğrenci, veli ve toplum beklentilerine odaklı çalışırız.</w:t>
      </w:r>
    </w:p>
    <w:p w14:paraId="68BF3C5C"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Ortak aklı kullanarak kararlar alırız ve fırsat eşitliğini okulda yaşatırız.</w:t>
      </w:r>
    </w:p>
    <w:p w14:paraId="0B7B7E66"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Eğitimde kaliteyi ön planda tutarak, kaliteli eğitim’den ödün vermeyiz.</w:t>
      </w:r>
    </w:p>
    <w:p w14:paraId="1BACD4E4"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Farklılıkları değer verir ve zenginlik olarak kabul ederiz.</w:t>
      </w:r>
    </w:p>
    <w:p w14:paraId="506FED64"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Paydaşlarımız ile iletişime önem veririz.</w:t>
      </w:r>
    </w:p>
    <w:p w14:paraId="70F308DD" w14:textId="77777777" w:rsidR="00BC34A5" w:rsidRPr="00BC34A5"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 xml:space="preserve">Planlı çalışmayı önemseriz. </w:t>
      </w:r>
    </w:p>
    <w:p w14:paraId="36A809EF"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Öğrencilerimizi kendisiyle ve toplumla barışık, sorumluluklarının bilincinde bireyler olarak yetiştiririz.</w:t>
      </w:r>
    </w:p>
    <w:p w14:paraId="6791F535"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Paydaşlarımız saygındır ve saygı görmeye layıktır anlayışıyla sevgi-hoşgörü ile hizmet ederiz.</w:t>
      </w:r>
    </w:p>
    <w:p w14:paraId="6578D4DC"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Çalışanların kendini güvende hissetmelerini, işbirliğine dayalı çalışmalarını ve kendilerini sürekli geliştirmelerini sağlarız.</w:t>
      </w:r>
    </w:p>
    <w:p w14:paraId="678AD742"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lastRenderedPageBreak/>
        <w:t>Sosyal, kültürel ve sportif faaliyetlerde bulunmak isteyen okul toplumunun tüm bireylerini destekleriz.</w:t>
      </w:r>
    </w:p>
    <w:p w14:paraId="5470E8ED"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Görevlerimizi yerine getirirken objektiflik ilkesini uygularız.</w:t>
      </w:r>
    </w:p>
    <w:p w14:paraId="0AA49FCC"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Tüm ilişkilerde insana saygı esasını uygular; çalışan ve hizmet alanların beklenti duygu ve düşüncelerine değer veririz.</w:t>
      </w:r>
    </w:p>
    <w:p w14:paraId="68930476"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Çalışmalarda etkililik ve verimliliğin ekip çalışmalarıyla sağlanacağı anlayışı kabullenilerek ekip çalışmalarına gereken önemi veririz.</w:t>
      </w:r>
    </w:p>
    <w:p w14:paraId="6B1F1B46"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Kurumda çalışmaların bilimsel veriler doğrultusunda ve mevzuatına uygun olarak gerçekleştirildiğinde başarı sağlanacağına inanırız.</w:t>
      </w:r>
    </w:p>
    <w:p w14:paraId="236648AA"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Görev dağılımı ve hizmet sunumunda adil oluruz ve çalışanın kurum katkısını tanıyıp takdir ederiz.</w:t>
      </w:r>
    </w:p>
    <w:p w14:paraId="25FE5B88"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Eğitime yapılan yatırımı kutsal sayar, her türlü desteği veririz.</w:t>
      </w:r>
    </w:p>
    <w:p w14:paraId="2A0A259B" w14:textId="77777777" w:rsidR="008532BE" w:rsidRPr="008C6813" w:rsidRDefault="008532BE" w:rsidP="00B7084A">
      <w:pPr>
        <w:numPr>
          <w:ilvl w:val="0"/>
          <w:numId w:val="4"/>
        </w:numPr>
        <w:spacing w:after="0" w:line="360" w:lineRule="auto"/>
        <w:rPr>
          <w:rFonts w:ascii="Times New Roman" w:hAnsi="Times New Roman"/>
          <w:szCs w:val="24"/>
        </w:rPr>
      </w:pPr>
      <w:r w:rsidRPr="008C6813">
        <w:rPr>
          <w:rFonts w:ascii="Times New Roman" w:hAnsi="Times New Roman"/>
          <w:szCs w:val="24"/>
        </w:rPr>
        <w:t>Değişmeyen tek şeyin, değişim olduğuna inanırız.</w:t>
      </w:r>
    </w:p>
    <w:p w14:paraId="625183CC" w14:textId="77777777" w:rsidR="00FC7043" w:rsidRPr="008C6813" w:rsidRDefault="00FC7043"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14:paraId="6C3A16CD" w14:textId="77777777" w:rsidR="002F5FC9" w:rsidRPr="00C6205E" w:rsidRDefault="008D4E73" w:rsidP="00C6205E">
      <w:pPr>
        <w:pStyle w:val="Balk1"/>
      </w:pPr>
      <w:bookmarkStart w:id="63" w:name="_Toc411525145"/>
      <w:bookmarkStart w:id="64" w:name="_Toc416085153"/>
      <w:bookmarkStart w:id="65" w:name="_Toc529519459"/>
      <w:bookmarkStart w:id="66" w:name="_Toc531097543"/>
      <w:bookmarkStart w:id="67" w:name="_Toc6991829"/>
      <w:r w:rsidRPr="00C6205E">
        <w:t xml:space="preserve">BÖLÜM IV: </w:t>
      </w:r>
      <w:r w:rsidR="002F5FC9" w:rsidRPr="00C6205E">
        <w:t xml:space="preserve">AMAÇ, HEDEF VE </w:t>
      </w:r>
      <w:bookmarkEnd w:id="63"/>
      <w:bookmarkEnd w:id="64"/>
      <w:bookmarkEnd w:id="65"/>
      <w:r w:rsidR="003322A4" w:rsidRPr="00C6205E">
        <w:t>EYLEMLER</w:t>
      </w:r>
      <w:bookmarkEnd w:id="66"/>
      <w:bookmarkEnd w:id="67"/>
    </w:p>
    <w:p w14:paraId="0B89B3AE" w14:textId="77777777" w:rsidR="002B6FDB" w:rsidRPr="00C6205E" w:rsidRDefault="002B6FDB" w:rsidP="00C6205E">
      <w:pPr>
        <w:pStyle w:val="Balk2"/>
      </w:pPr>
      <w:bookmarkStart w:id="68" w:name="_Toc531097544"/>
      <w:bookmarkStart w:id="69" w:name="_Toc6991830"/>
      <w:r w:rsidRPr="00C6205E">
        <w:t>TEMA I: EĞİTİM VE ÖĞRETİME ERİŞİM</w:t>
      </w:r>
      <w:bookmarkEnd w:id="68"/>
      <w:bookmarkEnd w:id="69"/>
    </w:p>
    <w:p w14:paraId="3CBEE1C5" w14:textId="77777777" w:rsidR="003322A4" w:rsidRPr="00C6205E" w:rsidRDefault="003322A4" w:rsidP="00C6205E">
      <w:pPr>
        <w:pStyle w:val="Balk3"/>
      </w:pPr>
      <w:bookmarkStart w:id="70" w:name="_Toc6991831"/>
      <w:bookmarkStart w:id="71" w:name="_Toc529519460"/>
      <w:r w:rsidRPr="00C6205E">
        <w:t>Stratejik Amaç 1:</w:t>
      </w:r>
      <w:bookmarkEnd w:id="70"/>
      <w:r w:rsidRPr="00C6205E">
        <w:t xml:space="preserve"> </w:t>
      </w:r>
    </w:p>
    <w:p w14:paraId="01E807F4" w14:textId="77777777" w:rsidR="002F5FC9" w:rsidRPr="008C6813" w:rsidRDefault="009D3C48" w:rsidP="00FF6E54">
      <w:pPr>
        <w:ind w:left="720"/>
        <w:rPr>
          <w:rFonts w:ascii="Times New Roman" w:hAnsi="Times New Roman"/>
          <w:szCs w:val="24"/>
        </w:rPr>
      </w:pPr>
      <w:r w:rsidRPr="008C6813">
        <w:rPr>
          <w:rFonts w:ascii="Times New Roman" w:hAnsi="Times New Roman"/>
          <w:szCs w:val="24"/>
        </w:rPr>
        <w:t xml:space="preserve">Eğitimde fırsat eşitliği gözetilerek eğitim ve öğretime erişimi sağlamak. </w:t>
      </w:r>
      <w:r w:rsidR="00FF6E54" w:rsidRPr="008C6813">
        <w:rPr>
          <w:rFonts w:ascii="Times New Roman" w:hAnsi="Times New Roman"/>
          <w:szCs w:val="24"/>
        </w:rPr>
        <w:t xml:space="preserve"> </w:t>
      </w:r>
      <w:bookmarkEnd w:id="71"/>
    </w:p>
    <w:p w14:paraId="3D85D6C2" w14:textId="77777777" w:rsidR="00BE22F9" w:rsidRDefault="00BE22F9" w:rsidP="00BE22F9">
      <w:pPr>
        <w:rPr>
          <w:rStyle w:val="Balk4Char"/>
          <w:rFonts w:ascii="Times New Roman" w:hAnsi="Times New Roman"/>
          <w:sz w:val="24"/>
          <w:szCs w:val="24"/>
        </w:rPr>
      </w:pPr>
      <w:bookmarkStart w:id="72" w:name="_Toc529519462"/>
      <w:bookmarkStart w:id="73" w:name="_Toc416085156"/>
    </w:p>
    <w:p w14:paraId="528CB661" w14:textId="77777777" w:rsidR="00BC34A5" w:rsidRDefault="00BC34A5" w:rsidP="00BE22F9">
      <w:pPr>
        <w:rPr>
          <w:rStyle w:val="Balk4Char"/>
          <w:rFonts w:ascii="Times New Roman" w:hAnsi="Times New Roman"/>
          <w:sz w:val="24"/>
          <w:szCs w:val="24"/>
        </w:rPr>
      </w:pPr>
    </w:p>
    <w:p w14:paraId="7B3D9947" w14:textId="77777777" w:rsidR="00BC34A5" w:rsidRPr="008C6813" w:rsidRDefault="00BC34A5" w:rsidP="00BE22F9">
      <w:pPr>
        <w:rPr>
          <w:rStyle w:val="Balk4Char"/>
          <w:rFonts w:ascii="Times New Roman" w:hAnsi="Times New Roman"/>
          <w:sz w:val="24"/>
          <w:szCs w:val="24"/>
        </w:rPr>
      </w:pPr>
    </w:p>
    <w:p w14:paraId="052E242B" w14:textId="77777777" w:rsidR="00ED407F" w:rsidRPr="008C6813" w:rsidRDefault="00515098" w:rsidP="00BE22F9">
      <w:pPr>
        <w:rPr>
          <w:rFonts w:ascii="Times New Roman" w:hAnsi="Times New Roman"/>
          <w:szCs w:val="24"/>
        </w:rPr>
      </w:pPr>
      <w:r w:rsidRPr="008C6813">
        <w:rPr>
          <w:rStyle w:val="Balk4Char"/>
          <w:rFonts w:ascii="Times New Roman" w:hAnsi="Times New Roman"/>
          <w:sz w:val="24"/>
          <w:szCs w:val="24"/>
        </w:rPr>
        <w:t>Stratejik Hedef 1</w:t>
      </w:r>
      <w:r w:rsidR="00952A08" w:rsidRPr="008C6813">
        <w:rPr>
          <w:rStyle w:val="Balk4Char"/>
          <w:rFonts w:ascii="Times New Roman" w:hAnsi="Times New Roman"/>
          <w:sz w:val="24"/>
          <w:szCs w:val="24"/>
        </w:rPr>
        <w:t>.1</w:t>
      </w:r>
      <w:bookmarkEnd w:id="72"/>
      <w:r w:rsidR="00BE22F9" w:rsidRPr="008C6813">
        <w:rPr>
          <w:rFonts w:ascii="Times New Roman" w:hAnsi="Times New Roman"/>
          <w:szCs w:val="24"/>
        </w:rPr>
        <w:t xml:space="preserve"> </w:t>
      </w:r>
      <w:r w:rsidR="00EB5951" w:rsidRPr="008C6813">
        <w:rPr>
          <w:rFonts w:ascii="Times New Roman" w:hAnsi="Times New Roman"/>
          <w:szCs w:val="24"/>
        </w:rPr>
        <w:t>Okulumuzda kaydı bulunan ö</w:t>
      </w:r>
      <w:r w:rsidR="00BE22F9" w:rsidRPr="008C6813">
        <w:rPr>
          <w:rFonts w:ascii="Times New Roman" w:hAnsi="Times New Roman"/>
          <w:szCs w:val="24"/>
        </w:rPr>
        <w:t>ğrencileri</w:t>
      </w:r>
      <w:r w:rsidR="00EB5951" w:rsidRPr="008C6813">
        <w:rPr>
          <w:rFonts w:ascii="Times New Roman" w:hAnsi="Times New Roman"/>
          <w:szCs w:val="24"/>
        </w:rPr>
        <w:t>mizin</w:t>
      </w:r>
      <w:r w:rsidR="00BE22F9" w:rsidRPr="008C6813">
        <w:rPr>
          <w:rFonts w:ascii="Times New Roman" w:hAnsi="Times New Roman"/>
          <w:szCs w:val="24"/>
        </w:rPr>
        <w:t xml:space="preserve"> devam</w:t>
      </w:r>
      <w:r w:rsidR="00253300" w:rsidRPr="008C6813">
        <w:rPr>
          <w:rFonts w:ascii="Times New Roman" w:hAnsi="Times New Roman"/>
          <w:szCs w:val="24"/>
        </w:rPr>
        <w:t>larını sağla</w:t>
      </w:r>
      <w:r w:rsidR="00BE22F9" w:rsidRPr="008C6813">
        <w:rPr>
          <w:rFonts w:ascii="Times New Roman" w:hAnsi="Times New Roman"/>
          <w:szCs w:val="24"/>
        </w:rPr>
        <w:t>mak</w:t>
      </w:r>
      <w:r w:rsidR="00FF6E54" w:rsidRPr="008C6813">
        <w:rPr>
          <w:rFonts w:ascii="Times New Roman" w:hAnsi="Times New Roman"/>
          <w:szCs w:val="24"/>
        </w:rPr>
        <w:t xml:space="preserve"> </w:t>
      </w:r>
    </w:p>
    <w:p w14:paraId="562E4456" w14:textId="77777777" w:rsidR="0081680B" w:rsidRPr="008C6813" w:rsidRDefault="0081680B" w:rsidP="002B6FDB">
      <w:pPr>
        <w:rPr>
          <w:rFonts w:ascii="Times New Roman" w:hAnsi="Times New Roman"/>
          <w:b/>
          <w:i/>
          <w:szCs w:val="24"/>
        </w:rPr>
      </w:pPr>
      <w:bookmarkStart w:id="74" w:name="_Toc529519463"/>
      <w:bookmarkEnd w:id="73"/>
    </w:p>
    <w:p w14:paraId="4800725B" w14:textId="77777777" w:rsidR="00CD0A0C" w:rsidRPr="008C6813" w:rsidRDefault="008876D2" w:rsidP="002B6FDB">
      <w:pPr>
        <w:rPr>
          <w:rFonts w:ascii="Times New Roman" w:hAnsi="Times New Roman"/>
          <w:b/>
          <w:color w:val="FF0000"/>
          <w:szCs w:val="24"/>
        </w:rPr>
      </w:pPr>
      <w:r w:rsidRPr="008C6813">
        <w:rPr>
          <w:rFonts w:ascii="Times New Roman" w:hAnsi="Times New Roman"/>
          <w:b/>
          <w:szCs w:val="24"/>
        </w:rPr>
        <w:t>Performans Gösterge</w:t>
      </w:r>
      <w:r w:rsidR="00D17290" w:rsidRPr="008C6813">
        <w:rPr>
          <w:rFonts w:ascii="Times New Roman" w:hAnsi="Times New Roman"/>
          <w:b/>
          <w:szCs w:val="24"/>
        </w:rPr>
        <w:t>leri</w:t>
      </w:r>
      <w:bookmarkEnd w:id="74"/>
      <w:r w:rsidR="000140D3" w:rsidRPr="008C6813">
        <w:rPr>
          <w:rFonts w:ascii="Times New Roman" w:hAnsi="Times New Roman"/>
          <w:b/>
          <w:szCs w:val="24"/>
        </w:rPr>
        <w:t xml:space="preserve"> </w:t>
      </w:r>
    </w:p>
    <w:tbl>
      <w:tblPr>
        <w:tblStyle w:val="KlavuzuTablo4-Vurgu61"/>
        <w:tblW w:w="13008" w:type="dxa"/>
        <w:tblLayout w:type="fixed"/>
        <w:tblLook w:val="04A0" w:firstRow="1" w:lastRow="0" w:firstColumn="1" w:lastColumn="0" w:noHBand="0" w:noVBand="1"/>
      </w:tblPr>
      <w:tblGrid>
        <w:gridCol w:w="1757"/>
        <w:gridCol w:w="5042"/>
        <w:gridCol w:w="1106"/>
        <w:gridCol w:w="992"/>
        <w:gridCol w:w="992"/>
        <w:gridCol w:w="1007"/>
        <w:gridCol w:w="1092"/>
        <w:gridCol w:w="1005"/>
        <w:gridCol w:w="15"/>
      </w:tblGrid>
      <w:tr w:rsidR="00CD725F" w:rsidRPr="008C6813" w14:paraId="3808E5EC" w14:textId="77777777" w:rsidTr="000736D8">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14:paraId="542FE21A" w14:textId="77777777" w:rsidR="003322A4" w:rsidRPr="00946764" w:rsidRDefault="003322A4" w:rsidP="00CD725F">
            <w:pPr>
              <w:spacing w:after="0" w:line="240" w:lineRule="auto"/>
              <w:rPr>
                <w:rFonts w:ascii="Times New Roman" w:hAnsi="Times New Roman"/>
                <w:bCs w:val="0"/>
                <w:color w:val="000000"/>
                <w:szCs w:val="24"/>
              </w:rPr>
            </w:pPr>
            <w:r w:rsidRPr="00946764">
              <w:rPr>
                <w:rFonts w:ascii="Times New Roman" w:hAnsi="Times New Roman"/>
                <w:bCs w:val="0"/>
                <w:color w:val="000000"/>
                <w:szCs w:val="24"/>
              </w:rPr>
              <w:t>No</w:t>
            </w:r>
          </w:p>
        </w:tc>
        <w:tc>
          <w:tcPr>
            <w:tcW w:w="5042" w:type="dxa"/>
            <w:vMerge w:val="restart"/>
            <w:hideMark/>
          </w:tcPr>
          <w:p w14:paraId="4C01DF81" w14:textId="77777777" w:rsidR="003322A4" w:rsidRPr="00946764" w:rsidRDefault="003322A4" w:rsidP="00CD72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946764">
              <w:rPr>
                <w:rFonts w:ascii="Times New Roman" w:hAnsi="Times New Roman"/>
                <w:bCs w:val="0"/>
                <w:color w:val="000000"/>
                <w:szCs w:val="24"/>
              </w:rPr>
              <w:t>PERFORMANS</w:t>
            </w:r>
          </w:p>
          <w:p w14:paraId="7EE82C74" w14:textId="77777777" w:rsidR="003322A4" w:rsidRPr="00946764" w:rsidRDefault="003322A4" w:rsidP="00CD72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946764">
              <w:rPr>
                <w:rFonts w:ascii="Times New Roman" w:hAnsi="Times New Roman"/>
                <w:bCs w:val="0"/>
                <w:color w:val="000000"/>
                <w:szCs w:val="24"/>
              </w:rPr>
              <w:t>GÖSTERGESİ</w:t>
            </w:r>
          </w:p>
        </w:tc>
        <w:tc>
          <w:tcPr>
            <w:tcW w:w="1106" w:type="dxa"/>
          </w:tcPr>
          <w:p w14:paraId="2BFE611E" w14:textId="77777777" w:rsidR="003322A4" w:rsidRPr="00946764" w:rsidRDefault="003322A4"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946764">
              <w:rPr>
                <w:rFonts w:ascii="Times New Roman" w:hAnsi="Times New Roman"/>
                <w:bCs w:val="0"/>
                <w:color w:val="000000"/>
                <w:szCs w:val="24"/>
              </w:rPr>
              <w:t>Mevcut</w:t>
            </w:r>
          </w:p>
        </w:tc>
        <w:tc>
          <w:tcPr>
            <w:tcW w:w="5103" w:type="dxa"/>
            <w:gridSpan w:val="6"/>
          </w:tcPr>
          <w:p w14:paraId="58E082DB" w14:textId="77777777" w:rsidR="003322A4" w:rsidRPr="00946764" w:rsidRDefault="003322A4"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946764">
              <w:rPr>
                <w:rFonts w:ascii="Times New Roman" w:hAnsi="Times New Roman"/>
                <w:bCs w:val="0"/>
                <w:color w:val="000000"/>
                <w:szCs w:val="24"/>
              </w:rPr>
              <w:t>HEDEF</w:t>
            </w:r>
          </w:p>
        </w:tc>
      </w:tr>
      <w:tr w:rsidR="00CD725F" w:rsidRPr="008C6813" w14:paraId="6B8F7ECE"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14:paraId="48696AD2" w14:textId="77777777" w:rsidR="003322A4" w:rsidRPr="00CD725F" w:rsidRDefault="003322A4" w:rsidP="00CD725F">
            <w:pPr>
              <w:spacing w:after="0" w:line="240" w:lineRule="auto"/>
              <w:rPr>
                <w:rFonts w:ascii="Times New Roman" w:hAnsi="Times New Roman"/>
                <w:b w:val="0"/>
                <w:bCs w:val="0"/>
                <w:szCs w:val="24"/>
              </w:rPr>
            </w:pPr>
          </w:p>
        </w:tc>
        <w:tc>
          <w:tcPr>
            <w:tcW w:w="5042" w:type="dxa"/>
            <w:vMerge/>
            <w:hideMark/>
          </w:tcPr>
          <w:p w14:paraId="0F33DD33" w14:textId="77777777" w:rsidR="003322A4" w:rsidRPr="00CD725F" w:rsidRDefault="003322A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1106" w:type="dxa"/>
            <w:noWrap/>
            <w:hideMark/>
          </w:tcPr>
          <w:p w14:paraId="53B99803" w14:textId="555FA39E" w:rsidR="003322A4" w:rsidRPr="00946764" w:rsidRDefault="00EF407E" w:rsidP="00CD72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946764">
              <w:rPr>
                <w:rFonts w:ascii="Times New Roman" w:hAnsi="Times New Roman"/>
                <w:b/>
                <w:bCs/>
                <w:szCs w:val="24"/>
              </w:rPr>
              <w:t>2023</w:t>
            </w:r>
          </w:p>
        </w:tc>
        <w:tc>
          <w:tcPr>
            <w:tcW w:w="992" w:type="dxa"/>
            <w:noWrap/>
            <w:hideMark/>
          </w:tcPr>
          <w:p w14:paraId="1209848F" w14:textId="129B7819" w:rsidR="003322A4" w:rsidRPr="00946764" w:rsidRDefault="008E79CF" w:rsidP="00CD72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946764">
              <w:rPr>
                <w:rFonts w:ascii="Times New Roman" w:hAnsi="Times New Roman"/>
                <w:b/>
                <w:bCs/>
                <w:szCs w:val="24"/>
              </w:rPr>
              <w:t>2024</w:t>
            </w:r>
          </w:p>
        </w:tc>
        <w:tc>
          <w:tcPr>
            <w:tcW w:w="992" w:type="dxa"/>
          </w:tcPr>
          <w:p w14:paraId="122F10C8" w14:textId="5073D64C" w:rsidR="003322A4" w:rsidRPr="00946764" w:rsidRDefault="008E79CF" w:rsidP="00CD72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946764">
              <w:rPr>
                <w:rFonts w:ascii="Times New Roman" w:hAnsi="Times New Roman"/>
                <w:b/>
                <w:bCs/>
                <w:szCs w:val="24"/>
              </w:rPr>
              <w:t>2025</w:t>
            </w:r>
          </w:p>
        </w:tc>
        <w:tc>
          <w:tcPr>
            <w:tcW w:w="1007" w:type="dxa"/>
          </w:tcPr>
          <w:p w14:paraId="32A3904A" w14:textId="65F0FC30" w:rsidR="003322A4" w:rsidRPr="00946764" w:rsidRDefault="003322A4" w:rsidP="00CD72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946764">
              <w:rPr>
                <w:rFonts w:ascii="Times New Roman" w:hAnsi="Times New Roman"/>
                <w:b/>
                <w:bCs/>
                <w:szCs w:val="24"/>
              </w:rPr>
              <w:t>202</w:t>
            </w:r>
            <w:r w:rsidR="008E79CF" w:rsidRPr="00946764">
              <w:rPr>
                <w:rFonts w:ascii="Times New Roman" w:hAnsi="Times New Roman"/>
                <w:b/>
                <w:bCs/>
                <w:szCs w:val="24"/>
              </w:rPr>
              <w:t>6</w:t>
            </w:r>
          </w:p>
        </w:tc>
        <w:tc>
          <w:tcPr>
            <w:tcW w:w="1092" w:type="dxa"/>
          </w:tcPr>
          <w:p w14:paraId="47E3333C" w14:textId="67B59D40" w:rsidR="003322A4" w:rsidRPr="00946764" w:rsidRDefault="008E79CF" w:rsidP="00CD72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946764">
              <w:rPr>
                <w:rFonts w:ascii="Times New Roman" w:hAnsi="Times New Roman"/>
                <w:b/>
                <w:bCs/>
                <w:szCs w:val="24"/>
              </w:rPr>
              <w:t>2027</w:t>
            </w:r>
          </w:p>
        </w:tc>
        <w:tc>
          <w:tcPr>
            <w:tcW w:w="1005" w:type="dxa"/>
          </w:tcPr>
          <w:p w14:paraId="72316228" w14:textId="6F13B848" w:rsidR="003322A4" w:rsidRPr="00946764" w:rsidRDefault="008E79CF" w:rsidP="00CD72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946764">
              <w:rPr>
                <w:rFonts w:ascii="Times New Roman" w:hAnsi="Times New Roman"/>
                <w:b/>
                <w:bCs/>
                <w:szCs w:val="24"/>
              </w:rPr>
              <w:t>2028</w:t>
            </w:r>
          </w:p>
        </w:tc>
      </w:tr>
      <w:tr w:rsidR="00CD725F" w:rsidRPr="008C6813" w14:paraId="56715EBA"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7B00A2CA" w14:textId="77777777" w:rsidR="003322A4" w:rsidRPr="00166024" w:rsidRDefault="003322A4" w:rsidP="00CD725F">
            <w:pPr>
              <w:spacing w:after="0" w:line="240" w:lineRule="auto"/>
              <w:rPr>
                <w:rFonts w:ascii="Times New Roman" w:hAnsi="Times New Roman"/>
                <w:b w:val="0"/>
                <w:bCs w:val="0"/>
                <w:szCs w:val="24"/>
              </w:rPr>
            </w:pPr>
            <w:r w:rsidRPr="00166024">
              <w:rPr>
                <w:rFonts w:ascii="Times New Roman" w:hAnsi="Times New Roman"/>
                <w:b w:val="0"/>
                <w:bCs w:val="0"/>
                <w:szCs w:val="24"/>
              </w:rPr>
              <w:t>PG.1.1</w:t>
            </w:r>
            <w:r w:rsidR="00007DF9" w:rsidRPr="00166024">
              <w:rPr>
                <w:rFonts w:ascii="Times New Roman" w:hAnsi="Times New Roman"/>
                <w:b w:val="0"/>
                <w:bCs w:val="0"/>
                <w:szCs w:val="24"/>
              </w:rPr>
              <w:t>.1</w:t>
            </w:r>
          </w:p>
        </w:tc>
        <w:tc>
          <w:tcPr>
            <w:tcW w:w="5042" w:type="dxa"/>
          </w:tcPr>
          <w:p w14:paraId="62720642" w14:textId="77777777" w:rsidR="003322A4" w:rsidRPr="00CD725F" w:rsidRDefault="008E2A4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 xml:space="preserve">Kayıt bölgesindeki </w:t>
            </w:r>
            <w:r w:rsidR="006C3441" w:rsidRPr="00CD725F">
              <w:rPr>
                <w:rFonts w:ascii="Times New Roman" w:hAnsi="Times New Roman"/>
                <w:szCs w:val="24"/>
              </w:rPr>
              <w:t xml:space="preserve">okul öncesi </w:t>
            </w:r>
            <w:r w:rsidRPr="00CD725F">
              <w:rPr>
                <w:rFonts w:ascii="Times New Roman" w:hAnsi="Times New Roman"/>
                <w:szCs w:val="24"/>
              </w:rPr>
              <w:t>öğrenciler</w:t>
            </w:r>
            <w:r w:rsidR="006C3441" w:rsidRPr="00CD725F">
              <w:rPr>
                <w:rFonts w:ascii="Times New Roman" w:hAnsi="Times New Roman"/>
                <w:szCs w:val="24"/>
              </w:rPr>
              <w:t>in</w:t>
            </w:r>
            <w:r w:rsidRPr="00CD725F">
              <w:rPr>
                <w:rFonts w:ascii="Times New Roman" w:hAnsi="Times New Roman"/>
                <w:szCs w:val="24"/>
              </w:rPr>
              <w:t>den okula kayıt yaptıranların oranı (%)</w:t>
            </w:r>
          </w:p>
        </w:tc>
        <w:tc>
          <w:tcPr>
            <w:tcW w:w="1106" w:type="dxa"/>
            <w:noWrap/>
          </w:tcPr>
          <w:p w14:paraId="4B66FAF3" w14:textId="37122ED2" w:rsidR="003322A4" w:rsidRPr="00CD725F" w:rsidRDefault="003B17F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992" w:type="dxa"/>
            <w:noWrap/>
          </w:tcPr>
          <w:p w14:paraId="48B62879" w14:textId="0A2924F0" w:rsidR="003322A4" w:rsidRPr="00CD725F" w:rsidRDefault="003B17F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%85</w:t>
            </w:r>
          </w:p>
        </w:tc>
        <w:tc>
          <w:tcPr>
            <w:tcW w:w="992" w:type="dxa"/>
          </w:tcPr>
          <w:p w14:paraId="0F3B8EE4" w14:textId="6D4176C9" w:rsidR="003322A4" w:rsidRPr="00CD725F" w:rsidRDefault="003B17F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1007" w:type="dxa"/>
          </w:tcPr>
          <w:p w14:paraId="7AE567A3" w14:textId="060E4EC5" w:rsidR="003322A4" w:rsidRPr="00CD725F" w:rsidRDefault="003B17F2" w:rsidP="00CD72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%95</w:t>
            </w:r>
          </w:p>
        </w:tc>
        <w:tc>
          <w:tcPr>
            <w:tcW w:w="1092" w:type="dxa"/>
          </w:tcPr>
          <w:p w14:paraId="4DC5DBDD" w14:textId="401F9101" w:rsidR="003322A4" w:rsidRPr="00CD725F" w:rsidRDefault="003B17F2" w:rsidP="00CD72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1005" w:type="dxa"/>
          </w:tcPr>
          <w:p w14:paraId="3A908CAB" w14:textId="341924C0" w:rsidR="003322A4" w:rsidRPr="00CD725F" w:rsidRDefault="003B17F2" w:rsidP="00CD72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%100</w:t>
            </w:r>
          </w:p>
        </w:tc>
      </w:tr>
      <w:tr w:rsidR="00CD725F" w:rsidRPr="008C6813" w14:paraId="0205D16C"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564BE0E8" w14:textId="77777777" w:rsidR="0003184A" w:rsidRPr="00166024" w:rsidRDefault="0003184A" w:rsidP="00CD725F">
            <w:pPr>
              <w:spacing w:after="0"/>
              <w:rPr>
                <w:rFonts w:ascii="Times New Roman" w:hAnsi="Times New Roman"/>
                <w:b w:val="0"/>
                <w:bCs w:val="0"/>
                <w:szCs w:val="24"/>
              </w:rPr>
            </w:pPr>
            <w:r w:rsidRPr="00166024">
              <w:rPr>
                <w:rFonts w:ascii="Times New Roman" w:hAnsi="Times New Roman"/>
                <w:b w:val="0"/>
                <w:bCs w:val="0"/>
                <w:szCs w:val="24"/>
              </w:rPr>
              <w:t>PG.1.1.2</w:t>
            </w:r>
          </w:p>
        </w:tc>
        <w:tc>
          <w:tcPr>
            <w:tcW w:w="5042" w:type="dxa"/>
          </w:tcPr>
          <w:p w14:paraId="38000E3B" w14:textId="77777777" w:rsidR="0003184A" w:rsidRPr="00CD725F" w:rsidRDefault="0003184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Okula yeni başlayan okul öncesi öğrencilerinden oryantasyon eğitimine katılanların oranı (%)</w:t>
            </w:r>
          </w:p>
        </w:tc>
        <w:tc>
          <w:tcPr>
            <w:tcW w:w="1106" w:type="dxa"/>
            <w:noWrap/>
          </w:tcPr>
          <w:p w14:paraId="752EC120" w14:textId="7A4FF7F9" w:rsidR="0003184A" w:rsidRPr="00CD725F" w:rsidRDefault="003B17F2"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%75</w:t>
            </w:r>
          </w:p>
        </w:tc>
        <w:tc>
          <w:tcPr>
            <w:tcW w:w="992" w:type="dxa"/>
            <w:noWrap/>
          </w:tcPr>
          <w:p w14:paraId="1DB3E4B5" w14:textId="4DB6780F" w:rsidR="0003184A" w:rsidRPr="00CD725F" w:rsidRDefault="003B17F2"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992" w:type="dxa"/>
          </w:tcPr>
          <w:p w14:paraId="1959C5CE" w14:textId="32729420" w:rsidR="0003184A" w:rsidRPr="00CD725F" w:rsidRDefault="003B17F2"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1007" w:type="dxa"/>
          </w:tcPr>
          <w:p w14:paraId="24061F58" w14:textId="2B0F70A2" w:rsidR="0003184A" w:rsidRPr="00CD725F" w:rsidRDefault="003B17F2"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1092" w:type="dxa"/>
          </w:tcPr>
          <w:p w14:paraId="19ED2C97" w14:textId="3C530915" w:rsidR="0003184A" w:rsidRPr="00CD725F" w:rsidRDefault="003B17F2"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1005" w:type="dxa"/>
          </w:tcPr>
          <w:p w14:paraId="3AD46A7B" w14:textId="77777777" w:rsidR="0003184A" w:rsidRPr="00CD725F" w:rsidRDefault="00BC34A5"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r>
      <w:tr w:rsidR="00CD725F" w:rsidRPr="008C6813" w14:paraId="0653B36A"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343FBC74" w14:textId="77777777" w:rsidR="0003184A" w:rsidRPr="00166024" w:rsidRDefault="0003184A" w:rsidP="00CD725F">
            <w:pPr>
              <w:spacing w:after="0"/>
              <w:rPr>
                <w:rFonts w:ascii="Times New Roman" w:hAnsi="Times New Roman"/>
                <w:b w:val="0"/>
                <w:bCs w:val="0"/>
                <w:szCs w:val="24"/>
              </w:rPr>
            </w:pPr>
            <w:r w:rsidRPr="00166024">
              <w:rPr>
                <w:rFonts w:ascii="Times New Roman" w:hAnsi="Times New Roman"/>
                <w:b w:val="0"/>
                <w:bCs w:val="0"/>
                <w:szCs w:val="24"/>
              </w:rPr>
              <w:lastRenderedPageBreak/>
              <w:t>PG.1.1.3</w:t>
            </w:r>
          </w:p>
        </w:tc>
        <w:tc>
          <w:tcPr>
            <w:tcW w:w="5042" w:type="dxa"/>
          </w:tcPr>
          <w:p w14:paraId="0C2D8C08" w14:textId="77777777" w:rsidR="0003184A" w:rsidRPr="00CD725F" w:rsidRDefault="0003184A"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Okula yeni başlayan ilkokul öğrencilerinden oryantasyon eğitimine katılanların oranı (%)</w:t>
            </w:r>
          </w:p>
        </w:tc>
        <w:tc>
          <w:tcPr>
            <w:tcW w:w="1106" w:type="dxa"/>
            <w:noWrap/>
          </w:tcPr>
          <w:p w14:paraId="4A61C9E0" w14:textId="77777777" w:rsidR="0003184A" w:rsidRPr="00CD725F" w:rsidRDefault="0003184A"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%80</w:t>
            </w:r>
          </w:p>
        </w:tc>
        <w:tc>
          <w:tcPr>
            <w:tcW w:w="992" w:type="dxa"/>
            <w:noWrap/>
          </w:tcPr>
          <w:p w14:paraId="248A6E58" w14:textId="77777777" w:rsidR="0003184A" w:rsidRPr="00CD725F" w:rsidRDefault="0003184A"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%85</w:t>
            </w:r>
          </w:p>
        </w:tc>
        <w:tc>
          <w:tcPr>
            <w:tcW w:w="992" w:type="dxa"/>
          </w:tcPr>
          <w:p w14:paraId="6DB7E2E2" w14:textId="0E31A6E4" w:rsidR="0003184A" w:rsidRPr="00CD725F" w:rsidRDefault="002F711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1007" w:type="dxa"/>
          </w:tcPr>
          <w:p w14:paraId="4287EBCA" w14:textId="19348023" w:rsidR="0003184A" w:rsidRPr="00CD725F" w:rsidRDefault="002F711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1092" w:type="dxa"/>
          </w:tcPr>
          <w:p w14:paraId="736D8F9A" w14:textId="77777777" w:rsidR="0003184A" w:rsidRPr="00CD725F" w:rsidRDefault="00BC34A5"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c>
          <w:tcPr>
            <w:tcW w:w="1005" w:type="dxa"/>
          </w:tcPr>
          <w:p w14:paraId="4D2B0460" w14:textId="283D67F7" w:rsidR="0003184A" w:rsidRPr="00CD725F" w:rsidRDefault="002F711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r>
      <w:tr w:rsidR="00CD725F" w:rsidRPr="008C6813" w14:paraId="55CD1197"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5416A97F" w14:textId="77777777" w:rsidR="0003184A" w:rsidRPr="00166024" w:rsidRDefault="0003184A" w:rsidP="00CD725F">
            <w:pPr>
              <w:spacing w:after="0"/>
              <w:rPr>
                <w:rFonts w:ascii="Times New Roman" w:hAnsi="Times New Roman"/>
                <w:b w:val="0"/>
                <w:bCs w:val="0"/>
                <w:szCs w:val="24"/>
              </w:rPr>
            </w:pPr>
            <w:r w:rsidRPr="00166024">
              <w:rPr>
                <w:rFonts w:ascii="Times New Roman" w:hAnsi="Times New Roman"/>
                <w:b w:val="0"/>
                <w:bCs w:val="0"/>
                <w:szCs w:val="24"/>
              </w:rPr>
              <w:t>PG.1.1.4</w:t>
            </w:r>
          </w:p>
        </w:tc>
        <w:tc>
          <w:tcPr>
            <w:tcW w:w="5042" w:type="dxa"/>
          </w:tcPr>
          <w:p w14:paraId="04714BA0" w14:textId="77777777" w:rsidR="0003184A" w:rsidRPr="00CD725F" w:rsidRDefault="0003184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Okula yeni başlayan ortaokul öğrencilerinden oryantasyon eğitimine katılanların oranı (%)</w:t>
            </w:r>
          </w:p>
        </w:tc>
        <w:tc>
          <w:tcPr>
            <w:tcW w:w="1106" w:type="dxa"/>
            <w:noWrap/>
          </w:tcPr>
          <w:p w14:paraId="096EEE7A" w14:textId="2604A09B"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%6</w:t>
            </w:r>
            <w:r w:rsidR="0003184A" w:rsidRPr="00CD725F">
              <w:rPr>
                <w:rFonts w:ascii="Times New Roman" w:hAnsi="Times New Roman"/>
                <w:szCs w:val="24"/>
              </w:rPr>
              <w:t>0</w:t>
            </w:r>
          </w:p>
        </w:tc>
        <w:tc>
          <w:tcPr>
            <w:tcW w:w="992" w:type="dxa"/>
            <w:noWrap/>
          </w:tcPr>
          <w:p w14:paraId="7FBF7E61" w14:textId="72D0EB0A"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%65</w:t>
            </w:r>
          </w:p>
        </w:tc>
        <w:tc>
          <w:tcPr>
            <w:tcW w:w="992" w:type="dxa"/>
          </w:tcPr>
          <w:p w14:paraId="70605B0D" w14:textId="4C1DC8BB"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%65</w:t>
            </w:r>
          </w:p>
        </w:tc>
        <w:tc>
          <w:tcPr>
            <w:tcW w:w="1007" w:type="dxa"/>
          </w:tcPr>
          <w:p w14:paraId="3B91FFD4" w14:textId="038918B3"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%70</w:t>
            </w:r>
          </w:p>
        </w:tc>
        <w:tc>
          <w:tcPr>
            <w:tcW w:w="1092" w:type="dxa"/>
          </w:tcPr>
          <w:p w14:paraId="6B103677" w14:textId="3A711B69"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1005" w:type="dxa"/>
          </w:tcPr>
          <w:p w14:paraId="680653E3" w14:textId="37A734CD"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p>
        </w:tc>
      </w:tr>
      <w:tr w:rsidR="00CD725F" w:rsidRPr="008C6813" w14:paraId="5A0939BA"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3728BDCD" w14:textId="77777777" w:rsidR="00537359" w:rsidRPr="00166024" w:rsidRDefault="00537359" w:rsidP="00CD725F">
            <w:pPr>
              <w:spacing w:after="0"/>
              <w:rPr>
                <w:rFonts w:ascii="Times New Roman" w:hAnsi="Times New Roman"/>
                <w:b w:val="0"/>
                <w:bCs w:val="0"/>
                <w:szCs w:val="24"/>
              </w:rPr>
            </w:pPr>
            <w:r w:rsidRPr="00166024">
              <w:rPr>
                <w:rFonts w:ascii="Times New Roman" w:hAnsi="Times New Roman"/>
                <w:b w:val="0"/>
                <w:bCs w:val="0"/>
                <w:szCs w:val="24"/>
              </w:rPr>
              <w:t>PG.1.1.5</w:t>
            </w:r>
          </w:p>
        </w:tc>
        <w:tc>
          <w:tcPr>
            <w:tcW w:w="5042" w:type="dxa"/>
          </w:tcPr>
          <w:p w14:paraId="31062330" w14:textId="77777777" w:rsidR="00537359" w:rsidRPr="00CD725F" w:rsidRDefault="00537359"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Bir eğitim ve öğretim döneminde okul öncesinde 20 gün ve üzeri devamsızlık yapan öğrenci oranı (%)</w:t>
            </w:r>
          </w:p>
        </w:tc>
        <w:tc>
          <w:tcPr>
            <w:tcW w:w="1106" w:type="dxa"/>
            <w:noWrap/>
          </w:tcPr>
          <w:p w14:paraId="5380A760" w14:textId="625B8030" w:rsidR="00537359" w:rsidRPr="00CD725F" w:rsidRDefault="002F7110"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992" w:type="dxa"/>
            <w:noWrap/>
          </w:tcPr>
          <w:p w14:paraId="09A1FDE5" w14:textId="77777777" w:rsidR="00537359" w:rsidRPr="00CD725F" w:rsidRDefault="00537359"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%15</w:t>
            </w:r>
          </w:p>
        </w:tc>
        <w:tc>
          <w:tcPr>
            <w:tcW w:w="992" w:type="dxa"/>
          </w:tcPr>
          <w:p w14:paraId="269602E0" w14:textId="359D6ED5" w:rsidR="00537359" w:rsidRPr="00CD725F" w:rsidRDefault="002F7110"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07" w:type="dxa"/>
          </w:tcPr>
          <w:p w14:paraId="63F90631" w14:textId="77777777" w:rsidR="00537359" w:rsidRPr="00CD725F" w:rsidRDefault="00537359"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tc>
        <w:tc>
          <w:tcPr>
            <w:tcW w:w="1092" w:type="dxa"/>
          </w:tcPr>
          <w:p w14:paraId="636F7631" w14:textId="02DB76DE" w:rsidR="00537359" w:rsidRPr="00CD725F" w:rsidRDefault="002F7110"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1005" w:type="dxa"/>
          </w:tcPr>
          <w:p w14:paraId="46162153" w14:textId="1AEE67B8" w:rsidR="00537359" w:rsidRPr="00CD725F" w:rsidRDefault="002F7110"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r>
      <w:tr w:rsidR="00CD725F" w:rsidRPr="008C6813" w14:paraId="45CC6D7E"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2EF886D6" w14:textId="77777777" w:rsidR="00537359" w:rsidRPr="00166024" w:rsidRDefault="00537359" w:rsidP="00CD725F">
            <w:pPr>
              <w:spacing w:after="0"/>
              <w:rPr>
                <w:rFonts w:ascii="Times New Roman" w:hAnsi="Times New Roman"/>
                <w:b w:val="0"/>
                <w:bCs w:val="0"/>
                <w:szCs w:val="24"/>
              </w:rPr>
            </w:pPr>
            <w:r w:rsidRPr="00166024">
              <w:rPr>
                <w:rFonts w:ascii="Times New Roman" w:hAnsi="Times New Roman"/>
                <w:b w:val="0"/>
                <w:bCs w:val="0"/>
                <w:szCs w:val="24"/>
              </w:rPr>
              <w:t>PG.1.1.6</w:t>
            </w:r>
          </w:p>
        </w:tc>
        <w:tc>
          <w:tcPr>
            <w:tcW w:w="5042" w:type="dxa"/>
          </w:tcPr>
          <w:p w14:paraId="0F5999A9" w14:textId="77777777" w:rsidR="00537359" w:rsidRPr="00CD725F" w:rsidRDefault="0053735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Bir eğitim ve öğretim döneminde ilkokulda 20 gün ve üzeri devamsızlık yapan öğrenci oranı (%)</w:t>
            </w:r>
          </w:p>
        </w:tc>
        <w:tc>
          <w:tcPr>
            <w:tcW w:w="1106" w:type="dxa"/>
            <w:noWrap/>
          </w:tcPr>
          <w:p w14:paraId="7B689AAB" w14:textId="72C5CF0E" w:rsidR="00537359" w:rsidRPr="00CD725F" w:rsidRDefault="002F7110" w:rsidP="00CD725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992" w:type="dxa"/>
            <w:noWrap/>
          </w:tcPr>
          <w:p w14:paraId="77028DC0" w14:textId="1526227E" w:rsidR="00537359" w:rsidRPr="00CD725F" w:rsidRDefault="002F7110" w:rsidP="00CD725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992" w:type="dxa"/>
          </w:tcPr>
          <w:p w14:paraId="3804F3DD" w14:textId="7B2AD578" w:rsidR="00537359" w:rsidRPr="00CD725F" w:rsidRDefault="002F7110" w:rsidP="00CD725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07" w:type="dxa"/>
          </w:tcPr>
          <w:p w14:paraId="310C3B87" w14:textId="77777777" w:rsidR="00537359" w:rsidRPr="00CD725F" w:rsidRDefault="00537359" w:rsidP="00CD725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tc>
        <w:tc>
          <w:tcPr>
            <w:tcW w:w="1092" w:type="dxa"/>
          </w:tcPr>
          <w:p w14:paraId="3D548681" w14:textId="4BEA42CB" w:rsidR="00537359" w:rsidRPr="00CD725F" w:rsidRDefault="002F7110" w:rsidP="00CD725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05" w:type="dxa"/>
          </w:tcPr>
          <w:p w14:paraId="6EB8E23F" w14:textId="307C5DC7" w:rsidR="00537359" w:rsidRPr="00CD725F" w:rsidRDefault="002F7110" w:rsidP="00CD725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r>
      <w:tr w:rsidR="00CD725F" w:rsidRPr="008C6813" w14:paraId="4BAC671E"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E91561C" w14:textId="77777777" w:rsidR="0003184A" w:rsidRPr="00166024" w:rsidRDefault="0003184A" w:rsidP="00CD725F">
            <w:pPr>
              <w:spacing w:after="0"/>
              <w:rPr>
                <w:rFonts w:ascii="Times New Roman" w:hAnsi="Times New Roman"/>
                <w:b w:val="0"/>
                <w:bCs w:val="0"/>
                <w:szCs w:val="24"/>
              </w:rPr>
            </w:pPr>
            <w:r w:rsidRPr="00166024">
              <w:rPr>
                <w:rFonts w:ascii="Times New Roman" w:hAnsi="Times New Roman"/>
                <w:b w:val="0"/>
                <w:bCs w:val="0"/>
                <w:szCs w:val="24"/>
              </w:rPr>
              <w:t>PG.1.1.7</w:t>
            </w:r>
          </w:p>
        </w:tc>
        <w:tc>
          <w:tcPr>
            <w:tcW w:w="5042" w:type="dxa"/>
          </w:tcPr>
          <w:p w14:paraId="38A15A1F" w14:textId="77777777" w:rsidR="0003184A" w:rsidRPr="00CD725F" w:rsidRDefault="0003184A"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Bir eğitim ve öğretim döneminde ortaokulda 20 gün ve üzeri devamsızlık yapan öğrenci oranı (%)</w:t>
            </w:r>
          </w:p>
        </w:tc>
        <w:tc>
          <w:tcPr>
            <w:tcW w:w="1106" w:type="dxa"/>
            <w:noWrap/>
          </w:tcPr>
          <w:p w14:paraId="210B2AF5" w14:textId="4522C2A6" w:rsidR="0003184A" w:rsidRPr="00CD725F" w:rsidRDefault="002F711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992" w:type="dxa"/>
            <w:noWrap/>
          </w:tcPr>
          <w:p w14:paraId="447BCEB9" w14:textId="3E7A5D0C" w:rsidR="0003184A" w:rsidRPr="00CD725F" w:rsidRDefault="002F711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%15</w:t>
            </w:r>
          </w:p>
        </w:tc>
        <w:tc>
          <w:tcPr>
            <w:tcW w:w="992" w:type="dxa"/>
          </w:tcPr>
          <w:p w14:paraId="5CB66141" w14:textId="64E07C86" w:rsidR="0003184A" w:rsidRPr="00CD725F" w:rsidRDefault="002F711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07" w:type="dxa"/>
          </w:tcPr>
          <w:p w14:paraId="5BBDD07B" w14:textId="4FDEF377" w:rsidR="0003184A" w:rsidRPr="00CD725F" w:rsidRDefault="002F711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92" w:type="dxa"/>
          </w:tcPr>
          <w:p w14:paraId="1BF3DEAB" w14:textId="234BF80E" w:rsidR="0003184A" w:rsidRPr="00CD725F" w:rsidRDefault="002F711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05" w:type="dxa"/>
          </w:tcPr>
          <w:p w14:paraId="75B213BE" w14:textId="765A3C0D" w:rsidR="0003184A" w:rsidRPr="00CD725F" w:rsidRDefault="002F711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r>
      <w:tr w:rsidR="00CD725F" w:rsidRPr="008C6813" w14:paraId="2DC42288"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2FFCD6EC" w14:textId="77777777" w:rsidR="0003184A" w:rsidRPr="00166024" w:rsidRDefault="0003184A" w:rsidP="00CD725F">
            <w:pPr>
              <w:spacing w:after="0"/>
              <w:rPr>
                <w:rFonts w:ascii="Times New Roman" w:hAnsi="Times New Roman"/>
                <w:b w:val="0"/>
                <w:bCs w:val="0"/>
                <w:szCs w:val="24"/>
              </w:rPr>
            </w:pPr>
            <w:r w:rsidRPr="00166024">
              <w:rPr>
                <w:rFonts w:ascii="Times New Roman" w:hAnsi="Times New Roman"/>
                <w:b w:val="0"/>
                <w:bCs w:val="0"/>
                <w:szCs w:val="24"/>
              </w:rPr>
              <w:t>PG.1.1.8</w:t>
            </w:r>
          </w:p>
        </w:tc>
        <w:tc>
          <w:tcPr>
            <w:tcW w:w="5042" w:type="dxa"/>
          </w:tcPr>
          <w:p w14:paraId="11CDDA3A" w14:textId="77777777" w:rsidR="0003184A" w:rsidRPr="00CD725F" w:rsidRDefault="0003184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Bir eğitim ve öğretim döneminde 20 gün ve üzeri devamsızlık yapan yabancı öğrenci oranı (%)</w:t>
            </w:r>
          </w:p>
        </w:tc>
        <w:tc>
          <w:tcPr>
            <w:tcW w:w="1106" w:type="dxa"/>
            <w:noWrap/>
          </w:tcPr>
          <w:p w14:paraId="2139A948" w14:textId="75002F3E"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992" w:type="dxa"/>
            <w:noWrap/>
          </w:tcPr>
          <w:p w14:paraId="3C1FEA33" w14:textId="4DF969A6"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992" w:type="dxa"/>
          </w:tcPr>
          <w:p w14:paraId="2F688576" w14:textId="46871FE9"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1007" w:type="dxa"/>
          </w:tcPr>
          <w:p w14:paraId="57D4DF06" w14:textId="56F061AE"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1092" w:type="dxa"/>
          </w:tcPr>
          <w:p w14:paraId="1C7CDD3F" w14:textId="5C911A2A"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1005" w:type="dxa"/>
          </w:tcPr>
          <w:p w14:paraId="7D407B39" w14:textId="7E125B32"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r>
      <w:tr w:rsidR="00CD725F" w:rsidRPr="008C6813" w14:paraId="02F5E7E7"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586D99BD" w14:textId="77777777" w:rsidR="0075135D" w:rsidRPr="00166024" w:rsidRDefault="0075135D" w:rsidP="00CD725F">
            <w:pPr>
              <w:spacing w:after="0"/>
              <w:rPr>
                <w:rFonts w:ascii="Times New Roman" w:hAnsi="Times New Roman"/>
                <w:b w:val="0"/>
                <w:bCs w:val="0"/>
                <w:szCs w:val="24"/>
              </w:rPr>
            </w:pPr>
            <w:r w:rsidRPr="00166024">
              <w:rPr>
                <w:rFonts w:ascii="Times New Roman" w:hAnsi="Times New Roman"/>
                <w:b w:val="0"/>
                <w:bCs w:val="0"/>
                <w:szCs w:val="24"/>
              </w:rPr>
              <w:t>PG.1.1.9</w:t>
            </w:r>
          </w:p>
        </w:tc>
        <w:tc>
          <w:tcPr>
            <w:tcW w:w="5042" w:type="dxa"/>
          </w:tcPr>
          <w:p w14:paraId="7FAFDBCC" w14:textId="77777777" w:rsidR="0075135D" w:rsidRPr="00CD725F" w:rsidRDefault="0075135D"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color w:val="000000"/>
                <w:szCs w:val="24"/>
              </w:rPr>
              <w:t>Okul öncesi eğitiminde desteklenen, şartları elverişsiz ailelerin oranı (%)</w:t>
            </w:r>
          </w:p>
        </w:tc>
        <w:tc>
          <w:tcPr>
            <w:tcW w:w="1106" w:type="dxa"/>
            <w:noWrap/>
          </w:tcPr>
          <w:p w14:paraId="18900FC8" w14:textId="77777777" w:rsidR="0075135D" w:rsidRPr="00CD725F" w:rsidRDefault="0075135D" w:rsidP="001B7B1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%50</w:t>
            </w:r>
          </w:p>
        </w:tc>
        <w:tc>
          <w:tcPr>
            <w:tcW w:w="992" w:type="dxa"/>
            <w:noWrap/>
          </w:tcPr>
          <w:p w14:paraId="69BA2A12" w14:textId="77777777" w:rsidR="0075135D" w:rsidRPr="00CD725F" w:rsidRDefault="0075135D" w:rsidP="001B7B1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%40</w:t>
            </w:r>
          </w:p>
        </w:tc>
        <w:tc>
          <w:tcPr>
            <w:tcW w:w="992" w:type="dxa"/>
          </w:tcPr>
          <w:p w14:paraId="25ECDA25" w14:textId="77777777" w:rsidR="0075135D" w:rsidRPr="00CD725F" w:rsidRDefault="0075135D"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%35</w:t>
            </w:r>
          </w:p>
        </w:tc>
        <w:tc>
          <w:tcPr>
            <w:tcW w:w="1007" w:type="dxa"/>
          </w:tcPr>
          <w:p w14:paraId="0A797C9C" w14:textId="77777777" w:rsidR="0075135D" w:rsidRPr="00CD725F" w:rsidRDefault="0075135D"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%15</w:t>
            </w:r>
          </w:p>
        </w:tc>
        <w:tc>
          <w:tcPr>
            <w:tcW w:w="1092" w:type="dxa"/>
          </w:tcPr>
          <w:p w14:paraId="71AE24DE" w14:textId="77777777" w:rsidR="0075135D" w:rsidRPr="00CD725F" w:rsidRDefault="0075135D"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%15</w:t>
            </w:r>
          </w:p>
        </w:tc>
        <w:tc>
          <w:tcPr>
            <w:tcW w:w="1005" w:type="dxa"/>
          </w:tcPr>
          <w:p w14:paraId="40C93B54" w14:textId="77777777" w:rsidR="0075135D" w:rsidRPr="00CD725F" w:rsidRDefault="0075135D"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%15</w:t>
            </w:r>
          </w:p>
        </w:tc>
      </w:tr>
      <w:tr w:rsidR="00CD725F" w:rsidRPr="008C6813" w14:paraId="0EB6E9BA"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2ECE28FD" w14:textId="77777777" w:rsidR="0003184A" w:rsidRPr="00166024" w:rsidRDefault="0003184A" w:rsidP="00CD725F">
            <w:pPr>
              <w:spacing w:after="0"/>
              <w:rPr>
                <w:rFonts w:ascii="Times New Roman" w:hAnsi="Times New Roman"/>
                <w:b w:val="0"/>
                <w:bCs w:val="0"/>
                <w:szCs w:val="24"/>
              </w:rPr>
            </w:pPr>
            <w:r w:rsidRPr="00166024">
              <w:rPr>
                <w:rFonts w:ascii="Times New Roman" w:hAnsi="Times New Roman"/>
                <w:b w:val="0"/>
                <w:bCs w:val="0"/>
                <w:szCs w:val="24"/>
              </w:rPr>
              <w:t>PG.1.1.10</w:t>
            </w:r>
          </w:p>
        </w:tc>
        <w:tc>
          <w:tcPr>
            <w:tcW w:w="5042" w:type="dxa"/>
          </w:tcPr>
          <w:p w14:paraId="360741DD" w14:textId="77777777" w:rsidR="0003184A" w:rsidRPr="00CD725F" w:rsidRDefault="0003184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Okulumuzda geçici koruma altındaki yabancı öğrenci sayısı</w:t>
            </w:r>
          </w:p>
        </w:tc>
        <w:tc>
          <w:tcPr>
            <w:tcW w:w="1106" w:type="dxa"/>
            <w:noWrap/>
          </w:tcPr>
          <w:p w14:paraId="4F767E7F" w14:textId="77777777" w:rsidR="0003184A" w:rsidRPr="00CD725F" w:rsidRDefault="0053735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992" w:type="dxa"/>
            <w:noWrap/>
          </w:tcPr>
          <w:p w14:paraId="0FDFA55B" w14:textId="77777777" w:rsidR="0003184A" w:rsidRPr="00CD725F" w:rsidRDefault="0053735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992" w:type="dxa"/>
          </w:tcPr>
          <w:p w14:paraId="11D75806" w14:textId="77777777" w:rsidR="0003184A" w:rsidRPr="00CD725F" w:rsidRDefault="0053735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7" w:type="dxa"/>
          </w:tcPr>
          <w:p w14:paraId="0D5887FE" w14:textId="77777777" w:rsidR="0003184A" w:rsidRPr="00CD725F" w:rsidRDefault="0053735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tcPr>
          <w:p w14:paraId="1865DC64" w14:textId="77777777" w:rsidR="0003184A" w:rsidRPr="00CD725F" w:rsidRDefault="0053735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5" w:type="dxa"/>
          </w:tcPr>
          <w:p w14:paraId="16C495E3" w14:textId="77777777" w:rsidR="0003184A" w:rsidRPr="00CD725F" w:rsidRDefault="0053735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r>
      <w:tr w:rsidR="00CD725F" w:rsidRPr="008C6813" w14:paraId="05441C37"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1A314A42" w14:textId="77777777" w:rsidR="00537359" w:rsidRPr="00166024" w:rsidRDefault="00537359" w:rsidP="00CD725F">
            <w:pPr>
              <w:spacing w:after="0"/>
              <w:rPr>
                <w:rFonts w:ascii="Times New Roman" w:hAnsi="Times New Roman"/>
                <w:b w:val="0"/>
                <w:bCs w:val="0"/>
                <w:szCs w:val="24"/>
              </w:rPr>
            </w:pPr>
            <w:r w:rsidRPr="00166024">
              <w:rPr>
                <w:rFonts w:ascii="Times New Roman" w:hAnsi="Times New Roman"/>
                <w:b w:val="0"/>
                <w:bCs w:val="0"/>
                <w:szCs w:val="24"/>
              </w:rPr>
              <w:t>PG.1.1.11</w:t>
            </w:r>
          </w:p>
        </w:tc>
        <w:tc>
          <w:tcPr>
            <w:tcW w:w="5042" w:type="dxa"/>
          </w:tcPr>
          <w:p w14:paraId="6FFA769A" w14:textId="77777777" w:rsidR="00537359" w:rsidRPr="00CD725F" w:rsidRDefault="00537359"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İlkokul birinci sınıf öğrencilerinden en az bir yıl okul öncesi eğitim almış olanların oranı (%)</w:t>
            </w:r>
          </w:p>
        </w:tc>
        <w:tc>
          <w:tcPr>
            <w:tcW w:w="1106" w:type="dxa"/>
            <w:noWrap/>
          </w:tcPr>
          <w:p w14:paraId="76A4EDB9" w14:textId="6C37D11D" w:rsidR="00537359" w:rsidRPr="00CD725F" w:rsidRDefault="002F711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992" w:type="dxa"/>
            <w:noWrap/>
          </w:tcPr>
          <w:p w14:paraId="3040D51C" w14:textId="20051111" w:rsidR="00537359" w:rsidRPr="00CD725F" w:rsidRDefault="002F711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%80</w:t>
            </w:r>
          </w:p>
        </w:tc>
        <w:tc>
          <w:tcPr>
            <w:tcW w:w="992" w:type="dxa"/>
          </w:tcPr>
          <w:p w14:paraId="423C533C" w14:textId="461D96FC" w:rsidR="00537359" w:rsidRPr="00CD725F" w:rsidRDefault="002F711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1007" w:type="dxa"/>
          </w:tcPr>
          <w:p w14:paraId="1F520A41" w14:textId="4C80D0C3" w:rsidR="00537359" w:rsidRPr="00CD725F" w:rsidRDefault="002F711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1092" w:type="dxa"/>
          </w:tcPr>
          <w:p w14:paraId="296010D8" w14:textId="1102D394" w:rsidR="00537359" w:rsidRPr="00CD725F" w:rsidRDefault="002F711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%100</w:t>
            </w:r>
          </w:p>
        </w:tc>
        <w:tc>
          <w:tcPr>
            <w:tcW w:w="1005" w:type="dxa"/>
          </w:tcPr>
          <w:p w14:paraId="6572EEE8" w14:textId="0329388F" w:rsidR="00537359" w:rsidRPr="00CD725F" w:rsidRDefault="002F711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%100</w:t>
            </w:r>
          </w:p>
        </w:tc>
      </w:tr>
      <w:tr w:rsidR="00CD725F" w:rsidRPr="008C6813" w14:paraId="289DD33C"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20FB2CF8" w14:textId="77777777" w:rsidR="00E545B5" w:rsidRPr="00166024" w:rsidRDefault="00E545B5" w:rsidP="00CD725F">
            <w:pPr>
              <w:spacing w:after="0"/>
              <w:rPr>
                <w:rFonts w:ascii="Times New Roman" w:hAnsi="Times New Roman"/>
                <w:b w:val="0"/>
                <w:bCs w:val="0"/>
                <w:szCs w:val="24"/>
              </w:rPr>
            </w:pPr>
            <w:r w:rsidRPr="00166024">
              <w:rPr>
                <w:rFonts w:ascii="Times New Roman" w:hAnsi="Times New Roman"/>
                <w:b w:val="0"/>
                <w:bCs w:val="0"/>
                <w:szCs w:val="24"/>
              </w:rPr>
              <w:t>PG.1.1.12</w:t>
            </w:r>
          </w:p>
        </w:tc>
        <w:tc>
          <w:tcPr>
            <w:tcW w:w="5042" w:type="dxa"/>
          </w:tcPr>
          <w:p w14:paraId="5EF8E867" w14:textId="77777777" w:rsidR="00E545B5" w:rsidRPr="00CD725F" w:rsidRDefault="00E545B5"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İlkokullarda okuyan öğrencilerden BİLSEM’e tanılamaya yönlendirilen öğrenci oranı (%)</w:t>
            </w:r>
          </w:p>
        </w:tc>
        <w:tc>
          <w:tcPr>
            <w:tcW w:w="1106" w:type="dxa"/>
            <w:noWrap/>
          </w:tcPr>
          <w:p w14:paraId="0DF8AE1C" w14:textId="38446DCD" w:rsidR="00E545B5" w:rsidRPr="00CD725F" w:rsidRDefault="00E545B5"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w:t>
            </w:r>
            <w:r w:rsidR="002F7110">
              <w:rPr>
                <w:rFonts w:ascii="Times New Roman" w:hAnsi="Times New Roman"/>
                <w:szCs w:val="24"/>
              </w:rPr>
              <w:t>10</w:t>
            </w:r>
          </w:p>
        </w:tc>
        <w:tc>
          <w:tcPr>
            <w:tcW w:w="992" w:type="dxa"/>
            <w:noWrap/>
          </w:tcPr>
          <w:p w14:paraId="183C10DC" w14:textId="73C350A6" w:rsidR="00E545B5" w:rsidRPr="00CD725F" w:rsidRDefault="002F7110"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992" w:type="dxa"/>
          </w:tcPr>
          <w:p w14:paraId="535F9399" w14:textId="5D80FD7D" w:rsidR="00E545B5" w:rsidRPr="00CD725F" w:rsidRDefault="002F7110"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07" w:type="dxa"/>
          </w:tcPr>
          <w:p w14:paraId="14AE3FF5" w14:textId="38899541" w:rsidR="00E545B5" w:rsidRPr="00CD725F" w:rsidRDefault="002F7110"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1092" w:type="dxa"/>
          </w:tcPr>
          <w:p w14:paraId="7BD858A4" w14:textId="6C2EE98E" w:rsidR="00E545B5" w:rsidRPr="00CD725F" w:rsidRDefault="002F7110"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1005" w:type="dxa"/>
          </w:tcPr>
          <w:p w14:paraId="35CD8616" w14:textId="77777777" w:rsidR="00E545B5" w:rsidRPr="00CD725F" w:rsidRDefault="00E545B5"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%20</w:t>
            </w:r>
          </w:p>
        </w:tc>
      </w:tr>
      <w:tr w:rsidR="00CD725F" w:rsidRPr="008C6813" w14:paraId="772C6E5C"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9BD6516" w14:textId="77777777" w:rsidR="00E545B5" w:rsidRPr="00166024" w:rsidRDefault="00E545B5" w:rsidP="00CD725F">
            <w:pPr>
              <w:spacing w:after="0"/>
              <w:rPr>
                <w:rFonts w:ascii="Times New Roman" w:hAnsi="Times New Roman"/>
                <w:b w:val="0"/>
                <w:bCs w:val="0"/>
                <w:szCs w:val="24"/>
              </w:rPr>
            </w:pPr>
            <w:r w:rsidRPr="00166024">
              <w:rPr>
                <w:rFonts w:ascii="Times New Roman" w:hAnsi="Times New Roman"/>
                <w:b w:val="0"/>
                <w:bCs w:val="0"/>
                <w:szCs w:val="24"/>
              </w:rPr>
              <w:t>PG.1.1.13</w:t>
            </w:r>
          </w:p>
        </w:tc>
        <w:tc>
          <w:tcPr>
            <w:tcW w:w="5042" w:type="dxa"/>
          </w:tcPr>
          <w:p w14:paraId="01DBD0FE" w14:textId="77777777" w:rsidR="00E545B5" w:rsidRPr="00CD725F" w:rsidRDefault="00E545B5"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Destekleme ve Yetiştirme Kurslarına kayıtlı öğrencilerin devamsızlık oranı (%)</w:t>
            </w:r>
          </w:p>
        </w:tc>
        <w:tc>
          <w:tcPr>
            <w:tcW w:w="1106" w:type="dxa"/>
            <w:noWrap/>
          </w:tcPr>
          <w:p w14:paraId="68ED4523" w14:textId="77777777" w:rsidR="00E545B5" w:rsidRPr="00CD725F" w:rsidRDefault="0024777B"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992" w:type="dxa"/>
            <w:noWrap/>
          </w:tcPr>
          <w:p w14:paraId="718237A4" w14:textId="77777777" w:rsidR="00E545B5" w:rsidRPr="00CD725F" w:rsidRDefault="0024777B"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992" w:type="dxa"/>
          </w:tcPr>
          <w:p w14:paraId="2B9D7CF3" w14:textId="77777777" w:rsidR="00E545B5" w:rsidRPr="00CD725F" w:rsidRDefault="0024777B"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07" w:type="dxa"/>
          </w:tcPr>
          <w:p w14:paraId="53CF3F2F" w14:textId="77777777" w:rsidR="00E545B5" w:rsidRPr="00CD725F" w:rsidRDefault="0024777B"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92" w:type="dxa"/>
          </w:tcPr>
          <w:p w14:paraId="50B7BDCC" w14:textId="77777777" w:rsidR="00E545B5" w:rsidRPr="00CD725F" w:rsidRDefault="0024777B"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05" w:type="dxa"/>
          </w:tcPr>
          <w:p w14:paraId="33F91F24" w14:textId="77777777" w:rsidR="00E545B5" w:rsidRPr="00CD725F" w:rsidRDefault="001B7B1C"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%3</w:t>
            </w:r>
          </w:p>
        </w:tc>
      </w:tr>
      <w:tr w:rsidR="00CD725F" w:rsidRPr="008C6813" w14:paraId="37F01533"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7E92A7CB" w14:textId="77777777" w:rsidR="00B476BE" w:rsidRPr="00166024" w:rsidRDefault="00B476BE" w:rsidP="00CD725F">
            <w:pPr>
              <w:spacing w:after="0"/>
              <w:rPr>
                <w:rFonts w:ascii="Times New Roman" w:hAnsi="Times New Roman"/>
                <w:b w:val="0"/>
                <w:bCs w:val="0"/>
                <w:szCs w:val="24"/>
              </w:rPr>
            </w:pPr>
            <w:r w:rsidRPr="00166024">
              <w:rPr>
                <w:rFonts w:ascii="Times New Roman" w:hAnsi="Times New Roman"/>
                <w:b w:val="0"/>
                <w:bCs w:val="0"/>
                <w:szCs w:val="24"/>
              </w:rPr>
              <w:t>PG.1.1.14</w:t>
            </w:r>
          </w:p>
        </w:tc>
        <w:tc>
          <w:tcPr>
            <w:tcW w:w="5042" w:type="dxa"/>
          </w:tcPr>
          <w:p w14:paraId="5B3C17FF" w14:textId="77777777" w:rsidR="00B476BE" w:rsidRPr="00CD725F" w:rsidRDefault="00B476BE"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İYEP Kurslarına kayıtlı öğrencilerin devamsızlık oranı (%)</w:t>
            </w:r>
          </w:p>
        </w:tc>
        <w:tc>
          <w:tcPr>
            <w:tcW w:w="1106" w:type="dxa"/>
            <w:noWrap/>
          </w:tcPr>
          <w:p w14:paraId="2B717837" w14:textId="77777777" w:rsidR="00B476BE" w:rsidRPr="00CD725F" w:rsidRDefault="001B7B1C"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w:t>
            </w:r>
          </w:p>
        </w:tc>
        <w:tc>
          <w:tcPr>
            <w:tcW w:w="992" w:type="dxa"/>
            <w:noWrap/>
          </w:tcPr>
          <w:p w14:paraId="3B1DA302" w14:textId="77777777" w:rsidR="00B476BE" w:rsidRPr="00CD725F" w:rsidRDefault="001B7B1C"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w:t>
            </w:r>
          </w:p>
        </w:tc>
        <w:tc>
          <w:tcPr>
            <w:tcW w:w="992" w:type="dxa"/>
          </w:tcPr>
          <w:p w14:paraId="7B035313" w14:textId="77777777" w:rsidR="00B476BE" w:rsidRPr="00CD725F" w:rsidRDefault="001B7B1C"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w:t>
            </w:r>
          </w:p>
        </w:tc>
        <w:tc>
          <w:tcPr>
            <w:tcW w:w="1007" w:type="dxa"/>
          </w:tcPr>
          <w:p w14:paraId="4996E774" w14:textId="77777777" w:rsidR="00B476BE" w:rsidRPr="00CD725F" w:rsidRDefault="001B7B1C"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w:t>
            </w:r>
          </w:p>
        </w:tc>
        <w:tc>
          <w:tcPr>
            <w:tcW w:w="1092" w:type="dxa"/>
          </w:tcPr>
          <w:p w14:paraId="3D3A282E" w14:textId="77777777" w:rsidR="00B476BE" w:rsidRPr="00CD725F" w:rsidRDefault="001B7B1C"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w:t>
            </w:r>
          </w:p>
        </w:tc>
        <w:tc>
          <w:tcPr>
            <w:tcW w:w="1005" w:type="dxa"/>
          </w:tcPr>
          <w:p w14:paraId="7B243AC8" w14:textId="77777777" w:rsidR="00B476BE" w:rsidRPr="00CD725F" w:rsidRDefault="001B7B1C" w:rsidP="009E7231">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w:t>
            </w:r>
          </w:p>
        </w:tc>
      </w:tr>
      <w:tr w:rsidR="00CD725F" w:rsidRPr="008C6813" w14:paraId="1755103E"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106A19D3" w14:textId="77777777" w:rsidR="00B476BE" w:rsidRPr="00166024" w:rsidRDefault="00B476BE">
            <w:pPr>
              <w:rPr>
                <w:rFonts w:ascii="Times New Roman" w:hAnsi="Times New Roman"/>
                <w:b w:val="0"/>
                <w:bCs w:val="0"/>
                <w:szCs w:val="24"/>
              </w:rPr>
            </w:pPr>
            <w:r w:rsidRPr="00166024">
              <w:rPr>
                <w:rFonts w:ascii="Times New Roman" w:hAnsi="Times New Roman"/>
                <w:b w:val="0"/>
                <w:bCs w:val="0"/>
                <w:szCs w:val="24"/>
              </w:rPr>
              <w:t>PG.1.1.15</w:t>
            </w:r>
          </w:p>
        </w:tc>
        <w:tc>
          <w:tcPr>
            <w:tcW w:w="5042" w:type="dxa"/>
          </w:tcPr>
          <w:p w14:paraId="516D7464" w14:textId="77777777" w:rsidR="00B476BE" w:rsidRPr="00CD725F" w:rsidRDefault="00B476BE"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Okulumuz bünyesinde açılan özel eğitim alt sınıfına kayıtlı öğrencilerden devamsızlık oranı (%)</w:t>
            </w:r>
          </w:p>
        </w:tc>
        <w:tc>
          <w:tcPr>
            <w:tcW w:w="1106" w:type="dxa"/>
            <w:noWrap/>
          </w:tcPr>
          <w:p w14:paraId="6F16F7C4" w14:textId="7542674D" w:rsidR="00B476BE" w:rsidRPr="00CD725F" w:rsidRDefault="002F7110"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992" w:type="dxa"/>
            <w:noWrap/>
          </w:tcPr>
          <w:p w14:paraId="5F2C196E" w14:textId="77777777" w:rsidR="00B476BE" w:rsidRPr="00CD725F" w:rsidRDefault="00B476BE"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992" w:type="dxa"/>
          </w:tcPr>
          <w:p w14:paraId="39D87B49" w14:textId="77777777" w:rsidR="00B476BE" w:rsidRPr="00CD725F" w:rsidRDefault="00B476BE"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7" w:type="dxa"/>
          </w:tcPr>
          <w:p w14:paraId="40FE6FB1" w14:textId="77777777" w:rsidR="00B476BE" w:rsidRPr="00CD725F" w:rsidRDefault="00B476BE"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tcPr>
          <w:p w14:paraId="7C0FC0C6" w14:textId="77777777" w:rsidR="00B476BE" w:rsidRPr="00CD725F" w:rsidRDefault="00B476BE"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5" w:type="dxa"/>
          </w:tcPr>
          <w:p w14:paraId="03636637" w14:textId="77777777" w:rsidR="00B476BE" w:rsidRPr="00CD725F" w:rsidRDefault="00B476BE" w:rsidP="009E7231">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r>
      <w:tr w:rsidR="00CD725F" w:rsidRPr="008C6813" w14:paraId="0966734D"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355CE035" w14:textId="77777777" w:rsidR="0003184A" w:rsidRPr="00166024" w:rsidRDefault="0003184A">
            <w:pPr>
              <w:rPr>
                <w:rFonts w:ascii="Times New Roman" w:hAnsi="Times New Roman"/>
                <w:b w:val="0"/>
                <w:bCs w:val="0"/>
                <w:szCs w:val="24"/>
              </w:rPr>
            </w:pPr>
            <w:r w:rsidRPr="00166024">
              <w:rPr>
                <w:rFonts w:ascii="Times New Roman" w:hAnsi="Times New Roman"/>
                <w:b w:val="0"/>
                <w:bCs w:val="0"/>
                <w:szCs w:val="24"/>
              </w:rPr>
              <w:t>PG.1.1.16</w:t>
            </w:r>
          </w:p>
        </w:tc>
        <w:tc>
          <w:tcPr>
            <w:tcW w:w="5042" w:type="dxa"/>
          </w:tcPr>
          <w:p w14:paraId="4712283F" w14:textId="77777777" w:rsidR="0003184A" w:rsidRPr="00CD725F" w:rsidRDefault="0003184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Sürekli devamsız olup okula devamı sağlanan öğrenci oranı (%)</w:t>
            </w:r>
          </w:p>
        </w:tc>
        <w:tc>
          <w:tcPr>
            <w:tcW w:w="1106" w:type="dxa"/>
            <w:noWrap/>
          </w:tcPr>
          <w:p w14:paraId="1E9ECE4F" w14:textId="073D35F5"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992" w:type="dxa"/>
            <w:noWrap/>
          </w:tcPr>
          <w:p w14:paraId="4D5D62DF" w14:textId="77777777" w:rsidR="0003184A" w:rsidRPr="00CD725F" w:rsidRDefault="0024777B"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%6</w:t>
            </w:r>
          </w:p>
        </w:tc>
        <w:tc>
          <w:tcPr>
            <w:tcW w:w="992" w:type="dxa"/>
          </w:tcPr>
          <w:p w14:paraId="12A6EB5E" w14:textId="3DDE69C2"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w:t>
            </w:r>
          </w:p>
        </w:tc>
        <w:tc>
          <w:tcPr>
            <w:tcW w:w="1007" w:type="dxa"/>
          </w:tcPr>
          <w:p w14:paraId="28A02D45" w14:textId="77777777" w:rsidR="0003184A" w:rsidRPr="00CD725F" w:rsidRDefault="0024777B"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%6</w:t>
            </w:r>
          </w:p>
        </w:tc>
        <w:tc>
          <w:tcPr>
            <w:tcW w:w="1092" w:type="dxa"/>
          </w:tcPr>
          <w:p w14:paraId="23F58BC8" w14:textId="50C8FEDD" w:rsidR="0003184A" w:rsidRPr="00CD725F" w:rsidRDefault="002F711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1005" w:type="dxa"/>
          </w:tcPr>
          <w:p w14:paraId="1E0037B9" w14:textId="77777777" w:rsidR="0003184A" w:rsidRPr="00CD725F" w:rsidRDefault="001B7B1C"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%4</w:t>
            </w:r>
          </w:p>
        </w:tc>
      </w:tr>
    </w:tbl>
    <w:p w14:paraId="3A620234" w14:textId="77777777" w:rsidR="00D41148" w:rsidRPr="008C6813" w:rsidRDefault="00D41148" w:rsidP="000E1209">
      <w:pPr>
        <w:jc w:val="both"/>
        <w:rPr>
          <w:rFonts w:ascii="Times New Roman" w:hAnsi="Times New Roman"/>
          <w:b/>
          <w:i/>
          <w:szCs w:val="24"/>
        </w:rPr>
      </w:pPr>
    </w:p>
    <w:p w14:paraId="5CFB4554" w14:textId="77777777" w:rsidR="00392B79" w:rsidRPr="008C6813" w:rsidRDefault="00392B79" w:rsidP="000E1209">
      <w:pPr>
        <w:jc w:val="both"/>
        <w:rPr>
          <w:rFonts w:ascii="Times New Roman" w:hAnsi="Times New Roman"/>
          <w:b/>
          <w:i/>
          <w:szCs w:val="24"/>
        </w:rPr>
      </w:pPr>
    </w:p>
    <w:p w14:paraId="2E9F8973" w14:textId="77777777" w:rsidR="00FC7043" w:rsidRPr="008C6813" w:rsidRDefault="00FC7043" w:rsidP="000E1209">
      <w:pPr>
        <w:jc w:val="both"/>
        <w:rPr>
          <w:rFonts w:ascii="Times New Roman" w:hAnsi="Times New Roman"/>
          <w:b/>
          <w:i/>
          <w:szCs w:val="24"/>
        </w:rPr>
      </w:pPr>
    </w:p>
    <w:p w14:paraId="3968C3C4" w14:textId="77777777" w:rsidR="0055578F" w:rsidRPr="008C6813" w:rsidRDefault="002B6FDB" w:rsidP="002B6FDB">
      <w:pPr>
        <w:rPr>
          <w:rFonts w:ascii="Times New Roman" w:hAnsi="Times New Roman"/>
          <w:b/>
          <w:szCs w:val="24"/>
        </w:rPr>
      </w:pPr>
      <w:r w:rsidRPr="008C6813">
        <w:rPr>
          <w:rFonts w:ascii="Times New Roman" w:hAnsi="Times New Roman"/>
          <w:b/>
          <w:szCs w:val="24"/>
        </w:rPr>
        <w:t>Eylemler</w:t>
      </w:r>
    </w:p>
    <w:tbl>
      <w:tblPr>
        <w:tblStyle w:val="KlavuzuTablo4-Vurgu61"/>
        <w:tblW w:w="4829" w:type="pct"/>
        <w:tblLayout w:type="fixed"/>
        <w:tblLook w:val="04A0" w:firstRow="1" w:lastRow="0" w:firstColumn="1" w:lastColumn="0" w:noHBand="0" w:noVBand="1"/>
      </w:tblPr>
      <w:tblGrid>
        <w:gridCol w:w="618"/>
        <w:gridCol w:w="4068"/>
        <w:gridCol w:w="2032"/>
        <w:gridCol w:w="2034"/>
      </w:tblGrid>
      <w:tr w:rsidR="00CD725F" w:rsidRPr="008C6813" w14:paraId="7AFB231B" w14:textId="77777777" w:rsidTr="000736D8">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14:paraId="032AF885" w14:textId="77777777" w:rsidR="002B6FDB" w:rsidRPr="00CD725F" w:rsidRDefault="002B6FDB" w:rsidP="00CD725F">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No</w:t>
            </w:r>
          </w:p>
        </w:tc>
        <w:tc>
          <w:tcPr>
            <w:tcW w:w="2324" w:type="pct"/>
            <w:noWrap/>
            <w:hideMark/>
          </w:tcPr>
          <w:p w14:paraId="228CB047" w14:textId="77777777" w:rsidR="002B6FDB" w:rsidRPr="00CD725F" w:rsidRDefault="002B6FDB"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Eylem İfadesi</w:t>
            </w:r>
          </w:p>
        </w:tc>
        <w:tc>
          <w:tcPr>
            <w:tcW w:w="1161" w:type="pct"/>
          </w:tcPr>
          <w:p w14:paraId="0A5362D9" w14:textId="77777777" w:rsidR="002B6FDB" w:rsidRPr="00CD725F" w:rsidRDefault="002B6FDB"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Eylem Sorumlusu</w:t>
            </w:r>
          </w:p>
        </w:tc>
        <w:tc>
          <w:tcPr>
            <w:tcW w:w="1162" w:type="pct"/>
          </w:tcPr>
          <w:p w14:paraId="3C03DB26" w14:textId="77777777" w:rsidR="002B6FDB" w:rsidRPr="00CD725F" w:rsidRDefault="002B6FDB"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Eylem Tarihi</w:t>
            </w:r>
          </w:p>
        </w:tc>
      </w:tr>
      <w:tr w:rsidR="00CD725F" w:rsidRPr="008C6813" w14:paraId="18FAA464"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14:paraId="0F7ECF01" w14:textId="77777777" w:rsidR="002B6FDB" w:rsidRPr="00CD725F" w:rsidRDefault="002B6FDB" w:rsidP="00CD725F">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1.1.1.</w:t>
            </w:r>
          </w:p>
        </w:tc>
        <w:tc>
          <w:tcPr>
            <w:tcW w:w="2324" w:type="pct"/>
          </w:tcPr>
          <w:p w14:paraId="0ED80726" w14:textId="77777777" w:rsidR="002B6FDB" w:rsidRPr="00CD725F" w:rsidRDefault="000140D3" w:rsidP="00CD725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Kayıt bölgesinde yer alan öğrencilerin tespiti çalışması yapılacaktır.</w:t>
            </w:r>
          </w:p>
        </w:tc>
        <w:tc>
          <w:tcPr>
            <w:tcW w:w="1161" w:type="pct"/>
          </w:tcPr>
          <w:p w14:paraId="1096EF9C" w14:textId="77777777" w:rsidR="002B6FDB" w:rsidRPr="00CD725F" w:rsidRDefault="001B7B1C" w:rsidP="00CD725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0972ECFF" w14:textId="28EE07E0" w:rsidR="002B6FDB" w:rsidRPr="00CD725F" w:rsidRDefault="00E13EB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202</w:t>
            </w:r>
            <w:r w:rsidR="008E79CF">
              <w:rPr>
                <w:rFonts w:ascii="Times New Roman" w:hAnsi="Times New Roman"/>
                <w:color w:val="000000"/>
                <w:szCs w:val="24"/>
              </w:rPr>
              <w:t>4-2028</w:t>
            </w:r>
          </w:p>
        </w:tc>
      </w:tr>
      <w:tr w:rsidR="00CD725F" w:rsidRPr="008C6813" w14:paraId="52EB0701"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62815B2E" w14:textId="77777777" w:rsidR="006A263D" w:rsidRPr="00CD725F" w:rsidRDefault="006A263D" w:rsidP="00CD725F">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1.1.2</w:t>
            </w:r>
          </w:p>
        </w:tc>
        <w:tc>
          <w:tcPr>
            <w:tcW w:w="2324" w:type="pct"/>
          </w:tcPr>
          <w:p w14:paraId="1793DF29" w14:textId="77777777" w:rsidR="006A263D" w:rsidRPr="00CD725F" w:rsidRDefault="002E4E7B" w:rsidP="00CD725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Okul öncesi aday k</w:t>
            </w:r>
            <w:r w:rsidR="006A263D" w:rsidRPr="00CD725F">
              <w:rPr>
                <w:rFonts w:ascii="Times New Roman" w:hAnsi="Times New Roman"/>
                <w:szCs w:val="24"/>
              </w:rPr>
              <w:t xml:space="preserve">ayıt </w:t>
            </w:r>
            <w:r w:rsidRPr="00CD725F">
              <w:rPr>
                <w:rFonts w:ascii="Times New Roman" w:hAnsi="Times New Roman"/>
                <w:szCs w:val="24"/>
              </w:rPr>
              <w:t>sistemine düşen öğrencilerin</w:t>
            </w:r>
            <w:r w:rsidR="006A263D" w:rsidRPr="00CD725F">
              <w:rPr>
                <w:rFonts w:ascii="Times New Roman" w:hAnsi="Times New Roman"/>
                <w:szCs w:val="24"/>
              </w:rPr>
              <w:t xml:space="preserve"> veliler</w:t>
            </w:r>
            <w:r w:rsidRPr="00CD725F">
              <w:rPr>
                <w:rFonts w:ascii="Times New Roman" w:hAnsi="Times New Roman"/>
                <w:szCs w:val="24"/>
              </w:rPr>
              <w:t>i</w:t>
            </w:r>
            <w:r w:rsidR="006A263D" w:rsidRPr="00CD725F">
              <w:rPr>
                <w:rFonts w:ascii="Times New Roman" w:hAnsi="Times New Roman"/>
                <w:szCs w:val="24"/>
              </w:rPr>
              <w:t xml:space="preserve"> okulöncesi eğitiminin önemi hakkında bilgilendirilecektir.</w:t>
            </w:r>
          </w:p>
        </w:tc>
        <w:tc>
          <w:tcPr>
            <w:tcW w:w="1161" w:type="pct"/>
          </w:tcPr>
          <w:p w14:paraId="1EE4ED81" w14:textId="77777777" w:rsidR="006A263D" w:rsidRPr="00CD725F" w:rsidRDefault="001B7B1C" w:rsidP="00CD725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Rehberlik Zümresi</w:t>
            </w:r>
          </w:p>
        </w:tc>
        <w:tc>
          <w:tcPr>
            <w:tcW w:w="1162" w:type="pct"/>
          </w:tcPr>
          <w:p w14:paraId="4F783DE3" w14:textId="57CD3F7C" w:rsidR="006A263D" w:rsidRPr="00CD725F" w:rsidRDefault="00E13EB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2024-2028</w:t>
            </w:r>
          </w:p>
        </w:tc>
      </w:tr>
      <w:tr w:rsidR="00CD725F" w:rsidRPr="008C6813" w14:paraId="5DB9F497"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1D788D87" w14:textId="77777777" w:rsidR="006A263D" w:rsidRPr="00CD725F" w:rsidRDefault="006A263D" w:rsidP="00CD725F">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1.1.3</w:t>
            </w:r>
          </w:p>
        </w:tc>
        <w:tc>
          <w:tcPr>
            <w:tcW w:w="2324" w:type="pct"/>
          </w:tcPr>
          <w:p w14:paraId="34DA378E" w14:textId="77777777" w:rsidR="006A263D" w:rsidRPr="00CD725F" w:rsidRDefault="006A263D" w:rsidP="00CD725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CD725F">
              <w:rPr>
                <w:rFonts w:ascii="Times New Roman" w:hAnsi="Times New Roman"/>
                <w:szCs w:val="24"/>
              </w:rPr>
              <w:t>Devamsızlık yapan öğrencilerin tespiti ve erken uyarı sistemi için çalışmalar yapılacaktır.</w:t>
            </w:r>
          </w:p>
        </w:tc>
        <w:tc>
          <w:tcPr>
            <w:tcW w:w="1161" w:type="pct"/>
          </w:tcPr>
          <w:p w14:paraId="32920F50" w14:textId="77777777" w:rsidR="006A263D" w:rsidRPr="00CD725F" w:rsidRDefault="001B7B1C" w:rsidP="00CD725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286249E7" w14:textId="1CC49308" w:rsidR="006A263D" w:rsidRPr="00CD725F" w:rsidRDefault="00E13EB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2024-2028</w:t>
            </w:r>
          </w:p>
        </w:tc>
      </w:tr>
      <w:tr w:rsidR="00E13EB9" w:rsidRPr="008C6813" w14:paraId="727AEFF4" w14:textId="77777777" w:rsidTr="000736D8">
        <w:trPr>
          <w:trHeight w:val="60"/>
        </w:trPr>
        <w:tc>
          <w:tcPr>
            <w:cnfStyle w:val="001000000000" w:firstRow="0" w:lastRow="0" w:firstColumn="1" w:lastColumn="0" w:oddVBand="0" w:evenVBand="0" w:oddHBand="0" w:evenHBand="0" w:firstRowFirstColumn="0" w:firstRowLastColumn="0" w:lastRowFirstColumn="0" w:lastRowLastColumn="0"/>
            <w:tcW w:w="353" w:type="pct"/>
            <w:noWrap/>
          </w:tcPr>
          <w:p w14:paraId="41E91E3F" w14:textId="77777777" w:rsidR="00E13EB9" w:rsidRPr="00CD725F" w:rsidRDefault="00E13EB9" w:rsidP="00E13EB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lastRenderedPageBreak/>
              <w:t>1.1.4</w:t>
            </w:r>
          </w:p>
        </w:tc>
        <w:tc>
          <w:tcPr>
            <w:tcW w:w="2324" w:type="pct"/>
          </w:tcPr>
          <w:p w14:paraId="273A251D" w14:textId="77777777" w:rsidR="00E13EB9" w:rsidRPr="00CD725F" w:rsidRDefault="00E13EB9" w:rsidP="00E13EB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CD725F">
              <w:rPr>
                <w:rFonts w:ascii="Times New Roman" w:hAnsi="Times New Roman"/>
                <w:szCs w:val="24"/>
              </w:rPr>
              <w:t>Devamsızlık yapan öğrencilerin velileri ile özel toplantı ve görüşmeler yapılacaktır.</w:t>
            </w:r>
          </w:p>
        </w:tc>
        <w:tc>
          <w:tcPr>
            <w:tcW w:w="1161" w:type="pct"/>
          </w:tcPr>
          <w:p w14:paraId="7CAE9549" w14:textId="77777777" w:rsidR="00E13EB9" w:rsidRPr="00CD725F" w:rsidRDefault="00E13EB9" w:rsidP="00E13EB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50A203DC" w14:textId="5085FEEE" w:rsidR="00E13EB9" w:rsidRPr="00CD725F" w:rsidRDefault="00E13EB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075C9A">
              <w:rPr>
                <w:rFonts w:ascii="Times New Roman" w:hAnsi="Times New Roman"/>
                <w:color w:val="000000"/>
                <w:szCs w:val="24"/>
              </w:rPr>
              <w:t>2024-2028</w:t>
            </w:r>
          </w:p>
        </w:tc>
      </w:tr>
      <w:tr w:rsidR="00E13EB9" w:rsidRPr="008C6813" w14:paraId="6ED6C6D8"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71544618" w14:textId="77777777" w:rsidR="00E13EB9" w:rsidRPr="00CD725F" w:rsidRDefault="00E13EB9" w:rsidP="00E13EB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1.1.5</w:t>
            </w:r>
          </w:p>
        </w:tc>
        <w:tc>
          <w:tcPr>
            <w:tcW w:w="2324" w:type="pct"/>
          </w:tcPr>
          <w:p w14:paraId="4911FAA2" w14:textId="77777777" w:rsidR="00E13EB9" w:rsidRPr="00CD725F" w:rsidRDefault="00E13EB9" w:rsidP="00E13EB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green"/>
              </w:rPr>
            </w:pPr>
            <w:r w:rsidRPr="00CD725F">
              <w:rPr>
                <w:rFonts w:ascii="Times New Roman" w:hAnsi="Times New Roman"/>
                <w:sz w:val="24"/>
                <w:szCs w:val="24"/>
              </w:rPr>
              <w:t>Oryantasyon eğitiminin önemini vurgulamak için veliler yapılacak çalışmalarla (seminer, toplantı, sms gönderme vb.) bilgilendirilecektir.</w:t>
            </w:r>
          </w:p>
        </w:tc>
        <w:tc>
          <w:tcPr>
            <w:tcW w:w="1161" w:type="pct"/>
          </w:tcPr>
          <w:p w14:paraId="51C8F2B1" w14:textId="77777777" w:rsidR="00E13EB9" w:rsidRPr="00CD725F" w:rsidRDefault="00E13EB9" w:rsidP="00E13EB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eastAsia="Calibri" w:hAnsi="Times New Roman"/>
                <w:sz w:val="22"/>
                <w:szCs w:val="24"/>
                <w:lang w:eastAsia="en-US"/>
              </w:rPr>
              <w:t>Bilişim Teknolojileri Öğrt.</w:t>
            </w:r>
          </w:p>
        </w:tc>
        <w:tc>
          <w:tcPr>
            <w:tcW w:w="1162" w:type="pct"/>
          </w:tcPr>
          <w:p w14:paraId="251341F9" w14:textId="590A66A0" w:rsidR="00E13EB9" w:rsidRPr="00CD725F" w:rsidRDefault="00E13EB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075C9A">
              <w:rPr>
                <w:rFonts w:ascii="Times New Roman" w:hAnsi="Times New Roman"/>
                <w:color w:val="000000"/>
                <w:szCs w:val="24"/>
              </w:rPr>
              <w:t>2024-2028</w:t>
            </w:r>
          </w:p>
        </w:tc>
      </w:tr>
      <w:tr w:rsidR="00E13EB9" w:rsidRPr="008C6813" w14:paraId="43D0B4ED"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4097410F" w14:textId="77777777" w:rsidR="00E13EB9" w:rsidRPr="00CD725F" w:rsidRDefault="00E13EB9" w:rsidP="00E13EB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1.1.6</w:t>
            </w:r>
          </w:p>
        </w:tc>
        <w:tc>
          <w:tcPr>
            <w:tcW w:w="2324" w:type="pct"/>
          </w:tcPr>
          <w:p w14:paraId="05A7A835" w14:textId="77777777" w:rsidR="00E13EB9" w:rsidRPr="00CD725F" w:rsidRDefault="00E13EB9" w:rsidP="00E13EB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CD725F">
              <w:rPr>
                <w:rFonts w:ascii="Times New Roman" w:hAnsi="Times New Roman"/>
                <w:szCs w:val="24"/>
              </w:rPr>
              <w:t>Devamsızlık yapan öğrencilere yönelik ev ziyaretleri yapılacaktır.</w:t>
            </w:r>
          </w:p>
        </w:tc>
        <w:tc>
          <w:tcPr>
            <w:tcW w:w="1161" w:type="pct"/>
          </w:tcPr>
          <w:p w14:paraId="0BEC9EDF" w14:textId="77777777" w:rsidR="00E13EB9" w:rsidRPr="00CD725F" w:rsidRDefault="00E13EB9" w:rsidP="00E13EB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Sınıf rehber öğretmeni</w:t>
            </w:r>
          </w:p>
        </w:tc>
        <w:tc>
          <w:tcPr>
            <w:tcW w:w="1162" w:type="pct"/>
          </w:tcPr>
          <w:p w14:paraId="0F978B89" w14:textId="1E991B33" w:rsidR="00E13EB9" w:rsidRPr="00CD725F" w:rsidRDefault="00E13EB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075C9A">
              <w:rPr>
                <w:rFonts w:ascii="Times New Roman" w:hAnsi="Times New Roman"/>
                <w:color w:val="000000"/>
                <w:szCs w:val="24"/>
              </w:rPr>
              <w:t>2024-2028</w:t>
            </w:r>
          </w:p>
        </w:tc>
      </w:tr>
      <w:tr w:rsidR="00E13EB9" w:rsidRPr="008C6813" w14:paraId="6FD416F8"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38B9BDBE" w14:textId="77777777" w:rsidR="00E13EB9" w:rsidRPr="00CD725F" w:rsidRDefault="00E13EB9" w:rsidP="00E13EB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1.1.7</w:t>
            </w:r>
          </w:p>
        </w:tc>
        <w:tc>
          <w:tcPr>
            <w:tcW w:w="2324" w:type="pct"/>
          </w:tcPr>
          <w:p w14:paraId="48B0ED1A" w14:textId="77777777" w:rsidR="00E13EB9" w:rsidRPr="00CD725F" w:rsidRDefault="00E13EB9" w:rsidP="00E13EB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CD725F">
              <w:rPr>
                <w:rFonts w:ascii="Times New Roman" w:hAnsi="Times New Roman"/>
                <w:szCs w:val="24"/>
              </w:rPr>
              <w:t>Devamsızlık mektupları her uyarı döneminde velilere ulaştırılacaktır.</w:t>
            </w:r>
          </w:p>
        </w:tc>
        <w:tc>
          <w:tcPr>
            <w:tcW w:w="1161" w:type="pct"/>
          </w:tcPr>
          <w:p w14:paraId="4684D86F" w14:textId="77777777" w:rsidR="00E13EB9" w:rsidRPr="00CD725F" w:rsidRDefault="00E13EB9" w:rsidP="00E13EB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716FF9EE" w14:textId="2C5B0F61" w:rsidR="00E13EB9" w:rsidRPr="00CD725F" w:rsidRDefault="00E13EB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075C9A">
              <w:rPr>
                <w:rFonts w:ascii="Times New Roman" w:hAnsi="Times New Roman"/>
                <w:color w:val="000000"/>
                <w:szCs w:val="24"/>
              </w:rPr>
              <w:t>2024-2028</w:t>
            </w:r>
          </w:p>
        </w:tc>
      </w:tr>
      <w:tr w:rsidR="00E13EB9" w:rsidRPr="008C6813" w14:paraId="1720F3D1"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36821D82" w14:textId="77777777" w:rsidR="00E13EB9" w:rsidRPr="00CD725F" w:rsidRDefault="00E13EB9" w:rsidP="00E13EB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1.1.8</w:t>
            </w:r>
          </w:p>
        </w:tc>
        <w:tc>
          <w:tcPr>
            <w:tcW w:w="2324" w:type="pct"/>
          </w:tcPr>
          <w:p w14:paraId="38B2CFFB" w14:textId="77777777" w:rsidR="00E13EB9" w:rsidRPr="00CD725F" w:rsidRDefault="00E13EB9" w:rsidP="00E13EB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Devamsızlık yapan öğrencilerin okullara kazandırılması için muhtarlarla ortak çalışmalar yapılacaktır.</w:t>
            </w:r>
          </w:p>
        </w:tc>
        <w:tc>
          <w:tcPr>
            <w:tcW w:w="1161" w:type="pct"/>
          </w:tcPr>
          <w:p w14:paraId="3EE19C29" w14:textId="77777777" w:rsidR="00E13EB9" w:rsidRPr="00CD725F" w:rsidRDefault="00E13EB9" w:rsidP="00E13EB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7030B1C6" w14:textId="4158252F" w:rsidR="00E13EB9" w:rsidRPr="00CD725F" w:rsidRDefault="00E13EB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075C9A">
              <w:rPr>
                <w:rFonts w:ascii="Times New Roman" w:hAnsi="Times New Roman"/>
                <w:color w:val="000000"/>
                <w:szCs w:val="24"/>
              </w:rPr>
              <w:t>2024-2028</w:t>
            </w:r>
          </w:p>
        </w:tc>
      </w:tr>
      <w:tr w:rsidR="00E13EB9" w:rsidRPr="008C6813" w14:paraId="6097031F"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66364834" w14:textId="77777777" w:rsidR="00E13EB9" w:rsidRPr="00CD725F" w:rsidRDefault="00E13EB9" w:rsidP="00E13EB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1.1.9</w:t>
            </w:r>
          </w:p>
        </w:tc>
        <w:tc>
          <w:tcPr>
            <w:tcW w:w="2324" w:type="pct"/>
          </w:tcPr>
          <w:p w14:paraId="4B7CE455" w14:textId="77777777" w:rsidR="00E13EB9" w:rsidRPr="00CD725F" w:rsidRDefault="00E13EB9" w:rsidP="00E13EB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Özel yetenekli öğrencilerin özellikleri ile ilgili okul öğretmenlerine bilgilendirici çalışmalar yapılması sağlanacaktır.</w:t>
            </w:r>
          </w:p>
        </w:tc>
        <w:tc>
          <w:tcPr>
            <w:tcW w:w="1161" w:type="pct"/>
          </w:tcPr>
          <w:p w14:paraId="11506ADF" w14:textId="77777777" w:rsidR="00E13EB9" w:rsidRPr="00CD725F" w:rsidRDefault="00E13EB9" w:rsidP="00E13EB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Rehberlik Zümresi</w:t>
            </w:r>
          </w:p>
        </w:tc>
        <w:tc>
          <w:tcPr>
            <w:tcW w:w="1162" w:type="pct"/>
          </w:tcPr>
          <w:p w14:paraId="5520A642" w14:textId="5EB4271D" w:rsidR="00E13EB9" w:rsidRPr="00CD725F" w:rsidRDefault="00E13EB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075C9A">
              <w:rPr>
                <w:rFonts w:ascii="Times New Roman" w:hAnsi="Times New Roman"/>
                <w:color w:val="000000"/>
                <w:szCs w:val="24"/>
              </w:rPr>
              <w:t>2024-2028</w:t>
            </w:r>
          </w:p>
        </w:tc>
      </w:tr>
    </w:tbl>
    <w:p w14:paraId="1C5FB19A" w14:textId="77777777" w:rsidR="002B6FDB" w:rsidRPr="008C6813" w:rsidRDefault="002B6FDB" w:rsidP="002B6FDB">
      <w:pPr>
        <w:rPr>
          <w:rFonts w:ascii="Times New Roman" w:hAnsi="Times New Roman"/>
          <w:szCs w:val="24"/>
        </w:rPr>
      </w:pPr>
      <w:bookmarkStart w:id="75" w:name="_Toc529519464"/>
    </w:p>
    <w:p w14:paraId="1E2D25A8" w14:textId="77777777" w:rsidR="002B6FDB" w:rsidRPr="008C6813" w:rsidRDefault="002B6FDB" w:rsidP="002B6FDB">
      <w:pPr>
        <w:rPr>
          <w:rFonts w:ascii="Times New Roman" w:hAnsi="Times New Roman"/>
          <w:szCs w:val="24"/>
        </w:rPr>
      </w:pPr>
    </w:p>
    <w:p w14:paraId="450A6729" w14:textId="77777777" w:rsidR="00DF35C9" w:rsidRPr="00C6205E" w:rsidRDefault="003072A7" w:rsidP="00C6205E">
      <w:pPr>
        <w:pStyle w:val="Balk2"/>
      </w:pPr>
      <w:bookmarkStart w:id="76" w:name="_Toc531097545"/>
      <w:bookmarkStart w:id="77" w:name="_Toc6991832"/>
      <w:r w:rsidRPr="00C6205E">
        <w:t xml:space="preserve">TEMA </w:t>
      </w:r>
      <w:r w:rsidR="00782D62" w:rsidRPr="00C6205E">
        <w:t>II: EĞİTİM</w:t>
      </w:r>
      <w:r w:rsidRPr="00C6205E">
        <w:t xml:space="preserve"> VE ÖĞRETİMDE K</w:t>
      </w:r>
      <w:r w:rsidR="006C0ADF" w:rsidRPr="00C6205E">
        <w:t>A</w:t>
      </w:r>
      <w:r w:rsidRPr="00C6205E">
        <w:t>LİTENİN ARTIRILMASI</w:t>
      </w:r>
      <w:bookmarkEnd w:id="75"/>
      <w:bookmarkEnd w:id="76"/>
      <w:bookmarkEnd w:id="77"/>
    </w:p>
    <w:p w14:paraId="3B247486" w14:textId="77777777" w:rsidR="00756936" w:rsidRPr="00C16B13" w:rsidRDefault="00756936" w:rsidP="00C16B13">
      <w:pPr>
        <w:pStyle w:val="Balk3"/>
      </w:pPr>
      <w:bookmarkStart w:id="78" w:name="_Toc6991833"/>
      <w:r w:rsidRPr="00C16B13">
        <w:t>Stratejik Amaç 2:</w:t>
      </w:r>
      <w:bookmarkEnd w:id="78"/>
      <w:r w:rsidRPr="00C16B13">
        <w:t xml:space="preserve"> </w:t>
      </w:r>
    </w:p>
    <w:p w14:paraId="0097105A" w14:textId="77777777" w:rsidR="00756936" w:rsidRPr="008C6813" w:rsidRDefault="00756936" w:rsidP="00756936">
      <w:pPr>
        <w:ind w:firstLine="708"/>
        <w:jc w:val="both"/>
        <w:rPr>
          <w:rFonts w:ascii="Times New Roman" w:hAnsi="Times New Roman"/>
          <w:szCs w:val="24"/>
        </w:rPr>
      </w:pPr>
      <w:r w:rsidRPr="008C6813">
        <w:rPr>
          <w:rFonts w:ascii="Times New Roman" w:hAnsi="Times New Roman"/>
          <w:szCs w:val="24"/>
        </w:rPr>
        <w:t>Öğrencilerimizin gelişmiş dünyaya uyum sağlayacak şekilde donanımlı</w:t>
      </w:r>
      <w:r w:rsidR="005F312C" w:rsidRPr="008C6813">
        <w:rPr>
          <w:rFonts w:ascii="Times New Roman" w:hAnsi="Times New Roman"/>
          <w:szCs w:val="24"/>
        </w:rPr>
        <w:t xml:space="preserve">, </w:t>
      </w:r>
      <w:r w:rsidR="00237CDB" w:rsidRPr="008C6813">
        <w:rPr>
          <w:rFonts w:ascii="Times New Roman" w:hAnsi="Times New Roman"/>
          <w:szCs w:val="24"/>
        </w:rPr>
        <w:t xml:space="preserve">başarı düzeyleri yüksek, </w:t>
      </w:r>
      <w:r w:rsidR="005F312C" w:rsidRPr="008C6813">
        <w:rPr>
          <w:rFonts w:ascii="Times New Roman" w:hAnsi="Times New Roman"/>
          <w:szCs w:val="24"/>
        </w:rPr>
        <w:t>ülke kalkınmasında aktif, yaşam becerileri güçlü, özgüven sahibi, insani ve milli değerlere haiz, girişimci ve katılımcı</w:t>
      </w:r>
      <w:r w:rsidRPr="008C6813">
        <w:rPr>
          <w:rFonts w:ascii="Times New Roman" w:hAnsi="Times New Roman"/>
          <w:szCs w:val="24"/>
        </w:rPr>
        <w:t xml:space="preserve"> bireyler olabilmesi</w:t>
      </w:r>
      <w:r w:rsidR="005F312C" w:rsidRPr="008C6813">
        <w:rPr>
          <w:rFonts w:ascii="Times New Roman" w:hAnsi="Times New Roman"/>
          <w:szCs w:val="24"/>
        </w:rPr>
        <w:t>ni sağlamak.</w:t>
      </w:r>
    </w:p>
    <w:p w14:paraId="3E5AEDBD" w14:textId="77777777" w:rsidR="00756936" w:rsidRPr="008C6813" w:rsidRDefault="00756936" w:rsidP="00D41148">
      <w:pPr>
        <w:rPr>
          <w:rFonts w:ascii="Times New Roman" w:hAnsi="Times New Roman"/>
          <w:szCs w:val="24"/>
        </w:rPr>
      </w:pPr>
    </w:p>
    <w:p w14:paraId="415F4979" w14:textId="77777777" w:rsidR="005F312C" w:rsidRPr="008C6813" w:rsidRDefault="00756936" w:rsidP="001C52B6">
      <w:pPr>
        <w:pStyle w:val="Balk3"/>
        <w:rPr>
          <w:rFonts w:ascii="Times New Roman" w:hAnsi="Times New Roman"/>
          <w:szCs w:val="24"/>
        </w:rPr>
      </w:pPr>
      <w:bookmarkStart w:id="79" w:name="_Toc6991834"/>
      <w:r w:rsidRPr="008C6813">
        <w:rPr>
          <w:rStyle w:val="Balk4Char"/>
          <w:rFonts w:ascii="Times New Roman" w:hAnsi="Times New Roman"/>
          <w:sz w:val="24"/>
          <w:szCs w:val="24"/>
        </w:rPr>
        <w:t xml:space="preserve">Stratejik Hedef </w:t>
      </w:r>
      <w:r w:rsidR="008D4E73" w:rsidRPr="008C6813">
        <w:rPr>
          <w:rStyle w:val="Balk4Char"/>
          <w:rFonts w:ascii="Times New Roman" w:hAnsi="Times New Roman"/>
          <w:sz w:val="24"/>
          <w:szCs w:val="24"/>
        </w:rPr>
        <w:t>2</w:t>
      </w:r>
      <w:r w:rsidRPr="008C6813">
        <w:rPr>
          <w:rStyle w:val="Balk4Char"/>
          <w:rFonts w:ascii="Times New Roman" w:hAnsi="Times New Roman"/>
          <w:sz w:val="24"/>
          <w:szCs w:val="24"/>
        </w:rPr>
        <w:t>.1.</w:t>
      </w:r>
      <w:r w:rsidRPr="008C6813">
        <w:rPr>
          <w:rFonts w:ascii="Times New Roman" w:hAnsi="Times New Roman"/>
          <w:szCs w:val="24"/>
        </w:rPr>
        <w:t xml:space="preserve">  </w:t>
      </w:r>
      <w:r w:rsidR="001C52B6" w:rsidRPr="008C6813">
        <w:rPr>
          <w:rFonts w:ascii="Times New Roman" w:hAnsi="Times New Roman"/>
          <w:szCs w:val="24"/>
        </w:rPr>
        <w:t xml:space="preserve">Velileri </w:t>
      </w:r>
      <w:r w:rsidR="005F312C" w:rsidRPr="008C6813">
        <w:rPr>
          <w:rFonts w:ascii="Times New Roman" w:hAnsi="Times New Roman"/>
          <w:szCs w:val="24"/>
        </w:rPr>
        <w:t xml:space="preserve">de sürece dâhil eden </w:t>
      </w:r>
      <w:r w:rsidR="006D6D6B" w:rsidRPr="008C6813">
        <w:rPr>
          <w:rFonts w:ascii="Times New Roman" w:hAnsi="Times New Roman"/>
          <w:szCs w:val="24"/>
        </w:rPr>
        <w:t xml:space="preserve">rehberlik </w:t>
      </w:r>
      <w:r w:rsidR="005F312C" w:rsidRPr="008C6813">
        <w:rPr>
          <w:rFonts w:ascii="Times New Roman" w:hAnsi="Times New Roman"/>
          <w:szCs w:val="24"/>
        </w:rPr>
        <w:t>anlayış</w:t>
      </w:r>
      <w:r w:rsidR="006D6D6B" w:rsidRPr="008C6813">
        <w:rPr>
          <w:rFonts w:ascii="Times New Roman" w:hAnsi="Times New Roman"/>
          <w:szCs w:val="24"/>
        </w:rPr>
        <w:t>ı</w:t>
      </w:r>
      <w:r w:rsidR="005F312C" w:rsidRPr="008C6813">
        <w:rPr>
          <w:rFonts w:ascii="Times New Roman" w:hAnsi="Times New Roman"/>
          <w:szCs w:val="24"/>
        </w:rPr>
        <w:t xml:space="preserve"> ile </w:t>
      </w:r>
      <w:r w:rsidR="001C52B6" w:rsidRPr="008C6813">
        <w:rPr>
          <w:rFonts w:ascii="Times New Roman" w:hAnsi="Times New Roman"/>
          <w:szCs w:val="24"/>
        </w:rPr>
        <w:t>öğrencilerimizin</w:t>
      </w:r>
      <w:r w:rsidR="005F312C" w:rsidRPr="008C6813">
        <w:rPr>
          <w:rFonts w:ascii="Times New Roman" w:hAnsi="Times New Roman"/>
          <w:szCs w:val="24"/>
        </w:rPr>
        <w:t xml:space="preserve"> başarı düzeylerini yükseltmek, ruhsal ve fiziksel gelişimlerine yönelik faaliyetlere katılım oranını artırmak.</w:t>
      </w:r>
      <w:bookmarkEnd w:id="79"/>
    </w:p>
    <w:p w14:paraId="7F9275C7" w14:textId="77777777" w:rsidR="00D41148" w:rsidRDefault="00D41148" w:rsidP="00756936">
      <w:pPr>
        <w:rPr>
          <w:rFonts w:ascii="Times New Roman" w:hAnsi="Times New Roman"/>
          <w:b/>
          <w:szCs w:val="24"/>
        </w:rPr>
      </w:pPr>
    </w:p>
    <w:p w14:paraId="30BD56CB" w14:textId="77777777" w:rsidR="001B7B1C" w:rsidRDefault="001B7B1C" w:rsidP="00756936">
      <w:pPr>
        <w:rPr>
          <w:rFonts w:ascii="Times New Roman" w:hAnsi="Times New Roman"/>
          <w:b/>
          <w:szCs w:val="24"/>
        </w:rPr>
      </w:pPr>
    </w:p>
    <w:p w14:paraId="38AB0692" w14:textId="77777777" w:rsidR="000D4D46" w:rsidRDefault="000D4D46" w:rsidP="00756936">
      <w:pPr>
        <w:rPr>
          <w:rFonts w:ascii="Times New Roman" w:hAnsi="Times New Roman"/>
          <w:b/>
          <w:szCs w:val="24"/>
        </w:rPr>
      </w:pPr>
    </w:p>
    <w:p w14:paraId="1427D22E" w14:textId="77777777" w:rsidR="000D4D46" w:rsidRDefault="000D4D46" w:rsidP="00756936">
      <w:pPr>
        <w:rPr>
          <w:rFonts w:ascii="Times New Roman" w:hAnsi="Times New Roman"/>
          <w:b/>
          <w:szCs w:val="24"/>
        </w:rPr>
      </w:pPr>
    </w:p>
    <w:p w14:paraId="56B6D898" w14:textId="77777777" w:rsidR="000D4D46" w:rsidRDefault="000D4D46" w:rsidP="00756936">
      <w:pPr>
        <w:rPr>
          <w:rFonts w:ascii="Times New Roman" w:hAnsi="Times New Roman"/>
          <w:b/>
          <w:szCs w:val="24"/>
        </w:rPr>
      </w:pPr>
    </w:p>
    <w:p w14:paraId="3FA02DAA" w14:textId="77777777" w:rsidR="000D4D46" w:rsidRDefault="000D4D46" w:rsidP="00756936">
      <w:pPr>
        <w:rPr>
          <w:rFonts w:ascii="Times New Roman" w:hAnsi="Times New Roman"/>
          <w:b/>
          <w:szCs w:val="24"/>
        </w:rPr>
      </w:pPr>
    </w:p>
    <w:p w14:paraId="6AB77B31" w14:textId="77777777" w:rsidR="001B7B1C" w:rsidRPr="008C6813" w:rsidRDefault="001B7B1C" w:rsidP="00756936">
      <w:pPr>
        <w:rPr>
          <w:rFonts w:ascii="Times New Roman" w:hAnsi="Times New Roman"/>
          <w:b/>
          <w:szCs w:val="24"/>
        </w:rPr>
      </w:pPr>
    </w:p>
    <w:p w14:paraId="1BFDF1A7" w14:textId="77777777" w:rsidR="00756936" w:rsidRPr="008C6813" w:rsidRDefault="00756936" w:rsidP="00756936">
      <w:pPr>
        <w:rPr>
          <w:rFonts w:ascii="Times New Roman" w:hAnsi="Times New Roman"/>
          <w:b/>
          <w:color w:val="FF0000"/>
          <w:szCs w:val="24"/>
        </w:rPr>
      </w:pPr>
      <w:r w:rsidRPr="008C6813">
        <w:rPr>
          <w:rFonts w:ascii="Times New Roman" w:hAnsi="Times New Roman"/>
          <w:b/>
          <w:szCs w:val="24"/>
        </w:rPr>
        <w:lastRenderedPageBreak/>
        <w:t>Performans Göstergeleri</w:t>
      </w:r>
    </w:p>
    <w:tbl>
      <w:tblPr>
        <w:tblStyle w:val="KlavuzuTablo4-Vurgu61"/>
        <w:tblW w:w="13008" w:type="dxa"/>
        <w:tblLayout w:type="fixed"/>
        <w:tblLook w:val="04A0" w:firstRow="1" w:lastRow="0" w:firstColumn="1" w:lastColumn="0" w:noHBand="0" w:noVBand="1"/>
      </w:tblPr>
      <w:tblGrid>
        <w:gridCol w:w="1757"/>
        <w:gridCol w:w="5042"/>
        <w:gridCol w:w="1106"/>
        <w:gridCol w:w="943"/>
        <w:gridCol w:w="1041"/>
        <w:gridCol w:w="1007"/>
        <w:gridCol w:w="1092"/>
        <w:gridCol w:w="1005"/>
        <w:gridCol w:w="15"/>
      </w:tblGrid>
      <w:tr w:rsidR="00CD725F" w:rsidRPr="008C6813" w14:paraId="36C35B11" w14:textId="77777777" w:rsidTr="000736D8">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14:paraId="782C47E4" w14:textId="77777777" w:rsidR="00756936" w:rsidRPr="000C7DE2" w:rsidRDefault="00756936" w:rsidP="00CD725F">
            <w:pPr>
              <w:spacing w:after="0" w:line="240" w:lineRule="auto"/>
              <w:rPr>
                <w:rFonts w:ascii="Times New Roman" w:hAnsi="Times New Roman"/>
                <w:bCs w:val="0"/>
                <w:color w:val="000000"/>
                <w:szCs w:val="24"/>
              </w:rPr>
            </w:pPr>
            <w:r w:rsidRPr="000C7DE2">
              <w:rPr>
                <w:rFonts w:ascii="Times New Roman" w:hAnsi="Times New Roman"/>
                <w:bCs w:val="0"/>
                <w:color w:val="000000"/>
                <w:szCs w:val="24"/>
              </w:rPr>
              <w:t>No</w:t>
            </w:r>
          </w:p>
        </w:tc>
        <w:tc>
          <w:tcPr>
            <w:tcW w:w="5042" w:type="dxa"/>
            <w:vMerge w:val="restart"/>
            <w:hideMark/>
          </w:tcPr>
          <w:p w14:paraId="55CEE6D2" w14:textId="77777777" w:rsidR="00756936" w:rsidRPr="000C7DE2" w:rsidRDefault="00756936" w:rsidP="00CD72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0C7DE2">
              <w:rPr>
                <w:rFonts w:ascii="Times New Roman" w:hAnsi="Times New Roman"/>
                <w:bCs w:val="0"/>
                <w:color w:val="000000"/>
                <w:szCs w:val="24"/>
              </w:rPr>
              <w:t>PERFORMANS</w:t>
            </w:r>
          </w:p>
          <w:p w14:paraId="7D79DCD4" w14:textId="77777777" w:rsidR="00756936" w:rsidRPr="000C7DE2" w:rsidRDefault="00756936" w:rsidP="00CD72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0C7DE2">
              <w:rPr>
                <w:rFonts w:ascii="Times New Roman" w:hAnsi="Times New Roman"/>
                <w:bCs w:val="0"/>
                <w:color w:val="000000"/>
                <w:szCs w:val="24"/>
              </w:rPr>
              <w:t>GÖSTERGESİ</w:t>
            </w:r>
          </w:p>
        </w:tc>
        <w:tc>
          <w:tcPr>
            <w:tcW w:w="1106" w:type="dxa"/>
          </w:tcPr>
          <w:p w14:paraId="4719A95A" w14:textId="77777777" w:rsidR="00756936" w:rsidRPr="000C7DE2" w:rsidRDefault="00756936"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0C7DE2">
              <w:rPr>
                <w:rFonts w:ascii="Times New Roman" w:hAnsi="Times New Roman"/>
                <w:bCs w:val="0"/>
                <w:color w:val="000000"/>
                <w:szCs w:val="24"/>
              </w:rPr>
              <w:t>Mevcut</w:t>
            </w:r>
          </w:p>
        </w:tc>
        <w:tc>
          <w:tcPr>
            <w:tcW w:w="5103" w:type="dxa"/>
            <w:gridSpan w:val="6"/>
          </w:tcPr>
          <w:p w14:paraId="3E82B0BF" w14:textId="77777777" w:rsidR="00756936" w:rsidRPr="000C7DE2" w:rsidRDefault="00756936"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szCs w:val="24"/>
              </w:rPr>
            </w:pPr>
            <w:r w:rsidRPr="000C7DE2">
              <w:rPr>
                <w:rFonts w:ascii="Times New Roman" w:hAnsi="Times New Roman"/>
                <w:bCs w:val="0"/>
                <w:color w:val="000000"/>
                <w:szCs w:val="24"/>
              </w:rPr>
              <w:t>HEDEF</w:t>
            </w:r>
          </w:p>
        </w:tc>
      </w:tr>
      <w:tr w:rsidR="00CD725F" w:rsidRPr="008C6813" w14:paraId="53BB3025"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14:paraId="7F89602E" w14:textId="77777777" w:rsidR="00756936" w:rsidRPr="000C7DE2" w:rsidRDefault="00756936" w:rsidP="00CD725F">
            <w:pPr>
              <w:spacing w:after="0" w:line="240" w:lineRule="auto"/>
              <w:rPr>
                <w:rFonts w:ascii="Times New Roman" w:hAnsi="Times New Roman"/>
                <w:bCs w:val="0"/>
                <w:szCs w:val="24"/>
              </w:rPr>
            </w:pPr>
          </w:p>
        </w:tc>
        <w:tc>
          <w:tcPr>
            <w:tcW w:w="5042" w:type="dxa"/>
            <w:vMerge/>
            <w:hideMark/>
          </w:tcPr>
          <w:p w14:paraId="543BD014" w14:textId="77777777" w:rsidR="00756936" w:rsidRPr="000C7DE2" w:rsidRDefault="0075693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1106" w:type="dxa"/>
            <w:noWrap/>
            <w:hideMark/>
          </w:tcPr>
          <w:p w14:paraId="15AA636A" w14:textId="40B9819B" w:rsidR="00756936" w:rsidRPr="000C7DE2" w:rsidRDefault="00EF407E" w:rsidP="00CD72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0C7DE2">
              <w:rPr>
                <w:rFonts w:ascii="Times New Roman" w:hAnsi="Times New Roman"/>
                <w:bCs/>
                <w:szCs w:val="24"/>
              </w:rPr>
              <w:t>2023</w:t>
            </w:r>
          </w:p>
        </w:tc>
        <w:tc>
          <w:tcPr>
            <w:tcW w:w="943" w:type="dxa"/>
            <w:noWrap/>
            <w:hideMark/>
          </w:tcPr>
          <w:p w14:paraId="44B48C4F" w14:textId="34D4D4EE" w:rsidR="00756936" w:rsidRPr="000C7DE2" w:rsidRDefault="00EF407E" w:rsidP="00CD72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0C7DE2">
              <w:rPr>
                <w:rFonts w:ascii="Times New Roman" w:hAnsi="Times New Roman"/>
                <w:bCs/>
                <w:szCs w:val="24"/>
              </w:rPr>
              <w:t>2024</w:t>
            </w:r>
          </w:p>
        </w:tc>
        <w:tc>
          <w:tcPr>
            <w:tcW w:w="1041" w:type="dxa"/>
          </w:tcPr>
          <w:p w14:paraId="5D779262" w14:textId="73906A70" w:rsidR="00756936" w:rsidRPr="000C7DE2" w:rsidRDefault="00EF407E" w:rsidP="00CD72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0C7DE2">
              <w:rPr>
                <w:rFonts w:ascii="Times New Roman" w:hAnsi="Times New Roman"/>
                <w:bCs/>
                <w:szCs w:val="24"/>
              </w:rPr>
              <w:t>2025</w:t>
            </w:r>
          </w:p>
        </w:tc>
        <w:tc>
          <w:tcPr>
            <w:tcW w:w="1007" w:type="dxa"/>
          </w:tcPr>
          <w:p w14:paraId="4F3791B7" w14:textId="52921059" w:rsidR="00756936" w:rsidRPr="000C7DE2" w:rsidRDefault="00756936" w:rsidP="00EF40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0C7DE2">
              <w:rPr>
                <w:rFonts w:ascii="Times New Roman" w:hAnsi="Times New Roman"/>
                <w:bCs/>
                <w:szCs w:val="24"/>
              </w:rPr>
              <w:t>202</w:t>
            </w:r>
            <w:r w:rsidR="00EF407E" w:rsidRPr="000C7DE2">
              <w:rPr>
                <w:rFonts w:ascii="Times New Roman" w:hAnsi="Times New Roman"/>
                <w:bCs/>
                <w:szCs w:val="24"/>
              </w:rPr>
              <w:t>6</w:t>
            </w:r>
          </w:p>
        </w:tc>
        <w:tc>
          <w:tcPr>
            <w:tcW w:w="1092" w:type="dxa"/>
          </w:tcPr>
          <w:p w14:paraId="21DE0AB3" w14:textId="733DB23F" w:rsidR="00756936" w:rsidRPr="000C7DE2" w:rsidRDefault="00756936" w:rsidP="00EF40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0C7DE2">
              <w:rPr>
                <w:rFonts w:ascii="Times New Roman" w:hAnsi="Times New Roman"/>
                <w:bCs/>
                <w:szCs w:val="24"/>
              </w:rPr>
              <w:t>202</w:t>
            </w:r>
            <w:r w:rsidR="00EF407E" w:rsidRPr="000C7DE2">
              <w:rPr>
                <w:rFonts w:ascii="Times New Roman" w:hAnsi="Times New Roman"/>
                <w:bCs/>
                <w:szCs w:val="24"/>
              </w:rPr>
              <w:t>7</w:t>
            </w:r>
          </w:p>
        </w:tc>
        <w:tc>
          <w:tcPr>
            <w:tcW w:w="1005" w:type="dxa"/>
          </w:tcPr>
          <w:p w14:paraId="5E4D3A1C" w14:textId="1A3A5150" w:rsidR="00756936" w:rsidRPr="000C7DE2" w:rsidRDefault="00756936" w:rsidP="00EF407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Cs w:val="24"/>
              </w:rPr>
            </w:pPr>
            <w:r w:rsidRPr="000C7DE2">
              <w:rPr>
                <w:rFonts w:ascii="Times New Roman" w:hAnsi="Times New Roman"/>
                <w:bCs/>
                <w:szCs w:val="24"/>
              </w:rPr>
              <w:t>202</w:t>
            </w:r>
            <w:r w:rsidR="00EF407E" w:rsidRPr="000C7DE2">
              <w:rPr>
                <w:rFonts w:ascii="Times New Roman" w:hAnsi="Times New Roman"/>
                <w:bCs/>
                <w:szCs w:val="24"/>
              </w:rPr>
              <w:t>8</w:t>
            </w:r>
          </w:p>
        </w:tc>
      </w:tr>
      <w:tr w:rsidR="00CD725F" w:rsidRPr="008C6813" w14:paraId="07760F32"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F32CB77" w14:textId="77777777" w:rsidR="00756936" w:rsidRPr="00166024" w:rsidRDefault="00756936" w:rsidP="00CD725F">
            <w:pPr>
              <w:spacing w:after="0" w:line="240" w:lineRule="auto"/>
              <w:jc w:val="center"/>
              <w:rPr>
                <w:rFonts w:ascii="Times New Roman" w:hAnsi="Times New Roman"/>
                <w:b w:val="0"/>
                <w:bCs w:val="0"/>
                <w:szCs w:val="24"/>
              </w:rPr>
            </w:pPr>
            <w:r w:rsidRPr="00166024">
              <w:rPr>
                <w:rFonts w:ascii="Times New Roman" w:hAnsi="Times New Roman"/>
                <w:b w:val="0"/>
                <w:bCs w:val="0"/>
                <w:szCs w:val="24"/>
              </w:rPr>
              <w:t>PG.</w:t>
            </w:r>
            <w:r w:rsidR="00527289" w:rsidRPr="00166024">
              <w:rPr>
                <w:rFonts w:ascii="Times New Roman" w:hAnsi="Times New Roman"/>
                <w:b w:val="0"/>
                <w:bCs w:val="0"/>
                <w:szCs w:val="24"/>
              </w:rPr>
              <w:t>2</w:t>
            </w:r>
            <w:r w:rsidRPr="00166024">
              <w:rPr>
                <w:rFonts w:ascii="Times New Roman" w:hAnsi="Times New Roman"/>
                <w:b w:val="0"/>
                <w:bCs w:val="0"/>
                <w:szCs w:val="24"/>
              </w:rPr>
              <w:t>.1</w:t>
            </w:r>
            <w:r w:rsidR="00527289" w:rsidRPr="00166024">
              <w:rPr>
                <w:rFonts w:ascii="Times New Roman" w:hAnsi="Times New Roman"/>
                <w:b w:val="0"/>
                <w:bCs w:val="0"/>
                <w:szCs w:val="24"/>
              </w:rPr>
              <w:t>.1</w:t>
            </w:r>
          </w:p>
        </w:tc>
        <w:tc>
          <w:tcPr>
            <w:tcW w:w="5042" w:type="dxa"/>
          </w:tcPr>
          <w:p w14:paraId="6AB46DC4" w14:textId="77777777" w:rsidR="00756936" w:rsidRPr="00CD725F" w:rsidRDefault="001C52B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Bir eğitim ve öğretim döneminde bilimsel, kültürel, sanatsal ve sportif alanlar</w:t>
            </w:r>
            <w:r w:rsidR="006D6D6B" w:rsidRPr="00CD725F">
              <w:rPr>
                <w:rFonts w:ascii="Times New Roman" w:hAnsi="Times New Roman"/>
                <w:szCs w:val="24"/>
              </w:rPr>
              <w:t>ın</w:t>
            </w:r>
            <w:r w:rsidRPr="00CD725F">
              <w:rPr>
                <w:rFonts w:ascii="Times New Roman" w:hAnsi="Times New Roman"/>
                <w:szCs w:val="24"/>
              </w:rPr>
              <w:t xml:space="preserve">da </w:t>
            </w:r>
            <w:r w:rsidR="006D6D6B" w:rsidRPr="00CD725F">
              <w:rPr>
                <w:rFonts w:ascii="Times New Roman" w:hAnsi="Times New Roman"/>
                <w:szCs w:val="24"/>
              </w:rPr>
              <w:t>düzenlenen faaliyet sayısı</w:t>
            </w:r>
          </w:p>
        </w:tc>
        <w:tc>
          <w:tcPr>
            <w:tcW w:w="1106" w:type="dxa"/>
            <w:noWrap/>
          </w:tcPr>
          <w:p w14:paraId="26E3FABB" w14:textId="351991C8" w:rsidR="00756936" w:rsidRPr="00CD725F" w:rsidRDefault="008E79CF"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943" w:type="dxa"/>
            <w:noWrap/>
          </w:tcPr>
          <w:p w14:paraId="13169B72" w14:textId="23414BA2" w:rsidR="00756936" w:rsidRPr="00CD725F" w:rsidRDefault="008E79CF"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1041" w:type="dxa"/>
          </w:tcPr>
          <w:p w14:paraId="65563124" w14:textId="4E71E43A" w:rsidR="00756936" w:rsidRPr="00CD725F" w:rsidRDefault="008E79CF"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1007" w:type="dxa"/>
          </w:tcPr>
          <w:p w14:paraId="36A80BEB" w14:textId="662E61F3" w:rsidR="00756936" w:rsidRPr="00CD725F" w:rsidRDefault="008E79CF"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w:t>
            </w:r>
          </w:p>
        </w:tc>
        <w:tc>
          <w:tcPr>
            <w:tcW w:w="1092" w:type="dxa"/>
          </w:tcPr>
          <w:p w14:paraId="67DE080A" w14:textId="77777777" w:rsidR="00756936" w:rsidRPr="00CD725F" w:rsidRDefault="000351CF"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tc>
        <w:tc>
          <w:tcPr>
            <w:tcW w:w="1005" w:type="dxa"/>
          </w:tcPr>
          <w:p w14:paraId="4BE76763" w14:textId="25ED2A7F" w:rsidR="00756936" w:rsidRPr="00CD725F" w:rsidRDefault="008E79CF"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12</w:t>
            </w:r>
          </w:p>
        </w:tc>
      </w:tr>
      <w:tr w:rsidR="00CD725F" w:rsidRPr="008C6813" w14:paraId="549A9C56"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5731968D" w14:textId="77777777" w:rsidR="00756936" w:rsidRPr="00166024" w:rsidRDefault="00527289" w:rsidP="00CD725F">
            <w:pPr>
              <w:spacing w:after="0"/>
              <w:jc w:val="center"/>
              <w:rPr>
                <w:rFonts w:ascii="Times New Roman" w:hAnsi="Times New Roman"/>
                <w:b w:val="0"/>
                <w:bCs w:val="0"/>
                <w:szCs w:val="24"/>
              </w:rPr>
            </w:pPr>
            <w:r w:rsidRPr="00166024">
              <w:rPr>
                <w:rFonts w:ascii="Times New Roman" w:hAnsi="Times New Roman"/>
                <w:b w:val="0"/>
                <w:bCs w:val="0"/>
                <w:szCs w:val="24"/>
              </w:rPr>
              <w:t>PG.2</w:t>
            </w:r>
            <w:r w:rsidR="00756936" w:rsidRPr="00166024">
              <w:rPr>
                <w:rFonts w:ascii="Times New Roman" w:hAnsi="Times New Roman"/>
                <w:b w:val="0"/>
                <w:bCs w:val="0"/>
                <w:szCs w:val="24"/>
              </w:rPr>
              <w:t>.</w:t>
            </w:r>
            <w:r w:rsidRPr="00166024">
              <w:rPr>
                <w:rFonts w:ascii="Times New Roman" w:hAnsi="Times New Roman"/>
                <w:b w:val="0"/>
                <w:bCs w:val="0"/>
                <w:szCs w:val="24"/>
              </w:rPr>
              <w:t>1.2</w:t>
            </w:r>
          </w:p>
        </w:tc>
        <w:tc>
          <w:tcPr>
            <w:tcW w:w="5042" w:type="dxa"/>
          </w:tcPr>
          <w:p w14:paraId="24699191" w14:textId="77777777" w:rsidR="00756936" w:rsidRPr="00CD725F" w:rsidRDefault="0052728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 xml:space="preserve">Okulumuz tarafından hazırlanıp yürütülen toplumsal </w:t>
            </w:r>
            <w:r w:rsidR="001C52B6" w:rsidRPr="00CD725F">
              <w:rPr>
                <w:rFonts w:ascii="Times New Roman" w:hAnsi="Times New Roman"/>
                <w:szCs w:val="24"/>
              </w:rPr>
              <w:t xml:space="preserve">sorumluluk ve gönüllülük </w:t>
            </w:r>
            <w:r w:rsidRPr="00CD725F">
              <w:rPr>
                <w:rFonts w:ascii="Times New Roman" w:hAnsi="Times New Roman"/>
                <w:szCs w:val="24"/>
              </w:rPr>
              <w:t>proje sayısı</w:t>
            </w:r>
          </w:p>
        </w:tc>
        <w:tc>
          <w:tcPr>
            <w:tcW w:w="1106" w:type="dxa"/>
            <w:noWrap/>
          </w:tcPr>
          <w:p w14:paraId="01022233" w14:textId="77777777" w:rsidR="00756936" w:rsidRPr="00CD725F" w:rsidRDefault="005943CC"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w:t>
            </w:r>
          </w:p>
        </w:tc>
        <w:tc>
          <w:tcPr>
            <w:tcW w:w="943" w:type="dxa"/>
            <w:noWrap/>
          </w:tcPr>
          <w:p w14:paraId="49E6ACAF" w14:textId="6EB7715F" w:rsidR="00756936" w:rsidRPr="00CD725F" w:rsidRDefault="008E79CF"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1041" w:type="dxa"/>
          </w:tcPr>
          <w:p w14:paraId="317B8B38" w14:textId="29EE3FCB" w:rsidR="00756936" w:rsidRPr="00CD725F" w:rsidRDefault="008E79CF"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1007" w:type="dxa"/>
          </w:tcPr>
          <w:p w14:paraId="6B98B9E2" w14:textId="77777777" w:rsidR="00756936" w:rsidRPr="00CD725F" w:rsidRDefault="005943CC"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3</w:t>
            </w:r>
          </w:p>
        </w:tc>
        <w:tc>
          <w:tcPr>
            <w:tcW w:w="1092" w:type="dxa"/>
          </w:tcPr>
          <w:p w14:paraId="5D200B6F" w14:textId="77777777" w:rsidR="00756936" w:rsidRPr="00CD725F" w:rsidRDefault="005943CC"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3</w:t>
            </w:r>
          </w:p>
        </w:tc>
        <w:tc>
          <w:tcPr>
            <w:tcW w:w="1005" w:type="dxa"/>
          </w:tcPr>
          <w:p w14:paraId="316396BD" w14:textId="77777777" w:rsidR="00756936" w:rsidRPr="00CD725F" w:rsidRDefault="005943CC"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3</w:t>
            </w:r>
          </w:p>
        </w:tc>
      </w:tr>
      <w:tr w:rsidR="00CD725F" w:rsidRPr="008C6813" w14:paraId="0D199F54"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A6C7A9D" w14:textId="77777777" w:rsidR="00756936" w:rsidRPr="00166024" w:rsidRDefault="00527289" w:rsidP="00CD725F">
            <w:pPr>
              <w:spacing w:after="0"/>
              <w:jc w:val="center"/>
              <w:rPr>
                <w:rFonts w:ascii="Times New Roman" w:hAnsi="Times New Roman"/>
                <w:b w:val="0"/>
                <w:bCs w:val="0"/>
                <w:szCs w:val="24"/>
              </w:rPr>
            </w:pPr>
            <w:r w:rsidRPr="00166024">
              <w:rPr>
                <w:rFonts w:ascii="Times New Roman" w:hAnsi="Times New Roman"/>
                <w:b w:val="0"/>
                <w:bCs w:val="0"/>
                <w:szCs w:val="24"/>
              </w:rPr>
              <w:t>PG.2</w:t>
            </w:r>
            <w:r w:rsidR="00756936" w:rsidRPr="00166024">
              <w:rPr>
                <w:rFonts w:ascii="Times New Roman" w:hAnsi="Times New Roman"/>
                <w:b w:val="0"/>
                <w:bCs w:val="0"/>
                <w:szCs w:val="24"/>
              </w:rPr>
              <w:t>.</w:t>
            </w:r>
            <w:r w:rsidRPr="00166024">
              <w:rPr>
                <w:rFonts w:ascii="Times New Roman" w:hAnsi="Times New Roman"/>
                <w:b w:val="0"/>
                <w:bCs w:val="0"/>
                <w:szCs w:val="24"/>
              </w:rPr>
              <w:t>1.3</w:t>
            </w:r>
          </w:p>
        </w:tc>
        <w:tc>
          <w:tcPr>
            <w:tcW w:w="5042" w:type="dxa"/>
          </w:tcPr>
          <w:p w14:paraId="3EA8BE0A" w14:textId="77777777" w:rsidR="00756936" w:rsidRPr="00CD725F" w:rsidRDefault="00933E39"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Okulumuz tarafından hazırlanıp yürütülen toplumsal sorumluluk ve gönüllülük projelerine katılan veli oranı (%)</w:t>
            </w:r>
          </w:p>
        </w:tc>
        <w:tc>
          <w:tcPr>
            <w:tcW w:w="1106" w:type="dxa"/>
            <w:noWrap/>
          </w:tcPr>
          <w:p w14:paraId="6A8F59C6" w14:textId="77777777" w:rsidR="00756936" w:rsidRPr="00CD725F" w:rsidRDefault="005943CC"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%20</w:t>
            </w:r>
          </w:p>
        </w:tc>
        <w:tc>
          <w:tcPr>
            <w:tcW w:w="943" w:type="dxa"/>
            <w:noWrap/>
          </w:tcPr>
          <w:p w14:paraId="18740076" w14:textId="77777777" w:rsidR="00756936" w:rsidRPr="00CD725F" w:rsidRDefault="005943CC"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%25</w:t>
            </w:r>
          </w:p>
        </w:tc>
        <w:tc>
          <w:tcPr>
            <w:tcW w:w="1041" w:type="dxa"/>
          </w:tcPr>
          <w:p w14:paraId="35426830" w14:textId="34008F96" w:rsidR="00756936" w:rsidRPr="00CD725F" w:rsidRDefault="00EF407E"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w:t>
            </w:r>
            <w:r w:rsidR="005943CC" w:rsidRPr="00CD725F">
              <w:rPr>
                <w:rFonts w:ascii="Times New Roman" w:hAnsi="Times New Roman"/>
                <w:szCs w:val="24"/>
              </w:rPr>
              <w:t>5</w:t>
            </w:r>
          </w:p>
        </w:tc>
        <w:tc>
          <w:tcPr>
            <w:tcW w:w="1007" w:type="dxa"/>
          </w:tcPr>
          <w:p w14:paraId="4FA3D18D" w14:textId="24A6B6D6" w:rsidR="00756936" w:rsidRPr="00CD725F" w:rsidRDefault="00EF407E"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w:t>
            </w:r>
            <w:r w:rsidR="005943CC" w:rsidRPr="00CD725F">
              <w:rPr>
                <w:rFonts w:ascii="Times New Roman" w:hAnsi="Times New Roman"/>
                <w:szCs w:val="24"/>
              </w:rPr>
              <w:t>5</w:t>
            </w:r>
          </w:p>
        </w:tc>
        <w:tc>
          <w:tcPr>
            <w:tcW w:w="1092" w:type="dxa"/>
          </w:tcPr>
          <w:p w14:paraId="5AAAFF70" w14:textId="490F9C85" w:rsidR="00756936" w:rsidRPr="00CD725F" w:rsidRDefault="00EF407E"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w:t>
            </w:r>
            <w:r w:rsidR="005943CC" w:rsidRPr="00CD725F">
              <w:rPr>
                <w:rFonts w:ascii="Times New Roman" w:hAnsi="Times New Roman"/>
                <w:szCs w:val="24"/>
              </w:rPr>
              <w:t>5</w:t>
            </w:r>
          </w:p>
        </w:tc>
        <w:tc>
          <w:tcPr>
            <w:tcW w:w="1005" w:type="dxa"/>
          </w:tcPr>
          <w:p w14:paraId="6D165722" w14:textId="1966E7BC" w:rsidR="00756936" w:rsidRPr="00CD725F" w:rsidRDefault="00EF407E"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w:t>
            </w:r>
            <w:r w:rsidR="005943CC" w:rsidRPr="00CD725F">
              <w:rPr>
                <w:rFonts w:ascii="Times New Roman" w:hAnsi="Times New Roman"/>
                <w:szCs w:val="24"/>
              </w:rPr>
              <w:t>5</w:t>
            </w:r>
          </w:p>
        </w:tc>
      </w:tr>
      <w:tr w:rsidR="00CD725F" w:rsidRPr="008C6813" w14:paraId="1C6C8E74"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2B020341" w14:textId="77777777" w:rsidR="00944989" w:rsidRPr="00166024" w:rsidRDefault="00944989" w:rsidP="00CD725F">
            <w:pPr>
              <w:spacing w:after="0"/>
              <w:jc w:val="center"/>
              <w:rPr>
                <w:rFonts w:ascii="Times New Roman" w:hAnsi="Times New Roman"/>
                <w:b w:val="0"/>
                <w:bCs w:val="0"/>
                <w:szCs w:val="24"/>
              </w:rPr>
            </w:pPr>
            <w:r w:rsidRPr="00166024">
              <w:rPr>
                <w:rFonts w:ascii="Times New Roman" w:hAnsi="Times New Roman"/>
                <w:b w:val="0"/>
                <w:bCs w:val="0"/>
                <w:szCs w:val="24"/>
              </w:rPr>
              <w:t>PG.2.1.4</w:t>
            </w:r>
          </w:p>
        </w:tc>
        <w:tc>
          <w:tcPr>
            <w:tcW w:w="5042" w:type="dxa"/>
          </w:tcPr>
          <w:p w14:paraId="07438EC3" w14:textId="77777777" w:rsidR="00944989" w:rsidRPr="00CD725F" w:rsidRDefault="0094498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Okulumuz tarafından hazırlanıp yürütülen toplumsal sorumluluk ve gönüllülük projelerine katılan öğrenci oranı (%)</w:t>
            </w:r>
          </w:p>
        </w:tc>
        <w:tc>
          <w:tcPr>
            <w:tcW w:w="1106" w:type="dxa"/>
            <w:noWrap/>
          </w:tcPr>
          <w:p w14:paraId="45C88084" w14:textId="77777777" w:rsidR="00944989" w:rsidRPr="00CD725F" w:rsidRDefault="00BF4375"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%35</w:t>
            </w:r>
          </w:p>
        </w:tc>
        <w:tc>
          <w:tcPr>
            <w:tcW w:w="943" w:type="dxa"/>
            <w:noWrap/>
          </w:tcPr>
          <w:p w14:paraId="37F73234" w14:textId="77777777" w:rsidR="00944989" w:rsidRPr="00CD725F" w:rsidRDefault="00BF4375"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%40</w:t>
            </w:r>
          </w:p>
        </w:tc>
        <w:tc>
          <w:tcPr>
            <w:tcW w:w="1041" w:type="dxa"/>
          </w:tcPr>
          <w:p w14:paraId="214DBE19" w14:textId="4EAA51A2" w:rsidR="00944989" w:rsidRPr="00CD725F" w:rsidRDefault="00EF407E"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w:t>
            </w:r>
            <w:r w:rsidR="00BF4375" w:rsidRPr="00CD725F">
              <w:rPr>
                <w:rFonts w:ascii="Times New Roman" w:hAnsi="Times New Roman"/>
                <w:szCs w:val="24"/>
              </w:rPr>
              <w:t>0</w:t>
            </w:r>
          </w:p>
        </w:tc>
        <w:tc>
          <w:tcPr>
            <w:tcW w:w="1007" w:type="dxa"/>
          </w:tcPr>
          <w:p w14:paraId="3E828A51" w14:textId="6D23B75D" w:rsidR="00944989" w:rsidRPr="00CD725F" w:rsidRDefault="00EF407E"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%6</w:t>
            </w:r>
            <w:r w:rsidR="00BF4375" w:rsidRPr="00CD725F">
              <w:rPr>
                <w:rFonts w:ascii="Times New Roman" w:hAnsi="Times New Roman"/>
                <w:szCs w:val="24"/>
              </w:rPr>
              <w:t>0</w:t>
            </w:r>
          </w:p>
        </w:tc>
        <w:tc>
          <w:tcPr>
            <w:tcW w:w="1092" w:type="dxa"/>
          </w:tcPr>
          <w:p w14:paraId="310118F9" w14:textId="09FD5049" w:rsidR="00944989" w:rsidRPr="00CD725F" w:rsidRDefault="00BF4375" w:rsidP="00EF407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w:t>
            </w:r>
            <w:r w:rsidR="00EF407E">
              <w:rPr>
                <w:rFonts w:ascii="Times New Roman" w:hAnsi="Times New Roman"/>
                <w:szCs w:val="24"/>
              </w:rPr>
              <w:t>7</w:t>
            </w:r>
            <w:r w:rsidRPr="00CD725F">
              <w:rPr>
                <w:rFonts w:ascii="Times New Roman" w:hAnsi="Times New Roman"/>
                <w:szCs w:val="24"/>
              </w:rPr>
              <w:t>0</w:t>
            </w:r>
          </w:p>
        </w:tc>
        <w:tc>
          <w:tcPr>
            <w:tcW w:w="1005" w:type="dxa"/>
          </w:tcPr>
          <w:p w14:paraId="1227D03E" w14:textId="7EDB473B" w:rsidR="00944989" w:rsidRPr="00CD725F" w:rsidRDefault="00BF4375" w:rsidP="00EF407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w:t>
            </w:r>
            <w:r w:rsidR="00EF407E">
              <w:rPr>
                <w:rFonts w:ascii="Times New Roman" w:hAnsi="Times New Roman"/>
                <w:szCs w:val="24"/>
              </w:rPr>
              <w:t>8</w:t>
            </w:r>
            <w:r w:rsidRPr="00CD725F">
              <w:rPr>
                <w:rFonts w:ascii="Times New Roman" w:hAnsi="Times New Roman"/>
                <w:szCs w:val="24"/>
              </w:rPr>
              <w:t>0</w:t>
            </w:r>
          </w:p>
        </w:tc>
      </w:tr>
      <w:tr w:rsidR="00CD725F" w:rsidRPr="008C6813" w14:paraId="7496759A"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BA1A6E6" w14:textId="77777777" w:rsidR="006D6D6B" w:rsidRPr="00166024" w:rsidRDefault="006D6D6B" w:rsidP="00CD725F">
            <w:pPr>
              <w:spacing w:after="0"/>
              <w:jc w:val="center"/>
              <w:rPr>
                <w:rFonts w:ascii="Times New Roman" w:hAnsi="Times New Roman"/>
                <w:b w:val="0"/>
                <w:bCs w:val="0"/>
                <w:szCs w:val="24"/>
              </w:rPr>
            </w:pPr>
            <w:r w:rsidRPr="00166024">
              <w:rPr>
                <w:rFonts w:ascii="Times New Roman" w:hAnsi="Times New Roman"/>
                <w:b w:val="0"/>
                <w:bCs w:val="0"/>
                <w:szCs w:val="24"/>
              </w:rPr>
              <w:t>PG.2.1.5</w:t>
            </w:r>
          </w:p>
        </w:tc>
        <w:tc>
          <w:tcPr>
            <w:tcW w:w="5042" w:type="dxa"/>
          </w:tcPr>
          <w:p w14:paraId="538C8638" w14:textId="77777777" w:rsidR="006D6D6B" w:rsidRPr="00CD725F" w:rsidRDefault="006D6D6B"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Velilere yönelik yapılan aile eğitimi sayısı</w:t>
            </w:r>
          </w:p>
        </w:tc>
        <w:tc>
          <w:tcPr>
            <w:tcW w:w="1106" w:type="dxa"/>
            <w:noWrap/>
          </w:tcPr>
          <w:p w14:paraId="5105E2D1" w14:textId="77777777" w:rsidR="006D6D6B" w:rsidRPr="00CD725F" w:rsidRDefault="00847DE5"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3</w:t>
            </w:r>
          </w:p>
        </w:tc>
        <w:tc>
          <w:tcPr>
            <w:tcW w:w="943" w:type="dxa"/>
            <w:noWrap/>
          </w:tcPr>
          <w:p w14:paraId="69DB48E9" w14:textId="77777777" w:rsidR="006D6D6B" w:rsidRPr="00CD725F" w:rsidRDefault="00847DE5"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4</w:t>
            </w:r>
          </w:p>
        </w:tc>
        <w:tc>
          <w:tcPr>
            <w:tcW w:w="1041" w:type="dxa"/>
          </w:tcPr>
          <w:p w14:paraId="1C88FC72" w14:textId="77777777" w:rsidR="006D6D6B" w:rsidRPr="00CD725F" w:rsidRDefault="00847DE5"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07" w:type="dxa"/>
          </w:tcPr>
          <w:p w14:paraId="4E49672C" w14:textId="25C80212" w:rsidR="006D6D6B" w:rsidRPr="00CD725F" w:rsidRDefault="00EF407E"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w:t>
            </w:r>
          </w:p>
        </w:tc>
        <w:tc>
          <w:tcPr>
            <w:tcW w:w="1092" w:type="dxa"/>
          </w:tcPr>
          <w:p w14:paraId="7107E0F1" w14:textId="0DD68264" w:rsidR="006D6D6B" w:rsidRPr="00CD725F" w:rsidRDefault="00EF407E"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w:t>
            </w:r>
          </w:p>
        </w:tc>
        <w:tc>
          <w:tcPr>
            <w:tcW w:w="1005" w:type="dxa"/>
          </w:tcPr>
          <w:p w14:paraId="564D7536" w14:textId="4A77AB8D" w:rsidR="006D6D6B" w:rsidRPr="00CD725F" w:rsidRDefault="00EF407E"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r>
      <w:tr w:rsidR="00CD725F" w:rsidRPr="008C6813" w14:paraId="21603BC6"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B2A7EBE" w14:textId="77777777" w:rsidR="006D6D6B" w:rsidRPr="00166024" w:rsidRDefault="006D6D6B" w:rsidP="00CD725F">
            <w:pPr>
              <w:spacing w:after="0"/>
              <w:jc w:val="center"/>
              <w:rPr>
                <w:rFonts w:ascii="Times New Roman" w:hAnsi="Times New Roman"/>
                <w:b w:val="0"/>
                <w:bCs w:val="0"/>
                <w:szCs w:val="24"/>
              </w:rPr>
            </w:pPr>
            <w:r w:rsidRPr="00166024">
              <w:rPr>
                <w:rFonts w:ascii="Times New Roman" w:hAnsi="Times New Roman"/>
                <w:b w:val="0"/>
                <w:bCs w:val="0"/>
                <w:szCs w:val="24"/>
              </w:rPr>
              <w:t>PG.2.1.6</w:t>
            </w:r>
          </w:p>
        </w:tc>
        <w:tc>
          <w:tcPr>
            <w:tcW w:w="5042" w:type="dxa"/>
          </w:tcPr>
          <w:p w14:paraId="384D2B25" w14:textId="77777777" w:rsidR="006D6D6B" w:rsidRPr="00CD725F" w:rsidRDefault="006D6D6B"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Velilere yönelik yapılan aile eğitimine katılan veli oranı</w:t>
            </w:r>
            <w:r w:rsidR="000210F8" w:rsidRPr="00CD725F">
              <w:rPr>
                <w:rFonts w:ascii="Times New Roman" w:hAnsi="Times New Roman"/>
                <w:szCs w:val="24"/>
              </w:rPr>
              <w:t xml:space="preserve"> (%)</w:t>
            </w:r>
          </w:p>
        </w:tc>
        <w:tc>
          <w:tcPr>
            <w:tcW w:w="1106" w:type="dxa"/>
            <w:noWrap/>
          </w:tcPr>
          <w:p w14:paraId="037D0868" w14:textId="77777777" w:rsidR="006D6D6B" w:rsidRPr="00CD725F" w:rsidRDefault="00667761"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%35</w:t>
            </w:r>
          </w:p>
        </w:tc>
        <w:tc>
          <w:tcPr>
            <w:tcW w:w="943" w:type="dxa"/>
            <w:noWrap/>
          </w:tcPr>
          <w:p w14:paraId="6EB828B6" w14:textId="77777777" w:rsidR="006D6D6B" w:rsidRPr="00CD725F" w:rsidRDefault="001B7B1C"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%40</w:t>
            </w:r>
          </w:p>
        </w:tc>
        <w:tc>
          <w:tcPr>
            <w:tcW w:w="1041" w:type="dxa"/>
          </w:tcPr>
          <w:p w14:paraId="29FED165" w14:textId="77777777" w:rsidR="006D6D6B" w:rsidRPr="00CD725F" w:rsidRDefault="00667761"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%45</w:t>
            </w:r>
          </w:p>
        </w:tc>
        <w:tc>
          <w:tcPr>
            <w:tcW w:w="1007" w:type="dxa"/>
          </w:tcPr>
          <w:p w14:paraId="2FB3CC29" w14:textId="663FBC1B" w:rsidR="006D6D6B" w:rsidRPr="00CD725F" w:rsidRDefault="00EF407E"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1092" w:type="dxa"/>
          </w:tcPr>
          <w:p w14:paraId="1FAC0AC7" w14:textId="0EC3E075" w:rsidR="006D6D6B" w:rsidRPr="00CD725F" w:rsidRDefault="00EF407E"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%60</w:t>
            </w:r>
          </w:p>
        </w:tc>
        <w:tc>
          <w:tcPr>
            <w:tcW w:w="1005" w:type="dxa"/>
          </w:tcPr>
          <w:p w14:paraId="26262B84" w14:textId="49C3D3B2" w:rsidR="006D6D6B" w:rsidRPr="00CD725F" w:rsidRDefault="00EF407E"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w:t>
            </w:r>
            <w:r w:rsidR="001B7B1C" w:rsidRPr="00CD725F">
              <w:rPr>
                <w:rFonts w:ascii="Times New Roman" w:hAnsi="Times New Roman"/>
                <w:szCs w:val="24"/>
              </w:rPr>
              <w:t>0</w:t>
            </w:r>
          </w:p>
        </w:tc>
      </w:tr>
      <w:tr w:rsidR="00CD725F" w:rsidRPr="008C6813" w14:paraId="5208FBF2"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3E1E616" w14:textId="77777777" w:rsidR="000210F8" w:rsidRPr="00166024" w:rsidRDefault="000210F8" w:rsidP="00CD725F">
            <w:pPr>
              <w:jc w:val="center"/>
              <w:rPr>
                <w:rFonts w:ascii="Times New Roman" w:hAnsi="Times New Roman"/>
                <w:b w:val="0"/>
                <w:bCs w:val="0"/>
                <w:szCs w:val="24"/>
              </w:rPr>
            </w:pPr>
            <w:r w:rsidRPr="00166024">
              <w:rPr>
                <w:rFonts w:ascii="Times New Roman" w:hAnsi="Times New Roman"/>
                <w:b w:val="0"/>
                <w:bCs w:val="0"/>
                <w:szCs w:val="24"/>
              </w:rPr>
              <w:t>PG.2.1.7</w:t>
            </w:r>
          </w:p>
        </w:tc>
        <w:tc>
          <w:tcPr>
            <w:tcW w:w="5042" w:type="dxa"/>
          </w:tcPr>
          <w:p w14:paraId="0C449497" w14:textId="77777777" w:rsidR="000210F8" w:rsidRPr="00CD725F" w:rsidRDefault="000210F8"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İlkokulda öğrenci başına okunan kitap sayısı</w:t>
            </w:r>
          </w:p>
        </w:tc>
        <w:tc>
          <w:tcPr>
            <w:tcW w:w="1106" w:type="dxa"/>
            <w:noWrap/>
          </w:tcPr>
          <w:p w14:paraId="3E0519FB" w14:textId="77777777" w:rsidR="000210F8" w:rsidRPr="00CD725F" w:rsidRDefault="00667761"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20</w:t>
            </w:r>
          </w:p>
        </w:tc>
        <w:tc>
          <w:tcPr>
            <w:tcW w:w="943" w:type="dxa"/>
            <w:noWrap/>
          </w:tcPr>
          <w:p w14:paraId="64C283B4" w14:textId="77777777" w:rsidR="000210F8" w:rsidRPr="00CD725F" w:rsidRDefault="00137EEA"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3</w:t>
            </w:r>
            <w:r w:rsidR="00667761" w:rsidRPr="00CD725F">
              <w:rPr>
                <w:rFonts w:ascii="Times New Roman" w:hAnsi="Times New Roman"/>
                <w:szCs w:val="24"/>
              </w:rPr>
              <w:t>0</w:t>
            </w:r>
          </w:p>
        </w:tc>
        <w:tc>
          <w:tcPr>
            <w:tcW w:w="1041" w:type="dxa"/>
          </w:tcPr>
          <w:p w14:paraId="15438236" w14:textId="77777777" w:rsidR="000210F8" w:rsidRPr="00CD725F" w:rsidRDefault="00667761"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30</w:t>
            </w:r>
          </w:p>
        </w:tc>
        <w:tc>
          <w:tcPr>
            <w:tcW w:w="1007" w:type="dxa"/>
          </w:tcPr>
          <w:p w14:paraId="59E701B8" w14:textId="77777777" w:rsidR="000210F8" w:rsidRPr="00CD725F" w:rsidRDefault="00667761"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40</w:t>
            </w:r>
          </w:p>
        </w:tc>
        <w:tc>
          <w:tcPr>
            <w:tcW w:w="1092" w:type="dxa"/>
          </w:tcPr>
          <w:p w14:paraId="0E39E137" w14:textId="77777777" w:rsidR="000210F8" w:rsidRPr="00CD725F" w:rsidRDefault="00667761"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45</w:t>
            </w:r>
          </w:p>
        </w:tc>
        <w:tc>
          <w:tcPr>
            <w:tcW w:w="1005" w:type="dxa"/>
          </w:tcPr>
          <w:p w14:paraId="5D81A7A3" w14:textId="77777777" w:rsidR="000210F8" w:rsidRPr="00CD725F" w:rsidRDefault="00667761"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50</w:t>
            </w:r>
          </w:p>
        </w:tc>
      </w:tr>
      <w:tr w:rsidR="00CD725F" w:rsidRPr="008C6813" w14:paraId="18A44445"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3DB643B0" w14:textId="77777777" w:rsidR="000210F8" w:rsidRPr="00166024" w:rsidRDefault="000210F8" w:rsidP="00CD725F">
            <w:pPr>
              <w:jc w:val="center"/>
              <w:rPr>
                <w:rFonts w:ascii="Times New Roman" w:hAnsi="Times New Roman"/>
                <w:b w:val="0"/>
                <w:bCs w:val="0"/>
                <w:szCs w:val="24"/>
              </w:rPr>
            </w:pPr>
            <w:r w:rsidRPr="00166024">
              <w:rPr>
                <w:rFonts w:ascii="Times New Roman" w:hAnsi="Times New Roman"/>
                <w:b w:val="0"/>
                <w:bCs w:val="0"/>
                <w:szCs w:val="24"/>
              </w:rPr>
              <w:t>PG.2.1.8</w:t>
            </w:r>
          </w:p>
        </w:tc>
        <w:tc>
          <w:tcPr>
            <w:tcW w:w="5042" w:type="dxa"/>
          </w:tcPr>
          <w:p w14:paraId="144F8970" w14:textId="77777777" w:rsidR="000210F8" w:rsidRPr="00CD725F" w:rsidRDefault="000210F8"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Ortaokulda öğrenci başına okunan kitap sayısı</w:t>
            </w:r>
          </w:p>
        </w:tc>
        <w:tc>
          <w:tcPr>
            <w:tcW w:w="1106" w:type="dxa"/>
            <w:noWrap/>
          </w:tcPr>
          <w:p w14:paraId="4A5840A3" w14:textId="77777777" w:rsidR="000210F8" w:rsidRPr="00CD725F" w:rsidRDefault="00137EE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30</w:t>
            </w:r>
          </w:p>
        </w:tc>
        <w:tc>
          <w:tcPr>
            <w:tcW w:w="943" w:type="dxa"/>
            <w:noWrap/>
          </w:tcPr>
          <w:p w14:paraId="36B49AD6" w14:textId="77777777" w:rsidR="000210F8" w:rsidRPr="00CD725F" w:rsidRDefault="00137EE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40</w:t>
            </w:r>
          </w:p>
        </w:tc>
        <w:tc>
          <w:tcPr>
            <w:tcW w:w="1041" w:type="dxa"/>
          </w:tcPr>
          <w:p w14:paraId="49A4D39E" w14:textId="77777777" w:rsidR="000210F8" w:rsidRPr="00CD725F" w:rsidRDefault="00137EE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45</w:t>
            </w:r>
          </w:p>
        </w:tc>
        <w:tc>
          <w:tcPr>
            <w:tcW w:w="1007" w:type="dxa"/>
          </w:tcPr>
          <w:p w14:paraId="53572000" w14:textId="77777777" w:rsidR="000210F8" w:rsidRPr="00CD725F" w:rsidRDefault="00137EE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45</w:t>
            </w:r>
          </w:p>
        </w:tc>
        <w:tc>
          <w:tcPr>
            <w:tcW w:w="1092" w:type="dxa"/>
          </w:tcPr>
          <w:p w14:paraId="50738467" w14:textId="77777777" w:rsidR="000210F8" w:rsidRPr="00CD725F" w:rsidRDefault="00137EE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50</w:t>
            </w:r>
          </w:p>
        </w:tc>
        <w:tc>
          <w:tcPr>
            <w:tcW w:w="1005" w:type="dxa"/>
          </w:tcPr>
          <w:p w14:paraId="7AAB4C8A" w14:textId="77777777" w:rsidR="000210F8" w:rsidRPr="00CD725F" w:rsidRDefault="00137EE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55</w:t>
            </w:r>
          </w:p>
        </w:tc>
      </w:tr>
      <w:tr w:rsidR="00CD725F" w:rsidRPr="008C6813" w14:paraId="29034A11"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70DBC189" w14:textId="77777777" w:rsidR="00560647" w:rsidRPr="00166024" w:rsidRDefault="00560647" w:rsidP="00CD725F">
            <w:pPr>
              <w:jc w:val="center"/>
              <w:rPr>
                <w:rFonts w:ascii="Times New Roman" w:hAnsi="Times New Roman"/>
                <w:b w:val="0"/>
                <w:bCs w:val="0"/>
                <w:szCs w:val="24"/>
              </w:rPr>
            </w:pPr>
            <w:r w:rsidRPr="00166024">
              <w:rPr>
                <w:rFonts w:ascii="Times New Roman" w:hAnsi="Times New Roman"/>
                <w:b w:val="0"/>
                <w:bCs w:val="0"/>
                <w:szCs w:val="24"/>
              </w:rPr>
              <w:t>PG.2.1.9</w:t>
            </w:r>
          </w:p>
        </w:tc>
        <w:tc>
          <w:tcPr>
            <w:tcW w:w="5042" w:type="dxa"/>
          </w:tcPr>
          <w:p w14:paraId="399CA6FF" w14:textId="77777777" w:rsidR="00560647" w:rsidRPr="00CD725F" w:rsidRDefault="00560647" w:rsidP="000210F8">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Ortaöğretime merkezi sınavla yerleşen öğrenci oranı (%)</w:t>
            </w:r>
          </w:p>
        </w:tc>
        <w:tc>
          <w:tcPr>
            <w:tcW w:w="1106" w:type="dxa"/>
            <w:noWrap/>
          </w:tcPr>
          <w:p w14:paraId="49BF52C9" w14:textId="232C4356" w:rsidR="00560647" w:rsidRPr="00CD725F" w:rsidRDefault="00EF407E"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Cs w:val="24"/>
              </w:rPr>
            </w:pPr>
            <w:r>
              <w:rPr>
                <w:rFonts w:ascii="Times New Roman" w:hAnsi="Times New Roman"/>
                <w:color w:val="FF0000"/>
                <w:szCs w:val="24"/>
              </w:rPr>
              <w:t>%8</w:t>
            </w:r>
          </w:p>
        </w:tc>
        <w:tc>
          <w:tcPr>
            <w:tcW w:w="943" w:type="dxa"/>
            <w:noWrap/>
          </w:tcPr>
          <w:p w14:paraId="4BD7D42B" w14:textId="0C9576A6" w:rsidR="00560647" w:rsidRPr="00CD725F" w:rsidRDefault="00EF407E" w:rsidP="00EF407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Cs w:val="24"/>
              </w:rPr>
            </w:pPr>
            <w:r>
              <w:rPr>
                <w:rFonts w:ascii="Times New Roman" w:hAnsi="Times New Roman"/>
                <w:color w:val="FF0000"/>
                <w:szCs w:val="24"/>
              </w:rPr>
              <w:t>%15</w:t>
            </w:r>
          </w:p>
        </w:tc>
        <w:tc>
          <w:tcPr>
            <w:tcW w:w="1041" w:type="dxa"/>
          </w:tcPr>
          <w:p w14:paraId="31F345B8" w14:textId="4FE40E46" w:rsidR="00560647" w:rsidRPr="00CD725F" w:rsidRDefault="00560647"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Cs w:val="24"/>
              </w:rPr>
            </w:pPr>
            <w:r w:rsidRPr="00CD725F">
              <w:rPr>
                <w:rFonts w:ascii="Times New Roman" w:hAnsi="Times New Roman"/>
                <w:color w:val="FF0000"/>
                <w:szCs w:val="24"/>
              </w:rPr>
              <w:t>%</w:t>
            </w:r>
            <w:r w:rsidR="00EF407E">
              <w:rPr>
                <w:rFonts w:ascii="Times New Roman" w:hAnsi="Times New Roman"/>
                <w:color w:val="FF0000"/>
                <w:szCs w:val="24"/>
              </w:rPr>
              <w:t>20</w:t>
            </w:r>
          </w:p>
        </w:tc>
        <w:tc>
          <w:tcPr>
            <w:tcW w:w="1007" w:type="dxa"/>
          </w:tcPr>
          <w:p w14:paraId="5CC6845A" w14:textId="77777777" w:rsidR="00560647" w:rsidRPr="00CD725F" w:rsidRDefault="00560647"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Cs w:val="24"/>
              </w:rPr>
            </w:pPr>
            <w:r w:rsidRPr="00CD725F">
              <w:rPr>
                <w:rFonts w:ascii="Times New Roman" w:hAnsi="Times New Roman"/>
                <w:color w:val="FF0000"/>
                <w:szCs w:val="24"/>
              </w:rPr>
              <w:t>%25</w:t>
            </w:r>
          </w:p>
        </w:tc>
        <w:tc>
          <w:tcPr>
            <w:tcW w:w="1092" w:type="dxa"/>
          </w:tcPr>
          <w:p w14:paraId="46D048BC" w14:textId="77777777" w:rsidR="00560647" w:rsidRPr="00CD725F" w:rsidRDefault="00560647"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Cs w:val="24"/>
              </w:rPr>
            </w:pPr>
            <w:r w:rsidRPr="00CD725F">
              <w:rPr>
                <w:rFonts w:ascii="Times New Roman" w:hAnsi="Times New Roman"/>
                <w:color w:val="FF0000"/>
                <w:szCs w:val="24"/>
              </w:rPr>
              <w:t>%30</w:t>
            </w:r>
          </w:p>
        </w:tc>
        <w:tc>
          <w:tcPr>
            <w:tcW w:w="1005" w:type="dxa"/>
          </w:tcPr>
          <w:p w14:paraId="3F833E8C" w14:textId="77777777" w:rsidR="00560647" w:rsidRPr="00CD725F" w:rsidRDefault="00560647" w:rsidP="00CD72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szCs w:val="24"/>
              </w:rPr>
            </w:pPr>
            <w:r w:rsidRPr="00CD725F">
              <w:rPr>
                <w:rFonts w:ascii="Times New Roman" w:hAnsi="Times New Roman"/>
                <w:color w:val="FF0000"/>
                <w:szCs w:val="24"/>
              </w:rPr>
              <w:t>%35</w:t>
            </w:r>
          </w:p>
        </w:tc>
      </w:tr>
      <w:tr w:rsidR="00CD725F" w:rsidRPr="008C6813" w14:paraId="5C093490"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7E3D3368" w14:textId="77777777" w:rsidR="000210F8" w:rsidRPr="00166024" w:rsidRDefault="000210F8" w:rsidP="00CD725F">
            <w:pPr>
              <w:jc w:val="center"/>
              <w:rPr>
                <w:rFonts w:ascii="Times New Roman" w:hAnsi="Times New Roman"/>
                <w:b w:val="0"/>
                <w:bCs w:val="0"/>
                <w:szCs w:val="24"/>
              </w:rPr>
            </w:pPr>
            <w:r w:rsidRPr="00166024">
              <w:rPr>
                <w:rFonts w:ascii="Times New Roman" w:hAnsi="Times New Roman"/>
                <w:b w:val="0"/>
                <w:bCs w:val="0"/>
                <w:szCs w:val="24"/>
              </w:rPr>
              <w:t>PG.2.1.10</w:t>
            </w:r>
          </w:p>
        </w:tc>
        <w:tc>
          <w:tcPr>
            <w:tcW w:w="5042" w:type="dxa"/>
          </w:tcPr>
          <w:p w14:paraId="0CEA16B1" w14:textId="77777777" w:rsidR="000210F8" w:rsidRPr="00CD725F" w:rsidRDefault="000210F8" w:rsidP="000210F8">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Ortaokulda yabancı dil dersi yılsonu puan ortalaması</w:t>
            </w:r>
          </w:p>
        </w:tc>
        <w:tc>
          <w:tcPr>
            <w:tcW w:w="1106" w:type="dxa"/>
            <w:noWrap/>
          </w:tcPr>
          <w:p w14:paraId="0B754C29" w14:textId="314D51DB" w:rsidR="000210F8" w:rsidRPr="00CD725F" w:rsidRDefault="007F0A2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51</w:t>
            </w:r>
          </w:p>
        </w:tc>
        <w:tc>
          <w:tcPr>
            <w:tcW w:w="943" w:type="dxa"/>
            <w:noWrap/>
          </w:tcPr>
          <w:p w14:paraId="2DF77BCA" w14:textId="77777777" w:rsidR="000210F8" w:rsidRPr="00CD725F" w:rsidRDefault="0052770F"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c>
          <w:tcPr>
            <w:tcW w:w="1041" w:type="dxa"/>
          </w:tcPr>
          <w:p w14:paraId="0A54C562" w14:textId="77777777" w:rsidR="000210F8" w:rsidRPr="00CD725F" w:rsidRDefault="0052770F"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c>
          <w:tcPr>
            <w:tcW w:w="1007" w:type="dxa"/>
          </w:tcPr>
          <w:p w14:paraId="712501A3" w14:textId="77777777" w:rsidR="000210F8" w:rsidRPr="00CD725F" w:rsidRDefault="0052770F"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c>
          <w:tcPr>
            <w:tcW w:w="1092" w:type="dxa"/>
          </w:tcPr>
          <w:p w14:paraId="33BCBD88" w14:textId="77777777" w:rsidR="000210F8" w:rsidRPr="00CD725F" w:rsidRDefault="0052770F"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c>
          <w:tcPr>
            <w:tcW w:w="1005" w:type="dxa"/>
          </w:tcPr>
          <w:p w14:paraId="6ABFD2DC" w14:textId="77777777" w:rsidR="000210F8" w:rsidRPr="00CD725F" w:rsidRDefault="0052770F"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75</w:t>
            </w:r>
          </w:p>
        </w:tc>
      </w:tr>
      <w:tr w:rsidR="00CD725F" w:rsidRPr="008C6813" w14:paraId="1B454F29"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68324EB4" w14:textId="77777777" w:rsidR="000210F8" w:rsidRPr="00166024" w:rsidRDefault="000210F8" w:rsidP="00CD725F">
            <w:pPr>
              <w:jc w:val="center"/>
              <w:rPr>
                <w:rFonts w:ascii="Times New Roman" w:hAnsi="Times New Roman"/>
                <w:b w:val="0"/>
                <w:bCs w:val="0"/>
                <w:szCs w:val="24"/>
              </w:rPr>
            </w:pPr>
            <w:r w:rsidRPr="00166024">
              <w:rPr>
                <w:rFonts w:ascii="Times New Roman" w:hAnsi="Times New Roman"/>
                <w:b w:val="0"/>
                <w:bCs w:val="0"/>
                <w:szCs w:val="24"/>
              </w:rPr>
              <w:t>PG.2.1.11</w:t>
            </w:r>
          </w:p>
        </w:tc>
        <w:tc>
          <w:tcPr>
            <w:tcW w:w="5042" w:type="dxa"/>
          </w:tcPr>
          <w:p w14:paraId="6D0239C9" w14:textId="77777777" w:rsidR="000210F8" w:rsidRPr="00CD725F" w:rsidRDefault="000210F8" w:rsidP="000210F8">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Ortaokulda matematik dersi yılsonu puan ortalaması</w:t>
            </w:r>
          </w:p>
        </w:tc>
        <w:tc>
          <w:tcPr>
            <w:tcW w:w="1106" w:type="dxa"/>
            <w:noWrap/>
          </w:tcPr>
          <w:p w14:paraId="096FD187" w14:textId="77D3DE0C" w:rsidR="000210F8" w:rsidRPr="00CD725F" w:rsidRDefault="007F0A2A"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35</w:t>
            </w:r>
          </w:p>
        </w:tc>
        <w:tc>
          <w:tcPr>
            <w:tcW w:w="943" w:type="dxa"/>
            <w:noWrap/>
          </w:tcPr>
          <w:p w14:paraId="21C5E51D" w14:textId="77777777" w:rsidR="000210F8"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35</w:t>
            </w:r>
          </w:p>
        </w:tc>
        <w:tc>
          <w:tcPr>
            <w:tcW w:w="1041" w:type="dxa"/>
          </w:tcPr>
          <w:p w14:paraId="3FF33E6F" w14:textId="77777777" w:rsidR="000210F8"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55</w:t>
            </w:r>
          </w:p>
        </w:tc>
        <w:tc>
          <w:tcPr>
            <w:tcW w:w="1007" w:type="dxa"/>
          </w:tcPr>
          <w:p w14:paraId="71AF0B4D" w14:textId="77777777" w:rsidR="000210F8"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55</w:t>
            </w:r>
          </w:p>
        </w:tc>
        <w:tc>
          <w:tcPr>
            <w:tcW w:w="1092" w:type="dxa"/>
          </w:tcPr>
          <w:p w14:paraId="63518726" w14:textId="77777777" w:rsidR="000210F8"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55</w:t>
            </w:r>
          </w:p>
        </w:tc>
        <w:tc>
          <w:tcPr>
            <w:tcW w:w="1005" w:type="dxa"/>
          </w:tcPr>
          <w:p w14:paraId="49BAB883" w14:textId="77777777" w:rsidR="000210F8"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55</w:t>
            </w:r>
          </w:p>
        </w:tc>
      </w:tr>
      <w:tr w:rsidR="00CD725F" w:rsidRPr="008C6813" w14:paraId="52CADA4A"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CFA9C01" w14:textId="77777777" w:rsidR="000210F8" w:rsidRPr="00166024" w:rsidRDefault="00C9557C" w:rsidP="00CD725F">
            <w:pPr>
              <w:jc w:val="center"/>
              <w:rPr>
                <w:rFonts w:ascii="Times New Roman" w:hAnsi="Times New Roman"/>
                <w:b w:val="0"/>
                <w:bCs w:val="0"/>
                <w:szCs w:val="24"/>
              </w:rPr>
            </w:pPr>
            <w:r w:rsidRPr="00166024">
              <w:rPr>
                <w:rFonts w:ascii="Times New Roman" w:hAnsi="Times New Roman"/>
                <w:b w:val="0"/>
                <w:bCs w:val="0"/>
                <w:szCs w:val="24"/>
              </w:rPr>
              <w:t>PG.2.1.12</w:t>
            </w:r>
          </w:p>
        </w:tc>
        <w:tc>
          <w:tcPr>
            <w:tcW w:w="5042" w:type="dxa"/>
          </w:tcPr>
          <w:p w14:paraId="453FB079" w14:textId="77777777" w:rsidR="000210F8" w:rsidRPr="00CD725F" w:rsidRDefault="000210F8" w:rsidP="000210F8">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Ortaokulda fen ve teknoloji dersi yılsonu puan ortalaması</w:t>
            </w:r>
          </w:p>
        </w:tc>
        <w:tc>
          <w:tcPr>
            <w:tcW w:w="1106" w:type="dxa"/>
            <w:noWrap/>
          </w:tcPr>
          <w:p w14:paraId="3761F131" w14:textId="43E7519C" w:rsidR="000210F8" w:rsidRPr="00CD725F" w:rsidRDefault="007F0A2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42</w:t>
            </w:r>
          </w:p>
        </w:tc>
        <w:tc>
          <w:tcPr>
            <w:tcW w:w="943" w:type="dxa"/>
            <w:noWrap/>
          </w:tcPr>
          <w:p w14:paraId="436EB978" w14:textId="77777777" w:rsidR="000210F8"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c>
          <w:tcPr>
            <w:tcW w:w="1041" w:type="dxa"/>
          </w:tcPr>
          <w:p w14:paraId="09CE142D" w14:textId="77777777" w:rsidR="000210F8"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80</w:t>
            </w:r>
          </w:p>
        </w:tc>
        <w:tc>
          <w:tcPr>
            <w:tcW w:w="1007" w:type="dxa"/>
          </w:tcPr>
          <w:p w14:paraId="41E8C52F" w14:textId="77777777" w:rsidR="000210F8"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80</w:t>
            </w:r>
          </w:p>
        </w:tc>
        <w:tc>
          <w:tcPr>
            <w:tcW w:w="1092" w:type="dxa"/>
          </w:tcPr>
          <w:p w14:paraId="19E176D1" w14:textId="77777777" w:rsidR="000210F8"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80</w:t>
            </w:r>
          </w:p>
        </w:tc>
        <w:tc>
          <w:tcPr>
            <w:tcW w:w="1005" w:type="dxa"/>
          </w:tcPr>
          <w:p w14:paraId="7997E220" w14:textId="77777777" w:rsidR="000210F8"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80</w:t>
            </w:r>
          </w:p>
        </w:tc>
      </w:tr>
      <w:tr w:rsidR="00CD725F" w:rsidRPr="008C6813" w14:paraId="0CE651EE"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B251BAE" w14:textId="77777777" w:rsidR="00C9557C" w:rsidRPr="00166024" w:rsidRDefault="00C9557C" w:rsidP="00CD725F">
            <w:pPr>
              <w:jc w:val="center"/>
              <w:rPr>
                <w:rFonts w:ascii="Times New Roman" w:hAnsi="Times New Roman"/>
                <w:b w:val="0"/>
                <w:bCs w:val="0"/>
                <w:szCs w:val="24"/>
              </w:rPr>
            </w:pPr>
            <w:r w:rsidRPr="00166024">
              <w:rPr>
                <w:rFonts w:ascii="Times New Roman" w:hAnsi="Times New Roman"/>
                <w:b w:val="0"/>
                <w:bCs w:val="0"/>
                <w:szCs w:val="24"/>
              </w:rPr>
              <w:t>PG.2.1.13</w:t>
            </w:r>
          </w:p>
        </w:tc>
        <w:tc>
          <w:tcPr>
            <w:tcW w:w="5042" w:type="dxa"/>
          </w:tcPr>
          <w:p w14:paraId="69A3B109" w14:textId="77777777" w:rsidR="00C9557C" w:rsidRPr="00CD725F" w:rsidRDefault="00C9557C" w:rsidP="001F415B">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Ortaokulda Türkçe dersi yılsonu puan ortalaması</w:t>
            </w:r>
          </w:p>
        </w:tc>
        <w:tc>
          <w:tcPr>
            <w:tcW w:w="1106" w:type="dxa"/>
            <w:noWrap/>
          </w:tcPr>
          <w:p w14:paraId="47CB8368" w14:textId="60F49FDE" w:rsidR="00C9557C" w:rsidRPr="00CD725F" w:rsidRDefault="007F0A2A"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60</w:t>
            </w:r>
          </w:p>
        </w:tc>
        <w:tc>
          <w:tcPr>
            <w:tcW w:w="943" w:type="dxa"/>
            <w:noWrap/>
          </w:tcPr>
          <w:p w14:paraId="657CFE27"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c>
          <w:tcPr>
            <w:tcW w:w="1041" w:type="dxa"/>
          </w:tcPr>
          <w:p w14:paraId="072F020D"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c>
          <w:tcPr>
            <w:tcW w:w="1007" w:type="dxa"/>
          </w:tcPr>
          <w:p w14:paraId="316E6512"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c>
          <w:tcPr>
            <w:tcW w:w="1092" w:type="dxa"/>
          </w:tcPr>
          <w:p w14:paraId="73282DCA"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c>
          <w:tcPr>
            <w:tcW w:w="1005" w:type="dxa"/>
          </w:tcPr>
          <w:p w14:paraId="67719ECF"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r>
      <w:tr w:rsidR="00CD725F" w:rsidRPr="008C6813" w14:paraId="1BC8F044"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7AE1CC0F" w14:textId="77777777" w:rsidR="00C9557C" w:rsidRPr="00166024" w:rsidRDefault="00C9557C" w:rsidP="00CD725F">
            <w:pPr>
              <w:jc w:val="center"/>
              <w:rPr>
                <w:rFonts w:ascii="Times New Roman" w:hAnsi="Times New Roman"/>
                <w:b w:val="0"/>
                <w:bCs w:val="0"/>
                <w:szCs w:val="24"/>
              </w:rPr>
            </w:pPr>
            <w:r w:rsidRPr="00166024">
              <w:rPr>
                <w:rFonts w:ascii="Times New Roman" w:hAnsi="Times New Roman"/>
                <w:b w:val="0"/>
                <w:bCs w:val="0"/>
                <w:szCs w:val="24"/>
              </w:rPr>
              <w:t>PG.2.1.14</w:t>
            </w:r>
          </w:p>
        </w:tc>
        <w:tc>
          <w:tcPr>
            <w:tcW w:w="5042" w:type="dxa"/>
          </w:tcPr>
          <w:p w14:paraId="435E48EB" w14:textId="77777777" w:rsidR="00C9557C" w:rsidRPr="00CD725F" w:rsidRDefault="00C9557C" w:rsidP="0039374C">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Ortaokulda sosyal bilgiler dersi yılsonu puan ortalaması</w:t>
            </w:r>
          </w:p>
        </w:tc>
        <w:tc>
          <w:tcPr>
            <w:tcW w:w="1106" w:type="dxa"/>
            <w:noWrap/>
          </w:tcPr>
          <w:p w14:paraId="132047C0" w14:textId="320F78CF" w:rsidR="00C9557C" w:rsidRPr="00CD725F" w:rsidRDefault="007F0A2A"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45</w:t>
            </w:r>
          </w:p>
        </w:tc>
        <w:tc>
          <w:tcPr>
            <w:tcW w:w="943" w:type="dxa"/>
            <w:noWrap/>
          </w:tcPr>
          <w:p w14:paraId="586D4533" w14:textId="77777777" w:rsidR="00C9557C"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60</w:t>
            </w:r>
          </w:p>
        </w:tc>
        <w:tc>
          <w:tcPr>
            <w:tcW w:w="1041" w:type="dxa"/>
          </w:tcPr>
          <w:p w14:paraId="7304950F" w14:textId="77777777" w:rsidR="00C9557C"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c>
          <w:tcPr>
            <w:tcW w:w="1007" w:type="dxa"/>
          </w:tcPr>
          <w:p w14:paraId="11D750FF" w14:textId="77777777" w:rsidR="00C9557C"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c>
          <w:tcPr>
            <w:tcW w:w="1092" w:type="dxa"/>
          </w:tcPr>
          <w:p w14:paraId="0C4AF386" w14:textId="77777777" w:rsidR="00C9557C"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c>
          <w:tcPr>
            <w:tcW w:w="1005" w:type="dxa"/>
          </w:tcPr>
          <w:p w14:paraId="326D0797" w14:textId="77777777" w:rsidR="00C9557C" w:rsidRPr="00CD725F" w:rsidRDefault="00527FF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70</w:t>
            </w:r>
          </w:p>
        </w:tc>
      </w:tr>
      <w:tr w:rsidR="00CD725F" w:rsidRPr="008C6813" w14:paraId="313F5CA0"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6B63454" w14:textId="77777777" w:rsidR="00C9557C" w:rsidRPr="00166024" w:rsidRDefault="00C9557C" w:rsidP="00CD725F">
            <w:pPr>
              <w:jc w:val="center"/>
              <w:rPr>
                <w:rFonts w:ascii="Times New Roman" w:hAnsi="Times New Roman"/>
                <w:b w:val="0"/>
                <w:bCs w:val="0"/>
                <w:szCs w:val="24"/>
              </w:rPr>
            </w:pPr>
            <w:r w:rsidRPr="00166024">
              <w:rPr>
                <w:rFonts w:ascii="Times New Roman" w:hAnsi="Times New Roman"/>
                <w:b w:val="0"/>
                <w:bCs w:val="0"/>
                <w:szCs w:val="24"/>
              </w:rPr>
              <w:t>PG.2.1.15</w:t>
            </w:r>
          </w:p>
        </w:tc>
        <w:tc>
          <w:tcPr>
            <w:tcW w:w="5042" w:type="dxa"/>
          </w:tcPr>
          <w:p w14:paraId="170222E8" w14:textId="77777777" w:rsidR="00C9557C" w:rsidRPr="00CD725F" w:rsidRDefault="00C9557C" w:rsidP="0039374C">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Ortaokulda din kültürü ve ahlak bilgisi dersi yılsonu puan ortalaması</w:t>
            </w:r>
          </w:p>
        </w:tc>
        <w:tc>
          <w:tcPr>
            <w:tcW w:w="1106" w:type="dxa"/>
            <w:noWrap/>
          </w:tcPr>
          <w:p w14:paraId="4801CE16" w14:textId="3F2EA84C" w:rsidR="00C9557C" w:rsidRPr="00CD725F" w:rsidRDefault="007F0A2A"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65</w:t>
            </w:r>
          </w:p>
        </w:tc>
        <w:tc>
          <w:tcPr>
            <w:tcW w:w="943" w:type="dxa"/>
            <w:noWrap/>
          </w:tcPr>
          <w:p w14:paraId="084BF77D"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80</w:t>
            </w:r>
          </w:p>
        </w:tc>
        <w:tc>
          <w:tcPr>
            <w:tcW w:w="1041" w:type="dxa"/>
          </w:tcPr>
          <w:p w14:paraId="6562338D"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c>
          <w:tcPr>
            <w:tcW w:w="1007" w:type="dxa"/>
          </w:tcPr>
          <w:p w14:paraId="03608A75"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c>
          <w:tcPr>
            <w:tcW w:w="1092" w:type="dxa"/>
          </w:tcPr>
          <w:p w14:paraId="29AC6300"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c>
          <w:tcPr>
            <w:tcW w:w="1005" w:type="dxa"/>
          </w:tcPr>
          <w:p w14:paraId="555ECF31" w14:textId="77777777" w:rsidR="00C9557C" w:rsidRPr="00CD725F" w:rsidRDefault="00527FF0"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90</w:t>
            </w:r>
          </w:p>
        </w:tc>
      </w:tr>
      <w:tr w:rsidR="00CD725F" w:rsidRPr="008C6813" w14:paraId="43B69458"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66D12716" w14:textId="77777777" w:rsidR="00C9557C" w:rsidRPr="00166024" w:rsidRDefault="00C9557C" w:rsidP="00CD725F">
            <w:pPr>
              <w:jc w:val="center"/>
              <w:rPr>
                <w:rFonts w:ascii="Times New Roman" w:hAnsi="Times New Roman"/>
                <w:b w:val="0"/>
                <w:bCs w:val="0"/>
                <w:szCs w:val="24"/>
              </w:rPr>
            </w:pPr>
            <w:r w:rsidRPr="00166024">
              <w:rPr>
                <w:rFonts w:ascii="Times New Roman" w:hAnsi="Times New Roman"/>
                <w:b w:val="0"/>
                <w:bCs w:val="0"/>
                <w:szCs w:val="24"/>
              </w:rPr>
              <w:t>PG.2.1.16</w:t>
            </w:r>
          </w:p>
        </w:tc>
        <w:tc>
          <w:tcPr>
            <w:tcW w:w="5042" w:type="dxa"/>
          </w:tcPr>
          <w:p w14:paraId="00D56358" w14:textId="77777777" w:rsidR="00C9557C" w:rsidRPr="00CD725F" w:rsidRDefault="00C9557C" w:rsidP="000561FB">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Okulumuzun kayıt bölgesinde kurulan okul ve mahalle spor kulüplerinden yararlanan öğrenci oranı (%)</w:t>
            </w:r>
          </w:p>
        </w:tc>
        <w:tc>
          <w:tcPr>
            <w:tcW w:w="1106" w:type="dxa"/>
            <w:noWrap/>
          </w:tcPr>
          <w:p w14:paraId="1550CD1C" w14:textId="77777777" w:rsidR="00C9557C" w:rsidRPr="00CD725F" w:rsidRDefault="00302B4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943" w:type="dxa"/>
            <w:noWrap/>
          </w:tcPr>
          <w:p w14:paraId="57D9701B" w14:textId="0F2CC0A5" w:rsidR="00C9557C"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41" w:type="dxa"/>
          </w:tcPr>
          <w:p w14:paraId="4BAEA558" w14:textId="3BDCF27E" w:rsidR="00C9557C"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07" w:type="dxa"/>
          </w:tcPr>
          <w:p w14:paraId="060A07ED" w14:textId="29A477F2" w:rsidR="00C9557C"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tc>
        <w:tc>
          <w:tcPr>
            <w:tcW w:w="1092" w:type="dxa"/>
          </w:tcPr>
          <w:p w14:paraId="49DEB23D" w14:textId="29B3DF2C" w:rsidR="00C9557C"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tc>
        <w:tc>
          <w:tcPr>
            <w:tcW w:w="1005" w:type="dxa"/>
          </w:tcPr>
          <w:p w14:paraId="7F68AF44" w14:textId="3B367E7C" w:rsidR="00302B43"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p w14:paraId="6E18AD20" w14:textId="5561BD36" w:rsidR="00C9557C" w:rsidRPr="00CD725F" w:rsidRDefault="00C9557C" w:rsidP="00302B4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CD725F" w:rsidRPr="008C6813" w14:paraId="5FBFDD66"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E65C737" w14:textId="77777777" w:rsidR="006C1A4D" w:rsidRPr="00166024" w:rsidRDefault="006C1A4D" w:rsidP="00CD725F">
            <w:pPr>
              <w:jc w:val="center"/>
              <w:rPr>
                <w:rFonts w:ascii="Times New Roman" w:hAnsi="Times New Roman"/>
                <w:b w:val="0"/>
                <w:bCs w:val="0"/>
                <w:szCs w:val="24"/>
              </w:rPr>
            </w:pPr>
            <w:r w:rsidRPr="00166024">
              <w:rPr>
                <w:rFonts w:ascii="Times New Roman" w:hAnsi="Times New Roman"/>
                <w:b w:val="0"/>
                <w:bCs w:val="0"/>
                <w:szCs w:val="24"/>
              </w:rPr>
              <w:t>PG.2.1.17</w:t>
            </w:r>
          </w:p>
        </w:tc>
        <w:tc>
          <w:tcPr>
            <w:tcW w:w="5042" w:type="dxa"/>
          </w:tcPr>
          <w:p w14:paraId="31985B41" w14:textId="77777777" w:rsidR="006C1A4D" w:rsidRPr="00CD725F" w:rsidRDefault="006C1A4D" w:rsidP="00CA2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İYEP’e kalan öğrencilerin zümre bazında oranı (%)</w:t>
            </w:r>
          </w:p>
        </w:tc>
        <w:tc>
          <w:tcPr>
            <w:tcW w:w="1106" w:type="dxa"/>
            <w:noWrap/>
          </w:tcPr>
          <w:p w14:paraId="3CF19106" w14:textId="42CDA505" w:rsidR="006C1A4D" w:rsidRPr="00CD725F" w:rsidRDefault="0052318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943" w:type="dxa"/>
            <w:noWrap/>
          </w:tcPr>
          <w:p w14:paraId="1A5566CD" w14:textId="77777777" w:rsidR="006C1A4D" w:rsidRPr="00CD725F" w:rsidRDefault="00302B4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%8</w:t>
            </w:r>
          </w:p>
        </w:tc>
        <w:tc>
          <w:tcPr>
            <w:tcW w:w="1041" w:type="dxa"/>
          </w:tcPr>
          <w:p w14:paraId="59559539" w14:textId="77777777" w:rsidR="006C1A4D" w:rsidRPr="00CD725F" w:rsidRDefault="00302B4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%7</w:t>
            </w:r>
          </w:p>
        </w:tc>
        <w:tc>
          <w:tcPr>
            <w:tcW w:w="1007" w:type="dxa"/>
          </w:tcPr>
          <w:p w14:paraId="434A81E0" w14:textId="77777777" w:rsidR="006C1A4D" w:rsidRPr="00CD725F" w:rsidRDefault="00302B4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%6</w:t>
            </w:r>
          </w:p>
        </w:tc>
        <w:tc>
          <w:tcPr>
            <w:tcW w:w="1092" w:type="dxa"/>
          </w:tcPr>
          <w:p w14:paraId="1C6543DF" w14:textId="77777777" w:rsidR="006C1A4D" w:rsidRPr="00CD725F" w:rsidRDefault="00302B4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05" w:type="dxa"/>
          </w:tcPr>
          <w:p w14:paraId="73E97F26" w14:textId="77777777" w:rsidR="006C1A4D" w:rsidRPr="00CD725F" w:rsidRDefault="00302B4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r>
      <w:tr w:rsidR="00CD725F" w:rsidRPr="008C6813" w14:paraId="785EE1B1"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5E9D70FD" w14:textId="77777777" w:rsidR="006C1A4D" w:rsidRPr="00166024" w:rsidRDefault="006C1A4D" w:rsidP="00CD725F">
            <w:pPr>
              <w:jc w:val="center"/>
              <w:rPr>
                <w:rFonts w:ascii="Times New Roman" w:hAnsi="Times New Roman"/>
                <w:b w:val="0"/>
                <w:bCs w:val="0"/>
                <w:szCs w:val="24"/>
              </w:rPr>
            </w:pPr>
            <w:r w:rsidRPr="00166024">
              <w:rPr>
                <w:rFonts w:ascii="Times New Roman" w:hAnsi="Times New Roman"/>
                <w:b w:val="0"/>
                <w:bCs w:val="0"/>
                <w:szCs w:val="24"/>
              </w:rPr>
              <w:t>PG.2.1.18</w:t>
            </w:r>
          </w:p>
        </w:tc>
        <w:tc>
          <w:tcPr>
            <w:tcW w:w="5042" w:type="dxa"/>
          </w:tcPr>
          <w:p w14:paraId="59047911" w14:textId="77777777" w:rsidR="006C1A4D" w:rsidRPr="00CD725F" w:rsidRDefault="006C1A4D" w:rsidP="00CA2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 xml:space="preserve">Okulumuzda ulusal düzeyde hazırlanan proje sayısı </w:t>
            </w:r>
          </w:p>
        </w:tc>
        <w:tc>
          <w:tcPr>
            <w:tcW w:w="1106" w:type="dxa"/>
            <w:noWrap/>
          </w:tcPr>
          <w:p w14:paraId="1BA5753E" w14:textId="77777777" w:rsidR="006C1A4D" w:rsidRPr="00CD725F" w:rsidRDefault="00DE590C"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943" w:type="dxa"/>
            <w:noWrap/>
          </w:tcPr>
          <w:p w14:paraId="358F8CDD" w14:textId="4347A65B" w:rsidR="006C1A4D"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1041" w:type="dxa"/>
          </w:tcPr>
          <w:p w14:paraId="5F1BBCBF" w14:textId="75E8C102" w:rsidR="006C1A4D"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1007" w:type="dxa"/>
          </w:tcPr>
          <w:p w14:paraId="4624C9A5" w14:textId="4EACA21C" w:rsidR="006C1A4D"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1092" w:type="dxa"/>
          </w:tcPr>
          <w:p w14:paraId="0C58AC1E" w14:textId="115F396B" w:rsidR="006C1A4D"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p>
        </w:tc>
        <w:tc>
          <w:tcPr>
            <w:tcW w:w="1005" w:type="dxa"/>
          </w:tcPr>
          <w:p w14:paraId="40CFA0F6" w14:textId="2FE97967" w:rsidR="006C1A4D" w:rsidRPr="00CD725F" w:rsidRDefault="0052318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w:t>
            </w:r>
          </w:p>
        </w:tc>
      </w:tr>
      <w:tr w:rsidR="00CD725F" w:rsidRPr="008C6813" w14:paraId="72E57CD9"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6B054BD1" w14:textId="77777777" w:rsidR="006C1A4D" w:rsidRPr="00166024" w:rsidRDefault="006C1A4D" w:rsidP="00CD725F">
            <w:pPr>
              <w:jc w:val="center"/>
              <w:rPr>
                <w:rFonts w:ascii="Times New Roman" w:hAnsi="Times New Roman"/>
                <w:b w:val="0"/>
                <w:bCs w:val="0"/>
                <w:szCs w:val="24"/>
              </w:rPr>
            </w:pPr>
            <w:r w:rsidRPr="00166024">
              <w:rPr>
                <w:rFonts w:ascii="Times New Roman" w:hAnsi="Times New Roman"/>
                <w:b w:val="0"/>
                <w:bCs w:val="0"/>
                <w:szCs w:val="24"/>
              </w:rPr>
              <w:t>PG.2.1.19</w:t>
            </w:r>
          </w:p>
        </w:tc>
        <w:tc>
          <w:tcPr>
            <w:tcW w:w="5042" w:type="dxa"/>
          </w:tcPr>
          <w:p w14:paraId="453A8F54" w14:textId="77777777" w:rsidR="006C1A4D" w:rsidRPr="00CD725F" w:rsidRDefault="006C1A4D" w:rsidP="00CA2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Okulumuzda ulusal düzeyde hazırlanan projelere katılan öğrenci oranı (%)</w:t>
            </w:r>
          </w:p>
        </w:tc>
        <w:tc>
          <w:tcPr>
            <w:tcW w:w="1106" w:type="dxa"/>
            <w:noWrap/>
          </w:tcPr>
          <w:p w14:paraId="729973D6" w14:textId="77777777" w:rsidR="006C1A4D" w:rsidRPr="00CD725F" w:rsidRDefault="009600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943" w:type="dxa"/>
            <w:noWrap/>
          </w:tcPr>
          <w:p w14:paraId="03FDCF48" w14:textId="3ECD5D95" w:rsidR="006C1A4D" w:rsidRPr="00CD725F" w:rsidRDefault="0052318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41" w:type="dxa"/>
          </w:tcPr>
          <w:p w14:paraId="3B05BE6B" w14:textId="7CD0F951" w:rsidR="006C1A4D" w:rsidRPr="00CD725F" w:rsidRDefault="0052318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07" w:type="dxa"/>
          </w:tcPr>
          <w:p w14:paraId="6666F0BA" w14:textId="3E865D0B" w:rsidR="006C1A4D" w:rsidRPr="00CD725F" w:rsidRDefault="0052318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92" w:type="dxa"/>
          </w:tcPr>
          <w:p w14:paraId="162DF1F4" w14:textId="77777777" w:rsidR="006C1A4D" w:rsidRPr="00CD725F" w:rsidRDefault="009600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%5</w:t>
            </w:r>
          </w:p>
        </w:tc>
        <w:tc>
          <w:tcPr>
            <w:tcW w:w="1005" w:type="dxa"/>
          </w:tcPr>
          <w:p w14:paraId="7BA7E412" w14:textId="44AF3D30" w:rsidR="006C1A4D" w:rsidRPr="00CD725F" w:rsidRDefault="0052318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r>
      <w:tr w:rsidR="00CD725F" w:rsidRPr="008C6813" w14:paraId="1CF3137E"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68F389D7" w14:textId="77777777" w:rsidR="006C1A4D" w:rsidRPr="00166024" w:rsidRDefault="006C1A4D" w:rsidP="00CD725F">
            <w:pPr>
              <w:jc w:val="center"/>
              <w:rPr>
                <w:rFonts w:ascii="Times New Roman" w:hAnsi="Times New Roman"/>
                <w:b w:val="0"/>
                <w:bCs w:val="0"/>
                <w:szCs w:val="24"/>
              </w:rPr>
            </w:pPr>
            <w:r w:rsidRPr="00166024">
              <w:rPr>
                <w:rFonts w:ascii="Times New Roman" w:hAnsi="Times New Roman"/>
                <w:b w:val="0"/>
                <w:bCs w:val="0"/>
                <w:szCs w:val="24"/>
              </w:rPr>
              <w:t>PG.2.1.20</w:t>
            </w:r>
          </w:p>
        </w:tc>
        <w:tc>
          <w:tcPr>
            <w:tcW w:w="5042" w:type="dxa"/>
          </w:tcPr>
          <w:p w14:paraId="61FBE46E" w14:textId="77777777" w:rsidR="006C1A4D" w:rsidRPr="00CD725F" w:rsidRDefault="006C1A4D" w:rsidP="00CA2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Okulumuzda uluslararası düzeyde hazırlanan proje sayısı</w:t>
            </w:r>
          </w:p>
        </w:tc>
        <w:tc>
          <w:tcPr>
            <w:tcW w:w="1106" w:type="dxa"/>
            <w:noWrap/>
          </w:tcPr>
          <w:p w14:paraId="17773C4F" w14:textId="77777777" w:rsidR="006C1A4D" w:rsidRPr="00CD725F" w:rsidRDefault="0096003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943" w:type="dxa"/>
            <w:noWrap/>
          </w:tcPr>
          <w:p w14:paraId="54516F33" w14:textId="77777777" w:rsidR="006C1A4D" w:rsidRPr="00CD725F" w:rsidRDefault="0096003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41" w:type="dxa"/>
          </w:tcPr>
          <w:p w14:paraId="5323E2D3" w14:textId="77777777" w:rsidR="006C1A4D" w:rsidRPr="00CD725F" w:rsidRDefault="0096003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7" w:type="dxa"/>
          </w:tcPr>
          <w:p w14:paraId="22C196B1" w14:textId="77777777" w:rsidR="006C1A4D" w:rsidRPr="00CD725F" w:rsidRDefault="0096003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tcPr>
          <w:p w14:paraId="77BEB633" w14:textId="77777777" w:rsidR="006C1A4D" w:rsidRPr="00CD725F" w:rsidRDefault="0096003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5" w:type="dxa"/>
          </w:tcPr>
          <w:p w14:paraId="6A60C1AE" w14:textId="77777777" w:rsidR="006C1A4D" w:rsidRPr="00CD725F" w:rsidRDefault="0096003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r>
      <w:tr w:rsidR="00CD725F" w:rsidRPr="008C6813" w14:paraId="223F98ED"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343F961A" w14:textId="77777777" w:rsidR="006C1A4D" w:rsidRPr="00166024" w:rsidRDefault="006C1A4D" w:rsidP="00CD725F">
            <w:pPr>
              <w:jc w:val="center"/>
              <w:rPr>
                <w:rFonts w:ascii="Times New Roman" w:hAnsi="Times New Roman"/>
                <w:b w:val="0"/>
                <w:bCs w:val="0"/>
                <w:szCs w:val="24"/>
              </w:rPr>
            </w:pPr>
            <w:r w:rsidRPr="00166024">
              <w:rPr>
                <w:rFonts w:ascii="Times New Roman" w:hAnsi="Times New Roman"/>
                <w:b w:val="0"/>
                <w:bCs w:val="0"/>
                <w:szCs w:val="24"/>
              </w:rPr>
              <w:lastRenderedPageBreak/>
              <w:t>PG.2.1.21</w:t>
            </w:r>
          </w:p>
        </w:tc>
        <w:tc>
          <w:tcPr>
            <w:tcW w:w="5042" w:type="dxa"/>
          </w:tcPr>
          <w:p w14:paraId="066E284F" w14:textId="77777777" w:rsidR="006C1A4D" w:rsidRPr="00CD725F" w:rsidRDefault="006C1A4D" w:rsidP="00CA2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Okulumuzda uluslararası düzeyde hazırlanan projelere katılan öğrenci oranı (%)</w:t>
            </w:r>
          </w:p>
        </w:tc>
        <w:tc>
          <w:tcPr>
            <w:tcW w:w="1106" w:type="dxa"/>
            <w:noWrap/>
          </w:tcPr>
          <w:p w14:paraId="4B0D0F67" w14:textId="77777777" w:rsidR="006C1A4D" w:rsidRPr="00CD725F" w:rsidRDefault="009600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943" w:type="dxa"/>
            <w:noWrap/>
          </w:tcPr>
          <w:p w14:paraId="4F14BECE" w14:textId="77777777" w:rsidR="006C1A4D" w:rsidRPr="00CD725F" w:rsidRDefault="009600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41" w:type="dxa"/>
          </w:tcPr>
          <w:p w14:paraId="69E8BD40" w14:textId="77777777" w:rsidR="006C1A4D" w:rsidRPr="00CD725F" w:rsidRDefault="009600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7" w:type="dxa"/>
          </w:tcPr>
          <w:p w14:paraId="20B126FB" w14:textId="77777777" w:rsidR="006C1A4D" w:rsidRPr="00CD725F" w:rsidRDefault="009600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tcPr>
          <w:p w14:paraId="47311FC8" w14:textId="77777777" w:rsidR="006C1A4D" w:rsidRPr="00CD725F" w:rsidRDefault="009600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5" w:type="dxa"/>
          </w:tcPr>
          <w:p w14:paraId="429D2920" w14:textId="77777777" w:rsidR="006C1A4D" w:rsidRPr="00CD725F" w:rsidRDefault="009600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r>
      <w:tr w:rsidR="00CD725F" w:rsidRPr="008C6813" w14:paraId="6D4F0D0E"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7CDA8FF0" w14:textId="77777777" w:rsidR="006C1A4D" w:rsidRPr="00166024" w:rsidRDefault="006C1A4D" w:rsidP="00CD725F">
            <w:pPr>
              <w:jc w:val="center"/>
              <w:rPr>
                <w:rFonts w:ascii="Times New Roman" w:hAnsi="Times New Roman"/>
                <w:b w:val="0"/>
                <w:bCs w:val="0"/>
                <w:szCs w:val="24"/>
              </w:rPr>
            </w:pPr>
            <w:r w:rsidRPr="00166024">
              <w:rPr>
                <w:rFonts w:ascii="Times New Roman" w:hAnsi="Times New Roman"/>
                <w:b w:val="0"/>
                <w:bCs w:val="0"/>
                <w:szCs w:val="24"/>
              </w:rPr>
              <w:t>PG.2.1.22</w:t>
            </w:r>
          </w:p>
        </w:tc>
        <w:tc>
          <w:tcPr>
            <w:tcW w:w="5042" w:type="dxa"/>
          </w:tcPr>
          <w:p w14:paraId="67D0F434" w14:textId="77777777" w:rsidR="006C1A4D" w:rsidRPr="00CD725F" w:rsidRDefault="006C1A4D" w:rsidP="00CA2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Yerel, ulusal ve uluslararası düzeyde yapılan yarışmalara katılan öğrenci oranı (%)</w:t>
            </w:r>
          </w:p>
        </w:tc>
        <w:tc>
          <w:tcPr>
            <w:tcW w:w="1106" w:type="dxa"/>
            <w:noWrap/>
          </w:tcPr>
          <w:p w14:paraId="56355F35" w14:textId="11CB3AE0" w:rsidR="006C1A4D" w:rsidRPr="00CD725F" w:rsidRDefault="00A26F31"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tc>
        <w:tc>
          <w:tcPr>
            <w:tcW w:w="943" w:type="dxa"/>
            <w:noWrap/>
          </w:tcPr>
          <w:p w14:paraId="589258CE" w14:textId="77777777" w:rsidR="006C1A4D" w:rsidRPr="00CD725F" w:rsidRDefault="00A26F31"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tc>
        <w:tc>
          <w:tcPr>
            <w:tcW w:w="1041" w:type="dxa"/>
          </w:tcPr>
          <w:p w14:paraId="0165CDE7" w14:textId="77777777" w:rsidR="006C1A4D" w:rsidRPr="00CD725F" w:rsidRDefault="00A26F31"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%15</w:t>
            </w:r>
          </w:p>
        </w:tc>
        <w:tc>
          <w:tcPr>
            <w:tcW w:w="1007" w:type="dxa"/>
          </w:tcPr>
          <w:p w14:paraId="3998BC15" w14:textId="77777777" w:rsidR="006C1A4D" w:rsidRPr="00CD725F" w:rsidRDefault="00A26F31"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%15</w:t>
            </w:r>
          </w:p>
        </w:tc>
        <w:tc>
          <w:tcPr>
            <w:tcW w:w="1092" w:type="dxa"/>
          </w:tcPr>
          <w:p w14:paraId="33744F11" w14:textId="77777777" w:rsidR="006C1A4D" w:rsidRPr="00CD725F" w:rsidRDefault="00A26F31"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%20</w:t>
            </w:r>
          </w:p>
        </w:tc>
        <w:tc>
          <w:tcPr>
            <w:tcW w:w="1005" w:type="dxa"/>
          </w:tcPr>
          <w:p w14:paraId="100A1186" w14:textId="77777777" w:rsidR="006C1A4D" w:rsidRPr="00CD725F" w:rsidRDefault="00A26F31"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%20</w:t>
            </w:r>
          </w:p>
        </w:tc>
      </w:tr>
    </w:tbl>
    <w:p w14:paraId="0CB4C7F4" w14:textId="77777777" w:rsidR="00756936" w:rsidRPr="008C6813" w:rsidRDefault="00756936" w:rsidP="00756936">
      <w:pPr>
        <w:jc w:val="both"/>
        <w:rPr>
          <w:rFonts w:ascii="Times New Roman" w:hAnsi="Times New Roman"/>
          <w:b/>
          <w:color w:val="FF0000"/>
          <w:szCs w:val="24"/>
        </w:rPr>
      </w:pPr>
    </w:p>
    <w:p w14:paraId="7C005F0F" w14:textId="77777777" w:rsidR="00756936" w:rsidRPr="008C6813" w:rsidRDefault="00756936" w:rsidP="00756936">
      <w:pPr>
        <w:rPr>
          <w:rFonts w:ascii="Times New Roman" w:hAnsi="Times New Roman"/>
          <w:b/>
          <w:szCs w:val="24"/>
        </w:rPr>
      </w:pPr>
      <w:r w:rsidRPr="008C6813">
        <w:rPr>
          <w:rFonts w:ascii="Times New Roman" w:hAnsi="Times New Roman"/>
          <w:b/>
          <w:szCs w:val="24"/>
        </w:rPr>
        <w:t>Eylemler</w:t>
      </w:r>
    </w:p>
    <w:tbl>
      <w:tblPr>
        <w:tblStyle w:val="KlavuzuTablo4-Vurgu61"/>
        <w:tblW w:w="4829" w:type="pct"/>
        <w:tblLayout w:type="fixed"/>
        <w:tblLook w:val="04A0" w:firstRow="1" w:lastRow="0" w:firstColumn="1" w:lastColumn="0" w:noHBand="0" w:noVBand="1"/>
      </w:tblPr>
      <w:tblGrid>
        <w:gridCol w:w="618"/>
        <w:gridCol w:w="4068"/>
        <w:gridCol w:w="2032"/>
        <w:gridCol w:w="2034"/>
      </w:tblGrid>
      <w:tr w:rsidR="00CD725F" w:rsidRPr="008C6813" w14:paraId="45B61901" w14:textId="77777777" w:rsidTr="000736D8">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14:paraId="37E741DD" w14:textId="77777777" w:rsidR="00756936" w:rsidRPr="00CD725F" w:rsidRDefault="00756936" w:rsidP="00CD725F">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No</w:t>
            </w:r>
          </w:p>
        </w:tc>
        <w:tc>
          <w:tcPr>
            <w:tcW w:w="2324" w:type="pct"/>
            <w:noWrap/>
            <w:hideMark/>
          </w:tcPr>
          <w:p w14:paraId="3DD67EDF" w14:textId="77777777" w:rsidR="00756936" w:rsidRPr="00CD725F" w:rsidRDefault="00756936"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Eylem İfadesi</w:t>
            </w:r>
          </w:p>
        </w:tc>
        <w:tc>
          <w:tcPr>
            <w:tcW w:w="1161" w:type="pct"/>
          </w:tcPr>
          <w:p w14:paraId="68CE04B4" w14:textId="77777777" w:rsidR="00756936" w:rsidRPr="00CD725F" w:rsidRDefault="00756936"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Eylem Sorumlusu</w:t>
            </w:r>
          </w:p>
        </w:tc>
        <w:tc>
          <w:tcPr>
            <w:tcW w:w="1162" w:type="pct"/>
          </w:tcPr>
          <w:p w14:paraId="42976979" w14:textId="77777777" w:rsidR="00756936" w:rsidRPr="00CD725F" w:rsidRDefault="00756936"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Eylem Tarihi</w:t>
            </w:r>
          </w:p>
        </w:tc>
      </w:tr>
      <w:tr w:rsidR="00CD725F" w:rsidRPr="008C6813" w14:paraId="42715D7C"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14:paraId="75EA113A" w14:textId="77777777" w:rsidR="00756936" w:rsidRPr="00CD725F" w:rsidRDefault="0099148D" w:rsidP="00CD725F">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2</w:t>
            </w:r>
            <w:r w:rsidR="00756936" w:rsidRPr="00CD725F">
              <w:rPr>
                <w:rFonts w:ascii="Times New Roman" w:hAnsi="Times New Roman"/>
                <w:b w:val="0"/>
                <w:bCs w:val="0"/>
                <w:color w:val="000000"/>
                <w:szCs w:val="24"/>
              </w:rPr>
              <w:t>.1.1.</w:t>
            </w:r>
          </w:p>
        </w:tc>
        <w:tc>
          <w:tcPr>
            <w:tcW w:w="2324" w:type="pct"/>
          </w:tcPr>
          <w:p w14:paraId="2FA3E46B" w14:textId="77777777" w:rsidR="00756936" w:rsidRPr="00CD725F" w:rsidRDefault="009519AC" w:rsidP="00CD725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Kitap okuma projelerinin devamı sağlanacaktır.</w:t>
            </w:r>
          </w:p>
        </w:tc>
        <w:tc>
          <w:tcPr>
            <w:tcW w:w="1161" w:type="pct"/>
          </w:tcPr>
          <w:p w14:paraId="3D7EAA92" w14:textId="77777777" w:rsidR="00756936" w:rsidRPr="00CD725F" w:rsidRDefault="00654A89" w:rsidP="00CD725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Türkçe Zümresi</w:t>
            </w:r>
          </w:p>
        </w:tc>
        <w:tc>
          <w:tcPr>
            <w:tcW w:w="1162" w:type="pct"/>
          </w:tcPr>
          <w:p w14:paraId="3F628ABD" w14:textId="5EE1ACC3" w:rsidR="00756936" w:rsidRPr="00CD725F" w:rsidRDefault="00E13EB9" w:rsidP="00CD725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               2024-2028</w:t>
            </w:r>
          </w:p>
        </w:tc>
      </w:tr>
      <w:tr w:rsidR="00AD2E49" w:rsidRPr="008C6813" w14:paraId="00CBE6DF"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121C3C4F"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2.1.2</w:t>
            </w:r>
          </w:p>
        </w:tc>
        <w:tc>
          <w:tcPr>
            <w:tcW w:w="2324" w:type="pct"/>
          </w:tcPr>
          <w:p w14:paraId="60426981"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Bilimsel, kültürel, sanatsal ve sportif alanlarda başarı gösteren öğrenciler ödüllendirilecektir.</w:t>
            </w:r>
          </w:p>
        </w:tc>
        <w:tc>
          <w:tcPr>
            <w:tcW w:w="1161" w:type="pct"/>
          </w:tcPr>
          <w:p w14:paraId="6ED66CA7"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33132700" w14:textId="294AB332" w:rsidR="00AD2E49" w:rsidRPr="00CD725F" w:rsidRDefault="00AD2E4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7F1ABB">
              <w:rPr>
                <w:rFonts w:ascii="Times New Roman" w:hAnsi="Times New Roman"/>
                <w:color w:val="000000"/>
                <w:szCs w:val="24"/>
              </w:rPr>
              <w:t>2024-2028</w:t>
            </w:r>
          </w:p>
        </w:tc>
      </w:tr>
      <w:tr w:rsidR="00AD2E49" w:rsidRPr="008C6813" w14:paraId="4E5C47B0"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2964B182"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2.1.3</w:t>
            </w:r>
          </w:p>
        </w:tc>
        <w:tc>
          <w:tcPr>
            <w:tcW w:w="2324" w:type="pct"/>
          </w:tcPr>
          <w:p w14:paraId="16FAA06C"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Okul, ilçe, il, ulusal ve uluslararası düzeyde yapılacak olan yarışma ve etkinlikler tüm öğrenci ve velilere duyurulacaktır.</w:t>
            </w:r>
          </w:p>
        </w:tc>
        <w:tc>
          <w:tcPr>
            <w:tcW w:w="1161" w:type="pct"/>
          </w:tcPr>
          <w:p w14:paraId="27E90632"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319F7BC7" w14:textId="31C9435B" w:rsidR="00AD2E49" w:rsidRPr="00CD725F" w:rsidRDefault="00AD2E4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7F1ABB">
              <w:rPr>
                <w:rFonts w:ascii="Times New Roman" w:hAnsi="Times New Roman"/>
                <w:color w:val="000000"/>
                <w:szCs w:val="24"/>
              </w:rPr>
              <w:t>2024-2028</w:t>
            </w:r>
          </w:p>
        </w:tc>
      </w:tr>
      <w:tr w:rsidR="00AD2E49" w:rsidRPr="008C6813" w14:paraId="2CE5813C"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45370A95"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2.1.4</w:t>
            </w:r>
          </w:p>
        </w:tc>
        <w:tc>
          <w:tcPr>
            <w:tcW w:w="2324" w:type="pct"/>
          </w:tcPr>
          <w:p w14:paraId="6B9DDDFA"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Okulumuz tarafında yapılacak toplumsal gönüllülük projeleri için okul çevresindeki sosyal problemlerin tespiti için çalışmalar yapılacaktır.</w:t>
            </w:r>
          </w:p>
        </w:tc>
        <w:tc>
          <w:tcPr>
            <w:tcW w:w="1161" w:type="pct"/>
          </w:tcPr>
          <w:p w14:paraId="2259B695"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Değerler Kulübü Ekibi</w:t>
            </w:r>
          </w:p>
        </w:tc>
        <w:tc>
          <w:tcPr>
            <w:tcW w:w="1162" w:type="pct"/>
          </w:tcPr>
          <w:p w14:paraId="66BE4838" w14:textId="1129CAC2" w:rsidR="00AD2E49" w:rsidRPr="00CD725F" w:rsidRDefault="00AD2E4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7F1ABB">
              <w:rPr>
                <w:rFonts w:ascii="Times New Roman" w:hAnsi="Times New Roman"/>
                <w:color w:val="000000"/>
                <w:szCs w:val="24"/>
              </w:rPr>
              <w:t>2024-2028</w:t>
            </w:r>
          </w:p>
        </w:tc>
      </w:tr>
      <w:tr w:rsidR="00AD2E49" w:rsidRPr="008C6813" w14:paraId="3C793F87"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7B9B9C0E"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2.1.5</w:t>
            </w:r>
          </w:p>
        </w:tc>
        <w:tc>
          <w:tcPr>
            <w:tcW w:w="2324" w:type="pct"/>
          </w:tcPr>
          <w:p w14:paraId="1BBECD4F"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Belirlenen sosyal problemlerin çözümü için öğrenci, öğretmen, veli ve idareci işbirliği ile toplumsal gönüllülük projeleri hazırlanacaktır.</w:t>
            </w:r>
          </w:p>
        </w:tc>
        <w:tc>
          <w:tcPr>
            <w:tcW w:w="1161" w:type="pct"/>
          </w:tcPr>
          <w:p w14:paraId="01D70BDF"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31EF1805" w14:textId="0B544002" w:rsidR="00AD2E49" w:rsidRPr="00CD725F" w:rsidRDefault="00AD2E4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7F1ABB">
              <w:rPr>
                <w:rFonts w:ascii="Times New Roman" w:hAnsi="Times New Roman"/>
                <w:color w:val="000000"/>
                <w:szCs w:val="24"/>
              </w:rPr>
              <w:t>2024-2028</w:t>
            </w:r>
          </w:p>
        </w:tc>
      </w:tr>
      <w:tr w:rsidR="00AD2E49" w:rsidRPr="008C6813" w14:paraId="1C0AF476"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1286E202" w14:textId="77777777" w:rsidR="00AD2E49" w:rsidRPr="00CD725F" w:rsidRDefault="00AD2E49" w:rsidP="00AD2E49">
            <w:pPr>
              <w:jc w:val="center"/>
              <w:rPr>
                <w:rFonts w:ascii="Times New Roman" w:hAnsi="Times New Roman"/>
                <w:b w:val="0"/>
                <w:bCs w:val="0"/>
                <w:szCs w:val="24"/>
              </w:rPr>
            </w:pPr>
            <w:r w:rsidRPr="00CD725F">
              <w:rPr>
                <w:rFonts w:ascii="Times New Roman" w:hAnsi="Times New Roman"/>
                <w:b w:val="0"/>
                <w:bCs w:val="0"/>
                <w:color w:val="000000"/>
                <w:szCs w:val="24"/>
              </w:rPr>
              <w:t>2.1.6</w:t>
            </w:r>
          </w:p>
        </w:tc>
        <w:tc>
          <w:tcPr>
            <w:tcW w:w="2324" w:type="pct"/>
          </w:tcPr>
          <w:p w14:paraId="5B991089"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STK ve kurumlarının desteği ile çeşitli konularda aile eğitimleri düzenlenecektir.</w:t>
            </w:r>
          </w:p>
        </w:tc>
        <w:tc>
          <w:tcPr>
            <w:tcW w:w="1161" w:type="pct"/>
          </w:tcPr>
          <w:p w14:paraId="1A1C3F40"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Rehberlik Zümresi</w:t>
            </w:r>
          </w:p>
        </w:tc>
        <w:tc>
          <w:tcPr>
            <w:tcW w:w="1162" w:type="pct"/>
          </w:tcPr>
          <w:p w14:paraId="48B327CE" w14:textId="3A2843CD" w:rsidR="00AD2E49" w:rsidRPr="00CD725F" w:rsidRDefault="00AD2E4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7F1ABB">
              <w:rPr>
                <w:rFonts w:ascii="Times New Roman" w:hAnsi="Times New Roman"/>
                <w:color w:val="000000"/>
                <w:szCs w:val="24"/>
              </w:rPr>
              <w:t>2024-2028</w:t>
            </w:r>
          </w:p>
        </w:tc>
      </w:tr>
      <w:tr w:rsidR="00AD2E49" w:rsidRPr="008C6813" w14:paraId="46FABD19"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6B51188C" w14:textId="77777777" w:rsidR="00AD2E49" w:rsidRPr="00CD725F" w:rsidRDefault="00AD2E49" w:rsidP="00AD2E49">
            <w:pPr>
              <w:jc w:val="center"/>
              <w:rPr>
                <w:rFonts w:ascii="Times New Roman" w:hAnsi="Times New Roman"/>
                <w:b w:val="0"/>
                <w:bCs w:val="0"/>
                <w:szCs w:val="24"/>
              </w:rPr>
            </w:pPr>
            <w:r w:rsidRPr="00CD725F">
              <w:rPr>
                <w:rFonts w:ascii="Times New Roman" w:hAnsi="Times New Roman"/>
                <w:b w:val="0"/>
                <w:bCs w:val="0"/>
                <w:color w:val="000000"/>
                <w:szCs w:val="24"/>
              </w:rPr>
              <w:t>2.1.7</w:t>
            </w:r>
          </w:p>
        </w:tc>
        <w:tc>
          <w:tcPr>
            <w:tcW w:w="2324" w:type="pct"/>
          </w:tcPr>
          <w:p w14:paraId="2127B037"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Düzenlenen aile eğitimlerinden geri dönütler alınacak, ihtiyaca yönelik düzenlemeler de yapılarak veli katılımı arttırılacaktır.</w:t>
            </w:r>
          </w:p>
        </w:tc>
        <w:tc>
          <w:tcPr>
            <w:tcW w:w="1161" w:type="pct"/>
          </w:tcPr>
          <w:p w14:paraId="0AA0037A"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Rehberlik Zümresi</w:t>
            </w:r>
          </w:p>
        </w:tc>
        <w:tc>
          <w:tcPr>
            <w:tcW w:w="1162" w:type="pct"/>
          </w:tcPr>
          <w:p w14:paraId="37B21C76" w14:textId="35BDD65B" w:rsidR="00AD2E49" w:rsidRPr="00CD725F" w:rsidRDefault="00AD2E4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7F1ABB">
              <w:rPr>
                <w:rFonts w:ascii="Times New Roman" w:hAnsi="Times New Roman"/>
                <w:color w:val="000000"/>
                <w:szCs w:val="24"/>
              </w:rPr>
              <w:t>2024-2028</w:t>
            </w:r>
          </w:p>
        </w:tc>
      </w:tr>
      <w:tr w:rsidR="00AD2E49" w:rsidRPr="008C6813" w14:paraId="24ED722B"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1C3546F2" w14:textId="77777777" w:rsidR="00AD2E49" w:rsidRPr="00CD725F" w:rsidRDefault="00AD2E49" w:rsidP="00AD2E49">
            <w:pPr>
              <w:jc w:val="center"/>
              <w:rPr>
                <w:rFonts w:ascii="Times New Roman" w:hAnsi="Times New Roman"/>
                <w:b w:val="0"/>
                <w:bCs w:val="0"/>
                <w:szCs w:val="24"/>
              </w:rPr>
            </w:pPr>
            <w:r w:rsidRPr="00CD725F">
              <w:rPr>
                <w:rFonts w:ascii="Times New Roman" w:hAnsi="Times New Roman"/>
                <w:b w:val="0"/>
                <w:bCs w:val="0"/>
                <w:color w:val="000000"/>
                <w:szCs w:val="24"/>
              </w:rPr>
              <w:t>2.1.8</w:t>
            </w:r>
          </w:p>
        </w:tc>
        <w:tc>
          <w:tcPr>
            <w:tcW w:w="2324" w:type="pct"/>
          </w:tcPr>
          <w:p w14:paraId="42EF63BE"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Okul bazında belirli zaman periyotlarında en çok kitap okuyan öğrencilerin belirlenerek ödüllendirilmeli sağlanacaktır.</w:t>
            </w:r>
          </w:p>
        </w:tc>
        <w:tc>
          <w:tcPr>
            <w:tcW w:w="1161" w:type="pct"/>
          </w:tcPr>
          <w:p w14:paraId="74D241D8"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Türkçe Zümresi</w:t>
            </w:r>
          </w:p>
        </w:tc>
        <w:tc>
          <w:tcPr>
            <w:tcW w:w="1162" w:type="pct"/>
          </w:tcPr>
          <w:p w14:paraId="4134E2CC" w14:textId="4ED53474" w:rsidR="00AD2E49" w:rsidRPr="00CD725F" w:rsidRDefault="00AD2E4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7F1ABB">
              <w:rPr>
                <w:rFonts w:ascii="Times New Roman" w:hAnsi="Times New Roman"/>
                <w:color w:val="000000"/>
                <w:szCs w:val="24"/>
              </w:rPr>
              <w:t>2024-2028</w:t>
            </w:r>
          </w:p>
        </w:tc>
      </w:tr>
      <w:tr w:rsidR="00AD2E49" w:rsidRPr="008C6813" w14:paraId="10546BAC"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4441AF17" w14:textId="77777777" w:rsidR="00AD2E49" w:rsidRPr="00CD725F" w:rsidRDefault="00AD2E49" w:rsidP="00AD2E49">
            <w:pPr>
              <w:jc w:val="center"/>
              <w:rPr>
                <w:rFonts w:ascii="Times New Roman" w:hAnsi="Times New Roman"/>
                <w:b w:val="0"/>
                <w:bCs w:val="0"/>
                <w:szCs w:val="24"/>
              </w:rPr>
            </w:pPr>
            <w:r w:rsidRPr="00CD725F">
              <w:rPr>
                <w:rFonts w:ascii="Times New Roman" w:hAnsi="Times New Roman"/>
                <w:b w:val="0"/>
                <w:bCs w:val="0"/>
                <w:color w:val="000000"/>
                <w:szCs w:val="24"/>
              </w:rPr>
              <w:t>2.1.9</w:t>
            </w:r>
          </w:p>
        </w:tc>
        <w:tc>
          <w:tcPr>
            <w:tcW w:w="2324" w:type="pct"/>
          </w:tcPr>
          <w:p w14:paraId="26E6EC89"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 xml:space="preserve">Rehberlik Araştırma Merkezi ile okul arasında işbirliği artırılacaktır. </w:t>
            </w:r>
          </w:p>
        </w:tc>
        <w:tc>
          <w:tcPr>
            <w:tcW w:w="1161" w:type="pct"/>
          </w:tcPr>
          <w:p w14:paraId="040CFBD2"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Rehberlik Zümresi</w:t>
            </w:r>
          </w:p>
        </w:tc>
        <w:tc>
          <w:tcPr>
            <w:tcW w:w="1162" w:type="pct"/>
          </w:tcPr>
          <w:p w14:paraId="012555AD" w14:textId="644A2659" w:rsidR="00AD2E49" w:rsidRPr="00CD725F" w:rsidRDefault="00AD2E4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7F1ABB">
              <w:rPr>
                <w:rFonts w:ascii="Times New Roman" w:hAnsi="Times New Roman"/>
                <w:color w:val="000000"/>
                <w:szCs w:val="24"/>
              </w:rPr>
              <w:t>2024-2028</w:t>
            </w:r>
          </w:p>
        </w:tc>
      </w:tr>
    </w:tbl>
    <w:p w14:paraId="11B36434" w14:textId="77777777" w:rsidR="00756936" w:rsidRPr="008C6813" w:rsidRDefault="00756936" w:rsidP="00756936">
      <w:pPr>
        <w:rPr>
          <w:rFonts w:ascii="Times New Roman" w:hAnsi="Times New Roman"/>
          <w:szCs w:val="24"/>
        </w:rPr>
      </w:pPr>
    </w:p>
    <w:p w14:paraId="70D84BC4" w14:textId="7244F25A" w:rsidR="007C56BD" w:rsidRPr="008C6813" w:rsidRDefault="008D4E73" w:rsidP="00E90B8D">
      <w:pPr>
        <w:pStyle w:val="Balk2"/>
        <w:rPr>
          <w:rFonts w:ascii="Times New Roman" w:hAnsi="Times New Roman"/>
          <w:szCs w:val="24"/>
        </w:rPr>
      </w:pPr>
      <w:r w:rsidRPr="008C6813">
        <w:br w:type="page"/>
      </w:r>
      <w:bookmarkStart w:id="80" w:name="_Toc531097546"/>
      <w:bookmarkStart w:id="81" w:name="_Toc6991835"/>
      <w:r w:rsidR="002159E5" w:rsidRPr="008C6813">
        <w:lastRenderedPageBreak/>
        <w:t>TEMA I</w:t>
      </w:r>
      <w:r w:rsidRPr="008C6813">
        <w:t>II</w:t>
      </w:r>
      <w:r w:rsidR="002159E5" w:rsidRPr="008C6813">
        <w:t>: KURUMSAL KAPASİTE</w:t>
      </w:r>
      <w:bookmarkEnd w:id="80"/>
      <w:bookmarkEnd w:id="81"/>
      <w:r w:rsidR="007C56BD" w:rsidRPr="008C6813">
        <w:rPr>
          <w:rFonts w:ascii="Times New Roman" w:hAnsi="Times New Roman"/>
          <w:szCs w:val="24"/>
        </w:rPr>
        <w:t xml:space="preserve"> </w:t>
      </w:r>
      <w:r w:rsidR="007C56BD" w:rsidRPr="008C6813">
        <w:rPr>
          <w:rFonts w:ascii="Times New Roman" w:hAnsi="Times New Roman"/>
          <w:szCs w:val="24"/>
        </w:rPr>
        <w:tab/>
        <w:t xml:space="preserve"> </w:t>
      </w:r>
    </w:p>
    <w:p w14:paraId="34DFA50A" w14:textId="77777777" w:rsidR="008D4E73" w:rsidRPr="00C16B13" w:rsidRDefault="008D4E73" w:rsidP="00C16B13">
      <w:pPr>
        <w:pStyle w:val="Balk3"/>
      </w:pPr>
      <w:bookmarkStart w:id="82" w:name="_Toc6991836"/>
      <w:bookmarkStart w:id="83" w:name="_Toc416085167"/>
      <w:bookmarkStart w:id="84" w:name="_Toc529519470"/>
      <w:r w:rsidRPr="00C16B13">
        <w:t>Stratejik Amaç 3:</w:t>
      </w:r>
      <w:bookmarkEnd w:id="82"/>
      <w:r w:rsidRPr="00C16B13">
        <w:t xml:space="preserve"> </w:t>
      </w:r>
    </w:p>
    <w:p w14:paraId="02CB320D" w14:textId="77777777" w:rsidR="008D4E73" w:rsidRPr="008C6813" w:rsidRDefault="008C2833" w:rsidP="008D4E73">
      <w:pPr>
        <w:ind w:firstLine="708"/>
        <w:jc w:val="both"/>
        <w:rPr>
          <w:rFonts w:ascii="Times New Roman" w:hAnsi="Times New Roman"/>
          <w:szCs w:val="24"/>
        </w:rPr>
      </w:pPr>
      <w:r w:rsidRPr="008C6813">
        <w:rPr>
          <w:rFonts w:ascii="Times New Roman" w:hAnsi="Times New Roman"/>
          <w:szCs w:val="24"/>
        </w:rPr>
        <w:t>Eğitim ve öğretim faaliyetlerinin daha nitelikli olarak verilebilmesi için okulumuzun kurums</w:t>
      </w:r>
      <w:r w:rsidR="003F29D9" w:rsidRPr="008C6813">
        <w:rPr>
          <w:rFonts w:ascii="Times New Roman" w:hAnsi="Times New Roman"/>
          <w:szCs w:val="24"/>
        </w:rPr>
        <w:t>al kapasitesi güçlendirmek</w:t>
      </w:r>
      <w:r w:rsidRPr="008C6813">
        <w:rPr>
          <w:rFonts w:ascii="Times New Roman" w:hAnsi="Times New Roman"/>
          <w:szCs w:val="24"/>
        </w:rPr>
        <w:t xml:space="preserve">. </w:t>
      </w:r>
    </w:p>
    <w:p w14:paraId="484BBFCA" w14:textId="77777777" w:rsidR="008D4E73" w:rsidRPr="008C6813" w:rsidRDefault="008D4E73" w:rsidP="008D4E73">
      <w:pPr>
        <w:pStyle w:val="Balk3"/>
        <w:rPr>
          <w:rFonts w:ascii="Times New Roman" w:hAnsi="Times New Roman"/>
          <w:szCs w:val="24"/>
        </w:rPr>
      </w:pPr>
      <w:bookmarkStart w:id="85" w:name="_Toc6991837"/>
      <w:r w:rsidRPr="008C6813">
        <w:rPr>
          <w:rStyle w:val="Balk4Char"/>
          <w:rFonts w:ascii="Times New Roman" w:hAnsi="Times New Roman"/>
          <w:sz w:val="24"/>
          <w:szCs w:val="24"/>
        </w:rPr>
        <w:t xml:space="preserve">Stratejik Hedef </w:t>
      </w:r>
      <w:r w:rsidR="008C2833" w:rsidRPr="008C6813">
        <w:rPr>
          <w:rStyle w:val="Balk4Char"/>
          <w:rFonts w:ascii="Times New Roman" w:hAnsi="Times New Roman"/>
          <w:sz w:val="24"/>
          <w:szCs w:val="24"/>
        </w:rPr>
        <w:t>3</w:t>
      </w:r>
      <w:r w:rsidRPr="008C6813">
        <w:rPr>
          <w:rStyle w:val="Balk4Char"/>
          <w:rFonts w:ascii="Times New Roman" w:hAnsi="Times New Roman"/>
          <w:sz w:val="24"/>
          <w:szCs w:val="24"/>
        </w:rPr>
        <w:t>.1.</w:t>
      </w:r>
      <w:r w:rsidRPr="008C6813">
        <w:rPr>
          <w:rFonts w:ascii="Times New Roman" w:hAnsi="Times New Roman"/>
          <w:szCs w:val="24"/>
        </w:rPr>
        <w:t xml:space="preserve">  </w:t>
      </w:r>
      <w:r w:rsidR="00444E6C" w:rsidRPr="008C6813">
        <w:rPr>
          <w:rFonts w:ascii="Times New Roman" w:hAnsi="Times New Roman"/>
          <w:szCs w:val="24"/>
        </w:rPr>
        <w:t>Okulumuzdaki insan kaynağının niteliğini geliştirmek, okulumuzu verimli bir mali yapı ile belirlenen kurum standartlarına uygun hale getirmek.</w:t>
      </w:r>
      <w:bookmarkEnd w:id="85"/>
    </w:p>
    <w:p w14:paraId="1D098287" w14:textId="77777777" w:rsidR="008F3D60" w:rsidRPr="008C6813" w:rsidRDefault="008F3D60" w:rsidP="008D4E73">
      <w:pPr>
        <w:rPr>
          <w:rFonts w:ascii="Times New Roman" w:hAnsi="Times New Roman"/>
          <w:b/>
          <w:i/>
          <w:szCs w:val="24"/>
        </w:rPr>
      </w:pPr>
    </w:p>
    <w:p w14:paraId="10E12CDE" w14:textId="77777777" w:rsidR="008D4E73" w:rsidRPr="008C6813" w:rsidRDefault="008D4E73" w:rsidP="008D4E73">
      <w:pPr>
        <w:rPr>
          <w:rFonts w:ascii="Times New Roman" w:hAnsi="Times New Roman"/>
          <w:b/>
          <w:color w:val="FF0000"/>
          <w:szCs w:val="24"/>
        </w:rPr>
      </w:pPr>
      <w:r w:rsidRPr="008C6813">
        <w:rPr>
          <w:rFonts w:ascii="Times New Roman" w:hAnsi="Times New Roman"/>
          <w:b/>
          <w:szCs w:val="24"/>
        </w:rPr>
        <w:t>Performans Göstergeleri</w:t>
      </w:r>
    </w:p>
    <w:tbl>
      <w:tblPr>
        <w:tblStyle w:val="KlavuzuTablo4-Vurgu6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CD725F" w:rsidRPr="008C6813" w14:paraId="2E8B7610" w14:textId="77777777" w:rsidTr="000736D8">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14:paraId="2983007D" w14:textId="77777777" w:rsidR="008D4E73" w:rsidRPr="00CD725F" w:rsidRDefault="008D4E73" w:rsidP="00CD725F">
            <w:pPr>
              <w:spacing w:after="0" w:line="240" w:lineRule="auto"/>
              <w:rPr>
                <w:rFonts w:ascii="Times New Roman" w:hAnsi="Times New Roman"/>
                <w:b w:val="0"/>
                <w:bCs w:val="0"/>
                <w:color w:val="000000"/>
                <w:szCs w:val="24"/>
              </w:rPr>
            </w:pPr>
            <w:r w:rsidRPr="00CD725F">
              <w:rPr>
                <w:rFonts w:ascii="Times New Roman" w:hAnsi="Times New Roman"/>
                <w:b w:val="0"/>
                <w:bCs w:val="0"/>
                <w:color w:val="000000"/>
                <w:szCs w:val="24"/>
              </w:rPr>
              <w:t>No</w:t>
            </w:r>
          </w:p>
        </w:tc>
        <w:tc>
          <w:tcPr>
            <w:tcW w:w="5042" w:type="dxa"/>
            <w:vMerge w:val="restart"/>
            <w:hideMark/>
          </w:tcPr>
          <w:p w14:paraId="21B68BF6" w14:textId="77777777" w:rsidR="008D4E73" w:rsidRPr="00CD725F" w:rsidRDefault="008D4E73" w:rsidP="00CD72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PERFORMANS</w:t>
            </w:r>
          </w:p>
          <w:p w14:paraId="732419F5" w14:textId="77777777" w:rsidR="008D4E73" w:rsidRPr="00CD725F" w:rsidRDefault="008D4E73" w:rsidP="00CD725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GÖSTERGESİ</w:t>
            </w:r>
          </w:p>
        </w:tc>
        <w:tc>
          <w:tcPr>
            <w:tcW w:w="964" w:type="dxa"/>
            <w:gridSpan w:val="2"/>
          </w:tcPr>
          <w:p w14:paraId="4B04B1AE" w14:textId="07412290" w:rsidR="008D4E73" w:rsidRPr="00CD725F" w:rsidRDefault="008D4E73" w:rsidP="00AD2E49">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Mevcu</w:t>
            </w:r>
            <w:r w:rsidR="00AD2E49">
              <w:rPr>
                <w:rFonts w:ascii="Times New Roman" w:hAnsi="Times New Roman"/>
                <w:b w:val="0"/>
                <w:bCs w:val="0"/>
                <w:color w:val="000000"/>
                <w:szCs w:val="24"/>
              </w:rPr>
              <w:t>t</w:t>
            </w:r>
          </w:p>
        </w:tc>
        <w:tc>
          <w:tcPr>
            <w:tcW w:w="5245" w:type="dxa"/>
            <w:gridSpan w:val="6"/>
          </w:tcPr>
          <w:p w14:paraId="0E214CC9" w14:textId="77777777" w:rsidR="008D4E73" w:rsidRPr="00CD725F" w:rsidRDefault="008D4E73"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HEDEF</w:t>
            </w:r>
          </w:p>
        </w:tc>
      </w:tr>
      <w:tr w:rsidR="00AD2E49" w:rsidRPr="008C6813" w14:paraId="35D74BBA"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14:paraId="373D22BF" w14:textId="77777777" w:rsidR="00AD2E49" w:rsidRPr="00CD725F" w:rsidRDefault="00AD2E49" w:rsidP="00AD2E49">
            <w:pPr>
              <w:spacing w:after="0" w:line="240" w:lineRule="auto"/>
              <w:rPr>
                <w:rFonts w:ascii="Times New Roman" w:hAnsi="Times New Roman"/>
                <w:b w:val="0"/>
                <w:bCs w:val="0"/>
                <w:szCs w:val="24"/>
              </w:rPr>
            </w:pPr>
          </w:p>
        </w:tc>
        <w:tc>
          <w:tcPr>
            <w:tcW w:w="5042" w:type="dxa"/>
            <w:vMerge/>
            <w:hideMark/>
          </w:tcPr>
          <w:p w14:paraId="3F6AD88C" w14:textId="77777777" w:rsidR="00AD2E49" w:rsidRPr="00CD725F" w:rsidRDefault="00AD2E49" w:rsidP="00AD2E4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957" w:type="dxa"/>
            <w:noWrap/>
            <w:hideMark/>
          </w:tcPr>
          <w:p w14:paraId="01024090" w14:textId="57C65859" w:rsidR="00AD2E49" w:rsidRPr="00CD725F" w:rsidRDefault="00AD2E49" w:rsidP="00AD2E4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Pr>
                <w:rFonts w:ascii="Times New Roman" w:hAnsi="Times New Roman"/>
                <w:b/>
                <w:bCs/>
                <w:szCs w:val="24"/>
              </w:rPr>
              <w:t>2023</w:t>
            </w:r>
          </w:p>
        </w:tc>
        <w:tc>
          <w:tcPr>
            <w:tcW w:w="1092" w:type="dxa"/>
            <w:gridSpan w:val="2"/>
            <w:noWrap/>
            <w:hideMark/>
          </w:tcPr>
          <w:p w14:paraId="4E7395A6" w14:textId="5B5DEFA4" w:rsidR="00AD2E49" w:rsidRPr="00CD725F" w:rsidRDefault="00AD2E49" w:rsidP="00AD2E4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Pr>
                <w:rFonts w:ascii="Times New Roman" w:hAnsi="Times New Roman"/>
                <w:b/>
                <w:bCs/>
                <w:szCs w:val="24"/>
              </w:rPr>
              <w:t>2024</w:t>
            </w:r>
          </w:p>
        </w:tc>
        <w:tc>
          <w:tcPr>
            <w:tcW w:w="1041" w:type="dxa"/>
          </w:tcPr>
          <w:p w14:paraId="4340EA21" w14:textId="7155A9A8" w:rsidR="00AD2E49" w:rsidRPr="00CD725F" w:rsidRDefault="00AD2E49" w:rsidP="00AD2E4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Pr>
                <w:rFonts w:ascii="Times New Roman" w:hAnsi="Times New Roman"/>
                <w:b/>
                <w:bCs/>
                <w:szCs w:val="24"/>
              </w:rPr>
              <w:t>2025</w:t>
            </w:r>
          </w:p>
        </w:tc>
        <w:tc>
          <w:tcPr>
            <w:tcW w:w="1007" w:type="dxa"/>
          </w:tcPr>
          <w:p w14:paraId="2C62DDB7" w14:textId="701C8268" w:rsidR="00AD2E49" w:rsidRPr="00CD725F" w:rsidRDefault="00AD2E49" w:rsidP="00AD2E4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CD725F">
              <w:rPr>
                <w:rFonts w:ascii="Times New Roman" w:hAnsi="Times New Roman"/>
                <w:b/>
                <w:bCs/>
                <w:szCs w:val="24"/>
              </w:rPr>
              <w:t>202</w:t>
            </w:r>
            <w:r>
              <w:rPr>
                <w:rFonts w:ascii="Times New Roman" w:hAnsi="Times New Roman"/>
                <w:b/>
                <w:bCs/>
                <w:szCs w:val="24"/>
              </w:rPr>
              <w:t>6</w:t>
            </w:r>
          </w:p>
        </w:tc>
        <w:tc>
          <w:tcPr>
            <w:tcW w:w="1092" w:type="dxa"/>
          </w:tcPr>
          <w:p w14:paraId="67E07445" w14:textId="43BB4089" w:rsidR="00AD2E49" w:rsidRPr="00CD725F" w:rsidRDefault="00AD2E49" w:rsidP="00AD2E4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CD725F">
              <w:rPr>
                <w:rFonts w:ascii="Times New Roman" w:hAnsi="Times New Roman"/>
                <w:b/>
                <w:bCs/>
                <w:szCs w:val="24"/>
              </w:rPr>
              <w:t>202</w:t>
            </w:r>
            <w:r>
              <w:rPr>
                <w:rFonts w:ascii="Times New Roman" w:hAnsi="Times New Roman"/>
                <w:b/>
                <w:bCs/>
                <w:szCs w:val="24"/>
              </w:rPr>
              <w:t>7</w:t>
            </w:r>
          </w:p>
        </w:tc>
        <w:tc>
          <w:tcPr>
            <w:tcW w:w="1005" w:type="dxa"/>
          </w:tcPr>
          <w:p w14:paraId="28D95D26" w14:textId="155A6195" w:rsidR="00AD2E49" w:rsidRPr="00CD725F" w:rsidRDefault="00AD2E49" w:rsidP="00AD2E4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r w:rsidRPr="00CD725F">
              <w:rPr>
                <w:rFonts w:ascii="Times New Roman" w:hAnsi="Times New Roman"/>
                <w:b/>
                <w:bCs/>
                <w:szCs w:val="24"/>
              </w:rPr>
              <w:t>202</w:t>
            </w:r>
            <w:r>
              <w:rPr>
                <w:rFonts w:ascii="Times New Roman" w:hAnsi="Times New Roman"/>
                <w:b/>
                <w:bCs/>
                <w:szCs w:val="24"/>
              </w:rPr>
              <w:t>8</w:t>
            </w:r>
          </w:p>
        </w:tc>
      </w:tr>
      <w:tr w:rsidR="00CD725F" w:rsidRPr="008C6813" w14:paraId="41A0911A"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1F80FF01" w14:textId="77777777" w:rsidR="008D4E73" w:rsidRPr="00166024" w:rsidRDefault="008D4E73" w:rsidP="00CD725F">
            <w:pPr>
              <w:spacing w:after="0" w:line="240" w:lineRule="auto"/>
              <w:jc w:val="center"/>
              <w:rPr>
                <w:rFonts w:ascii="Times New Roman" w:hAnsi="Times New Roman"/>
                <w:b w:val="0"/>
                <w:bCs w:val="0"/>
                <w:szCs w:val="24"/>
              </w:rPr>
            </w:pPr>
            <w:r w:rsidRPr="00166024">
              <w:rPr>
                <w:rFonts w:ascii="Times New Roman" w:hAnsi="Times New Roman"/>
                <w:b w:val="0"/>
                <w:bCs w:val="0"/>
                <w:szCs w:val="24"/>
              </w:rPr>
              <w:t>PG.</w:t>
            </w:r>
            <w:r w:rsidR="008F3D60" w:rsidRPr="00166024">
              <w:rPr>
                <w:rFonts w:ascii="Times New Roman" w:hAnsi="Times New Roman"/>
                <w:b w:val="0"/>
                <w:bCs w:val="0"/>
                <w:szCs w:val="24"/>
              </w:rPr>
              <w:t>3</w:t>
            </w:r>
            <w:r w:rsidRPr="00166024">
              <w:rPr>
                <w:rFonts w:ascii="Times New Roman" w:hAnsi="Times New Roman"/>
                <w:b w:val="0"/>
                <w:bCs w:val="0"/>
                <w:szCs w:val="24"/>
              </w:rPr>
              <w:t>.1</w:t>
            </w:r>
            <w:r w:rsidR="00444E6C" w:rsidRPr="00166024">
              <w:rPr>
                <w:rFonts w:ascii="Times New Roman" w:hAnsi="Times New Roman"/>
                <w:b w:val="0"/>
                <w:bCs w:val="0"/>
                <w:szCs w:val="24"/>
              </w:rPr>
              <w:t>.1</w:t>
            </w:r>
          </w:p>
        </w:tc>
        <w:tc>
          <w:tcPr>
            <w:tcW w:w="5042" w:type="dxa"/>
          </w:tcPr>
          <w:p w14:paraId="32C39A70" w14:textId="77777777" w:rsidR="008D4E73" w:rsidRPr="00CD725F" w:rsidRDefault="00444E6C"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Yabancı dil sınavında (YDS) en az C seviyesi veya eşdeğeri bir belgeye sahip olan öğretmen oranı (%)</w:t>
            </w:r>
          </w:p>
        </w:tc>
        <w:tc>
          <w:tcPr>
            <w:tcW w:w="957" w:type="dxa"/>
            <w:noWrap/>
          </w:tcPr>
          <w:p w14:paraId="150882B2" w14:textId="77777777" w:rsidR="008D4E73" w:rsidRPr="00CD725F" w:rsidRDefault="002428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gridSpan w:val="2"/>
            <w:noWrap/>
          </w:tcPr>
          <w:p w14:paraId="028AAF80" w14:textId="77777777" w:rsidR="008D4E73" w:rsidRPr="00CD725F" w:rsidRDefault="002428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41" w:type="dxa"/>
          </w:tcPr>
          <w:p w14:paraId="1D7B63E5" w14:textId="77777777" w:rsidR="008D4E73" w:rsidRPr="00CD725F" w:rsidRDefault="002428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7" w:type="dxa"/>
          </w:tcPr>
          <w:p w14:paraId="21B409FC" w14:textId="77777777" w:rsidR="008D4E73" w:rsidRPr="00CD725F" w:rsidRDefault="002428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tcPr>
          <w:p w14:paraId="12EFBF19" w14:textId="77777777" w:rsidR="008D4E73" w:rsidRPr="00CD725F" w:rsidRDefault="002428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5" w:type="dxa"/>
          </w:tcPr>
          <w:p w14:paraId="1282DE8D" w14:textId="742F609D" w:rsidR="008D4E73" w:rsidRPr="00CD725F" w:rsidRDefault="00242836"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%1</w:t>
            </w:r>
            <w:r w:rsidR="00FB7BB7">
              <w:rPr>
                <w:rFonts w:ascii="Times New Roman" w:hAnsi="Times New Roman"/>
                <w:szCs w:val="24"/>
              </w:rPr>
              <w:t>0</w:t>
            </w:r>
          </w:p>
        </w:tc>
      </w:tr>
      <w:tr w:rsidR="00CD725F" w:rsidRPr="008C6813" w14:paraId="0E49A882"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7EB7008" w14:textId="77777777" w:rsidR="008D4E73" w:rsidRPr="00166024" w:rsidRDefault="008D4E73" w:rsidP="00CD725F">
            <w:pPr>
              <w:jc w:val="center"/>
              <w:rPr>
                <w:rFonts w:ascii="Times New Roman" w:hAnsi="Times New Roman"/>
                <w:b w:val="0"/>
                <w:bCs w:val="0"/>
                <w:szCs w:val="24"/>
              </w:rPr>
            </w:pPr>
            <w:r w:rsidRPr="00166024">
              <w:rPr>
                <w:rFonts w:ascii="Times New Roman" w:hAnsi="Times New Roman"/>
                <w:b w:val="0"/>
                <w:bCs w:val="0"/>
                <w:szCs w:val="24"/>
              </w:rPr>
              <w:t>PG.</w:t>
            </w:r>
            <w:r w:rsidR="008F3D60" w:rsidRPr="00166024">
              <w:rPr>
                <w:rFonts w:ascii="Times New Roman" w:hAnsi="Times New Roman"/>
                <w:b w:val="0"/>
                <w:bCs w:val="0"/>
                <w:szCs w:val="24"/>
              </w:rPr>
              <w:t>3</w:t>
            </w:r>
            <w:r w:rsidRPr="00166024">
              <w:rPr>
                <w:rFonts w:ascii="Times New Roman" w:hAnsi="Times New Roman"/>
                <w:b w:val="0"/>
                <w:bCs w:val="0"/>
                <w:szCs w:val="24"/>
              </w:rPr>
              <w:t>.</w:t>
            </w:r>
            <w:r w:rsidR="008F3D60" w:rsidRPr="00166024">
              <w:rPr>
                <w:rFonts w:ascii="Times New Roman" w:hAnsi="Times New Roman"/>
                <w:b w:val="0"/>
                <w:bCs w:val="0"/>
                <w:szCs w:val="24"/>
              </w:rPr>
              <w:t>2</w:t>
            </w:r>
            <w:r w:rsidR="00444E6C" w:rsidRPr="00166024">
              <w:rPr>
                <w:rFonts w:ascii="Times New Roman" w:hAnsi="Times New Roman"/>
                <w:b w:val="0"/>
                <w:bCs w:val="0"/>
                <w:szCs w:val="24"/>
              </w:rPr>
              <w:t>.2</w:t>
            </w:r>
          </w:p>
        </w:tc>
        <w:tc>
          <w:tcPr>
            <w:tcW w:w="5042" w:type="dxa"/>
          </w:tcPr>
          <w:p w14:paraId="2E35B7BA" w14:textId="77777777" w:rsidR="008D4E73" w:rsidRPr="00CD725F" w:rsidRDefault="00C9557C"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Yurtdışı öğretmen eğitimi sertifika programına katılan yabancı dil öğretmeni sayısı</w:t>
            </w:r>
          </w:p>
        </w:tc>
        <w:tc>
          <w:tcPr>
            <w:tcW w:w="957" w:type="dxa"/>
            <w:noWrap/>
          </w:tcPr>
          <w:p w14:paraId="5DD625B9" w14:textId="77777777" w:rsidR="008D4E73" w:rsidRPr="00CD725F" w:rsidRDefault="004A2FD8"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gridSpan w:val="2"/>
            <w:noWrap/>
          </w:tcPr>
          <w:p w14:paraId="7B720B29" w14:textId="77777777" w:rsidR="008D4E73" w:rsidRPr="00CD725F" w:rsidRDefault="004A2FD8"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41" w:type="dxa"/>
          </w:tcPr>
          <w:p w14:paraId="612325BE" w14:textId="77777777" w:rsidR="008D4E73" w:rsidRPr="00CD725F" w:rsidRDefault="004A2FD8"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7" w:type="dxa"/>
          </w:tcPr>
          <w:p w14:paraId="1C6BE1FC" w14:textId="77777777" w:rsidR="008D4E73" w:rsidRPr="00CD725F" w:rsidRDefault="004A2FD8"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tcPr>
          <w:p w14:paraId="71C952F7" w14:textId="77777777" w:rsidR="008D4E73" w:rsidRPr="00CD725F" w:rsidRDefault="004A2FD8"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5" w:type="dxa"/>
          </w:tcPr>
          <w:p w14:paraId="5380C670" w14:textId="3391C246" w:rsidR="008D4E73" w:rsidRPr="00CD725F" w:rsidRDefault="00FB7BB7"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r>
      <w:tr w:rsidR="00CD725F" w:rsidRPr="008C6813" w14:paraId="52A6A6CD"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3AD23355" w14:textId="77777777" w:rsidR="00C9557C" w:rsidRPr="00166024" w:rsidRDefault="00C9557C" w:rsidP="00CD725F">
            <w:pPr>
              <w:jc w:val="center"/>
              <w:rPr>
                <w:rFonts w:ascii="Times New Roman" w:hAnsi="Times New Roman"/>
                <w:b w:val="0"/>
                <w:bCs w:val="0"/>
                <w:szCs w:val="24"/>
              </w:rPr>
            </w:pPr>
            <w:r w:rsidRPr="00166024">
              <w:rPr>
                <w:rFonts w:ascii="Times New Roman" w:hAnsi="Times New Roman"/>
                <w:b w:val="0"/>
                <w:bCs w:val="0"/>
                <w:szCs w:val="24"/>
              </w:rPr>
              <w:t>PG.3.3.3</w:t>
            </w:r>
          </w:p>
        </w:tc>
        <w:tc>
          <w:tcPr>
            <w:tcW w:w="5042" w:type="dxa"/>
          </w:tcPr>
          <w:p w14:paraId="2D080EE2" w14:textId="77777777" w:rsidR="00C9557C" w:rsidRPr="00CD725F" w:rsidRDefault="00C9557C"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eastAsia="Calibri" w:hAnsi="Times New Roman"/>
                <w:szCs w:val="24"/>
              </w:rPr>
              <w:t>Okulumuzun hizmet alanlarından, memnuniyet oranı (%)</w:t>
            </w:r>
          </w:p>
        </w:tc>
        <w:tc>
          <w:tcPr>
            <w:tcW w:w="957" w:type="dxa"/>
            <w:noWrap/>
          </w:tcPr>
          <w:p w14:paraId="292FC720" w14:textId="407D7D5E" w:rsidR="00C9557C" w:rsidRPr="00CD725F" w:rsidRDefault="00FB7BB7"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1092" w:type="dxa"/>
            <w:gridSpan w:val="2"/>
            <w:noWrap/>
          </w:tcPr>
          <w:p w14:paraId="28F6D3FE" w14:textId="00289DDC" w:rsidR="00C9557C" w:rsidRPr="00CD725F" w:rsidRDefault="00FB7BB7"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%60</w:t>
            </w:r>
          </w:p>
        </w:tc>
        <w:tc>
          <w:tcPr>
            <w:tcW w:w="1041" w:type="dxa"/>
          </w:tcPr>
          <w:p w14:paraId="202F880C" w14:textId="008B429D" w:rsidR="00C9557C" w:rsidRPr="00CD725F" w:rsidRDefault="00FB7BB7"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w:t>
            </w:r>
            <w:r w:rsidR="004A2FD8" w:rsidRPr="00CD725F">
              <w:rPr>
                <w:rFonts w:ascii="Times New Roman" w:hAnsi="Times New Roman"/>
                <w:szCs w:val="24"/>
              </w:rPr>
              <w:t>5</w:t>
            </w:r>
          </w:p>
        </w:tc>
        <w:tc>
          <w:tcPr>
            <w:tcW w:w="1007" w:type="dxa"/>
          </w:tcPr>
          <w:p w14:paraId="5A8306DB" w14:textId="77777777" w:rsidR="00C9557C" w:rsidRPr="00CD725F" w:rsidRDefault="004A2FD8"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%85</w:t>
            </w:r>
          </w:p>
        </w:tc>
        <w:tc>
          <w:tcPr>
            <w:tcW w:w="1092" w:type="dxa"/>
          </w:tcPr>
          <w:p w14:paraId="6FAAD8DF" w14:textId="5094F2AE" w:rsidR="00C9557C" w:rsidRPr="00CD725F" w:rsidRDefault="00FB7BB7"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1005" w:type="dxa"/>
          </w:tcPr>
          <w:p w14:paraId="084ED0A3" w14:textId="77777777" w:rsidR="00C9557C" w:rsidRPr="00CD725F" w:rsidRDefault="004A2FD8"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%100</w:t>
            </w:r>
          </w:p>
        </w:tc>
      </w:tr>
      <w:tr w:rsidR="00CD725F" w:rsidRPr="008C6813" w14:paraId="3017327D"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5E59D90B" w14:textId="77777777" w:rsidR="00C9557C" w:rsidRPr="00166024" w:rsidRDefault="00C9557C" w:rsidP="00CD725F">
            <w:pPr>
              <w:jc w:val="center"/>
              <w:rPr>
                <w:rFonts w:ascii="Times New Roman" w:hAnsi="Times New Roman"/>
                <w:b w:val="0"/>
                <w:bCs w:val="0"/>
                <w:szCs w:val="24"/>
              </w:rPr>
            </w:pPr>
            <w:r w:rsidRPr="00166024">
              <w:rPr>
                <w:rFonts w:ascii="Times New Roman" w:hAnsi="Times New Roman"/>
                <w:b w:val="0"/>
                <w:bCs w:val="0"/>
                <w:szCs w:val="24"/>
              </w:rPr>
              <w:t>PG.3.3.4</w:t>
            </w:r>
          </w:p>
        </w:tc>
        <w:tc>
          <w:tcPr>
            <w:tcW w:w="5042" w:type="dxa"/>
          </w:tcPr>
          <w:p w14:paraId="37E85B48" w14:textId="77777777" w:rsidR="00C9557C" w:rsidRPr="00CD725F" w:rsidRDefault="00C9557C"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eastAsia="Calibri" w:hAnsi="Times New Roman"/>
                <w:szCs w:val="24"/>
              </w:rPr>
              <w:t>Alanında Lisansüstü eğitim alan personel oranı (%)</w:t>
            </w:r>
          </w:p>
        </w:tc>
        <w:tc>
          <w:tcPr>
            <w:tcW w:w="957" w:type="dxa"/>
            <w:noWrap/>
          </w:tcPr>
          <w:p w14:paraId="68029C4A" w14:textId="70777406" w:rsidR="00C9557C" w:rsidRPr="00CD725F" w:rsidRDefault="00FB7BB7"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92" w:type="dxa"/>
            <w:gridSpan w:val="2"/>
            <w:noWrap/>
          </w:tcPr>
          <w:p w14:paraId="4732B97F" w14:textId="061F6CF1" w:rsidR="00C9557C" w:rsidRPr="00CD725F" w:rsidRDefault="00FB7BB7"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41" w:type="dxa"/>
          </w:tcPr>
          <w:p w14:paraId="00030539" w14:textId="1B9AB6D4" w:rsidR="00C9557C" w:rsidRPr="00CD725F" w:rsidRDefault="00FB7BB7"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1007" w:type="dxa"/>
          </w:tcPr>
          <w:p w14:paraId="0EEC0525" w14:textId="196495BF" w:rsidR="00C9557C" w:rsidRPr="00CD725F" w:rsidRDefault="00FB7BB7"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%20</w:t>
            </w:r>
          </w:p>
          <w:p w14:paraId="0F8E2115" w14:textId="42D172BD" w:rsidR="00B775D0" w:rsidRPr="00CD725F" w:rsidRDefault="00B775D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092" w:type="dxa"/>
          </w:tcPr>
          <w:p w14:paraId="5A97CC40" w14:textId="4F434235" w:rsidR="00C9557C" w:rsidRPr="00CD725F" w:rsidRDefault="00FB7BB7"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%30</w:t>
            </w:r>
            <w:r w:rsidR="004A2FD8" w:rsidRPr="00CD725F">
              <w:rPr>
                <w:rFonts w:ascii="Times New Roman" w:hAnsi="Times New Roman"/>
                <w:szCs w:val="24"/>
              </w:rPr>
              <w:t>0</w:t>
            </w:r>
          </w:p>
        </w:tc>
        <w:tc>
          <w:tcPr>
            <w:tcW w:w="1005" w:type="dxa"/>
          </w:tcPr>
          <w:p w14:paraId="0C839C7E" w14:textId="29FB3360" w:rsidR="00C9557C" w:rsidRPr="00CD725F" w:rsidRDefault="00FB7BB7"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w:t>
            </w:r>
            <w:r w:rsidR="004A2FD8" w:rsidRPr="00CD725F">
              <w:rPr>
                <w:rFonts w:ascii="Times New Roman" w:hAnsi="Times New Roman"/>
                <w:szCs w:val="24"/>
              </w:rPr>
              <w:t>0</w:t>
            </w:r>
          </w:p>
        </w:tc>
      </w:tr>
      <w:tr w:rsidR="00CD725F" w:rsidRPr="008C6813" w14:paraId="611F2779"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4F8BF67" w14:textId="77777777" w:rsidR="00C9557C" w:rsidRPr="00166024" w:rsidRDefault="00C9557C" w:rsidP="00CD725F">
            <w:pPr>
              <w:jc w:val="center"/>
              <w:rPr>
                <w:rFonts w:ascii="Times New Roman" w:hAnsi="Times New Roman"/>
                <w:b w:val="0"/>
                <w:bCs w:val="0"/>
                <w:szCs w:val="24"/>
              </w:rPr>
            </w:pPr>
            <w:r w:rsidRPr="00166024">
              <w:rPr>
                <w:rFonts w:ascii="Times New Roman" w:hAnsi="Times New Roman"/>
                <w:b w:val="0"/>
                <w:bCs w:val="0"/>
                <w:szCs w:val="24"/>
              </w:rPr>
              <w:t>PG.3.3.5</w:t>
            </w:r>
          </w:p>
        </w:tc>
        <w:tc>
          <w:tcPr>
            <w:tcW w:w="5042" w:type="dxa"/>
          </w:tcPr>
          <w:p w14:paraId="55D38BAA" w14:textId="77777777" w:rsidR="00C9557C" w:rsidRPr="00CD725F" w:rsidRDefault="00C9557C"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eastAsia="Calibri" w:hAnsi="Times New Roman"/>
                <w:szCs w:val="24"/>
              </w:rPr>
              <w:t>Yönetim Alanında Lisansüstü eğitim alan personel oranı (%)</w:t>
            </w:r>
          </w:p>
        </w:tc>
        <w:tc>
          <w:tcPr>
            <w:tcW w:w="957" w:type="dxa"/>
            <w:noWrap/>
          </w:tcPr>
          <w:p w14:paraId="2FA1C9E8" w14:textId="77777777" w:rsidR="00C9557C" w:rsidRPr="00CD725F" w:rsidRDefault="004A2FD8"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gridSpan w:val="2"/>
            <w:noWrap/>
          </w:tcPr>
          <w:p w14:paraId="6CCB9841" w14:textId="77777777" w:rsidR="00C9557C" w:rsidRPr="00CD725F" w:rsidRDefault="004A2FD8"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41" w:type="dxa"/>
          </w:tcPr>
          <w:p w14:paraId="599CE0AF" w14:textId="77777777" w:rsidR="00C9557C" w:rsidRPr="00CD725F" w:rsidRDefault="004A2FD8"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7" w:type="dxa"/>
          </w:tcPr>
          <w:p w14:paraId="72648924" w14:textId="77777777" w:rsidR="00C9557C" w:rsidRPr="00CD725F" w:rsidRDefault="004A2FD8"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tcPr>
          <w:p w14:paraId="15EE15AE" w14:textId="72FA41A3" w:rsidR="00C9557C" w:rsidRPr="00CD725F" w:rsidRDefault="00FB7BB7"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05" w:type="dxa"/>
          </w:tcPr>
          <w:p w14:paraId="69C26164" w14:textId="0D074080" w:rsidR="00C9557C" w:rsidRPr="00CD725F" w:rsidRDefault="00FB7BB7"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%10</w:t>
            </w:r>
          </w:p>
        </w:tc>
      </w:tr>
      <w:tr w:rsidR="00297313" w:rsidRPr="008C6813" w14:paraId="1C14E9CA"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33A2740" w14:textId="77777777" w:rsidR="00297313" w:rsidRPr="00166024" w:rsidRDefault="00297313" w:rsidP="00297313">
            <w:pPr>
              <w:jc w:val="center"/>
              <w:rPr>
                <w:rFonts w:ascii="Times New Roman" w:hAnsi="Times New Roman"/>
                <w:b w:val="0"/>
                <w:bCs w:val="0"/>
                <w:szCs w:val="24"/>
              </w:rPr>
            </w:pPr>
            <w:r w:rsidRPr="00166024">
              <w:rPr>
                <w:rFonts w:ascii="Times New Roman" w:hAnsi="Times New Roman"/>
                <w:b w:val="0"/>
                <w:bCs w:val="0"/>
                <w:szCs w:val="24"/>
              </w:rPr>
              <w:t>PG.3.3.6</w:t>
            </w:r>
          </w:p>
        </w:tc>
        <w:tc>
          <w:tcPr>
            <w:tcW w:w="5042" w:type="dxa"/>
          </w:tcPr>
          <w:p w14:paraId="69007101" w14:textId="77777777" w:rsidR="00297313" w:rsidRPr="00CD725F" w:rsidRDefault="00297313" w:rsidP="002973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color w:val="000000"/>
                <w:szCs w:val="24"/>
              </w:rPr>
              <w:t>Özel eğitime ihtiyaç duyan öğrencilerin uyumunun sağlanmasına yönelik öğretmen eğitimlerine katılan okul öncesi öğretmeni oranı (%)</w:t>
            </w:r>
          </w:p>
        </w:tc>
        <w:tc>
          <w:tcPr>
            <w:tcW w:w="957" w:type="dxa"/>
            <w:noWrap/>
          </w:tcPr>
          <w:p w14:paraId="50FC1A64" w14:textId="15D7B665" w:rsidR="00297313" w:rsidRPr="00CD725F" w:rsidRDefault="00297313" w:rsidP="002973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92" w:type="dxa"/>
            <w:gridSpan w:val="2"/>
            <w:noWrap/>
          </w:tcPr>
          <w:p w14:paraId="728D55CD" w14:textId="46683609" w:rsidR="00297313" w:rsidRPr="00CD725F" w:rsidRDefault="00297313" w:rsidP="002973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41" w:type="dxa"/>
          </w:tcPr>
          <w:p w14:paraId="332193C2" w14:textId="0DD4E154" w:rsidR="00297313" w:rsidRPr="00CD725F" w:rsidRDefault="00297313" w:rsidP="002973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07" w:type="dxa"/>
          </w:tcPr>
          <w:p w14:paraId="2A2E3DBD" w14:textId="0D89A4F4" w:rsidR="00297313" w:rsidRPr="00CD725F" w:rsidRDefault="00297313" w:rsidP="002973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1092" w:type="dxa"/>
          </w:tcPr>
          <w:p w14:paraId="4B034158" w14:textId="67F55FE7" w:rsidR="00297313" w:rsidRPr="00CD725F" w:rsidRDefault="00297313" w:rsidP="002973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r w:rsidRPr="00382852">
              <w:rPr>
                <w:rFonts w:ascii="Times New Roman" w:hAnsi="Times New Roman"/>
                <w:szCs w:val="24"/>
              </w:rPr>
              <w:t>0</w:t>
            </w:r>
          </w:p>
        </w:tc>
        <w:tc>
          <w:tcPr>
            <w:tcW w:w="1005" w:type="dxa"/>
          </w:tcPr>
          <w:p w14:paraId="56EEA3F6" w14:textId="336BC1A5" w:rsidR="00297313" w:rsidRPr="00CD725F" w:rsidRDefault="00297313" w:rsidP="0029731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w:t>
            </w:r>
            <w:r w:rsidRPr="00382852">
              <w:rPr>
                <w:rFonts w:ascii="Times New Roman" w:hAnsi="Times New Roman"/>
                <w:szCs w:val="24"/>
              </w:rPr>
              <w:t>0</w:t>
            </w:r>
          </w:p>
        </w:tc>
      </w:tr>
      <w:tr w:rsidR="00CD725F" w:rsidRPr="008C6813" w14:paraId="3F24FC82"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6959A08E" w14:textId="77777777" w:rsidR="00C9557C" w:rsidRPr="00166024" w:rsidRDefault="00C9557C" w:rsidP="00CD725F">
            <w:pPr>
              <w:jc w:val="center"/>
              <w:rPr>
                <w:rFonts w:ascii="Times New Roman" w:hAnsi="Times New Roman"/>
                <w:b w:val="0"/>
                <w:bCs w:val="0"/>
                <w:szCs w:val="24"/>
              </w:rPr>
            </w:pPr>
            <w:r w:rsidRPr="00166024">
              <w:rPr>
                <w:rFonts w:ascii="Times New Roman" w:hAnsi="Times New Roman"/>
                <w:b w:val="0"/>
                <w:bCs w:val="0"/>
                <w:szCs w:val="24"/>
              </w:rPr>
              <w:t>PG.3.3.7</w:t>
            </w:r>
          </w:p>
        </w:tc>
        <w:tc>
          <w:tcPr>
            <w:tcW w:w="5042" w:type="dxa"/>
          </w:tcPr>
          <w:p w14:paraId="2E714DF0" w14:textId="77777777" w:rsidR="00C9557C" w:rsidRPr="00CD725F" w:rsidRDefault="00C9557C"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 xml:space="preserve">İş sağlığı ve güvenliği </w:t>
            </w:r>
            <w:r w:rsidR="00162716" w:rsidRPr="00CD725F">
              <w:rPr>
                <w:rFonts w:ascii="Times New Roman" w:hAnsi="Times New Roman"/>
                <w:szCs w:val="24"/>
              </w:rPr>
              <w:t>saha gözlem formu</w:t>
            </w:r>
            <w:r w:rsidR="00203B7E" w:rsidRPr="00CD725F">
              <w:rPr>
                <w:rFonts w:ascii="Times New Roman" w:hAnsi="Times New Roman"/>
                <w:szCs w:val="24"/>
              </w:rPr>
              <w:t xml:space="preserve"> maddelerine</w:t>
            </w:r>
            <w:r w:rsidR="00EC3961" w:rsidRPr="00CD725F">
              <w:rPr>
                <w:rFonts w:ascii="Times New Roman" w:hAnsi="Times New Roman"/>
                <w:szCs w:val="24"/>
              </w:rPr>
              <w:t xml:space="preserve"> </w:t>
            </w:r>
            <w:r w:rsidRPr="00CD725F">
              <w:rPr>
                <w:rFonts w:ascii="Times New Roman" w:hAnsi="Times New Roman"/>
                <w:szCs w:val="24"/>
              </w:rPr>
              <w:t>uygunluk oranı (%)</w:t>
            </w:r>
          </w:p>
        </w:tc>
        <w:tc>
          <w:tcPr>
            <w:tcW w:w="957" w:type="dxa"/>
            <w:noWrap/>
          </w:tcPr>
          <w:p w14:paraId="4BC7CEAC" w14:textId="7422E3B6" w:rsidR="00C9557C"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1092" w:type="dxa"/>
            <w:gridSpan w:val="2"/>
            <w:noWrap/>
          </w:tcPr>
          <w:p w14:paraId="4B507832" w14:textId="3D70AEB2" w:rsidR="00C9557C"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1041" w:type="dxa"/>
          </w:tcPr>
          <w:p w14:paraId="691FFC97" w14:textId="176825DD" w:rsidR="00C9557C"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1007" w:type="dxa"/>
          </w:tcPr>
          <w:p w14:paraId="0B2A1250" w14:textId="77777777" w:rsidR="00C9557C"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%95</w:t>
            </w:r>
          </w:p>
        </w:tc>
        <w:tc>
          <w:tcPr>
            <w:tcW w:w="1092" w:type="dxa"/>
          </w:tcPr>
          <w:p w14:paraId="680D384A" w14:textId="77777777" w:rsidR="00C9557C"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%95</w:t>
            </w:r>
          </w:p>
        </w:tc>
        <w:tc>
          <w:tcPr>
            <w:tcW w:w="1005" w:type="dxa"/>
          </w:tcPr>
          <w:p w14:paraId="5E3555AF" w14:textId="77777777" w:rsidR="00C9557C"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%95</w:t>
            </w:r>
          </w:p>
        </w:tc>
      </w:tr>
      <w:tr w:rsidR="00CD725F" w:rsidRPr="008C6813" w14:paraId="7F10DFC6"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8F7CA37" w14:textId="77777777" w:rsidR="00162716" w:rsidRPr="00166024" w:rsidRDefault="00162716" w:rsidP="00CD725F">
            <w:pPr>
              <w:jc w:val="center"/>
              <w:rPr>
                <w:rFonts w:ascii="Times New Roman" w:hAnsi="Times New Roman"/>
                <w:b w:val="0"/>
                <w:bCs w:val="0"/>
                <w:szCs w:val="24"/>
              </w:rPr>
            </w:pPr>
            <w:r w:rsidRPr="00166024">
              <w:rPr>
                <w:rFonts w:ascii="Times New Roman" w:hAnsi="Times New Roman"/>
                <w:b w:val="0"/>
                <w:bCs w:val="0"/>
                <w:szCs w:val="24"/>
              </w:rPr>
              <w:t>PG.3.3.9</w:t>
            </w:r>
          </w:p>
        </w:tc>
        <w:tc>
          <w:tcPr>
            <w:tcW w:w="5042" w:type="dxa"/>
          </w:tcPr>
          <w:p w14:paraId="2515624B" w14:textId="77777777" w:rsidR="00162716" w:rsidRPr="00CD725F" w:rsidRDefault="00162716"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Okul aile birliğinin geliri TL</w:t>
            </w:r>
          </w:p>
        </w:tc>
        <w:tc>
          <w:tcPr>
            <w:tcW w:w="957" w:type="dxa"/>
            <w:noWrap/>
          </w:tcPr>
          <w:p w14:paraId="4068A792" w14:textId="2D69FBDF" w:rsidR="00162716" w:rsidRPr="00CD725F" w:rsidRDefault="00422620"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1092" w:type="dxa"/>
            <w:gridSpan w:val="2"/>
            <w:noWrap/>
          </w:tcPr>
          <w:p w14:paraId="09F15B18" w14:textId="0C0FF3C6" w:rsidR="00162716" w:rsidRPr="00CD725F" w:rsidRDefault="0029731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r w:rsidR="00636C99" w:rsidRPr="00CD725F">
              <w:rPr>
                <w:rFonts w:ascii="Times New Roman" w:hAnsi="Times New Roman"/>
                <w:szCs w:val="24"/>
              </w:rPr>
              <w:t>000</w:t>
            </w:r>
          </w:p>
        </w:tc>
        <w:tc>
          <w:tcPr>
            <w:tcW w:w="1041" w:type="dxa"/>
          </w:tcPr>
          <w:p w14:paraId="0B404D09" w14:textId="77777777" w:rsidR="00162716" w:rsidRPr="00CD725F" w:rsidRDefault="00636C9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3000</w:t>
            </w:r>
          </w:p>
        </w:tc>
        <w:tc>
          <w:tcPr>
            <w:tcW w:w="1007" w:type="dxa"/>
          </w:tcPr>
          <w:p w14:paraId="3CD81747" w14:textId="77777777" w:rsidR="00162716" w:rsidRPr="00CD725F" w:rsidRDefault="00636C9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4000</w:t>
            </w:r>
          </w:p>
        </w:tc>
        <w:tc>
          <w:tcPr>
            <w:tcW w:w="1092" w:type="dxa"/>
          </w:tcPr>
          <w:p w14:paraId="4901E3CC" w14:textId="77777777" w:rsidR="00162716" w:rsidRPr="00CD725F" w:rsidRDefault="00636C9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4500</w:t>
            </w:r>
          </w:p>
        </w:tc>
        <w:tc>
          <w:tcPr>
            <w:tcW w:w="1005" w:type="dxa"/>
          </w:tcPr>
          <w:p w14:paraId="688CDD40" w14:textId="77777777" w:rsidR="00162716" w:rsidRPr="00CD725F" w:rsidRDefault="00636C99"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5000</w:t>
            </w:r>
          </w:p>
        </w:tc>
      </w:tr>
      <w:tr w:rsidR="00CD725F" w:rsidRPr="008C6813" w14:paraId="5563468B"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4565B4FA" w14:textId="77777777" w:rsidR="00162716" w:rsidRPr="00166024" w:rsidRDefault="00162716" w:rsidP="00CD725F">
            <w:pPr>
              <w:jc w:val="center"/>
              <w:rPr>
                <w:rFonts w:ascii="Times New Roman" w:hAnsi="Times New Roman"/>
                <w:b w:val="0"/>
                <w:bCs w:val="0"/>
                <w:szCs w:val="24"/>
              </w:rPr>
            </w:pPr>
            <w:r w:rsidRPr="00166024">
              <w:rPr>
                <w:rFonts w:ascii="Times New Roman" w:hAnsi="Times New Roman"/>
                <w:b w:val="0"/>
                <w:bCs w:val="0"/>
                <w:szCs w:val="24"/>
              </w:rPr>
              <w:t>PG.3.3.10</w:t>
            </w:r>
          </w:p>
        </w:tc>
        <w:tc>
          <w:tcPr>
            <w:tcW w:w="5042" w:type="dxa"/>
          </w:tcPr>
          <w:p w14:paraId="69DCB302" w14:textId="77777777" w:rsidR="00162716" w:rsidRPr="00CD725F" w:rsidRDefault="00162716" w:rsidP="00CA2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İlkokulda öğrenci sayısı 30’dan fazla olan şube oranı (%)</w:t>
            </w:r>
          </w:p>
        </w:tc>
        <w:tc>
          <w:tcPr>
            <w:tcW w:w="957" w:type="dxa"/>
            <w:noWrap/>
          </w:tcPr>
          <w:p w14:paraId="52CC4BE9" w14:textId="77777777" w:rsidR="00162716"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gridSpan w:val="2"/>
            <w:noWrap/>
          </w:tcPr>
          <w:p w14:paraId="028910FA" w14:textId="77777777" w:rsidR="00162716"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41" w:type="dxa"/>
          </w:tcPr>
          <w:p w14:paraId="5F5CE670" w14:textId="77777777" w:rsidR="00162716"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7" w:type="dxa"/>
          </w:tcPr>
          <w:p w14:paraId="0A01498F" w14:textId="77777777" w:rsidR="00162716"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tcPr>
          <w:p w14:paraId="6E6FA885" w14:textId="77777777" w:rsidR="00162716"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5" w:type="dxa"/>
          </w:tcPr>
          <w:p w14:paraId="4CA0F1A6" w14:textId="77777777" w:rsidR="00162716"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r>
      <w:tr w:rsidR="00CD725F" w:rsidRPr="008C6813" w14:paraId="18BFA260"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5C962925" w14:textId="77777777" w:rsidR="00162716" w:rsidRPr="00166024" w:rsidRDefault="00162716" w:rsidP="00CD725F">
            <w:pPr>
              <w:jc w:val="center"/>
              <w:rPr>
                <w:rFonts w:ascii="Times New Roman" w:hAnsi="Times New Roman"/>
                <w:b w:val="0"/>
                <w:bCs w:val="0"/>
                <w:szCs w:val="24"/>
              </w:rPr>
            </w:pPr>
            <w:r w:rsidRPr="00166024">
              <w:rPr>
                <w:rFonts w:ascii="Times New Roman" w:hAnsi="Times New Roman"/>
                <w:b w:val="0"/>
                <w:bCs w:val="0"/>
                <w:szCs w:val="24"/>
              </w:rPr>
              <w:t>PG.3.3.11</w:t>
            </w:r>
          </w:p>
        </w:tc>
        <w:tc>
          <w:tcPr>
            <w:tcW w:w="5042" w:type="dxa"/>
          </w:tcPr>
          <w:p w14:paraId="07B56ACE" w14:textId="77777777" w:rsidR="00162716" w:rsidRPr="00CD725F" w:rsidRDefault="00162716" w:rsidP="00CA2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Ortaokulda öğrenci sayısı 30’dan fazla olan şube oranı (%)</w:t>
            </w:r>
          </w:p>
        </w:tc>
        <w:tc>
          <w:tcPr>
            <w:tcW w:w="957" w:type="dxa"/>
            <w:noWrap/>
          </w:tcPr>
          <w:p w14:paraId="55CF05B3" w14:textId="52C94FF3" w:rsidR="00162716" w:rsidRPr="00CD725F" w:rsidRDefault="0029731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w:t>
            </w:r>
          </w:p>
        </w:tc>
        <w:tc>
          <w:tcPr>
            <w:tcW w:w="1092" w:type="dxa"/>
            <w:gridSpan w:val="2"/>
            <w:noWrap/>
          </w:tcPr>
          <w:p w14:paraId="021A8BF5" w14:textId="5B7F966F" w:rsidR="00162716" w:rsidRPr="00CD725F" w:rsidRDefault="0029731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1041" w:type="dxa"/>
          </w:tcPr>
          <w:p w14:paraId="4F77E702" w14:textId="482D2E27" w:rsidR="00162716" w:rsidRPr="00CD725F" w:rsidRDefault="0029731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2</w:t>
            </w:r>
          </w:p>
        </w:tc>
        <w:tc>
          <w:tcPr>
            <w:tcW w:w="1007" w:type="dxa"/>
          </w:tcPr>
          <w:p w14:paraId="45E609A0" w14:textId="77777777" w:rsidR="00162716" w:rsidRPr="00CD725F" w:rsidRDefault="004762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92" w:type="dxa"/>
          </w:tcPr>
          <w:p w14:paraId="250C1E10" w14:textId="77777777" w:rsidR="00162716" w:rsidRPr="00CD725F" w:rsidRDefault="004762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05" w:type="dxa"/>
          </w:tcPr>
          <w:p w14:paraId="5CEA049B" w14:textId="77777777" w:rsidR="00162716" w:rsidRPr="00CD725F" w:rsidRDefault="004762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r>
      <w:tr w:rsidR="00CD725F" w:rsidRPr="008C6813" w14:paraId="75C1A4DC"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AC4FE37" w14:textId="77777777" w:rsidR="00162716" w:rsidRPr="00166024" w:rsidRDefault="00162716" w:rsidP="00CD725F">
            <w:pPr>
              <w:jc w:val="center"/>
              <w:rPr>
                <w:rFonts w:ascii="Times New Roman" w:hAnsi="Times New Roman"/>
                <w:b w:val="0"/>
                <w:bCs w:val="0"/>
                <w:szCs w:val="24"/>
              </w:rPr>
            </w:pPr>
            <w:r w:rsidRPr="00166024">
              <w:rPr>
                <w:rFonts w:ascii="Times New Roman" w:hAnsi="Times New Roman"/>
                <w:b w:val="0"/>
                <w:bCs w:val="0"/>
                <w:szCs w:val="24"/>
              </w:rPr>
              <w:t>PG.3.3.12</w:t>
            </w:r>
          </w:p>
        </w:tc>
        <w:tc>
          <w:tcPr>
            <w:tcW w:w="5042" w:type="dxa"/>
          </w:tcPr>
          <w:p w14:paraId="42594671" w14:textId="77777777" w:rsidR="00162716" w:rsidRPr="00CD725F" w:rsidRDefault="00162716" w:rsidP="00CA2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Okulumuzdaki rehberlik öğretmenlerinden bir yılda mesleki gelişime yönelik katıldıkları hizmet içi eğitim sayısı</w:t>
            </w:r>
          </w:p>
        </w:tc>
        <w:tc>
          <w:tcPr>
            <w:tcW w:w="957" w:type="dxa"/>
            <w:noWrap/>
          </w:tcPr>
          <w:p w14:paraId="75F03B4F" w14:textId="11ACCFA4" w:rsidR="00162716"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0</w:t>
            </w:r>
          </w:p>
        </w:tc>
        <w:tc>
          <w:tcPr>
            <w:tcW w:w="1092" w:type="dxa"/>
            <w:gridSpan w:val="2"/>
            <w:noWrap/>
          </w:tcPr>
          <w:p w14:paraId="1C2032DF" w14:textId="77777777" w:rsidR="00162716"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0</w:t>
            </w:r>
          </w:p>
        </w:tc>
        <w:tc>
          <w:tcPr>
            <w:tcW w:w="1041" w:type="dxa"/>
          </w:tcPr>
          <w:p w14:paraId="1A4C6184" w14:textId="299165FE" w:rsidR="00162716"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1007" w:type="dxa"/>
          </w:tcPr>
          <w:p w14:paraId="7F45C9E2" w14:textId="5EEED143" w:rsidR="00162716"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1</w:t>
            </w:r>
          </w:p>
        </w:tc>
        <w:tc>
          <w:tcPr>
            <w:tcW w:w="1092" w:type="dxa"/>
          </w:tcPr>
          <w:p w14:paraId="335EE780" w14:textId="77777777" w:rsidR="00162716"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2</w:t>
            </w:r>
          </w:p>
        </w:tc>
        <w:tc>
          <w:tcPr>
            <w:tcW w:w="1005" w:type="dxa"/>
          </w:tcPr>
          <w:p w14:paraId="5AE3F1D7" w14:textId="77777777" w:rsidR="00162716" w:rsidRPr="00CD725F" w:rsidRDefault="005D6552"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2</w:t>
            </w:r>
          </w:p>
        </w:tc>
      </w:tr>
      <w:tr w:rsidR="00CD725F" w:rsidRPr="008C6813" w14:paraId="6BD26765"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20DE915F" w14:textId="77777777" w:rsidR="00162716" w:rsidRPr="00166024" w:rsidRDefault="00162716" w:rsidP="00CD725F">
            <w:pPr>
              <w:jc w:val="center"/>
              <w:rPr>
                <w:rFonts w:ascii="Times New Roman" w:hAnsi="Times New Roman"/>
                <w:b w:val="0"/>
                <w:bCs w:val="0"/>
                <w:szCs w:val="24"/>
              </w:rPr>
            </w:pPr>
            <w:r w:rsidRPr="00166024">
              <w:rPr>
                <w:rFonts w:ascii="Times New Roman" w:hAnsi="Times New Roman"/>
                <w:b w:val="0"/>
                <w:bCs w:val="0"/>
                <w:szCs w:val="24"/>
              </w:rPr>
              <w:t>PG.3.3.13</w:t>
            </w:r>
          </w:p>
        </w:tc>
        <w:tc>
          <w:tcPr>
            <w:tcW w:w="5042" w:type="dxa"/>
          </w:tcPr>
          <w:p w14:paraId="157BB052" w14:textId="77777777" w:rsidR="00162716" w:rsidRPr="00CD725F" w:rsidRDefault="00162716" w:rsidP="00CA2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Kaynaştırma/bütünleştirme uygulamaları ile ilgili hizmet içi eğitim verilen öğretmen sayısı</w:t>
            </w:r>
          </w:p>
        </w:tc>
        <w:tc>
          <w:tcPr>
            <w:tcW w:w="957" w:type="dxa"/>
            <w:noWrap/>
          </w:tcPr>
          <w:p w14:paraId="45280637" w14:textId="77777777" w:rsidR="00162716" w:rsidRPr="00CD725F" w:rsidRDefault="004762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tc>
        <w:tc>
          <w:tcPr>
            <w:tcW w:w="1092" w:type="dxa"/>
            <w:gridSpan w:val="2"/>
            <w:noWrap/>
          </w:tcPr>
          <w:p w14:paraId="2B835050" w14:textId="77777777" w:rsidR="00162716" w:rsidRPr="00CD725F" w:rsidRDefault="004762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10</w:t>
            </w:r>
          </w:p>
        </w:tc>
        <w:tc>
          <w:tcPr>
            <w:tcW w:w="1041" w:type="dxa"/>
          </w:tcPr>
          <w:p w14:paraId="67ACC8DA" w14:textId="77777777" w:rsidR="00162716" w:rsidRPr="00CD725F" w:rsidRDefault="004762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15</w:t>
            </w:r>
          </w:p>
        </w:tc>
        <w:tc>
          <w:tcPr>
            <w:tcW w:w="1007" w:type="dxa"/>
          </w:tcPr>
          <w:p w14:paraId="6AA25172" w14:textId="77777777" w:rsidR="00162716" w:rsidRPr="00CD725F" w:rsidRDefault="004762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15</w:t>
            </w:r>
          </w:p>
        </w:tc>
        <w:tc>
          <w:tcPr>
            <w:tcW w:w="1092" w:type="dxa"/>
          </w:tcPr>
          <w:p w14:paraId="701B8516" w14:textId="77777777" w:rsidR="00162716" w:rsidRPr="00CD725F" w:rsidRDefault="004762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25</w:t>
            </w:r>
          </w:p>
        </w:tc>
        <w:tc>
          <w:tcPr>
            <w:tcW w:w="1005" w:type="dxa"/>
          </w:tcPr>
          <w:p w14:paraId="6ACD94CD" w14:textId="77777777" w:rsidR="00162716" w:rsidRPr="00CD725F" w:rsidRDefault="004762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25</w:t>
            </w:r>
          </w:p>
        </w:tc>
      </w:tr>
      <w:tr w:rsidR="00CD725F" w:rsidRPr="008C6813" w14:paraId="66B92809" w14:textId="77777777" w:rsidTr="000736D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01D56F54" w14:textId="77777777" w:rsidR="00162716" w:rsidRPr="00166024" w:rsidRDefault="00162716" w:rsidP="00CD725F">
            <w:pPr>
              <w:jc w:val="center"/>
              <w:rPr>
                <w:rFonts w:ascii="Times New Roman" w:hAnsi="Times New Roman"/>
                <w:b w:val="0"/>
                <w:bCs w:val="0"/>
                <w:szCs w:val="24"/>
              </w:rPr>
            </w:pPr>
            <w:r w:rsidRPr="00166024">
              <w:rPr>
                <w:rFonts w:ascii="Times New Roman" w:hAnsi="Times New Roman"/>
                <w:b w:val="0"/>
                <w:bCs w:val="0"/>
                <w:szCs w:val="24"/>
              </w:rPr>
              <w:t>PG.3.3.14</w:t>
            </w:r>
          </w:p>
        </w:tc>
        <w:tc>
          <w:tcPr>
            <w:tcW w:w="5042" w:type="dxa"/>
          </w:tcPr>
          <w:p w14:paraId="741C90B3" w14:textId="77777777" w:rsidR="00162716" w:rsidRPr="00CD725F" w:rsidRDefault="00162716" w:rsidP="00CA2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Okulumuzda hizmetiçi eğitime başvuru oranı</w:t>
            </w:r>
          </w:p>
        </w:tc>
        <w:tc>
          <w:tcPr>
            <w:tcW w:w="957" w:type="dxa"/>
            <w:noWrap/>
          </w:tcPr>
          <w:p w14:paraId="06E82329" w14:textId="64213629" w:rsidR="00162716"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%50</w:t>
            </w:r>
          </w:p>
        </w:tc>
        <w:tc>
          <w:tcPr>
            <w:tcW w:w="1092" w:type="dxa"/>
            <w:gridSpan w:val="2"/>
            <w:noWrap/>
          </w:tcPr>
          <w:p w14:paraId="12999751" w14:textId="6927B323" w:rsidR="00162716"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%60</w:t>
            </w:r>
          </w:p>
        </w:tc>
        <w:tc>
          <w:tcPr>
            <w:tcW w:w="1041" w:type="dxa"/>
          </w:tcPr>
          <w:p w14:paraId="294EB37A" w14:textId="0D2715CB" w:rsidR="00162716"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%60</w:t>
            </w:r>
          </w:p>
        </w:tc>
        <w:tc>
          <w:tcPr>
            <w:tcW w:w="1007" w:type="dxa"/>
          </w:tcPr>
          <w:p w14:paraId="4B4819E0" w14:textId="3D167383" w:rsidR="00162716"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%70</w:t>
            </w:r>
          </w:p>
        </w:tc>
        <w:tc>
          <w:tcPr>
            <w:tcW w:w="1092" w:type="dxa"/>
          </w:tcPr>
          <w:p w14:paraId="281575F3" w14:textId="1EF284CA" w:rsidR="00162716"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%70</w:t>
            </w:r>
          </w:p>
        </w:tc>
        <w:tc>
          <w:tcPr>
            <w:tcW w:w="1005" w:type="dxa"/>
          </w:tcPr>
          <w:p w14:paraId="5A5AC15E" w14:textId="320F5C36" w:rsidR="00162716" w:rsidRPr="00CD725F" w:rsidRDefault="00297313" w:rsidP="00CD725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%80</w:t>
            </w:r>
          </w:p>
        </w:tc>
      </w:tr>
      <w:tr w:rsidR="00CD725F" w:rsidRPr="008C6813" w14:paraId="68C51BB4" w14:textId="77777777" w:rsidTr="000736D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14:paraId="6841C8E5" w14:textId="77777777" w:rsidR="00162716" w:rsidRPr="00166024" w:rsidRDefault="00162716" w:rsidP="00CD725F">
            <w:pPr>
              <w:jc w:val="center"/>
              <w:rPr>
                <w:rFonts w:ascii="Times New Roman" w:hAnsi="Times New Roman"/>
                <w:b w:val="0"/>
                <w:bCs w:val="0"/>
                <w:szCs w:val="24"/>
              </w:rPr>
            </w:pPr>
            <w:r w:rsidRPr="00166024">
              <w:rPr>
                <w:rFonts w:ascii="Times New Roman" w:hAnsi="Times New Roman"/>
                <w:b w:val="0"/>
                <w:bCs w:val="0"/>
                <w:szCs w:val="24"/>
              </w:rPr>
              <w:t>PG.3.3.15</w:t>
            </w:r>
          </w:p>
        </w:tc>
        <w:tc>
          <w:tcPr>
            <w:tcW w:w="5042" w:type="dxa"/>
          </w:tcPr>
          <w:p w14:paraId="3EC4DB0C" w14:textId="77777777" w:rsidR="00162716" w:rsidRPr="00CD725F" w:rsidRDefault="00162716" w:rsidP="00CA2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D725F">
              <w:rPr>
                <w:rFonts w:ascii="Times New Roman" w:hAnsi="Times New Roman"/>
                <w:sz w:val="24"/>
                <w:szCs w:val="24"/>
              </w:rPr>
              <w:t>Okul Web sayfasının güncellenme süresi (gün)</w:t>
            </w:r>
          </w:p>
        </w:tc>
        <w:tc>
          <w:tcPr>
            <w:tcW w:w="957" w:type="dxa"/>
            <w:noWrap/>
          </w:tcPr>
          <w:p w14:paraId="21143DBE" w14:textId="39306EBD" w:rsidR="00162716" w:rsidRPr="00CD725F" w:rsidRDefault="0029731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10</w:t>
            </w:r>
          </w:p>
        </w:tc>
        <w:tc>
          <w:tcPr>
            <w:tcW w:w="1092" w:type="dxa"/>
            <w:gridSpan w:val="2"/>
            <w:noWrap/>
          </w:tcPr>
          <w:p w14:paraId="20916875" w14:textId="4EBFBDD9" w:rsidR="00162716" w:rsidRPr="00CD725F" w:rsidRDefault="0029731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w:t>
            </w:r>
          </w:p>
        </w:tc>
        <w:tc>
          <w:tcPr>
            <w:tcW w:w="1041" w:type="dxa"/>
          </w:tcPr>
          <w:p w14:paraId="05612075" w14:textId="1E4530AA" w:rsidR="00162716" w:rsidRPr="00CD725F" w:rsidRDefault="0029731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w:t>
            </w:r>
          </w:p>
        </w:tc>
        <w:tc>
          <w:tcPr>
            <w:tcW w:w="1007" w:type="dxa"/>
          </w:tcPr>
          <w:p w14:paraId="7A26D4B5" w14:textId="4EFF8EF4" w:rsidR="00162716" w:rsidRPr="00CD725F" w:rsidRDefault="0029731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w:t>
            </w:r>
          </w:p>
        </w:tc>
        <w:tc>
          <w:tcPr>
            <w:tcW w:w="1092" w:type="dxa"/>
          </w:tcPr>
          <w:p w14:paraId="3EBB2A67" w14:textId="7933BEDB" w:rsidR="00162716" w:rsidRPr="00CD725F" w:rsidRDefault="00297313"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5</w:t>
            </w:r>
          </w:p>
        </w:tc>
        <w:tc>
          <w:tcPr>
            <w:tcW w:w="1005" w:type="dxa"/>
          </w:tcPr>
          <w:p w14:paraId="2D5674A1" w14:textId="77777777" w:rsidR="00162716" w:rsidRPr="00CD725F" w:rsidRDefault="007D0354" w:rsidP="00CD725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3</w:t>
            </w:r>
          </w:p>
        </w:tc>
      </w:tr>
    </w:tbl>
    <w:p w14:paraId="6CC4B2B6" w14:textId="77777777" w:rsidR="00D41148" w:rsidRDefault="00D41148" w:rsidP="008D4E73">
      <w:pPr>
        <w:rPr>
          <w:rFonts w:ascii="Times New Roman" w:hAnsi="Times New Roman"/>
          <w:b/>
          <w:szCs w:val="24"/>
        </w:rPr>
      </w:pPr>
    </w:p>
    <w:p w14:paraId="301B6F3C" w14:textId="5A125E21" w:rsidR="008D4E73" w:rsidRPr="008C6813" w:rsidRDefault="008D4E73" w:rsidP="008D4E73">
      <w:pPr>
        <w:rPr>
          <w:rFonts w:ascii="Times New Roman" w:hAnsi="Times New Roman"/>
          <w:b/>
          <w:szCs w:val="24"/>
        </w:rPr>
      </w:pPr>
      <w:r w:rsidRPr="008C6813">
        <w:rPr>
          <w:rFonts w:ascii="Times New Roman" w:hAnsi="Times New Roman"/>
          <w:b/>
          <w:szCs w:val="24"/>
        </w:rPr>
        <w:lastRenderedPageBreak/>
        <w:t>Eylemler</w:t>
      </w:r>
    </w:p>
    <w:tbl>
      <w:tblPr>
        <w:tblStyle w:val="KlavuzuTablo4-Vurgu61"/>
        <w:tblW w:w="4829" w:type="pct"/>
        <w:tblLayout w:type="fixed"/>
        <w:tblLook w:val="04A0" w:firstRow="1" w:lastRow="0" w:firstColumn="1" w:lastColumn="0" w:noHBand="0" w:noVBand="1"/>
      </w:tblPr>
      <w:tblGrid>
        <w:gridCol w:w="618"/>
        <w:gridCol w:w="4068"/>
        <w:gridCol w:w="2032"/>
        <w:gridCol w:w="2034"/>
      </w:tblGrid>
      <w:tr w:rsidR="00CD725F" w:rsidRPr="008C6813" w14:paraId="70C884D2" w14:textId="77777777" w:rsidTr="000736D8">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14:paraId="27870FD0" w14:textId="77777777" w:rsidR="008D4E73" w:rsidRPr="00CD725F" w:rsidRDefault="008D4E73" w:rsidP="00CD725F">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No</w:t>
            </w:r>
          </w:p>
        </w:tc>
        <w:tc>
          <w:tcPr>
            <w:tcW w:w="2324" w:type="pct"/>
            <w:noWrap/>
            <w:hideMark/>
          </w:tcPr>
          <w:p w14:paraId="03766F30" w14:textId="77777777" w:rsidR="008D4E73" w:rsidRPr="00CD725F" w:rsidRDefault="008D4E73"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Eylem İfadesi</w:t>
            </w:r>
          </w:p>
        </w:tc>
        <w:tc>
          <w:tcPr>
            <w:tcW w:w="1161" w:type="pct"/>
          </w:tcPr>
          <w:p w14:paraId="719448FF" w14:textId="77777777" w:rsidR="008D4E73" w:rsidRPr="00CD725F" w:rsidRDefault="008D4E73"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Eylem Sorumlusu</w:t>
            </w:r>
          </w:p>
        </w:tc>
        <w:tc>
          <w:tcPr>
            <w:tcW w:w="1162" w:type="pct"/>
          </w:tcPr>
          <w:p w14:paraId="60C14031" w14:textId="77777777" w:rsidR="008D4E73" w:rsidRPr="00CD725F" w:rsidRDefault="008D4E73" w:rsidP="00CD72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CD725F">
              <w:rPr>
                <w:rFonts w:ascii="Times New Roman" w:hAnsi="Times New Roman"/>
                <w:b w:val="0"/>
                <w:bCs w:val="0"/>
                <w:color w:val="000000"/>
                <w:szCs w:val="24"/>
              </w:rPr>
              <w:t>Eylem Tarihi</w:t>
            </w:r>
          </w:p>
        </w:tc>
      </w:tr>
      <w:tr w:rsidR="00AD2E49" w:rsidRPr="008C6813" w14:paraId="48B52249"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14:paraId="579C5124"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3.1.1</w:t>
            </w:r>
          </w:p>
        </w:tc>
        <w:tc>
          <w:tcPr>
            <w:tcW w:w="2324" w:type="pct"/>
          </w:tcPr>
          <w:p w14:paraId="22E1BECD"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Memnuniyet anketleri yapılacaktır.</w:t>
            </w:r>
          </w:p>
        </w:tc>
        <w:tc>
          <w:tcPr>
            <w:tcW w:w="1161" w:type="pct"/>
          </w:tcPr>
          <w:p w14:paraId="49618774"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Rehberlik Zümresi</w:t>
            </w:r>
          </w:p>
        </w:tc>
        <w:tc>
          <w:tcPr>
            <w:tcW w:w="1162" w:type="pct"/>
          </w:tcPr>
          <w:p w14:paraId="3D9643D5" w14:textId="4CF19B8D" w:rsidR="00AD2E49" w:rsidRPr="00CD725F" w:rsidRDefault="00AD2E4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r w:rsidR="00AD2E49" w:rsidRPr="008C6813" w14:paraId="7C2B6044"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67F1378A"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3.1.2</w:t>
            </w:r>
          </w:p>
        </w:tc>
        <w:tc>
          <w:tcPr>
            <w:tcW w:w="2324" w:type="pct"/>
          </w:tcPr>
          <w:p w14:paraId="2BEC8DFD"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
            </w:pPr>
            <w:r w:rsidRPr="00CD725F">
              <w:rPr>
                <w:rFonts w:ascii="Times New Roman" w:hAnsi="Times New Roman"/>
                <w:szCs w:val="24"/>
              </w:rPr>
              <w:t xml:space="preserve">Yapılan anketler değerlendirilerek hizmet alanları geliştirilerek varsa eksiklikler giderilecektir. </w:t>
            </w:r>
          </w:p>
        </w:tc>
        <w:tc>
          <w:tcPr>
            <w:tcW w:w="1161" w:type="pct"/>
          </w:tcPr>
          <w:p w14:paraId="2D0FE91F"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566F054E" w14:textId="6BE94663" w:rsidR="00AD2E49" w:rsidRPr="00CD725F" w:rsidRDefault="00AD2E4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r w:rsidR="00AD2E49" w:rsidRPr="008C6813" w14:paraId="4FCCCFB5"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2719163A"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3.1.3</w:t>
            </w:r>
          </w:p>
        </w:tc>
        <w:tc>
          <w:tcPr>
            <w:tcW w:w="2324" w:type="pct"/>
          </w:tcPr>
          <w:p w14:paraId="08767CED"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CD725F">
              <w:rPr>
                <w:rFonts w:ascii="Times New Roman" w:hAnsi="Times New Roman"/>
                <w:szCs w:val="24"/>
              </w:rPr>
              <w:t>Yurtdışı öğretmen eğitimi sertifika programı hakkında yabancı dil öğretmenleri bilgilendirilecektir.</w:t>
            </w:r>
          </w:p>
        </w:tc>
        <w:tc>
          <w:tcPr>
            <w:tcW w:w="1161" w:type="pct"/>
          </w:tcPr>
          <w:p w14:paraId="44A33902" w14:textId="77777777" w:rsidR="00AD2E49" w:rsidRPr="00CD725F" w:rsidRDefault="00AD2E49" w:rsidP="00AD2E4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İngilizce Zümresi</w:t>
            </w:r>
          </w:p>
        </w:tc>
        <w:tc>
          <w:tcPr>
            <w:tcW w:w="1162" w:type="pct"/>
          </w:tcPr>
          <w:p w14:paraId="44CEE24F" w14:textId="6F3E3FD2" w:rsidR="00AD2E49" w:rsidRPr="00CD725F" w:rsidRDefault="00AD2E4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r w:rsidR="00AD2E49" w:rsidRPr="008C6813" w14:paraId="3699AB17"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7F4938E1"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3.1.4</w:t>
            </w:r>
          </w:p>
        </w:tc>
        <w:tc>
          <w:tcPr>
            <w:tcW w:w="2324" w:type="pct"/>
          </w:tcPr>
          <w:p w14:paraId="3717FFAF"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 xml:space="preserve">İş sağlığı ve güvenliği için gerekli tüm tedbirler alınacaktır. </w:t>
            </w:r>
          </w:p>
        </w:tc>
        <w:tc>
          <w:tcPr>
            <w:tcW w:w="1161" w:type="pct"/>
          </w:tcPr>
          <w:p w14:paraId="2EB89E70"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7BA2FB90" w14:textId="42233EDE" w:rsidR="00AD2E49" w:rsidRPr="00CD725F" w:rsidRDefault="00AD2E4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r w:rsidR="00AD2E49" w:rsidRPr="008C6813" w14:paraId="116A8A15"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40455ADC"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3.1.5</w:t>
            </w:r>
          </w:p>
        </w:tc>
        <w:tc>
          <w:tcPr>
            <w:tcW w:w="2324" w:type="pct"/>
          </w:tcPr>
          <w:p w14:paraId="3FBB8B07"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 xml:space="preserve">Veliler okulun ihtiyaçları hakkında bilgilendirilecektir. </w:t>
            </w:r>
          </w:p>
        </w:tc>
        <w:tc>
          <w:tcPr>
            <w:tcW w:w="1161" w:type="pct"/>
          </w:tcPr>
          <w:p w14:paraId="18D174F8"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Okul Müdürü</w:t>
            </w:r>
          </w:p>
        </w:tc>
        <w:tc>
          <w:tcPr>
            <w:tcW w:w="1162" w:type="pct"/>
          </w:tcPr>
          <w:p w14:paraId="36811760" w14:textId="5D2FB3EC" w:rsidR="00AD2E49" w:rsidRPr="00CD725F" w:rsidRDefault="00AD2E4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r w:rsidR="00AD2E49" w:rsidRPr="008C6813" w14:paraId="61233C73"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3F3FF0B1"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3.1.6</w:t>
            </w:r>
          </w:p>
        </w:tc>
        <w:tc>
          <w:tcPr>
            <w:tcW w:w="2324" w:type="pct"/>
          </w:tcPr>
          <w:p w14:paraId="13017E76"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Veli memnuniyeti sağlanarak okula katkısı arttırılacaktır.</w:t>
            </w:r>
          </w:p>
        </w:tc>
        <w:tc>
          <w:tcPr>
            <w:tcW w:w="1161" w:type="pct"/>
          </w:tcPr>
          <w:p w14:paraId="3B5D2545"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Rehberlik Zümresi</w:t>
            </w:r>
          </w:p>
        </w:tc>
        <w:tc>
          <w:tcPr>
            <w:tcW w:w="1162" w:type="pct"/>
          </w:tcPr>
          <w:p w14:paraId="7F6BAEF0" w14:textId="0A164672" w:rsidR="00AD2E49" w:rsidRPr="00CD725F" w:rsidRDefault="00AD2E4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r w:rsidR="00AD2E49" w:rsidRPr="008C6813" w14:paraId="3687D2A6"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1FD2ED02"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3.1.7</w:t>
            </w:r>
          </w:p>
        </w:tc>
        <w:tc>
          <w:tcPr>
            <w:tcW w:w="2324" w:type="pct"/>
          </w:tcPr>
          <w:p w14:paraId="79DB2869"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 xml:space="preserve">Okulda yapılan tüm faaliyetlerin web sayfasında yayınlanması sağlanacaktır. </w:t>
            </w:r>
          </w:p>
        </w:tc>
        <w:tc>
          <w:tcPr>
            <w:tcW w:w="1161" w:type="pct"/>
          </w:tcPr>
          <w:p w14:paraId="67AA374F"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Bilişim Teknolojileri Öğrt.</w:t>
            </w:r>
          </w:p>
        </w:tc>
        <w:tc>
          <w:tcPr>
            <w:tcW w:w="1162" w:type="pct"/>
          </w:tcPr>
          <w:p w14:paraId="0818B296" w14:textId="1399317F" w:rsidR="00AD2E49" w:rsidRPr="00CD725F" w:rsidRDefault="00AD2E4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r w:rsidR="00AD2E49" w:rsidRPr="008C6813" w14:paraId="49EC773E"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13A8FFF3"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3.1.8</w:t>
            </w:r>
          </w:p>
        </w:tc>
        <w:tc>
          <w:tcPr>
            <w:tcW w:w="2324" w:type="pct"/>
          </w:tcPr>
          <w:p w14:paraId="556FD85B"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 xml:space="preserve">Okul çalışanlarının ve velilerin okul web sayfasını ziyaret etmeleri sağlanacaktır. </w:t>
            </w:r>
          </w:p>
        </w:tc>
        <w:tc>
          <w:tcPr>
            <w:tcW w:w="1161" w:type="pct"/>
          </w:tcPr>
          <w:p w14:paraId="3ECBF50C"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Bilişim Teknolojileri Öğrt.</w:t>
            </w:r>
          </w:p>
        </w:tc>
        <w:tc>
          <w:tcPr>
            <w:tcW w:w="1162" w:type="pct"/>
          </w:tcPr>
          <w:p w14:paraId="3184ACF8" w14:textId="770CA3CF" w:rsidR="00AD2E49" w:rsidRPr="00CD725F" w:rsidRDefault="00AD2E4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r w:rsidR="00AD2E49" w:rsidRPr="008C6813" w14:paraId="505D981E" w14:textId="77777777" w:rsidTr="000736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0FA75480"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3.1.9</w:t>
            </w:r>
          </w:p>
        </w:tc>
        <w:tc>
          <w:tcPr>
            <w:tcW w:w="2324" w:type="pct"/>
          </w:tcPr>
          <w:p w14:paraId="21617736"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CD725F">
              <w:rPr>
                <w:rFonts w:ascii="Times New Roman" w:hAnsi="Times New Roman"/>
                <w:szCs w:val="24"/>
              </w:rPr>
              <w:t xml:space="preserve">Hizmetiçi eğitim faaliyetlerinin gerekli duyurularının yapılarak öğretmenlerin ilgi, alaka ve ihtiyaçlarına uygun eğitimlere başvurmaları teşvik edilecektir. </w:t>
            </w:r>
          </w:p>
        </w:tc>
        <w:tc>
          <w:tcPr>
            <w:tcW w:w="1161" w:type="pct"/>
          </w:tcPr>
          <w:p w14:paraId="33271BC0" w14:textId="77777777" w:rsidR="00AD2E49" w:rsidRPr="00CD725F" w:rsidRDefault="00AD2E49" w:rsidP="00AD2E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7E605303" w14:textId="3AF531C3" w:rsidR="00AD2E49" w:rsidRPr="00CD725F" w:rsidRDefault="00AD2E49" w:rsidP="00AD2E4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r w:rsidR="00AD2E49" w:rsidRPr="008C6813" w14:paraId="44F8FAE4" w14:textId="77777777" w:rsidTr="000736D8">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14:paraId="31A1A4D2" w14:textId="77777777" w:rsidR="00AD2E49" w:rsidRPr="00CD725F" w:rsidRDefault="00AD2E49" w:rsidP="00AD2E49">
            <w:pPr>
              <w:spacing w:after="0" w:line="240" w:lineRule="auto"/>
              <w:jc w:val="center"/>
              <w:rPr>
                <w:rFonts w:ascii="Times New Roman" w:hAnsi="Times New Roman"/>
                <w:b w:val="0"/>
                <w:bCs w:val="0"/>
                <w:color w:val="000000"/>
                <w:szCs w:val="24"/>
              </w:rPr>
            </w:pPr>
            <w:r w:rsidRPr="00CD725F">
              <w:rPr>
                <w:rFonts w:ascii="Times New Roman" w:hAnsi="Times New Roman"/>
                <w:b w:val="0"/>
                <w:bCs w:val="0"/>
                <w:color w:val="000000"/>
                <w:szCs w:val="24"/>
              </w:rPr>
              <w:t>3.1.10</w:t>
            </w:r>
          </w:p>
        </w:tc>
        <w:tc>
          <w:tcPr>
            <w:tcW w:w="2324" w:type="pct"/>
          </w:tcPr>
          <w:p w14:paraId="213CD1AD"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725F">
              <w:rPr>
                <w:rFonts w:ascii="Times New Roman" w:hAnsi="Times New Roman"/>
                <w:szCs w:val="24"/>
              </w:rPr>
              <w:t>Okulun fiziki imkanları dahilinde sınıf mevcutlarını düşürmek için yeni sınıflar açılacaktır.</w:t>
            </w:r>
          </w:p>
        </w:tc>
        <w:tc>
          <w:tcPr>
            <w:tcW w:w="1161" w:type="pct"/>
          </w:tcPr>
          <w:p w14:paraId="354494F8" w14:textId="77777777" w:rsidR="00AD2E49" w:rsidRPr="00CD725F" w:rsidRDefault="00AD2E49" w:rsidP="00AD2E4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CD725F">
              <w:rPr>
                <w:rFonts w:ascii="Times New Roman" w:hAnsi="Times New Roman"/>
                <w:color w:val="000000"/>
                <w:szCs w:val="24"/>
              </w:rPr>
              <w:t>Müdür Yardımcısı</w:t>
            </w:r>
          </w:p>
        </w:tc>
        <w:tc>
          <w:tcPr>
            <w:tcW w:w="1162" w:type="pct"/>
          </w:tcPr>
          <w:p w14:paraId="2313ADA3" w14:textId="6B82DF87" w:rsidR="00AD2E49" w:rsidRPr="00CD725F" w:rsidRDefault="00AD2E49" w:rsidP="00AD2E4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037D85">
              <w:rPr>
                <w:rFonts w:ascii="Times New Roman" w:hAnsi="Times New Roman"/>
                <w:color w:val="000000"/>
                <w:szCs w:val="24"/>
              </w:rPr>
              <w:t>2024-2028</w:t>
            </w:r>
          </w:p>
        </w:tc>
      </w:tr>
    </w:tbl>
    <w:p w14:paraId="1EBDCAE8" w14:textId="77777777" w:rsidR="008D4E73" w:rsidRPr="008C6813" w:rsidRDefault="008D4E73" w:rsidP="008D4E73">
      <w:pPr>
        <w:rPr>
          <w:rFonts w:ascii="Times New Roman" w:hAnsi="Times New Roman"/>
          <w:szCs w:val="24"/>
        </w:rPr>
      </w:pPr>
    </w:p>
    <w:p w14:paraId="721DE418" w14:textId="0DB20683" w:rsidR="00EB1C60" w:rsidRPr="00C16B13" w:rsidRDefault="00EB1C60" w:rsidP="00C16B13">
      <w:pPr>
        <w:pStyle w:val="Balk1"/>
      </w:pPr>
      <w:bookmarkStart w:id="86" w:name="_Toc531097547"/>
      <w:bookmarkStart w:id="87" w:name="_Toc6991838"/>
      <w:r w:rsidRPr="00C16B13">
        <w:t>V. BÖLÜM</w:t>
      </w:r>
      <w:bookmarkEnd w:id="83"/>
      <w:bookmarkEnd w:id="84"/>
      <w:r w:rsidR="008D4E73" w:rsidRPr="00C16B13">
        <w:t>:</w:t>
      </w:r>
      <w:bookmarkStart w:id="88" w:name="_Toc416085168"/>
      <w:bookmarkStart w:id="89" w:name="_Toc529519471"/>
      <w:r w:rsidR="008D4E73" w:rsidRPr="00C16B13">
        <w:t xml:space="preserve"> </w:t>
      </w:r>
      <w:r w:rsidRPr="00C16B13">
        <w:t>MAL</w:t>
      </w:r>
      <w:r w:rsidR="00EA5593" w:rsidRPr="00C16B13">
        <w:t>İ</w:t>
      </w:r>
      <w:r w:rsidRPr="00C16B13">
        <w:t>YETLEND</w:t>
      </w:r>
      <w:r w:rsidR="006B3051" w:rsidRPr="00C16B13">
        <w:t>İ</w:t>
      </w:r>
      <w:r w:rsidRPr="00C16B13">
        <w:t>RME</w:t>
      </w:r>
      <w:bookmarkEnd w:id="86"/>
      <w:bookmarkEnd w:id="88"/>
      <w:bookmarkEnd w:id="89"/>
      <w:r w:rsidR="009D0497" w:rsidRPr="00C16B13">
        <w:t xml:space="preserve"> </w:t>
      </w:r>
      <w:bookmarkEnd w:id="87"/>
    </w:p>
    <w:p w14:paraId="7FC4674C" w14:textId="04F657DB" w:rsidR="003A1B86" w:rsidRPr="008C6813" w:rsidRDefault="000C7DE2" w:rsidP="00C16B13">
      <w:pPr>
        <w:pStyle w:val="Balk2"/>
      </w:pPr>
      <w:bookmarkStart w:id="90" w:name="_Toc6991839"/>
      <w:r>
        <w:t>2024-2028</w:t>
      </w:r>
      <w:r w:rsidR="003A1B86" w:rsidRPr="008C6813">
        <w:t xml:space="preserve"> Stratejik Planı Faaliyet/Proje Maliyetlendirme Tablos</w:t>
      </w:r>
      <w:bookmarkEnd w:id="90"/>
      <w:r>
        <w:t>u</w:t>
      </w:r>
    </w:p>
    <w:p w14:paraId="2CBBD51B" w14:textId="77777777" w:rsidR="00D41148" w:rsidRPr="008C6813" w:rsidRDefault="00D41148" w:rsidP="00D41148">
      <w:pPr>
        <w:rPr>
          <w:rFonts w:ascii="Times New Roman" w:hAnsi="Times New Roman"/>
          <w:szCs w:val="24"/>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0736D8" w14:paraId="66826940" w14:textId="7777777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3CEB4872" w14:textId="77777777" w:rsidR="00D41148" w:rsidRPr="000736D8" w:rsidRDefault="00D41148" w:rsidP="00D41148">
            <w:pPr>
              <w:spacing w:after="0" w:line="240" w:lineRule="auto"/>
              <w:rPr>
                <w:rFonts w:ascii="Times New Roman" w:hAnsi="Times New Roman"/>
                <w:bCs/>
                <w:color w:val="000000"/>
                <w:szCs w:val="24"/>
              </w:rPr>
            </w:pPr>
            <w:r w:rsidRPr="000736D8">
              <w:rPr>
                <w:rFonts w:ascii="Times New Roman" w:hAnsi="Times New Roman"/>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9471CE0" w14:textId="5426CE39" w:rsidR="00D41148" w:rsidRPr="000C7DE2" w:rsidRDefault="000C7DE2" w:rsidP="00D41148">
            <w:pPr>
              <w:spacing w:after="0" w:line="240" w:lineRule="auto"/>
              <w:jc w:val="center"/>
              <w:rPr>
                <w:rFonts w:ascii="Times New Roman" w:hAnsi="Times New Roman"/>
                <w:bCs/>
                <w:szCs w:val="24"/>
              </w:rPr>
            </w:pPr>
            <w:r w:rsidRPr="000C7DE2">
              <w:rPr>
                <w:rFonts w:ascii="Times New Roman" w:hAnsi="Times New Roman"/>
                <w:bCs/>
                <w:szCs w:val="24"/>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82B8096" w14:textId="0B102A3B" w:rsidR="00D41148" w:rsidRPr="000C7DE2" w:rsidRDefault="000C7DE2" w:rsidP="00D41148">
            <w:pPr>
              <w:spacing w:after="0" w:line="240" w:lineRule="auto"/>
              <w:jc w:val="center"/>
              <w:rPr>
                <w:rFonts w:ascii="Times New Roman" w:hAnsi="Times New Roman"/>
                <w:bCs/>
                <w:szCs w:val="24"/>
              </w:rPr>
            </w:pPr>
            <w:r w:rsidRPr="000C7DE2">
              <w:rPr>
                <w:rFonts w:ascii="Times New Roman" w:hAnsi="Times New Roman"/>
                <w:bCs/>
                <w:szCs w:val="24"/>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7F0D1B6" w14:textId="19E9D00B" w:rsidR="00D41148" w:rsidRPr="000C7DE2" w:rsidRDefault="000C7DE2" w:rsidP="00D41148">
            <w:pPr>
              <w:spacing w:after="0" w:line="240" w:lineRule="auto"/>
              <w:jc w:val="center"/>
              <w:rPr>
                <w:rFonts w:ascii="Times New Roman" w:hAnsi="Times New Roman"/>
                <w:bCs/>
                <w:szCs w:val="24"/>
              </w:rPr>
            </w:pPr>
            <w:r w:rsidRPr="000C7DE2">
              <w:rPr>
                <w:rFonts w:ascii="Times New Roman" w:hAnsi="Times New Roman"/>
                <w:bCs/>
                <w:szCs w:val="24"/>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CA9F713" w14:textId="38565121" w:rsidR="00D41148" w:rsidRPr="000C7DE2" w:rsidRDefault="000C7DE2" w:rsidP="00D41148">
            <w:pPr>
              <w:spacing w:after="0" w:line="240" w:lineRule="auto"/>
              <w:jc w:val="center"/>
              <w:rPr>
                <w:rFonts w:ascii="Times New Roman" w:hAnsi="Times New Roman"/>
                <w:bCs/>
                <w:szCs w:val="24"/>
              </w:rPr>
            </w:pPr>
            <w:r w:rsidRPr="000C7DE2">
              <w:rPr>
                <w:rFonts w:ascii="Times New Roman" w:hAnsi="Times New Roman"/>
                <w:bCs/>
                <w:szCs w:val="24"/>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F788A6F" w14:textId="77F37EB9" w:rsidR="00D41148" w:rsidRPr="000C7DE2" w:rsidRDefault="000C7DE2" w:rsidP="00D41148">
            <w:pPr>
              <w:spacing w:after="0" w:line="240" w:lineRule="auto"/>
              <w:jc w:val="center"/>
              <w:rPr>
                <w:rFonts w:ascii="Times New Roman" w:hAnsi="Times New Roman"/>
                <w:bCs/>
                <w:szCs w:val="24"/>
              </w:rPr>
            </w:pPr>
            <w:r w:rsidRPr="000C7DE2">
              <w:rPr>
                <w:rFonts w:ascii="Times New Roman" w:hAnsi="Times New Roman"/>
                <w:bCs/>
                <w:szCs w:val="24"/>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4E63D22A" w14:textId="77777777" w:rsidR="00D41148" w:rsidRPr="000C7DE2" w:rsidRDefault="00D41148" w:rsidP="00D41148">
            <w:pPr>
              <w:spacing w:after="0" w:line="240" w:lineRule="auto"/>
              <w:rPr>
                <w:rFonts w:ascii="Times New Roman" w:hAnsi="Times New Roman"/>
                <w:bCs/>
                <w:szCs w:val="24"/>
              </w:rPr>
            </w:pPr>
            <w:r w:rsidRPr="000C7DE2">
              <w:rPr>
                <w:rFonts w:ascii="Times New Roman" w:hAnsi="Times New Roman"/>
                <w:bCs/>
                <w:szCs w:val="24"/>
              </w:rPr>
              <w:t>Toplam</w:t>
            </w:r>
          </w:p>
        </w:tc>
      </w:tr>
      <w:tr w:rsidR="00D41148" w:rsidRPr="000736D8" w14:paraId="317F071F" w14:textId="7777777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340CADD8" w14:textId="77777777" w:rsidR="00D41148" w:rsidRPr="000736D8" w:rsidRDefault="00D41148" w:rsidP="00D41148">
            <w:pPr>
              <w:spacing w:after="0" w:line="240" w:lineRule="auto"/>
              <w:rPr>
                <w:rFonts w:ascii="Times New Roman" w:hAnsi="Times New Roman"/>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575F907" w14:textId="77777777" w:rsidR="00D41148" w:rsidRPr="000736D8" w:rsidRDefault="00D41148" w:rsidP="00D41148">
            <w:pPr>
              <w:spacing w:after="0" w:line="240" w:lineRule="auto"/>
              <w:rPr>
                <w:rFonts w:ascii="Times New Roman" w:hAnsi="Times New Roman"/>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79DF7F45" w14:textId="77777777" w:rsidR="00D41148" w:rsidRPr="000736D8" w:rsidRDefault="00D41148" w:rsidP="00D41148">
            <w:pPr>
              <w:spacing w:after="0" w:line="240" w:lineRule="auto"/>
              <w:rPr>
                <w:rFonts w:ascii="Times New Roman" w:hAnsi="Times New Roman"/>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E227254" w14:textId="77777777" w:rsidR="00D41148" w:rsidRPr="000736D8" w:rsidRDefault="00D41148" w:rsidP="00D41148">
            <w:pPr>
              <w:spacing w:after="0" w:line="240" w:lineRule="auto"/>
              <w:rPr>
                <w:rFonts w:ascii="Times New Roman" w:hAnsi="Times New Roman"/>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A88C885" w14:textId="77777777" w:rsidR="00D41148" w:rsidRPr="000736D8" w:rsidRDefault="00D41148" w:rsidP="00D41148">
            <w:pPr>
              <w:spacing w:after="0" w:line="240" w:lineRule="auto"/>
              <w:rPr>
                <w:rFonts w:ascii="Times New Roman" w:hAnsi="Times New Roman"/>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C818582" w14:textId="77777777" w:rsidR="00D41148" w:rsidRPr="000736D8" w:rsidRDefault="00D41148" w:rsidP="00D41148">
            <w:pPr>
              <w:spacing w:after="0" w:line="240" w:lineRule="auto"/>
              <w:rPr>
                <w:rFonts w:ascii="Times New Roman" w:hAnsi="Times New Roman"/>
                <w:bCs/>
                <w:color w:val="FFFFFF"/>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1FEBBB59" w14:textId="77777777" w:rsidR="00D41148" w:rsidRPr="000736D8" w:rsidRDefault="00D41148" w:rsidP="00D41148">
            <w:pPr>
              <w:spacing w:after="0" w:line="240" w:lineRule="auto"/>
              <w:rPr>
                <w:rFonts w:ascii="Times New Roman" w:hAnsi="Times New Roman"/>
                <w:bCs/>
                <w:color w:val="FFFFFF"/>
                <w:szCs w:val="24"/>
              </w:rPr>
            </w:pPr>
          </w:p>
        </w:tc>
      </w:tr>
      <w:tr w:rsidR="00D41148" w:rsidRPr="000736D8" w14:paraId="5D60C3E2" w14:textId="7777777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7140F62B" w14:textId="77777777" w:rsidR="00D41148" w:rsidRPr="000C7DE2" w:rsidRDefault="00D41148" w:rsidP="00D41148">
            <w:pPr>
              <w:spacing w:after="0" w:line="240" w:lineRule="auto"/>
              <w:rPr>
                <w:rFonts w:ascii="Times New Roman" w:hAnsi="Times New Roman"/>
                <w:bCs/>
                <w:szCs w:val="24"/>
              </w:rPr>
            </w:pPr>
            <w:r w:rsidRPr="000C7DE2">
              <w:rPr>
                <w:rFonts w:ascii="Times New Roman" w:hAnsi="Times New Roman"/>
                <w:bCs/>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14:paraId="6430BB84" w14:textId="4BD1EB54" w:rsidR="00D41148" w:rsidRPr="000736D8" w:rsidRDefault="00A77871" w:rsidP="00D41148">
            <w:pPr>
              <w:spacing w:after="0" w:line="240" w:lineRule="auto"/>
              <w:rPr>
                <w:rFonts w:ascii="Times New Roman" w:hAnsi="Times New Roman"/>
                <w:color w:val="000000"/>
                <w:szCs w:val="24"/>
              </w:rPr>
            </w:pPr>
            <w:r>
              <w:rPr>
                <w:rFonts w:ascii="Times New Roman" w:hAnsi="Times New Roman"/>
                <w:color w:val="000000"/>
                <w:szCs w:val="24"/>
              </w:rPr>
              <w:t>2</w:t>
            </w:r>
            <w:r w:rsidR="000D4D46">
              <w:rPr>
                <w:rFonts w:ascii="Times New Roman" w:hAnsi="Times New Roman"/>
                <w:color w:val="000000"/>
                <w:szCs w:val="24"/>
              </w:rPr>
              <w:t>0000</w:t>
            </w:r>
          </w:p>
        </w:tc>
        <w:tc>
          <w:tcPr>
            <w:tcW w:w="1134" w:type="dxa"/>
            <w:tcBorders>
              <w:top w:val="nil"/>
              <w:left w:val="nil"/>
              <w:bottom w:val="single" w:sz="4" w:space="0" w:color="000000"/>
              <w:right w:val="single" w:sz="4" w:space="0" w:color="000000"/>
            </w:tcBorders>
            <w:shd w:val="clear" w:color="auto" w:fill="auto"/>
            <w:vAlign w:val="center"/>
          </w:tcPr>
          <w:p w14:paraId="3C96A65F" w14:textId="0F8B1BC7" w:rsidR="00D41148" w:rsidRPr="000736D8" w:rsidRDefault="00A77871" w:rsidP="00D41148">
            <w:pPr>
              <w:spacing w:after="0" w:line="240" w:lineRule="auto"/>
              <w:rPr>
                <w:rFonts w:ascii="Times New Roman" w:hAnsi="Times New Roman"/>
                <w:color w:val="000000"/>
                <w:szCs w:val="24"/>
              </w:rPr>
            </w:pPr>
            <w:r>
              <w:rPr>
                <w:rFonts w:ascii="Times New Roman" w:hAnsi="Times New Roman"/>
                <w:color w:val="000000"/>
                <w:szCs w:val="24"/>
              </w:rPr>
              <w:t>3</w:t>
            </w:r>
            <w:r w:rsidR="000D4D46">
              <w:rPr>
                <w:rFonts w:ascii="Times New Roman" w:hAnsi="Times New Roman"/>
                <w:color w:val="000000"/>
                <w:szCs w:val="24"/>
              </w:rPr>
              <w:t>0000</w:t>
            </w:r>
          </w:p>
        </w:tc>
        <w:tc>
          <w:tcPr>
            <w:tcW w:w="1134" w:type="dxa"/>
            <w:tcBorders>
              <w:top w:val="nil"/>
              <w:left w:val="nil"/>
              <w:bottom w:val="single" w:sz="4" w:space="0" w:color="000000"/>
              <w:right w:val="single" w:sz="4" w:space="0" w:color="000000"/>
            </w:tcBorders>
            <w:shd w:val="clear" w:color="auto" w:fill="auto"/>
            <w:vAlign w:val="center"/>
          </w:tcPr>
          <w:p w14:paraId="7A79682B" w14:textId="592DD0F3" w:rsidR="00D41148" w:rsidRPr="000736D8" w:rsidRDefault="00A77871" w:rsidP="00D41148">
            <w:pPr>
              <w:spacing w:after="0" w:line="240" w:lineRule="auto"/>
              <w:rPr>
                <w:rFonts w:ascii="Times New Roman" w:hAnsi="Times New Roman"/>
                <w:color w:val="000000"/>
                <w:szCs w:val="24"/>
              </w:rPr>
            </w:pPr>
            <w:r>
              <w:rPr>
                <w:rFonts w:ascii="Times New Roman" w:hAnsi="Times New Roman"/>
                <w:color w:val="000000"/>
                <w:szCs w:val="24"/>
              </w:rPr>
              <w:t>3</w:t>
            </w:r>
            <w:r w:rsidR="000D4D46">
              <w:rPr>
                <w:rFonts w:ascii="Times New Roman" w:hAnsi="Times New Roman"/>
                <w:color w:val="000000"/>
                <w:szCs w:val="24"/>
              </w:rPr>
              <w:t>0000</w:t>
            </w:r>
          </w:p>
        </w:tc>
        <w:tc>
          <w:tcPr>
            <w:tcW w:w="1134" w:type="dxa"/>
            <w:tcBorders>
              <w:top w:val="nil"/>
              <w:left w:val="nil"/>
              <w:bottom w:val="single" w:sz="4" w:space="0" w:color="000000"/>
              <w:right w:val="single" w:sz="4" w:space="0" w:color="000000"/>
            </w:tcBorders>
            <w:shd w:val="clear" w:color="auto" w:fill="auto"/>
            <w:vAlign w:val="center"/>
          </w:tcPr>
          <w:p w14:paraId="1E9E3BC6" w14:textId="52CB3DC0" w:rsidR="00D41148" w:rsidRPr="000736D8" w:rsidRDefault="00A77871" w:rsidP="00D41148">
            <w:pPr>
              <w:spacing w:after="0" w:line="240" w:lineRule="auto"/>
              <w:rPr>
                <w:rFonts w:ascii="Times New Roman" w:hAnsi="Times New Roman"/>
                <w:color w:val="000000"/>
                <w:szCs w:val="24"/>
              </w:rPr>
            </w:pPr>
            <w:r>
              <w:rPr>
                <w:rFonts w:ascii="Times New Roman" w:hAnsi="Times New Roman"/>
                <w:color w:val="000000"/>
                <w:szCs w:val="24"/>
              </w:rPr>
              <w:t>4</w:t>
            </w:r>
            <w:r w:rsidR="000D4D46">
              <w:rPr>
                <w:rFonts w:ascii="Times New Roman" w:hAnsi="Times New Roman"/>
                <w:color w:val="000000"/>
                <w:szCs w:val="24"/>
              </w:rPr>
              <w:t>0000</w:t>
            </w:r>
          </w:p>
        </w:tc>
        <w:tc>
          <w:tcPr>
            <w:tcW w:w="1134" w:type="dxa"/>
            <w:tcBorders>
              <w:top w:val="nil"/>
              <w:left w:val="nil"/>
              <w:bottom w:val="single" w:sz="4" w:space="0" w:color="000000"/>
              <w:right w:val="single" w:sz="4" w:space="0" w:color="000000"/>
            </w:tcBorders>
            <w:shd w:val="clear" w:color="auto" w:fill="auto"/>
            <w:vAlign w:val="center"/>
          </w:tcPr>
          <w:p w14:paraId="3767E20A" w14:textId="3B0191CA" w:rsidR="00D41148" w:rsidRPr="000736D8" w:rsidRDefault="00A77871" w:rsidP="00D41148">
            <w:pPr>
              <w:spacing w:after="0" w:line="240" w:lineRule="auto"/>
              <w:rPr>
                <w:rFonts w:ascii="Times New Roman" w:hAnsi="Times New Roman"/>
                <w:color w:val="000000"/>
                <w:szCs w:val="24"/>
              </w:rPr>
            </w:pPr>
            <w:r>
              <w:rPr>
                <w:rFonts w:ascii="Times New Roman" w:hAnsi="Times New Roman"/>
                <w:color w:val="000000"/>
                <w:szCs w:val="24"/>
              </w:rPr>
              <w:t>4</w:t>
            </w:r>
            <w:r w:rsidR="000D4D46">
              <w:rPr>
                <w:rFonts w:ascii="Times New Roman" w:hAnsi="Times New Roman"/>
                <w:color w:val="000000"/>
                <w:szCs w:val="24"/>
              </w:rPr>
              <w:t>0000</w:t>
            </w:r>
          </w:p>
        </w:tc>
        <w:tc>
          <w:tcPr>
            <w:tcW w:w="1560" w:type="dxa"/>
            <w:tcBorders>
              <w:top w:val="nil"/>
              <w:left w:val="nil"/>
              <w:bottom w:val="single" w:sz="4" w:space="0" w:color="000000"/>
              <w:right w:val="single" w:sz="12" w:space="0" w:color="000000"/>
            </w:tcBorders>
            <w:shd w:val="clear" w:color="auto" w:fill="auto"/>
            <w:vAlign w:val="center"/>
          </w:tcPr>
          <w:p w14:paraId="27575B92" w14:textId="0C7ECE6D" w:rsidR="00D41148" w:rsidRPr="000736D8" w:rsidRDefault="00A77871" w:rsidP="00D41148">
            <w:pPr>
              <w:spacing w:after="0" w:line="240" w:lineRule="auto"/>
              <w:rPr>
                <w:rFonts w:ascii="Times New Roman" w:hAnsi="Times New Roman"/>
                <w:color w:val="000000"/>
                <w:szCs w:val="24"/>
              </w:rPr>
            </w:pPr>
            <w:r>
              <w:rPr>
                <w:rFonts w:ascii="Times New Roman" w:hAnsi="Times New Roman"/>
                <w:color w:val="000000"/>
                <w:szCs w:val="24"/>
              </w:rPr>
              <w:t>17</w:t>
            </w:r>
            <w:r w:rsidR="000D4D46">
              <w:rPr>
                <w:rFonts w:ascii="Times New Roman" w:hAnsi="Times New Roman"/>
                <w:color w:val="000000"/>
                <w:szCs w:val="24"/>
              </w:rPr>
              <w:t>0000</w:t>
            </w:r>
          </w:p>
        </w:tc>
      </w:tr>
      <w:tr w:rsidR="00D41148" w:rsidRPr="000736D8" w14:paraId="7FFD96E1" w14:textId="7777777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644798C1" w14:textId="77777777" w:rsidR="00D41148" w:rsidRPr="000C7DE2" w:rsidRDefault="00D41148" w:rsidP="00D41148">
            <w:pPr>
              <w:spacing w:after="0" w:line="240" w:lineRule="auto"/>
              <w:rPr>
                <w:rFonts w:ascii="Times New Roman" w:hAnsi="Times New Roman"/>
                <w:bCs/>
                <w:szCs w:val="24"/>
              </w:rPr>
            </w:pPr>
            <w:r w:rsidRPr="000C7DE2">
              <w:rPr>
                <w:rFonts w:ascii="Times New Roman" w:hAnsi="Times New Roman"/>
                <w:bCs/>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29BC1448" w14:textId="23CED634" w:rsidR="00D41148" w:rsidRPr="000736D8" w:rsidRDefault="000D4D46" w:rsidP="00D41148">
            <w:pPr>
              <w:spacing w:after="0" w:line="240" w:lineRule="auto"/>
              <w:rPr>
                <w:rFonts w:ascii="Times New Roman" w:hAnsi="Times New Roman"/>
                <w:color w:val="000000"/>
                <w:szCs w:val="24"/>
              </w:rPr>
            </w:pPr>
            <w:r>
              <w:rPr>
                <w:rFonts w:ascii="Times New Roman" w:hAnsi="Times New Roman"/>
                <w:color w:val="000000"/>
                <w:szCs w:val="24"/>
              </w:rPr>
              <w:t>10000</w:t>
            </w:r>
          </w:p>
        </w:tc>
        <w:tc>
          <w:tcPr>
            <w:tcW w:w="1134" w:type="dxa"/>
            <w:tcBorders>
              <w:top w:val="nil"/>
              <w:left w:val="nil"/>
              <w:bottom w:val="single" w:sz="4" w:space="0" w:color="000000"/>
              <w:right w:val="single" w:sz="4" w:space="0" w:color="000000"/>
            </w:tcBorders>
            <w:shd w:val="clear" w:color="auto" w:fill="auto"/>
            <w:vAlign w:val="center"/>
          </w:tcPr>
          <w:p w14:paraId="2F62E4C6" w14:textId="7A1FF73C" w:rsidR="00D41148" w:rsidRPr="000736D8" w:rsidRDefault="000D4D46" w:rsidP="00D41148">
            <w:pPr>
              <w:spacing w:after="0" w:line="240" w:lineRule="auto"/>
              <w:rPr>
                <w:rFonts w:ascii="Times New Roman" w:hAnsi="Times New Roman"/>
                <w:color w:val="000000"/>
                <w:szCs w:val="24"/>
              </w:rPr>
            </w:pPr>
            <w:r>
              <w:rPr>
                <w:rFonts w:ascii="Times New Roman" w:hAnsi="Times New Roman"/>
                <w:color w:val="000000"/>
                <w:szCs w:val="24"/>
              </w:rPr>
              <w:t>20000</w:t>
            </w:r>
          </w:p>
        </w:tc>
        <w:tc>
          <w:tcPr>
            <w:tcW w:w="1134" w:type="dxa"/>
            <w:tcBorders>
              <w:top w:val="nil"/>
              <w:left w:val="nil"/>
              <w:bottom w:val="single" w:sz="4" w:space="0" w:color="000000"/>
              <w:right w:val="single" w:sz="4" w:space="0" w:color="000000"/>
            </w:tcBorders>
            <w:shd w:val="clear" w:color="auto" w:fill="auto"/>
            <w:vAlign w:val="center"/>
          </w:tcPr>
          <w:p w14:paraId="7FEF58DE" w14:textId="7C9F1665" w:rsidR="00D41148" w:rsidRPr="000736D8" w:rsidRDefault="000D4D46" w:rsidP="00D41148">
            <w:pPr>
              <w:spacing w:after="0" w:line="240" w:lineRule="auto"/>
              <w:rPr>
                <w:rFonts w:ascii="Times New Roman" w:hAnsi="Times New Roman"/>
                <w:color w:val="000000"/>
                <w:szCs w:val="24"/>
              </w:rPr>
            </w:pPr>
            <w:r>
              <w:rPr>
                <w:rFonts w:ascii="Times New Roman" w:hAnsi="Times New Roman"/>
                <w:color w:val="000000"/>
                <w:szCs w:val="24"/>
              </w:rPr>
              <w:t>30000</w:t>
            </w:r>
          </w:p>
        </w:tc>
        <w:tc>
          <w:tcPr>
            <w:tcW w:w="1134" w:type="dxa"/>
            <w:tcBorders>
              <w:top w:val="nil"/>
              <w:left w:val="nil"/>
              <w:bottom w:val="single" w:sz="4" w:space="0" w:color="000000"/>
              <w:right w:val="single" w:sz="4" w:space="0" w:color="000000"/>
            </w:tcBorders>
            <w:shd w:val="clear" w:color="auto" w:fill="auto"/>
            <w:vAlign w:val="center"/>
          </w:tcPr>
          <w:p w14:paraId="1C312DCB" w14:textId="55ED7648" w:rsidR="00D41148" w:rsidRPr="000736D8" w:rsidRDefault="000D4D46" w:rsidP="00D41148">
            <w:pPr>
              <w:spacing w:after="0" w:line="240" w:lineRule="auto"/>
              <w:rPr>
                <w:rFonts w:ascii="Times New Roman" w:hAnsi="Times New Roman"/>
                <w:color w:val="000000"/>
                <w:szCs w:val="24"/>
              </w:rPr>
            </w:pPr>
            <w:r>
              <w:rPr>
                <w:rFonts w:ascii="Times New Roman" w:hAnsi="Times New Roman"/>
                <w:color w:val="000000"/>
                <w:szCs w:val="24"/>
              </w:rPr>
              <w:t>30000</w:t>
            </w:r>
          </w:p>
        </w:tc>
        <w:tc>
          <w:tcPr>
            <w:tcW w:w="1134" w:type="dxa"/>
            <w:tcBorders>
              <w:top w:val="nil"/>
              <w:left w:val="nil"/>
              <w:bottom w:val="single" w:sz="4" w:space="0" w:color="000000"/>
              <w:right w:val="single" w:sz="4" w:space="0" w:color="000000"/>
            </w:tcBorders>
            <w:shd w:val="clear" w:color="auto" w:fill="auto"/>
            <w:vAlign w:val="center"/>
          </w:tcPr>
          <w:p w14:paraId="25B68303" w14:textId="489BCD83" w:rsidR="00D41148" w:rsidRPr="000736D8" w:rsidRDefault="000D4D46" w:rsidP="00D41148">
            <w:pPr>
              <w:spacing w:after="0" w:line="240" w:lineRule="auto"/>
              <w:rPr>
                <w:rFonts w:ascii="Times New Roman" w:hAnsi="Times New Roman"/>
                <w:color w:val="000000"/>
                <w:szCs w:val="24"/>
              </w:rPr>
            </w:pPr>
            <w:r>
              <w:rPr>
                <w:rFonts w:ascii="Times New Roman" w:hAnsi="Times New Roman"/>
                <w:color w:val="000000"/>
                <w:szCs w:val="24"/>
              </w:rPr>
              <w:t>40000</w:t>
            </w:r>
          </w:p>
        </w:tc>
        <w:tc>
          <w:tcPr>
            <w:tcW w:w="1560" w:type="dxa"/>
            <w:tcBorders>
              <w:top w:val="nil"/>
              <w:left w:val="nil"/>
              <w:bottom w:val="single" w:sz="4" w:space="0" w:color="000000"/>
              <w:right w:val="single" w:sz="12" w:space="0" w:color="000000"/>
            </w:tcBorders>
            <w:shd w:val="clear" w:color="auto" w:fill="auto"/>
            <w:vAlign w:val="center"/>
          </w:tcPr>
          <w:p w14:paraId="65CCE1C1" w14:textId="3090A8DD" w:rsidR="00D41148" w:rsidRPr="000736D8" w:rsidRDefault="000D4D46" w:rsidP="00D41148">
            <w:pPr>
              <w:spacing w:after="0" w:line="240" w:lineRule="auto"/>
              <w:rPr>
                <w:rFonts w:ascii="Times New Roman" w:hAnsi="Times New Roman"/>
                <w:color w:val="000000"/>
                <w:szCs w:val="24"/>
              </w:rPr>
            </w:pPr>
            <w:r>
              <w:rPr>
                <w:rFonts w:ascii="Times New Roman" w:hAnsi="Times New Roman"/>
                <w:color w:val="000000"/>
                <w:szCs w:val="24"/>
              </w:rPr>
              <w:t>130000</w:t>
            </w:r>
          </w:p>
        </w:tc>
      </w:tr>
      <w:tr w:rsidR="00D41148" w:rsidRPr="000736D8" w14:paraId="3652C61A" w14:textId="77777777"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3E9239EA" w14:textId="77777777" w:rsidR="00D41148" w:rsidRPr="000C7DE2" w:rsidRDefault="00D41148" w:rsidP="00D41148">
            <w:pPr>
              <w:spacing w:after="0" w:line="240" w:lineRule="auto"/>
              <w:rPr>
                <w:rFonts w:ascii="Times New Roman" w:hAnsi="Times New Roman"/>
                <w:bCs/>
                <w:szCs w:val="24"/>
              </w:rPr>
            </w:pPr>
            <w:r w:rsidRPr="000C7DE2">
              <w:rPr>
                <w:rFonts w:ascii="Times New Roman" w:hAnsi="Times New Roman"/>
                <w:bCs/>
                <w:szCs w:val="24"/>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0AC4895F" w14:textId="248014DD"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14:paraId="30D6C04E" w14:textId="6F16BE3F"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14:paraId="399C2C0E" w14:textId="089DA775"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14:paraId="3752E602" w14:textId="746965DB"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134" w:type="dxa"/>
            <w:tcBorders>
              <w:top w:val="nil"/>
              <w:left w:val="nil"/>
              <w:bottom w:val="single" w:sz="4" w:space="0" w:color="000000"/>
              <w:right w:val="single" w:sz="4" w:space="0" w:color="000000"/>
            </w:tcBorders>
            <w:shd w:val="clear" w:color="auto" w:fill="auto"/>
            <w:vAlign w:val="center"/>
          </w:tcPr>
          <w:p w14:paraId="024EBB2A" w14:textId="55C50B96"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560" w:type="dxa"/>
            <w:tcBorders>
              <w:top w:val="nil"/>
              <w:left w:val="nil"/>
              <w:bottom w:val="single" w:sz="4" w:space="0" w:color="000000"/>
              <w:right w:val="single" w:sz="12" w:space="0" w:color="000000"/>
            </w:tcBorders>
            <w:shd w:val="clear" w:color="auto" w:fill="auto"/>
            <w:vAlign w:val="center"/>
          </w:tcPr>
          <w:p w14:paraId="216EE4F8" w14:textId="4A2942DB"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r>
      <w:tr w:rsidR="00D41148" w:rsidRPr="000736D8" w14:paraId="4D225F22" w14:textId="77777777"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2086B348" w14:textId="77777777" w:rsidR="00D41148" w:rsidRPr="000C7DE2" w:rsidRDefault="00D41148" w:rsidP="00D41148">
            <w:pPr>
              <w:spacing w:after="0" w:line="240" w:lineRule="auto"/>
              <w:jc w:val="right"/>
              <w:rPr>
                <w:rFonts w:ascii="Times New Roman" w:hAnsi="Times New Roman"/>
                <w:bCs/>
                <w:szCs w:val="24"/>
              </w:rPr>
            </w:pPr>
            <w:r w:rsidRPr="000C7DE2">
              <w:rPr>
                <w:rFonts w:ascii="Times New Roman" w:hAnsi="Times New Roman"/>
                <w:bCs/>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A9890D8" w14:textId="2069A45A"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9F99771" w14:textId="621DDE2F"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733B63F" w14:textId="313431AE"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5E373D1" w14:textId="3F2CA828"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1DEE62D" w14:textId="28BC3B6F"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6F313099" w14:textId="320E5664" w:rsidR="00D41148" w:rsidRPr="000736D8" w:rsidRDefault="00422620" w:rsidP="00D41148">
            <w:pPr>
              <w:spacing w:after="0" w:line="240" w:lineRule="auto"/>
              <w:rPr>
                <w:rFonts w:ascii="Times New Roman" w:hAnsi="Times New Roman"/>
                <w:color w:val="000000"/>
                <w:szCs w:val="24"/>
              </w:rPr>
            </w:pPr>
            <w:r w:rsidRPr="000736D8">
              <w:rPr>
                <w:rFonts w:ascii="Times New Roman" w:hAnsi="Times New Roman"/>
                <w:color w:val="000000"/>
                <w:szCs w:val="24"/>
              </w:rPr>
              <w:t>0</w:t>
            </w:r>
          </w:p>
        </w:tc>
      </w:tr>
    </w:tbl>
    <w:p w14:paraId="3AA87770" w14:textId="77777777" w:rsidR="00D41148" w:rsidRPr="008C6813" w:rsidRDefault="00D41148" w:rsidP="00D41148">
      <w:pPr>
        <w:rPr>
          <w:rFonts w:ascii="Times New Roman" w:hAnsi="Times New Roman"/>
          <w:szCs w:val="24"/>
        </w:rPr>
      </w:pPr>
    </w:p>
    <w:p w14:paraId="6BFAE697" w14:textId="77777777" w:rsidR="00337637" w:rsidRPr="00C16B13" w:rsidRDefault="00337637" w:rsidP="00C16B13">
      <w:pPr>
        <w:pStyle w:val="Balk1"/>
      </w:pPr>
      <w:bookmarkStart w:id="91" w:name="_Toc416085171"/>
      <w:bookmarkStart w:id="92" w:name="_Toc529519472"/>
      <w:bookmarkStart w:id="93" w:name="_Toc6991840"/>
      <w:r w:rsidRPr="00C16B13">
        <w:lastRenderedPageBreak/>
        <w:t>V</w:t>
      </w:r>
      <w:r w:rsidR="008D4E73" w:rsidRPr="00C16B13">
        <w:t>I</w:t>
      </w:r>
      <w:r w:rsidRPr="00C16B13">
        <w:t>. BÖLÜM</w:t>
      </w:r>
      <w:bookmarkEnd w:id="91"/>
      <w:bookmarkEnd w:id="92"/>
      <w:r w:rsidR="008D4E73" w:rsidRPr="00C16B13">
        <w:t>:</w:t>
      </w:r>
      <w:bookmarkStart w:id="94" w:name="_Toc416085172"/>
      <w:bookmarkStart w:id="95" w:name="_Toc529519473"/>
      <w:r w:rsidR="008D4E73" w:rsidRPr="00C16B13">
        <w:t xml:space="preserve"> </w:t>
      </w:r>
      <w:r w:rsidRPr="00C16B13">
        <w:t>İZLEME VE DEĞERLENDİRME</w:t>
      </w:r>
      <w:bookmarkEnd w:id="93"/>
      <w:bookmarkEnd w:id="94"/>
      <w:bookmarkEnd w:id="95"/>
    </w:p>
    <w:p w14:paraId="136D2612" w14:textId="77777777" w:rsidR="003152E4" w:rsidRPr="008C6813" w:rsidRDefault="003152E4" w:rsidP="00422620">
      <w:pPr>
        <w:ind w:firstLine="708"/>
        <w:rPr>
          <w:rFonts w:ascii="Times New Roman" w:hAnsi="Times New Roman"/>
          <w:szCs w:val="24"/>
        </w:rPr>
      </w:pPr>
      <w:r w:rsidRPr="008C6813">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14:paraId="5D5A33B7" w14:textId="77777777" w:rsidR="003152E4" w:rsidRPr="008C6813" w:rsidRDefault="003152E4" w:rsidP="00422620">
      <w:pPr>
        <w:ind w:firstLine="708"/>
        <w:rPr>
          <w:rFonts w:ascii="Times New Roman" w:hAnsi="Times New Roman"/>
          <w:szCs w:val="24"/>
        </w:rPr>
      </w:pPr>
      <w:r w:rsidRPr="008C6813">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14:paraId="687ECFA4" w14:textId="77777777" w:rsidR="00481D63" w:rsidRDefault="003152E4" w:rsidP="00422620">
      <w:pPr>
        <w:ind w:firstLine="708"/>
        <w:rPr>
          <w:rFonts w:ascii="Times New Roman" w:hAnsi="Times New Roman"/>
          <w:szCs w:val="24"/>
        </w:rPr>
      </w:pPr>
      <w:r w:rsidRPr="008C6813">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63F0B073" w14:textId="77777777" w:rsidR="00D4428E" w:rsidRDefault="00D4428E" w:rsidP="008D4E73">
      <w:pPr>
        <w:rPr>
          <w:rFonts w:ascii="Times New Roman" w:hAnsi="Times New Roman"/>
          <w:szCs w:val="24"/>
        </w:rPr>
      </w:pPr>
    </w:p>
    <w:p w14:paraId="23AE1EDF" w14:textId="6B14F7EB" w:rsidR="00D4428E" w:rsidRDefault="00D4428E" w:rsidP="008D4E73">
      <w:pPr>
        <w:rPr>
          <w:rFonts w:ascii="Times New Roman" w:hAnsi="Times New Roman"/>
          <w:b/>
          <w:noProof/>
          <w:szCs w:val="24"/>
        </w:rPr>
      </w:pPr>
    </w:p>
    <w:p w14:paraId="69E3047C" w14:textId="77777777" w:rsidR="00D4428E" w:rsidRDefault="00D4428E" w:rsidP="008D4E73">
      <w:pPr>
        <w:rPr>
          <w:rFonts w:ascii="Times New Roman" w:hAnsi="Times New Roman"/>
          <w:b/>
          <w:noProof/>
          <w:szCs w:val="24"/>
        </w:rPr>
      </w:pPr>
    </w:p>
    <w:p w14:paraId="45300115" w14:textId="77777777" w:rsidR="00D4428E" w:rsidRDefault="00D4428E" w:rsidP="008D4E73">
      <w:pPr>
        <w:rPr>
          <w:rFonts w:ascii="Times New Roman" w:hAnsi="Times New Roman"/>
          <w:b/>
          <w:noProof/>
          <w:szCs w:val="24"/>
        </w:rPr>
      </w:pPr>
    </w:p>
    <w:p w14:paraId="5DA65C04" w14:textId="77777777" w:rsidR="00D4428E" w:rsidRDefault="00D4428E" w:rsidP="008D4E73">
      <w:pPr>
        <w:rPr>
          <w:rFonts w:ascii="Times New Roman" w:hAnsi="Times New Roman"/>
          <w:b/>
          <w:noProof/>
          <w:szCs w:val="24"/>
        </w:rPr>
      </w:pPr>
    </w:p>
    <w:p w14:paraId="5224FA0A" w14:textId="1E77D80D" w:rsidR="00D4428E" w:rsidRPr="008C6813" w:rsidRDefault="00D4428E" w:rsidP="008D4E73">
      <w:pPr>
        <w:rPr>
          <w:rFonts w:ascii="Times New Roman" w:hAnsi="Times New Roman"/>
          <w:szCs w:val="24"/>
        </w:rPr>
      </w:pPr>
    </w:p>
    <w:sectPr w:rsidR="00D4428E" w:rsidRPr="008C6813" w:rsidSect="0062001B">
      <w:footerReference w:type="first" r:id="rId22"/>
      <w:pgSz w:w="11906" w:h="16838"/>
      <w:pgMar w:top="1417" w:right="1417"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Fatih ISLEK" w:date="2019-03-05T08:13:00Z" w:initials="FI">
    <w:p w14:paraId="74B788DD" w14:textId="77777777" w:rsidR="00697B5B" w:rsidRDefault="00697B5B" w:rsidP="001652A1">
      <w:pPr>
        <w:pStyle w:val="AklamaMetni"/>
      </w:pPr>
      <w:r>
        <w:rPr>
          <w:rStyle w:val="AklamaBavurusu"/>
          <w:rFonts w:eastAsia="SimSun"/>
        </w:rPr>
        <w:annotationRef/>
      </w:r>
      <w:r>
        <w:t>Alttaki tablodan alınacaktır.</w:t>
      </w:r>
    </w:p>
  </w:comment>
  <w:comment w:id="27" w:author="Fatih ISLEK" w:date="2019-03-05T08:13:00Z" w:initials="FI">
    <w:p w14:paraId="400A70E9" w14:textId="733B6858" w:rsidR="00697B5B" w:rsidRDefault="00697B5B" w:rsidP="001652A1">
      <w:pPr>
        <w:rPr>
          <w:sz w:val="20"/>
        </w:rPr>
      </w:pPr>
      <w:r>
        <w:rPr>
          <w:rStyle w:val="AklamaBavurusu"/>
          <w:rFonts w:eastAsia="SimSun"/>
        </w:rPr>
        <w:annotationRef/>
      </w:r>
      <w:r>
        <w:rPr>
          <w:sz w:val="20"/>
        </w:rPr>
        <w:t>*</w:t>
      </w:r>
      <w:r>
        <w:rPr>
          <w:sz w:val="18"/>
        </w:rPr>
        <w:t>Öğrenci başna gider miktarı: son yılın bütçe ödenekleri, okul aile birliği gelirleri ve diğer gelirleri neticesinde elde edilmiş toplam bütçenin toplam öğrenci sayısına bölünmesi ile elde edilecektir.</w:t>
      </w:r>
    </w:p>
    <w:p w14:paraId="6B9A6067" w14:textId="77777777" w:rsidR="00697B5B" w:rsidRDefault="00697B5B" w:rsidP="001652A1">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B788DD" w15:done="0"/>
  <w15:commentEx w15:paraId="6B9A606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F1A2B" w14:textId="77777777" w:rsidR="004311C1" w:rsidRDefault="004311C1" w:rsidP="00DC3C73">
      <w:pPr>
        <w:spacing w:after="0" w:line="240" w:lineRule="auto"/>
      </w:pPr>
      <w:r>
        <w:separator/>
      </w:r>
    </w:p>
  </w:endnote>
  <w:endnote w:type="continuationSeparator" w:id="0">
    <w:p w14:paraId="6A237FA3" w14:textId="77777777" w:rsidR="004311C1" w:rsidRDefault="004311C1"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7F76" w14:textId="72CA4C06" w:rsidR="00697B5B" w:rsidRDefault="00697B5B">
    <w:pPr>
      <w:pStyle w:val="AltBilgi"/>
      <w:jc w:val="right"/>
    </w:pPr>
    <w:r>
      <w:fldChar w:fldCharType="begin"/>
    </w:r>
    <w:r>
      <w:instrText>PAGE   \* MERGEFORMAT</w:instrText>
    </w:r>
    <w:r>
      <w:fldChar w:fldCharType="separate"/>
    </w:r>
    <w:r w:rsidR="00711A83">
      <w:rPr>
        <w:noProof/>
      </w:rPr>
      <w:t>2</w:t>
    </w:r>
    <w:r>
      <w:rPr>
        <w:noProof/>
      </w:rPr>
      <w:fldChar w:fldCharType="end"/>
    </w:r>
  </w:p>
  <w:p w14:paraId="4F4AA782" w14:textId="77777777" w:rsidR="00697B5B" w:rsidRDefault="00697B5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D51C" w14:textId="77777777" w:rsidR="00697B5B" w:rsidRDefault="00697B5B">
    <w:pPr>
      <w:pStyle w:val="AltBilgi"/>
      <w:jc w:val="right"/>
    </w:pPr>
    <w:r>
      <w:fldChar w:fldCharType="begin"/>
    </w:r>
    <w:r>
      <w:instrText>PAGE   \* MERGEFORMAT</w:instrText>
    </w:r>
    <w:r>
      <w:fldChar w:fldCharType="separate"/>
    </w:r>
    <w:r>
      <w:rPr>
        <w:noProof/>
      </w:rPr>
      <w:t>i</w:t>
    </w:r>
    <w:r>
      <w:rPr>
        <w:noProof/>
      </w:rPr>
      <w:fldChar w:fldCharType="end"/>
    </w:r>
  </w:p>
  <w:p w14:paraId="024572DC" w14:textId="77777777" w:rsidR="00697B5B" w:rsidRDefault="00697B5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39EB4" w14:textId="77777777" w:rsidR="00697B5B" w:rsidRDefault="00697B5B">
    <w:pPr>
      <w:pStyle w:val="AltBilgi"/>
      <w:jc w:val="right"/>
    </w:pPr>
    <w:r>
      <w:fldChar w:fldCharType="begin"/>
    </w:r>
    <w:r>
      <w:instrText>PAGE   \* MERGEFORMAT</w:instrText>
    </w:r>
    <w:r>
      <w:fldChar w:fldCharType="separate"/>
    </w:r>
    <w:r>
      <w:rPr>
        <w:noProof/>
      </w:rPr>
      <w:t>1</w:t>
    </w:r>
    <w:r>
      <w:rPr>
        <w:noProof/>
      </w:rPr>
      <w:fldChar w:fldCharType="end"/>
    </w:r>
  </w:p>
  <w:p w14:paraId="1D6C3B7B" w14:textId="77777777" w:rsidR="00697B5B" w:rsidRDefault="00697B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72567" w14:textId="77777777" w:rsidR="004311C1" w:rsidRDefault="004311C1" w:rsidP="00DC3C73">
      <w:pPr>
        <w:spacing w:after="0" w:line="240" w:lineRule="auto"/>
      </w:pPr>
      <w:r>
        <w:separator/>
      </w:r>
    </w:p>
  </w:footnote>
  <w:footnote w:type="continuationSeparator" w:id="0">
    <w:p w14:paraId="413A81C2" w14:textId="77777777" w:rsidR="004311C1" w:rsidRDefault="004311C1"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8AB4" w14:textId="77777777" w:rsidR="00697B5B" w:rsidRPr="00A40B5B" w:rsidRDefault="00697B5B"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1E2C"/>
    <w:multiLevelType w:val="hybridMultilevel"/>
    <w:tmpl w:val="5F2A3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EC61DE"/>
    <w:multiLevelType w:val="hybridMultilevel"/>
    <w:tmpl w:val="8E42EC0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1C053C"/>
    <w:multiLevelType w:val="hybridMultilevel"/>
    <w:tmpl w:val="0DF6F510"/>
    <w:lvl w:ilvl="0" w:tplc="2AF44D7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0B043E2">
      <w:numFmt w:val="bullet"/>
      <w:lvlText w:val="•"/>
      <w:lvlJc w:val="left"/>
      <w:pPr>
        <w:ind w:left="2616" w:hanging="360"/>
      </w:pPr>
      <w:rPr>
        <w:rFonts w:hint="default"/>
        <w:lang w:val="tr-TR" w:eastAsia="en-US" w:bidi="ar-SA"/>
      </w:rPr>
    </w:lvl>
    <w:lvl w:ilvl="2" w:tplc="9F10D640">
      <w:numFmt w:val="bullet"/>
      <w:lvlText w:val="•"/>
      <w:lvlJc w:val="left"/>
      <w:pPr>
        <w:ind w:left="3553" w:hanging="360"/>
      </w:pPr>
      <w:rPr>
        <w:rFonts w:hint="default"/>
        <w:lang w:val="tr-TR" w:eastAsia="en-US" w:bidi="ar-SA"/>
      </w:rPr>
    </w:lvl>
    <w:lvl w:ilvl="3" w:tplc="09A8B6F2">
      <w:numFmt w:val="bullet"/>
      <w:lvlText w:val="•"/>
      <w:lvlJc w:val="left"/>
      <w:pPr>
        <w:ind w:left="4489" w:hanging="360"/>
      </w:pPr>
      <w:rPr>
        <w:rFonts w:hint="default"/>
        <w:lang w:val="tr-TR" w:eastAsia="en-US" w:bidi="ar-SA"/>
      </w:rPr>
    </w:lvl>
    <w:lvl w:ilvl="4" w:tplc="D0B2DA60">
      <w:numFmt w:val="bullet"/>
      <w:lvlText w:val="•"/>
      <w:lvlJc w:val="left"/>
      <w:pPr>
        <w:ind w:left="5426" w:hanging="360"/>
      </w:pPr>
      <w:rPr>
        <w:rFonts w:hint="default"/>
        <w:lang w:val="tr-TR" w:eastAsia="en-US" w:bidi="ar-SA"/>
      </w:rPr>
    </w:lvl>
    <w:lvl w:ilvl="5" w:tplc="2F8EB33C">
      <w:numFmt w:val="bullet"/>
      <w:lvlText w:val="•"/>
      <w:lvlJc w:val="left"/>
      <w:pPr>
        <w:ind w:left="6363" w:hanging="360"/>
      </w:pPr>
      <w:rPr>
        <w:rFonts w:hint="default"/>
        <w:lang w:val="tr-TR" w:eastAsia="en-US" w:bidi="ar-SA"/>
      </w:rPr>
    </w:lvl>
    <w:lvl w:ilvl="6" w:tplc="9A8EC4D0">
      <w:numFmt w:val="bullet"/>
      <w:lvlText w:val="•"/>
      <w:lvlJc w:val="left"/>
      <w:pPr>
        <w:ind w:left="7299" w:hanging="360"/>
      </w:pPr>
      <w:rPr>
        <w:rFonts w:hint="default"/>
        <w:lang w:val="tr-TR" w:eastAsia="en-US" w:bidi="ar-SA"/>
      </w:rPr>
    </w:lvl>
    <w:lvl w:ilvl="7" w:tplc="F47E44C8">
      <w:numFmt w:val="bullet"/>
      <w:lvlText w:val="•"/>
      <w:lvlJc w:val="left"/>
      <w:pPr>
        <w:ind w:left="8236" w:hanging="360"/>
      </w:pPr>
      <w:rPr>
        <w:rFonts w:hint="default"/>
        <w:lang w:val="tr-TR" w:eastAsia="en-US" w:bidi="ar-SA"/>
      </w:rPr>
    </w:lvl>
    <w:lvl w:ilvl="8" w:tplc="1E5C068C">
      <w:numFmt w:val="bullet"/>
      <w:lvlText w:val="•"/>
      <w:lvlJc w:val="left"/>
      <w:pPr>
        <w:ind w:left="9173" w:hanging="360"/>
      </w:pPr>
      <w:rPr>
        <w:rFonts w:hint="default"/>
        <w:lang w:val="tr-TR" w:eastAsia="en-US" w:bidi="ar-SA"/>
      </w:rPr>
    </w:lvl>
  </w:abstractNum>
  <w:abstractNum w:abstractNumId="3" w15:restartNumberingAfterBreak="0">
    <w:nsid w:val="4B570171"/>
    <w:multiLevelType w:val="hybridMultilevel"/>
    <w:tmpl w:val="190671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02E7"/>
    <w:rsid w:val="00002A36"/>
    <w:rsid w:val="00002A9E"/>
    <w:rsid w:val="00003409"/>
    <w:rsid w:val="000051EA"/>
    <w:rsid w:val="00005C8A"/>
    <w:rsid w:val="00005D33"/>
    <w:rsid w:val="00006EC7"/>
    <w:rsid w:val="00007CC5"/>
    <w:rsid w:val="00007DF9"/>
    <w:rsid w:val="0001041B"/>
    <w:rsid w:val="000119B8"/>
    <w:rsid w:val="00012430"/>
    <w:rsid w:val="00012C0E"/>
    <w:rsid w:val="00013275"/>
    <w:rsid w:val="00013E5B"/>
    <w:rsid w:val="000140D3"/>
    <w:rsid w:val="00014764"/>
    <w:rsid w:val="00014AD4"/>
    <w:rsid w:val="00014CEC"/>
    <w:rsid w:val="00014E6B"/>
    <w:rsid w:val="00015D76"/>
    <w:rsid w:val="00016E57"/>
    <w:rsid w:val="00017C0A"/>
    <w:rsid w:val="0002072F"/>
    <w:rsid w:val="0002108D"/>
    <w:rsid w:val="000210F8"/>
    <w:rsid w:val="000214FA"/>
    <w:rsid w:val="00021732"/>
    <w:rsid w:val="00023762"/>
    <w:rsid w:val="00024548"/>
    <w:rsid w:val="00024F34"/>
    <w:rsid w:val="000263BD"/>
    <w:rsid w:val="00027612"/>
    <w:rsid w:val="000277D7"/>
    <w:rsid w:val="0003184A"/>
    <w:rsid w:val="00031958"/>
    <w:rsid w:val="000328E3"/>
    <w:rsid w:val="00033252"/>
    <w:rsid w:val="00033A71"/>
    <w:rsid w:val="000346C6"/>
    <w:rsid w:val="00034CB4"/>
    <w:rsid w:val="000351CF"/>
    <w:rsid w:val="0003561F"/>
    <w:rsid w:val="00035BAC"/>
    <w:rsid w:val="0003688C"/>
    <w:rsid w:val="00036FC8"/>
    <w:rsid w:val="000371E5"/>
    <w:rsid w:val="000401E6"/>
    <w:rsid w:val="000413B1"/>
    <w:rsid w:val="00041973"/>
    <w:rsid w:val="00042FA8"/>
    <w:rsid w:val="0004366A"/>
    <w:rsid w:val="0004445B"/>
    <w:rsid w:val="000444EA"/>
    <w:rsid w:val="000452B1"/>
    <w:rsid w:val="00045B97"/>
    <w:rsid w:val="00045BF4"/>
    <w:rsid w:val="00046BAF"/>
    <w:rsid w:val="0004701B"/>
    <w:rsid w:val="00050BA1"/>
    <w:rsid w:val="0005115E"/>
    <w:rsid w:val="0005145E"/>
    <w:rsid w:val="00051593"/>
    <w:rsid w:val="000518AC"/>
    <w:rsid w:val="00052083"/>
    <w:rsid w:val="000527D4"/>
    <w:rsid w:val="0005310E"/>
    <w:rsid w:val="0005432A"/>
    <w:rsid w:val="00055BEA"/>
    <w:rsid w:val="0005606E"/>
    <w:rsid w:val="000561C1"/>
    <w:rsid w:val="000561FB"/>
    <w:rsid w:val="00056683"/>
    <w:rsid w:val="00056E11"/>
    <w:rsid w:val="00056F08"/>
    <w:rsid w:val="00057A38"/>
    <w:rsid w:val="00057AA4"/>
    <w:rsid w:val="00057DA3"/>
    <w:rsid w:val="000600D1"/>
    <w:rsid w:val="00062180"/>
    <w:rsid w:val="00062815"/>
    <w:rsid w:val="00062BA5"/>
    <w:rsid w:val="00063845"/>
    <w:rsid w:val="0006451E"/>
    <w:rsid w:val="00064B53"/>
    <w:rsid w:val="000665A7"/>
    <w:rsid w:val="00066CB0"/>
    <w:rsid w:val="00067ADC"/>
    <w:rsid w:val="0007067A"/>
    <w:rsid w:val="00072CC9"/>
    <w:rsid w:val="000732B5"/>
    <w:rsid w:val="000736D8"/>
    <w:rsid w:val="00073B35"/>
    <w:rsid w:val="00074007"/>
    <w:rsid w:val="0007492F"/>
    <w:rsid w:val="00075E74"/>
    <w:rsid w:val="0007774A"/>
    <w:rsid w:val="00077F50"/>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24B7"/>
    <w:rsid w:val="00093C1A"/>
    <w:rsid w:val="00095BB5"/>
    <w:rsid w:val="00095FD7"/>
    <w:rsid w:val="0009653C"/>
    <w:rsid w:val="00097541"/>
    <w:rsid w:val="00097AE7"/>
    <w:rsid w:val="00097E70"/>
    <w:rsid w:val="000A05EA"/>
    <w:rsid w:val="000A0A23"/>
    <w:rsid w:val="000A24F2"/>
    <w:rsid w:val="000A269B"/>
    <w:rsid w:val="000A38A5"/>
    <w:rsid w:val="000A581D"/>
    <w:rsid w:val="000A639E"/>
    <w:rsid w:val="000A75B9"/>
    <w:rsid w:val="000A7B7C"/>
    <w:rsid w:val="000A7D74"/>
    <w:rsid w:val="000B00E2"/>
    <w:rsid w:val="000B110F"/>
    <w:rsid w:val="000B1152"/>
    <w:rsid w:val="000B2467"/>
    <w:rsid w:val="000B439F"/>
    <w:rsid w:val="000B4BA4"/>
    <w:rsid w:val="000B5F24"/>
    <w:rsid w:val="000C2E8C"/>
    <w:rsid w:val="000C3809"/>
    <w:rsid w:val="000C4217"/>
    <w:rsid w:val="000C4926"/>
    <w:rsid w:val="000C62FA"/>
    <w:rsid w:val="000C72AE"/>
    <w:rsid w:val="000C7DE2"/>
    <w:rsid w:val="000D0D4B"/>
    <w:rsid w:val="000D113D"/>
    <w:rsid w:val="000D1BEA"/>
    <w:rsid w:val="000D3A4A"/>
    <w:rsid w:val="000D3B6C"/>
    <w:rsid w:val="000D4D46"/>
    <w:rsid w:val="000D4D8A"/>
    <w:rsid w:val="000D62B8"/>
    <w:rsid w:val="000D741D"/>
    <w:rsid w:val="000E1209"/>
    <w:rsid w:val="000E12A0"/>
    <w:rsid w:val="000E1E56"/>
    <w:rsid w:val="000E289E"/>
    <w:rsid w:val="000E2E55"/>
    <w:rsid w:val="000E2F5B"/>
    <w:rsid w:val="000E35A8"/>
    <w:rsid w:val="000E4382"/>
    <w:rsid w:val="000E4396"/>
    <w:rsid w:val="000E561E"/>
    <w:rsid w:val="000E56DD"/>
    <w:rsid w:val="000E6300"/>
    <w:rsid w:val="000E68AB"/>
    <w:rsid w:val="000E7338"/>
    <w:rsid w:val="000E78D8"/>
    <w:rsid w:val="000E7C84"/>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85D"/>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17FBD"/>
    <w:rsid w:val="001204B3"/>
    <w:rsid w:val="00120CDF"/>
    <w:rsid w:val="00121F04"/>
    <w:rsid w:val="0012222F"/>
    <w:rsid w:val="001227AD"/>
    <w:rsid w:val="0012376F"/>
    <w:rsid w:val="0012382E"/>
    <w:rsid w:val="00124863"/>
    <w:rsid w:val="00124A23"/>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37EEA"/>
    <w:rsid w:val="001409CD"/>
    <w:rsid w:val="00140DD1"/>
    <w:rsid w:val="00140E41"/>
    <w:rsid w:val="00141097"/>
    <w:rsid w:val="001417B8"/>
    <w:rsid w:val="001418FE"/>
    <w:rsid w:val="001436BD"/>
    <w:rsid w:val="001437AE"/>
    <w:rsid w:val="00143C11"/>
    <w:rsid w:val="00143D29"/>
    <w:rsid w:val="001440F5"/>
    <w:rsid w:val="0015080D"/>
    <w:rsid w:val="00153471"/>
    <w:rsid w:val="00153482"/>
    <w:rsid w:val="00153D0A"/>
    <w:rsid w:val="0015462E"/>
    <w:rsid w:val="001549F9"/>
    <w:rsid w:val="001556A6"/>
    <w:rsid w:val="00156F0C"/>
    <w:rsid w:val="00157ECB"/>
    <w:rsid w:val="001618A1"/>
    <w:rsid w:val="00162159"/>
    <w:rsid w:val="00162672"/>
    <w:rsid w:val="00162716"/>
    <w:rsid w:val="00162C95"/>
    <w:rsid w:val="00163473"/>
    <w:rsid w:val="0016360C"/>
    <w:rsid w:val="001639B6"/>
    <w:rsid w:val="00164E2B"/>
    <w:rsid w:val="0016514C"/>
    <w:rsid w:val="001652A1"/>
    <w:rsid w:val="00166024"/>
    <w:rsid w:val="00167914"/>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457C"/>
    <w:rsid w:val="0018596E"/>
    <w:rsid w:val="00186217"/>
    <w:rsid w:val="00186A70"/>
    <w:rsid w:val="0018727D"/>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85F"/>
    <w:rsid w:val="001A5E9E"/>
    <w:rsid w:val="001A6268"/>
    <w:rsid w:val="001A6589"/>
    <w:rsid w:val="001A67D2"/>
    <w:rsid w:val="001B1970"/>
    <w:rsid w:val="001B1BD4"/>
    <w:rsid w:val="001B2FB0"/>
    <w:rsid w:val="001B31BD"/>
    <w:rsid w:val="001B3C69"/>
    <w:rsid w:val="001B455A"/>
    <w:rsid w:val="001B4C9A"/>
    <w:rsid w:val="001B5CD5"/>
    <w:rsid w:val="001B7B1C"/>
    <w:rsid w:val="001C1778"/>
    <w:rsid w:val="001C33B4"/>
    <w:rsid w:val="001C4968"/>
    <w:rsid w:val="001C52B6"/>
    <w:rsid w:val="001C6110"/>
    <w:rsid w:val="001C64A1"/>
    <w:rsid w:val="001D0FE4"/>
    <w:rsid w:val="001D1C7D"/>
    <w:rsid w:val="001D2091"/>
    <w:rsid w:val="001D2506"/>
    <w:rsid w:val="001D2A8D"/>
    <w:rsid w:val="001D2BAB"/>
    <w:rsid w:val="001D2BEC"/>
    <w:rsid w:val="001D3CEC"/>
    <w:rsid w:val="001D3D26"/>
    <w:rsid w:val="001D4C5B"/>
    <w:rsid w:val="001D719A"/>
    <w:rsid w:val="001D723D"/>
    <w:rsid w:val="001D7798"/>
    <w:rsid w:val="001E05C6"/>
    <w:rsid w:val="001E0A2D"/>
    <w:rsid w:val="001E0B50"/>
    <w:rsid w:val="001E265F"/>
    <w:rsid w:val="001E3C2A"/>
    <w:rsid w:val="001E43AD"/>
    <w:rsid w:val="001E4955"/>
    <w:rsid w:val="001E5A39"/>
    <w:rsid w:val="001E73CF"/>
    <w:rsid w:val="001E74CA"/>
    <w:rsid w:val="001E7708"/>
    <w:rsid w:val="001F00B6"/>
    <w:rsid w:val="001F02FC"/>
    <w:rsid w:val="001F0D5B"/>
    <w:rsid w:val="001F10CC"/>
    <w:rsid w:val="001F1F35"/>
    <w:rsid w:val="001F1F46"/>
    <w:rsid w:val="001F3821"/>
    <w:rsid w:val="001F415B"/>
    <w:rsid w:val="001F4B27"/>
    <w:rsid w:val="001F56FE"/>
    <w:rsid w:val="001F5A04"/>
    <w:rsid w:val="001F5ACD"/>
    <w:rsid w:val="001F5BBD"/>
    <w:rsid w:val="001F71AE"/>
    <w:rsid w:val="002006C3"/>
    <w:rsid w:val="00200AEE"/>
    <w:rsid w:val="00200B1E"/>
    <w:rsid w:val="00201A0E"/>
    <w:rsid w:val="00202CEF"/>
    <w:rsid w:val="00203649"/>
    <w:rsid w:val="00203B7E"/>
    <w:rsid w:val="002040CA"/>
    <w:rsid w:val="00204849"/>
    <w:rsid w:val="002066FA"/>
    <w:rsid w:val="002067A4"/>
    <w:rsid w:val="00206A01"/>
    <w:rsid w:val="00206DD8"/>
    <w:rsid w:val="0021069D"/>
    <w:rsid w:val="00210E5A"/>
    <w:rsid w:val="00210F6A"/>
    <w:rsid w:val="002114EA"/>
    <w:rsid w:val="00214303"/>
    <w:rsid w:val="002146AA"/>
    <w:rsid w:val="0021543E"/>
    <w:rsid w:val="002159E5"/>
    <w:rsid w:val="00215ADB"/>
    <w:rsid w:val="00215CA2"/>
    <w:rsid w:val="00215DDB"/>
    <w:rsid w:val="002166FB"/>
    <w:rsid w:val="0021790D"/>
    <w:rsid w:val="002204A1"/>
    <w:rsid w:val="00220CEC"/>
    <w:rsid w:val="00221657"/>
    <w:rsid w:val="00221E8A"/>
    <w:rsid w:val="00222A10"/>
    <w:rsid w:val="0022608F"/>
    <w:rsid w:val="00226F06"/>
    <w:rsid w:val="00230AE2"/>
    <w:rsid w:val="00233EA4"/>
    <w:rsid w:val="0023407E"/>
    <w:rsid w:val="0023488F"/>
    <w:rsid w:val="0023532E"/>
    <w:rsid w:val="0023559E"/>
    <w:rsid w:val="00237CDB"/>
    <w:rsid w:val="00241250"/>
    <w:rsid w:val="0024145B"/>
    <w:rsid w:val="00241A99"/>
    <w:rsid w:val="00241ADE"/>
    <w:rsid w:val="00242307"/>
    <w:rsid w:val="00242836"/>
    <w:rsid w:val="00242D18"/>
    <w:rsid w:val="0024438F"/>
    <w:rsid w:val="002444BC"/>
    <w:rsid w:val="00244699"/>
    <w:rsid w:val="00245767"/>
    <w:rsid w:val="00245CAD"/>
    <w:rsid w:val="00245FA6"/>
    <w:rsid w:val="002465FB"/>
    <w:rsid w:val="00246672"/>
    <w:rsid w:val="0024694B"/>
    <w:rsid w:val="0024721F"/>
    <w:rsid w:val="002473F7"/>
    <w:rsid w:val="0024777B"/>
    <w:rsid w:val="00247A46"/>
    <w:rsid w:val="0025237A"/>
    <w:rsid w:val="002523F8"/>
    <w:rsid w:val="00252CF6"/>
    <w:rsid w:val="00253300"/>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03F"/>
    <w:rsid w:val="002878F2"/>
    <w:rsid w:val="00287E28"/>
    <w:rsid w:val="00287F8E"/>
    <w:rsid w:val="00290014"/>
    <w:rsid w:val="00290392"/>
    <w:rsid w:val="002903AC"/>
    <w:rsid w:val="00291D9B"/>
    <w:rsid w:val="00292D80"/>
    <w:rsid w:val="0029391F"/>
    <w:rsid w:val="00293FA9"/>
    <w:rsid w:val="002942B3"/>
    <w:rsid w:val="00295B1A"/>
    <w:rsid w:val="00295CEC"/>
    <w:rsid w:val="00295F60"/>
    <w:rsid w:val="00297313"/>
    <w:rsid w:val="002A165F"/>
    <w:rsid w:val="002A3296"/>
    <w:rsid w:val="002A52F7"/>
    <w:rsid w:val="002A5A6F"/>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4AF"/>
    <w:rsid w:val="002D7C87"/>
    <w:rsid w:val="002E00F2"/>
    <w:rsid w:val="002E05F7"/>
    <w:rsid w:val="002E068A"/>
    <w:rsid w:val="002E100A"/>
    <w:rsid w:val="002E1F2D"/>
    <w:rsid w:val="002E2FA5"/>
    <w:rsid w:val="002E38F1"/>
    <w:rsid w:val="002E4A7D"/>
    <w:rsid w:val="002E4E7B"/>
    <w:rsid w:val="002E5BC9"/>
    <w:rsid w:val="002E77C7"/>
    <w:rsid w:val="002F03E1"/>
    <w:rsid w:val="002F27DD"/>
    <w:rsid w:val="002F2C2D"/>
    <w:rsid w:val="002F5C1A"/>
    <w:rsid w:val="002F5FC9"/>
    <w:rsid w:val="002F66C7"/>
    <w:rsid w:val="002F7110"/>
    <w:rsid w:val="002F7B7A"/>
    <w:rsid w:val="003022C7"/>
    <w:rsid w:val="00302B43"/>
    <w:rsid w:val="003035FD"/>
    <w:rsid w:val="003039DA"/>
    <w:rsid w:val="003042D7"/>
    <w:rsid w:val="00304338"/>
    <w:rsid w:val="003050B7"/>
    <w:rsid w:val="00307071"/>
    <w:rsid w:val="0030721A"/>
    <w:rsid w:val="003072A7"/>
    <w:rsid w:val="003072B6"/>
    <w:rsid w:val="00307523"/>
    <w:rsid w:val="00310173"/>
    <w:rsid w:val="00310510"/>
    <w:rsid w:val="00310E1C"/>
    <w:rsid w:val="003111E1"/>
    <w:rsid w:val="00311940"/>
    <w:rsid w:val="00311B87"/>
    <w:rsid w:val="003131D3"/>
    <w:rsid w:val="003135D0"/>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07D"/>
    <w:rsid w:val="00333F4F"/>
    <w:rsid w:val="003352F4"/>
    <w:rsid w:val="0033591D"/>
    <w:rsid w:val="00336BDA"/>
    <w:rsid w:val="00336FB2"/>
    <w:rsid w:val="0033735E"/>
    <w:rsid w:val="00337367"/>
    <w:rsid w:val="00337637"/>
    <w:rsid w:val="0034098C"/>
    <w:rsid w:val="00340B06"/>
    <w:rsid w:val="00341809"/>
    <w:rsid w:val="00341AD9"/>
    <w:rsid w:val="00341D06"/>
    <w:rsid w:val="00342E13"/>
    <w:rsid w:val="00343949"/>
    <w:rsid w:val="003439FE"/>
    <w:rsid w:val="00343C5A"/>
    <w:rsid w:val="00345CCD"/>
    <w:rsid w:val="0034623B"/>
    <w:rsid w:val="00346AD7"/>
    <w:rsid w:val="00347127"/>
    <w:rsid w:val="00347900"/>
    <w:rsid w:val="00350348"/>
    <w:rsid w:val="00350C84"/>
    <w:rsid w:val="00350E41"/>
    <w:rsid w:val="00351598"/>
    <w:rsid w:val="00351839"/>
    <w:rsid w:val="00351B20"/>
    <w:rsid w:val="00351DA3"/>
    <w:rsid w:val="00352C0E"/>
    <w:rsid w:val="00352E63"/>
    <w:rsid w:val="00354136"/>
    <w:rsid w:val="00355567"/>
    <w:rsid w:val="0035577D"/>
    <w:rsid w:val="003561FA"/>
    <w:rsid w:val="0035716B"/>
    <w:rsid w:val="00357DEF"/>
    <w:rsid w:val="00360C7C"/>
    <w:rsid w:val="00361A10"/>
    <w:rsid w:val="00362CB4"/>
    <w:rsid w:val="00362EA4"/>
    <w:rsid w:val="0036431B"/>
    <w:rsid w:val="00364CCE"/>
    <w:rsid w:val="003655ED"/>
    <w:rsid w:val="00371A5A"/>
    <w:rsid w:val="00372B12"/>
    <w:rsid w:val="00373215"/>
    <w:rsid w:val="00373590"/>
    <w:rsid w:val="00376381"/>
    <w:rsid w:val="003763C4"/>
    <w:rsid w:val="00376DCF"/>
    <w:rsid w:val="00377654"/>
    <w:rsid w:val="00380106"/>
    <w:rsid w:val="00380C47"/>
    <w:rsid w:val="0038176C"/>
    <w:rsid w:val="00381C33"/>
    <w:rsid w:val="00381FA9"/>
    <w:rsid w:val="003842C9"/>
    <w:rsid w:val="00384FD8"/>
    <w:rsid w:val="003850C4"/>
    <w:rsid w:val="00387600"/>
    <w:rsid w:val="003876C3"/>
    <w:rsid w:val="00387CA6"/>
    <w:rsid w:val="00390AA4"/>
    <w:rsid w:val="003929D9"/>
    <w:rsid w:val="00392B79"/>
    <w:rsid w:val="00392C99"/>
    <w:rsid w:val="00393534"/>
    <w:rsid w:val="0039374C"/>
    <w:rsid w:val="00394436"/>
    <w:rsid w:val="00395970"/>
    <w:rsid w:val="00396D49"/>
    <w:rsid w:val="00396DDB"/>
    <w:rsid w:val="00397A73"/>
    <w:rsid w:val="00397B1A"/>
    <w:rsid w:val="003A1B86"/>
    <w:rsid w:val="003A1EFA"/>
    <w:rsid w:val="003A2507"/>
    <w:rsid w:val="003A255C"/>
    <w:rsid w:val="003A25CB"/>
    <w:rsid w:val="003A28CC"/>
    <w:rsid w:val="003A2E7B"/>
    <w:rsid w:val="003A5164"/>
    <w:rsid w:val="003A5C3E"/>
    <w:rsid w:val="003A6BFF"/>
    <w:rsid w:val="003A7193"/>
    <w:rsid w:val="003B17F2"/>
    <w:rsid w:val="003B32F8"/>
    <w:rsid w:val="003B34AE"/>
    <w:rsid w:val="003B4400"/>
    <w:rsid w:val="003B4C06"/>
    <w:rsid w:val="003B4FA5"/>
    <w:rsid w:val="003B53A7"/>
    <w:rsid w:val="003B5D5E"/>
    <w:rsid w:val="003B6F78"/>
    <w:rsid w:val="003B738A"/>
    <w:rsid w:val="003C00A6"/>
    <w:rsid w:val="003C22EB"/>
    <w:rsid w:val="003C2751"/>
    <w:rsid w:val="003C4C40"/>
    <w:rsid w:val="003C5A0C"/>
    <w:rsid w:val="003C5CB7"/>
    <w:rsid w:val="003C5D82"/>
    <w:rsid w:val="003C7244"/>
    <w:rsid w:val="003C748A"/>
    <w:rsid w:val="003D083B"/>
    <w:rsid w:val="003D1B07"/>
    <w:rsid w:val="003D3C7C"/>
    <w:rsid w:val="003D4556"/>
    <w:rsid w:val="003D4819"/>
    <w:rsid w:val="003D5F00"/>
    <w:rsid w:val="003D60C8"/>
    <w:rsid w:val="003D61CA"/>
    <w:rsid w:val="003D7713"/>
    <w:rsid w:val="003D7B3E"/>
    <w:rsid w:val="003E0463"/>
    <w:rsid w:val="003E23F1"/>
    <w:rsid w:val="003E29D1"/>
    <w:rsid w:val="003E2DF6"/>
    <w:rsid w:val="003E2E84"/>
    <w:rsid w:val="003E438C"/>
    <w:rsid w:val="003E4433"/>
    <w:rsid w:val="003E454B"/>
    <w:rsid w:val="003E5DE3"/>
    <w:rsid w:val="003E63A2"/>
    <w:rsid w:val="003F1072"/>
    <w:rsid w:val="003F1629"/>
    <w:rsid w:val="003F1F63"/>
    <w:rsid w:val="003F29D9"/>
    <w:rsid w:val="003F2F4D"/>
    <w:rsid w:val="003F67C6"/>
    <w:rsid w:val="003F68D8"/>
    <w:rsid w:val="003F6B7B"/>
    <w:rsid w:val="003F6E95"/>
    <w:rsid w:val="003F742C"/>
    <w:rsid w:val="003F76C3"/>
    <w:rsid w:val="003F779F"/>
    <w:rsid w:val="003F7B70"/>
    <w:rsid w:val="003F7F83"/>
    <w:rsid w:val="00400135"/>
    <w:rsid w:val="00401E0F"/>
    <w:rsid w:val="004020AA"/>
    <w:rsid w:val="0040291E"/>
    <w:rsid w:val="00402977"/>
    <w:rsid w:val="00404535"/>
    <w:rsid w:val="00404951"/>
    <w:rsid w:val="00406495"/>
    <w:rsid w:val="00406581"/>
    <w:rsid w:val="0040697A"/>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51"/>
    <w:rsid w:val="004207AE"/>
    <w:rsid w:val="00421612"/>
    <w:rsid w:val="004216D0"/>
    <w:rsid w:val="0042188D"/>
    <w:rsid w:val="00422620"/>
    <w:rsid w:val="0042277E"/>
    <w:rsid w:val="004230CD"/>
    <w:rsid w:val="00423837"/>
    <w:rsid w:val="004239FA"/>
    <w:rsid w:val="00423F1F"/>
    <w:rsid w:val="004277BA"/>
    <w:rsid w:val="00427D4B"/>
    <w:rsid w:val="00427DED"/>
    <w:rsid w:val="00427EA4"/>
    <w:rsid w:val="00430650"/>
    <w:rsid w:val="00430D80"/>
    <w:rsid w:val="004311C1"/>
    <w:rsid w:val="0043189A"/>
    <w:rsid w:val="004352CA"/>
    <w:rsid w:val="004401A5"/>
    <w:rsid w:val="00440CC2"/>
    <w:rsid w:val="004414DA"/>
    <w:rsid w:val="004415C2"/>
    <w:rsid w:val="00441ABC"/>
    <w:rsid w:val="00441C8D"/>
    <w:rsid w:val="00443A11"/>
    <w:rsid w:val="0044480F"/>
    <w:rsid w:val="00444ACF"/>
    <w:rsid w:val="00444E6C"/>
    <w:rsid w:val="00445011"/>
    <w:rsid w:val="0044547F"/>
    <w:rsid w:val="004456FF"/>
    <w:rsid w:val="00446C09"/>
    <w:rsid w:val="00447DD3"/>
    <w:rsid w:val="00447E05"/>
    <w:rsid w:val="0045026E"/>
    <w:rsid w:val="0045147E"/>
    <w:rsid w:val="00452DD6"/>
    <w:rsid w:val="00452FA8"/>
    <w:rsid w:val="00453E03"/>
    <w:rsid w:val="00453FB4"/>
    <w:rsid w:val="00457036"/>
    <w:rsid w:val="00462AFE"/>
    <w:rsid w:val="004631DA"/>
    <w:rsid w:val="0046489B"/>
    <w:rsid w:val="00464FDA"/>
    <w:rsid w:val="004662E8"/>
    <w:rsid w:val="004667D1"/>
    <w:rsid w:val="004668B4"/>
    <w:rsid w:val="00466BDA"/>
    <w:rsid w:val="00466EE4"/>
    <w:rsid w:val="00467083"/>
    <w:rsid w:val="00467800"/>
    <w:rsid w:val="004708B3"/>
    <w:rsid w:val="004729CE"/>
    <w:rsid w:val="004733EE"/>
    <w:rsid w:val="00473462"/>
    <w:rsid w:val="00473BD1"/>
    <w:rsid w:val="004743EB"/>
    <w:rsid w:val="00474795"/>
    <w:rsid w:val="00475223"/>
    <w:rsid w:val="00476254"/>
    <w:rsid w:val="00476496"/>
    <w:rsid w:val="004765EC"/>
    <w:rsid w:val="0047719E"/>
    <w:rsid w:val="00477311"/>
    <w:rsid w:val="004774B3"/>
    <w:rsid w:val="004778CC"/>
    <w:rsid w:val="004778E9"/>
    <w:rsid w:val="004803DE"/>
    <w:rsid w:val="00480AE5"/>
    <w:rsid w:val="00480CF6"/>
    <w:rsid w:val="004812DE"/>
    <w:rsid w:val="004817B1"/>
    <w:rsid w:val="00481D63"/>
    <w:rsid w:val="00482E7B"/>
    <w:rsid w:val="004837FA"/>
    <w:rsid w:val="0048450D"/>
    <w:rsid w:val="00484779"/>
    <w:rsid w:val="00484783"/>
    <w:rsid w:val="00484D00"/>
    <w:rsid w:val="00484E6D"/>
    <w:rsid w:val="004852A6"/>
    <w:rsid w:val="004857FD"/>
    <w:rsid w:val="004905B2"/>
    <w:rsid w:val="00492824"/>
    <w:rsid w:val="004937EB"/>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2FD8"/>
    <w:rsid w:val="004A41C8"/>
    <w:rsid w:val="004A5511"/>
    <w:rsid w:val="004A6152"/>
    <w:rsid w:val="004A69DC"/>
    <w:rsid w:val="004A731C"/>
    <w:rsid w:val="004B0AA6"/>
    <w:rsid w:val="004B0F9B"/>
    <w:rsid w:val="004B1ACC"/>
    <w:rsid w:val="004B1D2A"/>
    <w:rsid w:val="004B3041"/>
    <w:rsid w:val="004B3767"/>
    <w:rsid w:val="004B4E28"/>
    <w:rsid w:val="004B554D"/>
    <w:rsid w:val="004B7CAA"/>
    <w:rsid w:val="004B7E27"/>
    <w:rsid w:val="004B7FA2"/>
    <w:rsid w:val="004C0BF0"/>
    <w:rsid w:val="004C0EE8"/>
    <w:rsid w:val="004C1D67"/>
    <w:rsid w:val="004C27B7"/>
    <w:rsid w:val="004C3AC1"/>
    <w:rsid w:val="004C5E7B"/>
    <w:rsid w:val="004C73E4"/>
    <w:rsid w:val="004C7F76"/>
    <w:rsid w:val="004D0746"/>
    <w:rsid w:val="004D0B43"/>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1C84"/>
    <w:rsid w:val="004E1E0E"/>
    <w:rsid w:val="004E291A"/>
    <w:rsid w:val="004E2FF3"/>
    <w:rsid w:val="004E3040"/>
    <w:rsid w:val="004E414F"/>
    <w:rsid w:val="004E567C"/>
    <w:rsid w:val="004E6640"/>
    <w:rsid w:val="004E7862"/>
    <w:rsid w:val="004F03F8"/>
    <w:rsid w:val="004F12C8"/>
    <w:rsid w:val="004F1790"/>
    <w:rsid w:val="004F2B40"/>
    <w:rsid w:val="004F3A32"/>
    <w:rsid w:val="004F470F"/>
    <w:rsid w:val="004F4C65"/>
    <w:rsid w:val="004F7CA4"/>
    <w:rsid w:val="004F7DF8"/>
    <w:rsid w:val="00500B0E"/>
    <w:rsid w:val="00500EFA"/>
    <w:rsid w:val="005027D3"/>
    <w:rsid w:val="005055CF"/>
    <w:rsid w:val="005056EA"/>
    <w:rsid w:val="00505B58"/>
    <w:rsid w:val="00507C78"/>
    <w:rsid w:val="00507FDB"/>
    <w:rsid w:val="005105BC"/>
    <w:rsid w:val="00510639"/>
    <w:rsid w:val="00510C4A"/>
    <w:rsid w:val="00511537"/>
    <w:rsid w:val="00511697"/>
    <w:rsid w:val="00511AF7"/>
    <w:rsid w:val="00511B15"/>
    <w:rsid w:val="00511DCE"/>
    <w:rsid w:val="00511EB2"/>
    <w:rsid w:val="00513A07"/>
    <w:rsid w:val="00514DAF"/>
    <w:rsid w:val="00515098"/>
    <w:rsid w:val="00516BF2"/>
    <w:rsid w:val="00517B32"/>
    <w:rsid w:val="00520099"/>
    <w:rsid w:val="00520266"/>
    <w:rsid w:val="00520829"/>
    <w:rsid w:val="00520CED"/>
    <w:rsid w:val="005215AD"/>
    <w:rsid w:val="005218AE"/>
    <w:rsid w:val="00522365"/>
    <w:rsid w:val="00523186"/>
    <w:rsid w:val="00524793"/>
    <w:rsid w:val="0052652E"/>
    <w:rsid w:val="00526B79"/>
    <w:rsid w:val="00527289"/>
    <w:rsid w:val="0052770F"/>
    <w:rsid w:val="00527DA6"/>
    <w:rsid w:val="00527E4A"/>
    <w:rsid w:val="00527FB4"/>
    <w:rsid w:val="00527FF0"/>
    <w:rsid w:val="00532490"/>
    <w:rsid w:val="00533034"/>
    <w:rsid w:val="00533426"/>
    <w:rsid w:val="00533A1E"/>
    <w:rsid w:val="00534932"/>
    <w:rsid w:val="005349CC"/>
    <w:rsid w:val="00534DA8"/>
    <w:rsid w:val="0053684D"/>
    <w:rsid w:val="00536EEA"/>
    <w:rsid w:val="00537359"/>
    <w:rsid w:val="005374F4"/>
    <w:rsid w:val="00537E70"/>
    <w:rsid w:val="005407DB"/>
    <w:rsid w:val="005412A3"/>
    <w:rsid w:val="00541EB0"/>
    <w:rsid w:val="00542BBB"/>
    <w:rsid w:val="00542BF2"/>
    <w:rsid w:val="00542F9C"/>
    <w:rsid w:val="005433B9"/>
    <w:rsid w:val="0054422C"/>
    <w:rsid w:val="00544696"/>
    <w:rsid w:val="00546483"/>
    <w:rsid w:val="005467A4"/>
    <w:rsid w:val="005469F1"/>
    <w:rsid w:val="00546B47"/>
    <w:rsid w:val="00546C7E"/>
    <w:rsid w:val="0054702D"/>
    <w:rsid w:val="0054722E"/>
    <w:rsid w:val="00547284"/>
    <w:rsid w:val="005503AE"/>
    <w:rsid w:val="00550F73"/>
    <w:rsid w:val="005527D2"/>
    <w:rsid w:val="005532B5"/>
    <w:rsid w:val="00555444"/>
    <w:rsid w:val="0055578F"/>
    <w:rsid w:val="00555C5E"/>
    <w:rsid w:val="005561B2"/>
    <w:rsid w:val="0055623F"/>
    <w:rsid w:val="00556264"/>
    <w:rsid w:val="00557F81"/>
    <w:rsid w:val="0056048A"/>
    <w:rsid w:val="00560647"/>
    <w:rsid w:val="00560B6B"/>
    <w:rsid w:val="00561394"/>
    <w:rsid w:val="00563F28"/>
    <w:rsid w:val="005644B2"/>
    <w:rsid w:val="00564636"/>
    <w:rsid w:val="00564919"/>
    <w:rsid w:val="00565121"/>
    <w:rsid w:val="00565133"/>
    <w:rsid w:val="00570513"/>
    <w:rsid w:val="00570534"/>
    <w:rsid w:val="005706A2"/>
    <w:rsid w:val="005707FB"/>
    <w:rsid w:val="00571B91"/>
    <w:rsid w:val="0057246F"/>
    <w:rsid w:val="005733E4"/>
    <w:rsid w:val="005743FE"/>
    <w:rsid w:val="0057442B"/>
    <w:rsid w:val="00574494"/>
    <w:rsid w:val="0057492E"/>
    <w:rsid w:val="00575420"/>
    <w:rsid w:val="00575F2F"/>
    <w:rsid w:val="0057626F"/>
    <w:rsid w:val="00576C7F"/>
    <w:rsid w:val="00576F54"/>
    <w:rsid w:val="005778A8"/>
    <w:rsid w:val="00580548"/>
    <w:rsid w:val="005805C9"/>
    <w:rsid w:val="0058140E"/>
    <w:rsid w:val="00581951"/>
    <w:rsid w:val="005819AC"/>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420C"/>
    <w:rsid w:val="005943CC"/>
    <w:rsid w:val="00595C43"/>
    <w:rsid w:val="00595C50"/>
    <w:rsid w:val="00595DBF"/>
    <w:rsid w:val="0059644B"/>
    <w:rsid w:val="005973A3"/>
    <w:rsid w:val="00597D80"/>
    <w:rsid w:val="00597E7B"/>
    <w:rsid w:val="005A1A60"/>
    <w:rsid w:val="005A1C99"/>
    <w:rsid w:val="005A4B89"/>
    <w:rsid w:val="005A4C8F"/>
    <w:rsid w:val="005A5B69"/>
    <w:rsid w:val="005A665E"/>
    <w:rsid w:val="005A69DD"/>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13"/>
    <w:rsid w:val="005D5792"/>
    <w:rsid w:val="005D5E88"/>
    <w:rsid w:val="005D655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00B2"/>
    <w:rsid w:val="005F21AD"/>
    <w:rsid w:val="005F24ED"/>
    <w:rsid w:val="005F312C"/>
    <w:rsid w:val="005F376E"/>
    <w:rsid w:val="005F58D9"/>
    <w:rsid w:val="005F5FB7"/>
    <w:rsid w:val="00601944"/>
    <w:rsid w:val="0060246B"/>
    <w:rsid w:val="00602964"/>
    <w:rsid w:val="00603DB9"/>
    <w:rsid w:val="00605505"/>
    <w:rsid w:val="00605CFD"/>
    <w:rsid w:val="00605DD0"/>
    <w:rsid w:val="00605F6B"/>
    <w:rsid w:val="0060613B"/>
    <w:rsid w:val="00606EC5"/>
    <w:rsid w:val="00607BB7"/>
    <w:rsid w:val="006106B3"/>
    <w:rsid w:val="006113FA"/>
    <w:rsid w:val="006120FE"/>
    <w:rsid w:val="00612299"/>
    <w:rsid w:val="00612A6D"/>
    <w:rsid w:val="00612D0C"/>
    <w:rsid w:val="006135F2"/>
    <w:rsid w:val="006143A8"/>
    <w:rsid w:val="006144BA"/>
    <w:rsid w:val="00615312"/>
    <w:rsid w:val="00615BF0"/>
    <w:rsid w:val="006166F7"/>
    <w:rsid w:val="0061707A"/>
    <w:rsid w:val="00617D0D"/>
    <w:rsid w:val="00617FD5"/>
    <w:rsid w:val="0062001B"/>
    <w:rsid w:val="00620293"/>
    <w:rsid w:val="00621366"/>
    <w:rsid w:val="00621CAA"/>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C99"/>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A89"/>
    <w:rsid w:val="00654BCD"/>
    <w:rsid w:val="00654E31"/>
    <w:rsid w:val="00654E6D"/>
    <w:rsid w:val="00655397"/>
    <w:rsid w:val="006558AC"/>
    <w:rsid w:val="006567B1"/>
    <w:rsid w:val="006568A4"/>
    <w:rsid w:val="00656D08"/>
    <w:rsid w:val="006611CB"/>
    <w:rsid w:val="00661291"/>
    <w:rsid w:val="006619AB"/>
    <w:rsid w:val="00662263"/>
    <w:rsid w:val="00662481"/>
    <w:rsid w:val="006628A2"/>
    <w:rsid w:val="00663A7D"/>
    <w:rsid w:val="00663A92"/>
    <w:rsid w:val="00663C4D"/>
    <w:rsid w:val="006641B5"/>
    <w:rsid w:val="00664A82"/>
    <w:rsid w:val="006658C1"/>
    <w:rsid w:val="006661B8"/>
    <w:rsid w:val="006664E2"/>
    <w:rsid w:val="00667152"/>
    <w:rsid w:val="00667761"/>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59AA"/>
    <w:rsid w:val="00690326"/>
    <w:rsid w:val="00690682"/>
    <w:rsid w:val="00690C8A"/>
    <w:rsid w:val="00692B03"/>
    <w:rsid w:val="00692FF2"/>
    <w:rsid w:val="006941D7"/>
    <w:rsid w:val="00694310"/>
    <w:rsid w:val="00694406"/>
    <w:rsid w:val="0069457A"/>
    <w:rsid w:val="00695505"/>
    <w:rsid w:val="00697B5B"/>
    <w:rsid w:val="006A0119"/>
    <w:rsid w:val="006A012B"/>
    <w:rsid w:val="006A06A7"/>
    <w:rsid w:val="006A0B1C"/>
    <w:rsid w:val="006A1BDD"/>
    <w:rsid w:val="006A263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4AA5"/>
    <w:rsid w:val="006B597C"/>
    <w:rsid w:val="006B6665"/>
    <w:rsid w:val="006B6C25"/>
    <w:rsid w:val="006B70DD"/>
    <w:rsid w:val="006B7510"/>
    <w:rsid w:val="006B7A5E"/>
    <w:rsid w:val="006B7C8F"/>
    <w:rsid w:val="006C0A37"/>
    <w:rsid w:val="006C0ADF"/>
    <w:rsid w:val="006C1254"/>
    <w:rsid w:val="006C15B8"/>
    <w:rsid w:val="006C1A4D"/>
    <w:rsid w:val="006C1E71"/>
    <w:rsid w:val="006C3441"/>
    <w:rsid w:val="006C3B75"/>
    <w:rsid w:val="006C43C0"/>
    <w:rsid w:val="006C4D0D"/>
    <w:rsid w:val="006C58CD"/>
    <w:rsid w:val="006C703F"/>
    <w:rsid w:val="006D0728"/>
    <w:rsid w:val="006D151D"/>
    <w:rsid w:val="006D1D7F"/>
    <w:rsid w:val="006D32F9"/>
    <w:rsid w:val="006D589C"/>
    <w:rsid w:val="006D5F5F"/>
    <w:rsid w:val="006D6D6B"/>
    <w:rsid w:val="006D6EB8"/>
    <w:rsid w:val="006D716B"/>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8F4"/>
    <w:rsid w:val="006F6EE1"/>
    <w:rsid w:val="006F7EE1"/>
    <w:rsid w:val="00700138"/>
    <w:rsid w:val="0070014A"/>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1A83"/>
    <w:rsid w:val="0071205A"/>
    <w:rsid w:val="00712BBA"/>
    <w:rsid w:val="0071305A"/>
    <w:rsid w:val="00713623"/>
    <w:rsid w:val="00714090"/>
    <w:rsid w:val="007144AE"/>
    <w:rsid w:val="00716856"/>
    <w:rsid w:val="00720171"/>
    <w:rsid w:val="007204B0"/>
    <w:rsid w:val="00720F6C"/>
    <w:rsid w:val="00722182"/>
    <w:rsid w:val="00723070"/>
    <w:rsid w:val="0072401E"/>
    <w:rsid w:val="00725A03"/>
    <w:rsid w:val="00725B4C"/>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135D"/>
    <w:rsid w:val="0075349F"/>
    <w:rsid w:val="00754165"/>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04D8"/>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06D5"/>
    <w:rsid w:val="007915C9"/>
    <w:rsid w:val="00791D9E"/>
    <w:rsid w:val="00792083"/>
    <w:rsid w:val="007940A0"/>
    <w:rsid w:val="007944B2"/>
    <w:rsid w:val="00796391"/>
    <w:rsid w:val="00796474"/>
    <w:rsid w:val="0079707A"/>
    <w:rsid w:val="007A0B90"/>
    <w:rsid w:val="007A1518"/>
    <w:rsid w:val="007A2814"/>
    <w:rsid w:val="007A2B09"/>
    <w:rsid w:val="007A2B67"/>
    <w:rsid w:val="007A3EDF"/>
    <w:rsid w:val="007A4947"/>
    <w:rsid w:val="007A56B1"/>
    <w:rsid w:val="007A5F8E"/>
    <w:rsid w:val="007A6690"/>
    <w:rsid w:val="007A6AFB"/>
    <w:rsid w:val="007A7CDB"/>
    <w:rsid w:val="007A7EAB"/>
    <w:rsid w:val="007B00DB"/>
    <w:rsid w:val="007B0250"/>
    <w:rsid w:val="007B0C52"/>
    <w:rsid w:val="007B1126"/>
    <w:rsid w:val="007B1F2D"/>
    <w:rsid w:val="007B21E1"/>
    <w:rsid w:val="007B25EA"/>
    <w:rsid w:val="007B3C71"/>
    <w:rsid w:val="007B3D35"/>
    <w:rsid w:val="007B49D8"/>
    <w:rsid w:val="007B4C06"/>
    <w:rsid w:val="007B4EF5"/>
    <w:rsid w:val="007B5EC6"/>
    <w:rsid w:val="007B6112"/>
    <w:rsid w:val="007C1443"/>
    <w:rsid w:val="007C1A09"/>
    <w:rsid w:val="007C1BFD"/>
    <w:rsid w:val="007C253A"/>
    <w:rsid w:val="007C262F"/>
    <w:rsid w:val="007C4ED2"/>
    <w:rsid w:val="007C56BD"/>
    <w:rsid w:val="007D0354"/>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4D5A"/>
    <w:rsid w:val="007E542A"/>
    <w:rsid w:val="007E6883"/>
    <w:rsid w:val="007E77F2"/>
    <w:rsid w:val="007F0A2A"/>
    <w:rsid w:val="007F0FA5"/>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DEB"/>
    <w:rsid w:val="00810F61"/>
    <w:rsid w:val="00811425"/>
    <w:rsid w:val="008116B2"/>
    <w:rsid w:val="00812B1E"/>
    <w:rsid w:val="008132C1"/>
    <w:rsid w:val="00813326"/>
    <w:rsid w:val="00814A59"/>
    <w:rsid w:val="0081558A"/>
    <w:rsid w:val="0081680B"/>
    <w:rsid w:val="0081704B"/>
    <w:rsid w:val="0081777F"/>
    <w:rsid w:val="0082068C"/>
    <w:rsid w:val="00820ADA"/>
    <w:rsid w:val="00820E83"/>
    <w:rsid w:val="00821B6F"/>
    <w:rsid w:val="008223B3"/>
    <w:rsid w:val="008229FC"/>
    <w:rsid w:val="00822F0C"/>
    <w:rsid w:val="00823293"/>
    <w:rsid w:val="0082332C"/>
    <w:rsid w:val="008239EF"/>
    <w:rsid w:val="00823DA5"/>
    <w:rsid w:val="0082429D"/>
    <w:rsid w:val="008254DA"/>
    <w:rsid w:val="00830C92"/>
    <w:rsid w:val="008322E8"/>
    <w:rsid w:val="008354E5"/>
    <w:rsid w:val="008363F0"/>
    <w:rsid w:val="00836F23"/>
    <w:rsid w:val="00836FAF"/>
    <w:rsid w:val="008374DA"/>
    <w:rsid w:val="008409F1"/>
    <w:rsid w:val="008409FF"/>
    <w:rsid w:val="0084125D"/>
    <w:rsid w:val="00841FFE"/>
    <w:rsid w:val="0084271A"/>
    <w:rsid w:val="0084302C"/>
    <w:rsid w:val="008431A1"/>
    <w:rsid w:val="0084389F"/>
    <w:rsid w:val="00843BF0"/>
    <w:rsid w:val="008445BD"/>
    <w:rsid w:val="00844761"/>
    <w:rsid w:val="00844ADE"/>
    <w:rsid w:val="00845C7B"/>
    <w:rsid w:val="008461C3"/>
    <w:rsid w:val="00846335"/>
    <w:rsid w:val="008473C1"/>
    <w:rsid w:val="00847C1E"/>
    <w:rsid w:val="00847D44"/>
    <w:rsid w:val="00847DE5"/>
    <w:rsid w:val="00850A0D"/>
    <w:rsid w:val="008518D0"/>
    <w:rsid w:val="00851DCF"/>
    <w:rsid w:val="00852AE9"/>
    <w:rsid w:val="008532BE"/>
    <w:rsid w:val="00853975"/>
    <w:rsid w:val="00854623"/>
    <w:rsid w:val="008552A5"/>
    <w:rsid w:val="00856917"/>
    <w:rsid w:val="00857123"/>
    <w:rsid w:val="0085720D"/>
    <w:rsid w:val="00857E39"/>
    <w:rsid w:val="00860006"/>
    <w:rsid w:val="008605EF"/>
    <w:rsid w:val="008613D5"/>
    <w:rsid w:val="008619A7"/>
    <w:rsid w:val="00861C22"/>
    <w:rsid w:val="00863017"/>
    <w:rsid w:val="00864B0C"/>
    <w:rsid w:val="00864B74"/>
    <w:rsid w:val="00865893"/>
    <w:rsid w:val="008669A1"/>
    <w:rsid w:val="0086765C"/>
    <w:rsid w:val="008677C6"/>
    <w:rsid w:val="00867894"/>
    <w:rsid w:val="0087065F"/>
    <w:rsid w:val="00874027"/>
    <w:rsid w:val="0087427C"/>
    <w:rsid w:val="008744F5"/>
    <w:rsid w:val="008746C7"/>
    <w:rsid w:val="008749F7"/>
    <w:rsid w:val="008758E2"/>
    <w:rsid w:val="008766BC"/>
    <w:rsid w:val="00877367"/>
    <w:rsid w:val="0087770C"/>
    <w:rsid w:val="00877A4C"/>
    <w:rsid w:val="00877A70"/>
    <w:rsid w:val="00881ADF"/>
    <w:rsid w:val="00881D24"/>
    <w:rsid w:val="0088275A"/>
    <w:rsid w:val="00883582"/>
    <w:rsid w:val="008836A0"/>
    <w:rsid w:val="008840BF"/>
    <w:rsid w:val="00884FC5"/>
    <w:rsid w:val="0088601F"/>
    <w:rsid w:val="00886834"/>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0D82"/>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B77E3"/>
    <w:rsid w:val="008C072B"/>
    <w:rsid w:val="008C0A78"/>
    <w:rsid w:val="008C0F96"/>
    <w:rsid w:val="008C1569"/>
    <w:rsid w:val="008C1624"/>
    <w:rsid w:val="008C2833"/>
    <w:rsid w:val="008C3507"/>
    <w:rsid w:val="008C355A"/>
    <w:rsid w:val="008C440C"/>
    <w:rsid w:val="008C6077"/>
    <w:rsid w:val="008C6481"/>
    <w:rsid w:val="008C6813"/>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D7FF7"/>
    <w:rsid w:val="008E01DD"/>
    <w:rsid w:val="008E0365"/>
    <w:rsid w:val="008E0A47"/>
    <w:rsid w:val="008E0FC3"/>
    <w:rsid w:val="008E1276"/>
    <w:rsid w:val="008E1598"/>
    <w:rsid w:val="008E2A46"/>
    <w:rsid w:val="008E325C"/>
    <w:rsid w:val="008E4297"/>
    <w:rsid w:val="008E438D"/>
    <w:rsid w:val="008E47DD"/>
    <w:rsid w:val="008E79CF"/>
    <w:rsid w:val="008E7AED"/>
    <w:rsid w:val="008F02C1"/>
    <w:rsid w:val="008F09E1"/>
    <w:rsid w:val="008F135C"/>
    <w:rsid w:val="008F22CE"/>
    <w:rsid w:val="008F3380"/>
    <w:rsid w:val="008F38EE"/>
    <w:rsid w:val="008F39C1"/>
    <w:rsid w:val="008F3D60"/>
    <w:rsid w:val="008F486A"/>
    <w:rsid w:val="008F4EB7"/>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5D"/>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3E39"/>
    <w:rsid w:val="009352DC"/>
    <w:rsid w:val="009360B9"/>
    <w:rsid w:val="009360C4"/>
    <w:rsid w:val="009367D7"/>
    <w:rsid w:val="00936BFF"/>
    <w:rsid w:val="00937BD4"/>
    <w:rsid w:val="009402F1"/>
    <w:rsid w:val="00941CEC"/>
    <w:rsid w:val="009420DC"/>
    <w:rsid w:val="00942C22"/>
    <w:rsid w:val="009433CA"/>
    <w:rsid w:val="0094361E"/>
    <w:rsid w:val="009436C8"/>
    <w:rsid w:val="00943B9E"/>
    <w:rsid w:val="00944989"/>
    <w:rsid w:val="00944C4A"/>
    <w:rsid w:val="0094561C"/>
    <w:rsid w:val="00945AB6"/>
    <w:rsid w:val="00946721"/>
    <w:rsid w:val="00946764"/>
    <w:rsid w:val="00946C04"/>
    <w:rsid w:val="00946FFF"/>
    <w:rsid w:val="009519AC"/>
    <w:rsid w:val="00951B07"/>
    <w:rsid w:val="00951FC3"/>
    <w:rsid w:val="009520CC"/>
    <w:rsid w:val="009522C0"/>
    <w:rsid w:val="00952A08"/>
    <w:rsid w:val="009532FB"/>
    <w:rsid w:val="009558F2"/>
    <w:rsid w:val="00955C25"/>
    <w:rsid w:val="00955F9D"/>
    <w:rsid w:val="00955FB0"/>
    <w:rsid w:val="00956614"/>
    <w:rsid w:val="00956BA2"/>
    <w:rsid w:val="009570B7"/>
    <w:rsid w:val="00957160"/>
    <w:rsid w:val="0095772B"/>
    <w:rsid w:val="00960036"/>
    <w:rsid w:val="00961806"/>
    <w:rsid w:val="009618F0"/>
    <w:rsid w:val="00961C6C"/>
    <w:rsid w:val="0096220A"/>
    <w:rsid w:val="00962502"/>
    <w:rsid w:val="009630B5"/>
    <w:rsid w:val="009634D4"/>
    <w:rsid w:val="00964F46"/>
    <w:rsid w:val="00965950"/>
    <w:rsid w:val="00966293"/>
    <w:rsid w:val="00966ADB"/>
    <w:rsid w:val="009678DE"/>
    <w:rsid w:val="00967A10"/>
    <w:rsid w:val="0097355B"/>
    <w:rsid w:val="009739C4"/>
    <w:rsid w:val="00973D33"/>
    <w:rsid w:val="0097400D"/>
    <w:rsid w:val="00975D2A"/>
    <w:rsid w:val="00976DC6"/>
    <w:rsid w:val="00977A1E"/>
    <w:rsid w:val="00977D7B"/>
    <w:rsid w:val="00977E96"/>
    <w:rsid w:val="00980DD0"/>
    <w:rsid w:val="00981313"/>
    <w:rsid w:val="009844F5"/>
    <w:rsid w:val="0098456E"/>
    <w:rsid w:val="00984F15"/>
    <w:rsid w:val="00985519"/>
    <w:rsid w:val="0098558C"/>
    <w:rsid w:val="00985F3E"/>
    <w:rsid w:val="00986EC3"/>
    <w:rsid w:val="009876C8"/>
    <w:rsid w:val="00987CA1"/>
    <w:rsid w:val="009901AE"/>
    <w:rsid w:val="0099113D"/>
    <w:rsid w:val="0099148D"/>
    <w:rsid w:val="00994386"/>
    <w:rsid w:val="00994525"/>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0497"/>
    <w:rsid w:val="009D15E9"/>
    <w:rsid w:val="009D1C17"/>
    <w:rsid w:val="009D2525"/>
    <w:rsid w:val="009D2AAA"/>
    <w:rsid w:val="009D3841"/>
    <w:rsid w:val="009D3C48"/>
    <w:rsid w:val="009D4643"/>
    <w:rsid w:val="009D46CD"/>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13E"/>
    <w:rsid w:val="009E5457"/>
    <w:rsid w:val="009E60CF"/>
    <w:rsid w:val="009E7231"/>
    <w:rsid w:val="009F14DB"/>
    <w:rsid w:val="009F1D44"/>
    <w:rsid w:val="009F24D5"/>
    <w:rsid w:val="009F2ED8"/>
    <w:rsid w:val="009F3FC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3DA"/>
    <w:rsid w:val="00A12583"/>
    <w:rsid w:val="00A14084"/>
    <w:rsid w:val="00A14616"/>
    <w:rsid w:val="00A14676"/>
    <w:rsid w:val="00A14EC7"/>
    <w:rsid w:val="00A154C8"/>
    <w:rsid w:val="00A162E9"/>
    <w:rsid w:val="00A165B9"/>
    <w:rsid w:val="00A16CB6"/>
    <w:rsid w:val="00A17942"/>
    <w:rsid w:val="00A20B34"/>
    <w:rsid w:val="00A22568"/>
    <w:rsid w:val="00A23679"/>
    <w:rsid w:val="00A23D84"/>
    <w:rsid w:val="00A23FFB"/>
    <w:rsid w:val="00A24386"/>
    <w:rsid w:val="00A24625"/>
    <w:rsid w:val="00A24B44"/>
    <w:rsid w:val="00A268B4"/>
    <w:rsid w:val="00A26F31"/>
    <w:rsid w:val="00A2751F"/>
    <w:rsid w:val="00A27894"/>
    <w:rsid w:val="00A27A02"/>
    <w:rsid w:val="00A27ADB"/>
    <w:rsid w:val="00A27BE4"/>
    <w:rsid w:val="00A30A99"/>
    <w:rsid w:val="00A315E2"/>
    <w:rsid w:val="00A32622"/>
    <w:rsid w:val="00A32CA9"/>
    <w:rsid w:val="00A32ED2"/>
    <w:rsid w:val="00A33E9D"/>
    <w:rsid w:val="00A3420B"/>
    <w:rsid w:val="00A348D8"/>
    <w:rsid w:val="00A35C77"/>
    <w:rsid w:val="00A35D77"/>
    <w:rsid w:val="00A3603E"/>
    <w:rsid w:val="00A374C5"/>
    <w:rsid w:val="00A3786F"/>
    <w:rsid w:val="00A40B5B"/>
    <w:rsid w:val="00A40E1D"/>
    <w:rsid w:val="00A4307A"/>
    <w:rsid w:val="00A44E2B"/>
    <w:rsid w:val="00A451D8"/>
    <w:rsid w:val="00A462B1"/>
    <w:rsid w:val="00A46AF4"/>
    <w:rsid w:val="00A46CC0"/>
    <w:rsid w:val="00A47D90"/>
    <w:rsid w:val="00A47F2F"/>
    <w:rsid w:val="00A504AC"/>
    <w:rsid w:val="00A506B0"/>
    <w:rsid w:val="00A51171"/>
    <w:rsid w:val="00A511E5"/>
    <w:rsid w:val="00A52432"/>
    <w:rsid w:val="00A52D71"/>
    <w:rsid w:val="00A53302"/>
    <w:rsid w:val="00A538A2"/>
    <w:rsid w:val="00A5694F"/>
    <w:rsid w:val="00A57A0D"/>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77871"/>
    <w:rsid w:val="00A80EBA"/>
    <w:rsid w:val="00A82A6D"/>
    <w:rsid w:val="00A83635"/>
    <w:rsid w:val="00A83F51"/>
    <w:rsid w:val="00A83FA7"/>
    <w:rsid w:val="00A84C61"/>
    <w:rsid w:val="00A868BB"/>
    <w:rsid w:val="00A87B94"/>
    <w:rsid w:val="00A87D2F"/>
    <w:rsid w:val="00A9015C"/>
    <w:rsid w:val="00A90BAD"/>
    <w:rsid w:val="00A91F5C"/>
    <w:rsid w:val="00A929F9"/>
    <w:rsid w:val="00A93720"/>
    <w:rsid w:val="00A94923"/>
    <w:rsid w:val="00A960E0"/>
    <w:rsid w:val="00A962CE"/>
    <w:rsid w:val="00AA002E"/>
    <w:rsid w:val="00AA02D4"/>
    <w:rsid w:val="00AA069D"/>
    <w:rsid w:val="00AA1A19"/>
    <w:rsid w:val="00AA236E"/>
    <w:rsid w:val="00AA2BD2"/>
    <w:rsid w:val="00AA373C"/>
    <w:rsid w:val="00AA3F2D"/>
    <w:rsid w:val="00AA4317"/>
    <w:rsid w:val="00AA4DE3"/>
    <w:rsid w:val="00AA5122"/>
    <w:rsid w:val="00AA64C4"/>
    <w:rsid w:val="00AA6C12"/>
    <w:rsid w:val="00AA6F1E"/>
    <w:rsid w:val="00AA74AD"/>
    <w:rsid w:val="00AB0CDA"/>
    <w:rsid w:val="00AB1919"/>
    <w:rsid w:val="00AB26B0"/>
    <w:rsid w:val="00AB2A00"/>
    <w:rsid w:val="00AB305F"/>
    <w:rsid w:val="00AB3646"/>
    <w:rsid w:val="00AB45EF"/>
    <w:rsid w:val="00AB4DCB"/>
    <w:rsid w:val="00AB5285"/>
    <w:rsid w:val="00AB6E20"/>
    <w:rsid w:val="00AB7D97"/>
    <w:rsid w:val="00AC2179"/>
    <w:rsid w:val="00AC30D4"/>
    <w:rsid w:val="00AC4795"/>
    <w:rsid w:val="00AC6952"/>
    <w:rsid w:val="00AC6988"/>
    <w:rsid w:val="00AC75FE"/>
    <w:rsid w:val="00AD27C8"/>
    <w:rsid w:val="00AD2C81"/>
    <w:rsid w:val="00AD2E49"/>
    <w:rsid w:val="00AD4E78"/>
    <w:rsid w:val="00AD54C2"/>
    <w:rsid w:val="00AD5E48"/>
    <w:rsid w:val="00AD62A4"/>
    <w:rsid w:val="00AD647F"/>
    <w:rsid w:val="00AE08DC"/>
    <w:rsid w:val="00AE0BCC"/>
    <w:rsid w:val="00AE1140"/>
    <w:rsid w:val="00AE11A7"/>
    <w:rsid w:val="00AE1830"/>
    <w:rsid w:val="00AE1CF2"/>
    <w:rsid w:val="00AE1F46"/>
    <w:rsid w:val="00AE2C81"/>
    <w:rsid w:val="00AE4B31"/>
    <w:rsid w:val="00AE4CFD"/>
    <w:rsid w:val="00AE4FD6"/>
    <w:rsid w:val="00AE5892"/>
    <w:rsid w:val="00AE599A"/>
    <w:rsid w:val="00AE6149"/>
    <w:rsid w:val="00AE6240"/>
    <w:rsid w:val="00AE6672"/>
    <w:rsid w:val="00AF0ED0"/>
    <w:rsid w:val="00AF1078"/>
    <w:rsid w:val="00AF1105"/>
    <w:rsid w:val="00AF2C48"/>
    <w:rsid w:val="00AF3491"/>
    <w:rsid w:val="00AF362F"/>
    <w:rsid w:val="00AF3BAF"/>
    <w:rsid w:val="00AF41E1"/>
    <w:rsid w:val="00AF4AAB"/>
    <w:rsid w:val="00AF4E82"/>
    <w:rsid w:val="00AF54AB"/>
    <w:rsid w:val="00AF6609"/>
    <w:rsid w:val="00AF6E72"/>
    <w:rsid w:val="00AF79F6"/>
    <w:rsid w:val="00B00865"/>
    <w:rsid w:val="00B01917"/>
    <w:rsid w:val="00B01BAE"/>
    <w:rsid w:val="00B02492"/>
    <w:rsid w:val="00B030ED"/>
    <w:rsid w:val="00B0354A"/>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810"/>
    <w:rsid w:val="00B14EF8"/>
    <w:rsid w:val="00B16218"/>
    <w:rsid w:val="00B1759B"/>
    <w:rsid w:val="00B17718"/>
    <w:rsid w:val="00B2095F"/>
    <w:rsid w:val="00B20BC5"/>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37D9D"/>
    <w:rsid w:val="00B40752"/>
    <w:rsid w:val="00B414A6"/>
    <w:rsid w:val="00B41809"/>
    <w:rsid w:val="00B41E0A"/>
    <w:rsid w:val="00B41E80"/>
    <w:rsid w:val="00B421E4"/>
    <w:rsid w:val="00B430FA"/>
    <w:rsid w:val="00B4311E"/>
    <w:rsid w:val="00B4320B"/>
    <w:rsid w:val="00B438A6"/>
    <w:rsid w:val="00B44BB3"/>
    <w:rsid w:val="00B455D6"/>
    <w:rsid w:val="00B45640"/>
    <w:rsid w:val="00B45820"/>
    <w:rsid w:val="00B4593D"/>
    <w:rsid w:val="00B459BF"/>
    <w:rsid w:val="00B4657E"/>
    <w:rsid w:val="00B46C7D"/>
    <w:rsid w:val="00B476BE"/>
    <w:rsid w:val="00B47751"/>
    <w:rsid w:val="00B47EAA"/>
    <w:rsid w:val="00B502F9"/>
    <w:rsid w:val="00B5081E"/>
    <w:rsid w:val="00B50EDE"/>
    <w:rsid w:val="00B517FB"/>
    <w:rsid w:val="00B518C1"/>
    <w:rsid w:val="00B53306"/>
    <w:rsid w:val="00B53431"/>
    <w:rsid w:val="00B53AA5"/>
    <w:rsid w:val="00B55783"/>
    <w:rsid w:val="00B56587"/>
    <w:rsid w:val="00B5661F"/>
    <w:rsid w:val="00B57409"/>
    <w:rsid w:val="00B60991"/>
    <w:rsid w:val="00B617BD"/>
    <w:rsid w:val="00B61D78"/>
    <w:rsid w:val="00B62514"/>
    <w:rsid w:val="00B627D9"/>
    <w:rsid w:val="00B65583"/>
    <w:rsid w:val="00B65A17"/>
    <w:rsid w:val="00B65D8F"/>
    <w:rsid w:val="00B671D3"/>
    <w:rsid w:val="00B7084A"/>
    <w:rsid w:val="00B70BE3"/>
    <w:rsid w:val="00B71CA4"/>
    <w:rsid w:val="00B737D9"/>
    <w:rsid w:val="00B75525"/>
    <w:rsid w:val="00B758CC"/>
    <w:rsid w:val="00B75D3F"/>
    <w:rsid w:val="00B76458"/>
    <w:rsid w:val="00B7660D"/>
    <w:rsid w:val="00B775D0"/>
    <w:rsid w:val="00B778C0"/>
    <w:rsid w:val="00B81F01"/>
    <w:rsid w:val="00B821C9"/>
    <w:rsid w:val="00B84573"/>
    <w:rsid w:val="00B84786"/>
    <w:rsid w:val="00B8524A"/>
    <w:rsid w:val="00B852BB"/>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4A5"/>
    <w:rsid w:val="00BC352D"/>
    <w:rsid w:val="00BC3EE4"/>
    <w:rsid w:val="00BC442F"/>
    <w:rsid w:val="00BC627B"/>
    <w:rsid w:val="00BD1B66"/>
    <w:rsid w:val="00BD214C"/>
    <w:rsid w:val="00BD2ACC"/>
    <w:rsid w:val="00BD2DE4"/>
    <w:rsid w:val="00BD31FD"/>
    <w:rsid w:val="00BD3F04"/>
    <w:rsid w:val="00BD45CC"/>
    <w:rsid w:val="00BD5E56"/>
    <w:rsid w:val="00BD6078"/>
    <w:rsid w:val="00BD6353"/>
    <w:rsid w:val="00BD64A6"/>
    <w:rsid w:val="00BD7591"/>
    <w:rsid w:val="00BD7983"/>
    <w:rsid w:val="00BD7EA6"/>
    <w:rsid w:val="00BE0B01"/>
    <w:rsid w:val="00BE0F52"/>
    <w:rsid w:val="00BE135E"/>
    <w:rsid w:val="00BE1A12"/>
    <w:rsid w:val="00BE22F9"/>
    <w:rsid w:val="00BE2CE2"/>
    <w:rsid w:val="00BE3084"/>
    <w:rsid w:val="00BE3316"/>
    <w:rsid w:val="00BE3380"/>
    <w:rsid w:val="00BE3F03"/>
    <w:rsid w:val="00BE48DC"/>
    <w:rsid w:val="00BE4E77"/>
    <w:rsid w:val="00BE50BB"/>
    <w:rsid w:val="00BE5F28"/>
    <w:rsid w:val="00BE6036"/>
    <w:rsid w:val="00BE6805"/>
    <w:rsid w:val="00BE72CB"/>
    <w:rsid w:val="00BF0563"/>
    <w:rsid w:val="00BF1BB0"/>
    <w:rsid w:val="00BF286C"/>
    <w:rsid w:val="00BF2BF7"/>
    <w:rsid w:val="00BF38EA"/>
    <w:rsid w:val="00BF3FE4"/>
    <w:rsid w:val="00BF4375"/>
    <w:rsid w:val="00BF4AA4"/>
    <w:rsid w:val="00BF4D99"/>
    <w:rsid w:val="00BF4E32"/>
    <w:rsid w:val="00BF53AA"/>
    <w:rsid w:val="00BF5B26"/>
    <w:rsid w:val="00BF6229"/>
    <w:rsid w:val="00BF686D"/>
    <w:rsid w:val="00BF696F"/>
    <w:rsid w:val="00BF6C80"/>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5B6"/>
    <w:rsid w:val="00C0765C"/>
    <w:rsid w:val="00C078B0"/>
    <w:rsid w:val="00C07DD1"/>
    <w:rsid w:val="00C10769"/>
    <w:rsid w:val="00C10A3C"/>
    <w:rsid w:val="00C10A8E"/>
    <w:rsid w:val="00C10FCF"/>
    <w:rsid w:val="00C121ED"/>
    <w:rsid w:val="00C12CA9"/>
    <w:rsid w:val="00C1414E"/>
    <w:rsid w:val="00C1427A"/>
    <w:rsid w:val="00C14400"/>
    <w:rsid w:val="00C158F8"/>
    <w:rsid w:val="00C16B13"/>
    <w:rsid w:val="00C17509"/>
    <w:rsid w:val="00C20B37"/>
    <w:rsid w:val="00C211F8"/>
    <w:rsid w:val="00C22E2D"/>
    <w:rsid w:val="00C235ED"/>
    <w:rsid w:val="00C23B16"/>
    <w:rsid w:val="00C23DC2"/>
    <w:rsid w:val="00C24274"/>
    <w:rsid w:val="00C24F40"/>
    <w:rsid w:val="00C25124"/>
    <w:rsid w:val="00C25AE2"/>
    <w:rsid w:val="00C26A23"/>
    <w:rsid w:val="00C2733A"/>
    <w:rsid w:val="00C27A06"/>
    <w:rsid w:val="00C30C28"/>
    <w:rsid w:val="00C30D35"/>
    <w:rsid w:val="00C310A4"/>
    <w:rsid w:val="00C31143"/>
    <w:rsid w:val="00C316F4"/>
    <w:rsid w:val="00C31FB4"/>
    <w:rsid w:val="00C33FCC"/>
    <w:rsid w:val="00C35ABB"/>
    <w:rsid w:val="00C36AE3"/>
    <w:rsid w:val="00C36EA7"/>
    <w:rsid w:val="00C405FF"/>
    <w:rsid w:val="00C41798"/>
    <w:rsid w:val="00C4344E"/>
    <w:rsid w:val="00C4351E"/>
    <w:rsid w:val="00C446EE"/>
    <w:rsid w:val="00C4508E"/>
    <w:rsid w:val="00C47011"/>
    <w:rsid w:val="00C470E4"/>
    <w:rsid w:val="00C47213"/>
    <w:rsid w:val="00C47BE7"/>
    <w:rsid w:val="00C50654"/>
    <w:rsid w:val="00C50830"/>
    <w:rsid w:val="00C50A28"/>
    <w:rsid w:val="00C50CAD"/>
    <w:rsid w:val="00C50E72"/>
    <w:rsid w:val="00C51995"/>
    <w:rsid w:val="00C51D82"/>
    <w:rsid w:val="00C5525C"/>
    <w:rsid w:val="00C552BA"/>
    <w:rsid w:val="00C5571D"/>
    <w:rsid w:val="00C5603A"/>
    <w:rsid w:val="00C569F0"/>
    <w:rsid w:val="00C6034F"/>
    <w:rsid w:val="00C6183C"/>
    <w:rsid w:val="00C61D62"/>
    <w:rsid w:val="00C6205E"/>
    <w:rsid w:val="00C628E4"/>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57C"/>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2D56"/>
    <w:rsid w:val="00CA30B7"/>
    <w:rsid w:val="00CA3638"/>
    <w:rsid w:val="00CA3C2F"/>
    <w:rsid w:val="00CA4808"/>
    <w:rsid w:val="00CA4C19"/>
    <w:rsid w:val="00CA527E"/>
    <w:rsid w:val="00CA55D6"/>
    <w:rsid w:val="00CA724C"/>
    <w:rsid w:val="00CB11AD"/>
    <w:rsid w:val="00CB61E9"/>
    <w:rsid w:val="00CB6461"/>
    <w:rsid w:val="00CB6607"/>
    <w:rsid w:val="00CB6880"/>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25F"/>
    <w:rsid w:val="00CD7617"/>
    <w:rsid w:val="00CD7F6A"/>
    <w:rsid w:val="00CE014E"/>
    <w:rsid w:val="00CE11F6"/>
    <w:rsid w:val="00CE33E1"/>
    <w:rsid w:val="00CE3660"/>
    <w:rsid w:val="00CE3ABC"/>
    <w:rsid w:val="00CE3C18"/>
    <w:rsid w:val="00CE420A"/>
    <w:rsid w:val="00CE4A99"/>
    <w:rsid w:val="00CE51C0"/>
    <w:rsid w:val="00CE6716"/>
    <w:rsid w:val="00CE6F67"/>
    <w:rsid w:val="00CE774E"/>
    <w:rsid w:val="00CF0066"/>
    <w:rsid w:val="00CF01AD"/>
    <w:rsid w:val="00CF031D"/>
    <w:rsid w:val="00CF0E12"/>
    <w:rsid w:val="00CF2671"/>
    <w:rsid w:val="00CF3032"/>
    <w:rsid w:val="00CF331F"/>
    <w:rsid w:val="00CF39F0"/>
    <w:rsid w:val="00CF4544"/>
    <w:rsid w:val="00CF4771"/>
    <w:rsid w:val="00CF4F9B"/>
    <w:rsid w:val="00CF59ED"/>
    <w:rsid w:val="00CF5E6D"/>
    <w:rsid w:val="00CF5EE8"/>
    <w:rsid w:val="00CF63C0"/>
    <w:rsid w:val="00D00067"/>
    <w:rsid w:val="00D00663"/>
    <w:rsid w:val="00D00C61"/>
    <w:rsid w:val="00D00DBB"/>
    <w:rsid w:val="00D0105F"/>
    <w:rsid w:val="00D02965"/>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1BBE"/>
    <w:rsid w:val="00D2274F"/>
    <w:rsid w:val="00D22CDB"/>
    <w:rsid w:val="00D23BE3"/>
    <w:rsid w:val="00D23CB9"/>
    <w:rsid w:val="00D23D59"/>
    <w:rsid w:val="00D242D7"/>
    <w:rsid w:val="00D255AC"/>
    <w:rsid w:val="00D25AA5"/>
    <w:rsid w:val="00D25E78"/>
    <w:rsid w:val="00D25F9B"/>
    <w:rsid w:val="00D26388"/>
    <w:rsid w:val="00D266E0"/>
    <w:rsid w:val="00D27A60"/>
    <w:rsid w:val="00D32DC1"/>
    <w:rsid w:val="00D32FD5"/>
    <w:rsid w:val="00D33358"/>
    <w:rsid w:val="00D33392"/>
    <w:rsid w:val="00D33C88"/>
    <w:rsid w:val="00D34BB1"/>
    <w:rsid w:val="00D34DF3"/>
    <w:rsid w:val="00D3602D"/>
    <w:rsid w:val="00D3677D"/>
    <w:rsid w:val="00D37224"/>
    <w:rsid w:val="00D41148"/>
    <w:rsid w:val="00D42ACF"/>
    <w:rsid w:val="00D42FCA"/>
    <w:rsid w:val="00D4428E"/>
    <w:rsid w:val="00D44EE2"/>
    <w:rsid w:val="00D44FD3"/>
    <w:rsid w:val="00D45022"/>
    <w:rsid w:val="00D45C85"/>
    <w:rsid w:val="00D46445"/>
    <w:rsid w:val="00D477C3"/>
    <w:rsid w:val="00D47FE4"/>
    <w:rsid w:val="00D530F2"/>
    <w:rsid w:val="00D53176"/>
    <w:rsid w:val="00D5319C"/>
    <w:rsid w:val="00D53515"/>
    <w:rsid w:val="00D536B2"/>
    <w:rsid w:val="00D53DEF"/>
    <w:rsid w:val="00D544D2"/>
    <w:rsid w:val="00D54A5D"/>
    <w:rsid w:val="00D54F17"/>
    <w:rsid w:val="00D55126"/>
    <w:rsid w:val="00D556B5"/>
    <w:rsid w:val="00D55A9E"/>
    <w:rsid w:val="00D563A1"/>
    <w:rsid w:val="00D566A1"/>
    <w:rsid w:val="00D5715B"/>
    <w:rsid w:val="00D5728E"/>
    <w:rsid w:val="00D57906"/>
    <w:rsid w:val="00D57FD5"/>
    <w:rsid w:val="00D6077B"/>
    <w:rsid w:val="00D618DC"/>
    <w:rsid w:val="00D6221B"/>
    <w:rsid w:val="00D6260D"/>
    <w:rsid w:val="00D627AE"/>
    <w:rsid w:val="00D62D5B"/>
    <w:rsid w:val="00D64FE2"/>
    <w:rsid w:val="00D66EF7"/>
    <w:rsid w:val="00D6745F"/>
    <w:rsid w:val="00D67673"/>
    <w:rsid w:val="00D67746"/>
    <w:rsid w:val="00D67DB7"/>
    <w:rsid w:val="00D702BF"/>
    <w:rsid w:val="00D70664"/>
    <w:rsid w:val="00D708D2"/>
    <w:rsid w:val="00D70D07"/>
    <w:rsid w:val="00D7113C"/>
    <w:rsid w:val="00D71640"/>
    <w:rsid w:val="00D73A69"/>
    <w:rsid w:val="00D73C9F"/>
    <w:rsid w:val="00D7403C"/>
    <w:rsid w:val="00D74B35"/>
    <w:rsid w:val="00D75898"/>
    <w:rsid w:val="00D758FE"/>
    <w:rsid w:val="00D768DB"/>
    <w:rsid w:val="00D77C52"/>
    <w:rsid w:val="00D77D0A"/>
    <w:rsid w:val="00D77EEE"/>
    <w:rsid w:val="00D8054E"/>
    <w:rsid w:val="00D80FBC"/>
    <w:rsid w:val="00D82218"/>
    <w:rsid w:val="00D82248"/>
    <w:rsid w:val="00D8327F"/>
    <w:rsid w:val="00D836C1"/>
    <w:rsid w:val="00D84686"/>
    <w:rsid w:val="00D85324"/>
    <w:rsid w:val="00D86056"/>
    <w:rsid w:val="00D869F3"/>
    <w:rsid w:val="00D86AB5"/>
    <w:rsid w:val="00D87686"/>
    <w:rsid w:val="00D87E8D"/>
    <w:rsid w:val="00D90149"/>
    <w:rsid w:val="00D90447"/>
    <w:rsid w:val="00D91000"/>
    <w:rsid w:val="00D9105E"/>
    <w:rsid w:val="00D9210F"/>
    <w:rsid w:val="00D92557"/>
    <w:rsid w:val="00D92C2C"/>
    <w:rsid w:val="00D93171"/>
    <w:rsid w:val="00D935F2"/>
    <w:rsid w:val="00D93F5B"/>
    <w:rsid w:val="00D9520E"/>
    <w:rsid w:val="00D96D79"/>
    <w:rsid w:val="00DA0C49"/>
    <w:rsid w:val="00DA186D"/>
    <w:rsid w:val="00DA340E"/>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66B3"/>
    <w:rsid w:val="00DB7089"/>
    <w:rsid w:val="00DB7C7D"/>
    <w:rsid w:val="00DC07A1"/>
    <w:rsid w:val="00DC0CF1"/>
    <w:rsid w:val="00DC15AC"/>
    <w:rsid w:val="00DC289D"/>
    <w:rsid w:val="00DC305A"/>
    <w:rsid w:val="00DC36CA"/>
    <w:rsid w:val="00DC3C73"/>
    <w:rsid w:val="00DC6402"/>
    <w:rsid w:val="00DC76EA"/>
    <w:rsid w:val="00DD1A6F"/>
    <w:rsid w:val="00DD1E21"/>
    <w:rsid w:val="00DD2454"/>
    <w:rsid w:val="00DD26D6"/>
    <w:rsid w:val="00DD2904"/>
    <w:rsid w:val="00DD3128"/>
    <w:rsid w:val="00DD3607"/>
    <w:rsid w:val="00DD40E8"/>
    <w:rsid w:val="00DD4679"/>
    <w:rsid w:val="00DD554F"/>
    <w:rsid w:val="00DD56E0"/>
    <w:rsid w:val="00DD5AEB"/>
    <w:rsid w:val="00DD5E66"/>
    <w:rsid w:val="00DD6039"/>
    <w:rsid w:val="00DD79B7"/>
    <w:rsid w:val="00DE096B"/>
    <w:rsid w:val="00DE1010"/>
    <w:rsid w:val="00DE125C"/>
    <w:rsid w:val="00DE23D3"/>
    <w:rsid w:val="00DE2490"/>
    <w:rsid w:val="00DE3D6A"/>
    <w:rsid w:val="00DE463D"/>
    <w:rsid w:val="00DE534E"/>
    <w:rsid w:val="00DE590C"/>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3B18"/>
    <w:rsid w:val="00E13EB9"/>
    <w:rsid w:val="00E170ED"/>
    <w:rsid w:val="00E17592"/>
    <w:rsid w:val="00E17FE7"/>
    <w:rsid w:val="00E209E7"/>
    <w:rsid w:val="00E20B13"/>
    <w:rsid w:val="00E20B98"/>
    <w:rsid w:val="00E22B8A"/>
    <w:rsid w:val="00E22D10"/>
    <w:rsid w:val="00E23846"/>
    <w:rsid w:val="00E23E86"/>
    <w:rsid w:val="00E2717F"/>
    <w:rsid w:val="00E30F42"/>
    <w:rsid w:val="00E31089"/>
    <w:rsid w:val="00E310AD"/>
    <w:rsid w:val="00E31E26"/>
    <w:rsid w:val="00E32357"/>
    <w:rsid w:val="00E325DD"/>
    <w:rsid w:val="00E32D8C"/>
    <w:rsid w:val="00E3479E"/>
    <w:rsid w:val="00E34CA4"/>
    <w:rsid w:val="00E34F1F"/>
    <w:rsid w:val="00E37715"/>
    <w:rsid w:val="00E37741"/>
    <w:rsid w:val="00E37B38"/>
    <w:rsid w:val="00E405C2"/>
    <w:rsid w:val="00E43500"/>
    <w:rsid w:val="00E43C1E"/>
    <w:rsid w:val="00E45078"/>
    <w:rsid w:val="00E46CBB"/>
    <w:rsid w:val="00E47C74"/>
    <w:rsid w:val="00E508B5"/>
    <w:rsid w:val="00E50C40"/>
    <w:rsid w:val="00E516B1"/>
    <w:rsid w:val="00E52961"/>
    <w:rsid w:val="00E534A5"/>
    <w:rsid w:val="00E53D19"/>
    <w:rsid w:val="00E53EDC"/>
    <w:rsid w:val="00E54341"/>
    <w:rsid w:val="00E543B8"/>
    <w:rsid w:val="00E54504"/>
    <w:rsid w:val="00E545B5"/>
    <w:rsid w:val="00E5594D"/>
    <w:rsid w:val="00E559C6"/>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238E"/>
    <w:rsid w:val="00E73140"/>
    <w:rsid w:val="00E7397E"/>
    <w:rsid w:val="00E745DB"/>
    <w:rsid w:val="00E74C1B"/>
    <w:rsid w:val="00E76A0B"/>
    <w:rsid w:val="00E77828"/>
    <w:rsid w:val="00E778FF"/>
    <w:rsid w:val="00E80838"/>
    <w:rsid w:val="00E80A55"/>
    <w:rsid w:val="00E8238B"/>
    <w:rsid w:val="00E83460"/>
    <w:rsid w:val="00E8346D"/>
    <w:rsid w:val="00E8362E"/>
    <w:rsid w:val="00E8366B"/>
    <w:rsid w:val="00E86023"/>
    <w:rsid w:val="00E8618E"/>
    <w:rsid w:val="00E86EEA"/>
    <w:rsid w:val="00E8767E"/>
    <w:rsid w:val="00E87F20"/>
    <w:rsid w:val="00E904BE"/>
    <w:rsid w:val="00E90B8D"/>
    <w:rsid w:val="00E90EE8"/>
    <w:rsid w:val="00E9132C"/>
    <w:rsid w:val="00E91D0C"/>
    <w:rsid w:val="00E93097"/>
    <w:rsid w:val="00E93D5F"/>
    <w:rsid w:val="00E944D6"/>
    <w:rsid w:val="00E954A6"/>
    <w:rsid w:val="00EA0468"/>
    <w:rsid w:val="00EA1551"/>
    <w:rsid w:val="00EA2590"/>
    <w:rsid w:val="00EA2AF7"/>
    <w:rsid w:val="00EA32DB"/>
    <w:rsid w:val="00EA3661"/>
    <w:rsid w:val="00EA3BBF"/>
    <w:rsid w:val="00EA4691"/>
    <w:rsid w:val="00EA5218"/>
    <w:rsid w:val="00EA5593"/>
    <w:rsid w:val="00EA6988"/>
    <w:rsid w:val="00EA7D85"/>
    <w:rsid w:val="00EB051D"/>
    <w:rsid w:val="00EB11AB"/>
    <w:rsid w:val="00EB1C60"/>
    <w:rsid w:val="00EB1E56"/>
    <w:rsid w:val="00EB2578"/>
    <w:rsid w:val="00EB47B5"/>
    <w:rsid w:val="00EB5951"/>
    <w:rsid w:val="00EB5EF1"/>
    <w:rsid w:val="00EC1422"/>
    <w:rsid w:val="00EC19E9"/>
    <w:rsid w:val="00EC2B1D"/>
    <w:rsid w:val="00EC3961"/>
    <w:rsid w:val="00EC42F4"/>
    <w:rsid w:val="00EC43AC"/>
    <w:rsid w:val="00EC4735"/>
    <w:rsid w:val="00EC54D4"/>
    <w:rsid w:val="00EC74DF"/>
    <w:rsid w:val="00ED0176"/>
    <w:rsid w:val="00ED01AE"/>
    <w:rsid w:val="00ED0A3B"/>
    <w:rsid w:val="00ED0B38"/>
    <w:rsid w:val="00ED0B8A"/>
    <w:rsid w:val="00ED12C7"/>
    <w:rsid w:val="00ED396E"/>
    <w:rsid w:val="00ED407F"/>
    <w:rsid w:val="00ED5462"/>
    <w:rsid w:val="00ED60B9"/>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2FE4"/>
    <w:rsid w:val="00EF3573"/>
    <w:rsid w:val="00EF3BFD"/>
    <w:rsid w:val="00EF3D87"/>
    <w:rsid w:val="00EF407E"/>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4BA2"/>
    <w:rsid w:val="00F05159"/>
    <w:rsid w:val="00F0522B"/>
    <w:rsid w:val="00F056ED"/>
    <w:rsid w:val="00F05946"/>
    <w:rsid w:val="00F05D1D"/>
    <w:rsid w:val="00F06544"/>
    <w:rsid w:val="00F06BF5"/>
    <w:rsid w:val="00F06C88"/>
    <w:rsid w:val="00F07E8B"/>
    <w:rsid w:val="00F11D9D"/>
    <w:rsid w:val="00F12BDE"/>
    <w:rsid w:val="00F12DDF"/>
    <w:rsid w:val="00F139D5"/>
    <w:rsid w:val="00F13A7A"/>
    <w:rsid w:val="00F13B21"/>
    <w:rsid w:val="00F14454"/>
    <w:rsid w:val="00F1471F"/>
    <w:rsid w:val="00F15C01"/>
    <w:rsid w:val="00F16D1B"/>
    <w:rsid w:val="00F21B74"/>
    <w:rsid w:val="00F21E4B"/>
    <w:rsid w:val="00F21F1B"/>
    <w:rsid w:val="00F22F5B"/>
    <w:rsid w:val="00F234C8"/>
    <w:rsid w:val="00F239A6"/>
    <w:rsid w:val="00F24953"/>
    <w:rsid w:val="00F24E01"/>
    <w:rsid w:val="00F25A79"/>
    <w:rsid w:val="00F26059"/>
    <w:rsid w:val="00F27450"/>
    <w:rsid w:val="00F30C3B"/>
    <w:rsid w:val="00F31042"/>
    <w:rsid w:val="00F32056"/>
    <w:rsid w:val="00F350D4"/>
    <w:rsid w:val="00F35814"/>
    <w:rsid w:val="00F35AB0"/>
    <w:rsid w:val="00F37095"/>
    <w:rsid w:val="00F40E3F"/>
    <w:rsid w:val="00F412F9"/>
    <w:rsid w:val="00F41A6E"/>
    <w:rsid w:val="00F425A9"/>
    <w:rsid w:val="00F43C8E"/>
    <w:rsid w:val="00F4412A"/>
    <w:rsid w:val="00F4531D"/>
    <w:rsid w:val="00F46560"/>
    <w:rsid w:val="00F46576"/>
    <w:rsid w:val="00F4674D"/>
    <w:rsid w:val="00F46E62"/>
    <w:rsid w:val="00F47265"/>
    <w:rsid w:val="00F473DA"/>
    <w:rsid w:val="00F47909"/>
    <w:rsid w:val="00F479CC"/>
    <w:rsid w:val="00F47E3E"/>
    <w:rsid w:val="00F50D5A"/>
    <w:rsid w:val="00F51F40"/>
    <w:rsid w:val="00F52184"/>
    <w:rsid w:val="00F54117"/>
    <w:rsid w:val="00F549F9"/>
    <w:rsid w:val="00F558DA"/>
    <w:rsid w:val="00F571FC"/>
    <w:rsid w:val="00F5780A"/>
    <w:rsid w:val="00F57987"/>
    <w:rsid w:val="00F60397"/>
    <w:rsid w:val="00F610EF"/>
    <w:rsid w:val="00F611C3"/>
    <w:rsid w:val="00F612AB"/>
    <w:rsid w:val="00F614EF"/>
    <w:rsid w:val="00F622C0"/>
    <w:rsid w:val="00F623C4"/>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59B"/>
    <w:rsid w:val="00F766DE"/>
    <w:rsid w:val="00F769F8"/>
    <w:rsid w:val="00F76A0F"/>
    <w:rsid w:val="00F76E67"/>
    <w:rsid w:val="00F802D7"/>
    <w:rsid w:val="00F807EF"/>
    <w:rsid w:val="00F8081D"/>
    <w:rsid w:val="00F80B41"/>
    <w:rsid w:val="00F8178A"/>
    <w:rsid w:val="00F81912"/>
    <w:rsid w:val="00F829B6"/>
    <w:rsid w:val="00F83DB5"/>
    <w:rsid w:val="00F8490F"/>
    <w:rsid w:val="00F85F2D"/>
    <w:rsid w:val="00F86240"/>
    <w:rsid w:val="00F86614"/>
    <w:rsid w:val="00F91641"/>
    <w:rsid w:val="00F939D0"/>
    <w:rsid w:val="00F93D22"/>
    <w:rsid w:val="00F95A79"/>
    <w:rsid w:val="00F962B9"/>
    <w:rsid w:val="00F962DD"/>
    <w:rsid w:val="00F9702F"/>
    <w:rsid w:val="00F9749E"/>
    <w:rsid w:val="00FA0D10"/>
    <w:rsid w:val="00FA0F35"/>
    <w:rsid w:val="00FA187C"/>
    <w:rsid w:val="00FA22A9"/>
    <w:rsid w:val="00FA2B74"/>
    <w:rsid w:val="00FA399C"/>
    <w:rsid w:val="00FA45F7"/>
    <w:rsid w:val="00FA50A8"/>
    <w:rsid w:val="00FA5C89"/>
    <w:rsid w:val="00FA6AA0"/>
    <w:rsid w:val="00FA6B9C"/>
    <w:rsid w:val="00FA6EC5"/>
    <w:rsid w:val="00FA6F5F"/>
    <w:rsid w:val="00FA7230"/>
    <w:rsid w:val="00FA7C1F"/>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6668"/>
    <w:rsid w:val="00FB7640"/>
    <w:rsid w:val="00FB7BB7"/>
    <w:rsid w:val="00FC0CE6"/>
    <w:rsid w:val="00FC317A"/>
    <w:rsid w:val="00FC3774"/>
    <w:rsid w:val="00FC4050"/>
    <w:rsid w:val="00FC5B48"/>
    <w:rsid w:val="00FC5CC2"/>
    <w:rsid w:val="00FC7043"/>
    <w:rsid w:val="00FC7725"/>
    <w:rsid w:val="00FD0161"/>
    <w:rsid w:val="00FD1125"/>
    <w:rsid w:val="00FD29A6"/>
    <w:rsid w:val="00FD2DBF"/>
    <w:rsid w:val="00FD30C5"/>
    <w:rsid w:val="00FD4D62"/>
    <w:rsid w:val="00FD4D82"/>
    <w:rsid w:val="00FE03C8"/>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C46F7"/>
  <w15:docId w15:val="{9104A0A3-2E22-48F1-BFC1-17B8BF89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C6205E"/>
    <w:pPr>
      <w:keepNext/>
      <w:keepLines/>
      <w:spacing w:before="360" w:after="360" w:line="360" w:lineRule="auto"/>
      <w:outlineLvl w:val="0"/>
    </w:pPr>
    <w:rPr>
      <w:rFonts w:eastAsia="SimSun"/>
      <w:b/>
      <w:color w:val="00B0F0"/>
      <w:szCs w:val="40"/>
    </w:rPr>
  </w:style>
  <w:style w:type="paragraph" w:styleId="Balk2">
    <w:name w:val="heading 2"/>
    <w:basedOn w:val="Normal"/>
    <w:next w:val="Normal"/>
    <w:link w:val="Balk2Char"/>
    <w:uiPriority w:val="9"/>
    <w:unhideWhenUsed/>
    <w:qFormat/>
    <w:rsid w:val="00C6205E"/>
    <w:pPr>
      <w:keepNext/>
      <w:keepLines/>
      <w:spacing w:before="240" w:after="240" w:line="360" w:lineRule="auto"/>
      <w:outlineLvl w:val="1"/>
    </w:pPr>
    <w:rPr>
      <w:rFonts w:eastAsia="SimSun"/>
      <w:b/>
      <w:szCs w:val="32"/>
    </w:rPr>
  </w:style>
  <w:style w:type="paragraph" w:styleId="Balk3">
    <w:name w:val="heading 3"/>
    <w:basedOn w:val="Normal"/>
    <w:next w:val="Normal"/>
    <w:link w:val="Balk3Char"/>
    <w:uiPriority w:val="9"/>
    <w:unhideWhenUsed/>
    <w:qFormat/>
    <w:rsid w:val="00C6205E"/>
    <w:pPr>
      <w:keepNext/>
      <w:keepLines/>
      <w:spacing w:before="240" w:after="240" w:line="240" w:lineRule="auto"/>
      <w:outlineLvl w:val="2"/>
    </w:pPr>
    <w:rPr>
      <w:rFonts w:ascii="Calibri Light" w:eastAsia="SimSun" w:hAnsi="Calibri Light"/>
      <w:b/>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C6205E"/>
    <w:rPr>
      <w:rFonts w:ascii="Book Antiqua" w:eastAsia="SimSun" w:hAnsi="Book Antiqua"/>
      <w:b/>
      <w:color w:val="00B0F0"/>
      <w:sz w:val="24"/>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1"/>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C6205E"/>
    <w:rPr>
      <w:rFonts w:ascii="Book Antiqua" w:eastAsia="SimSun" w:hAnsi="Book Antiqua"/>
      <w:b/>
      <w:sz w:val="24"/>
      <w:szCs w:val="32"/>
    </w:rPr>
  </w:style>
  <w:style w:type="character" w:customStyle="1" w:styleId="Balk3Char">
    <w:name w:val="Başlık 3 Char"/>
    <w:link w:val="Balk3"/>
    <w:uiPriority w:val="9"/>
    <w:rsid w:val="00C6205E"/>
    <w:rPr>
      <w:rFonts w:ascii="Calibri Light" w:eastAsia="SimSun" w:hAnsi="Calibri Light"/>
      <w:b/>
      <w:sz w:val="24"/>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qFormat/>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Cs w:val="26"/>
    </w:rPr>
  </w:style>
  <w:style w:type="paragraph" w:styleId="T2">
    <w:name w:val="toc 2"/>
    <w:basedOn w:val="Normal"/>
    <w:next w:val="Normal"/>
    <w:autoRedefine/>
    <w:uiPriority w:val="39"/>
    <w:unhideWhenUsed/>
    <w:qFormat/>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qFormat/>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6A012B"/>
    <w:rPr>
      <w:rFonts w:ascii="Book Antiqua" w:hAnsi="Book Antiqua"/>
      <w:sz w:val="24"/>
      <w:szCs w:val="21"/>
    </w:rPr>
  </w:style>
  <w:style w:type="character" w:customStyle="1" w:styleId="apple-converted-space">
    <w:name w:val="apple-converted-space"/>
    <w:basedOn w:val="VarsaylanParagrafYazTipi"/>
    <w:rsid w:val="00A960E0"/>
  </w:style>
  <w:style w:type="table" w:styleId="AkListe-Vurgu2">
    <w:name w:val="Light List Accent 2"/>
    <w:basedOn w:val="NormalTablo"/>
    <w:uiPriority w:val="61"/>
    <w:rsid w:val="00D4428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Normal">
    <w:name w:val="Table Normal"/>
    <w:uiPriority w:val="2"/>
    <w:semiHidden/>
    <w:unhideWhenUsed/>
    <w:qFormat/>
    <w:rsid w:val="00DB7C7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KlavuzTablo5Koyu-Vurgu52">
    <w:name w:val="Kılavuz Tablo 5 Koyu - Vurgu 52"/>
    <w:basedOn w:val="NormalTablo"/>
    <w:uiPriority w:val="50"/>
    <w:rsid w:val="00DB7C7D"/>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79552434">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s://mevzuat.meb.gov.tr/dosyalar/613.pdf"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08CB1273-4355-4817-8258-75AC48AD364A}" type="presOf" srcId="{F83FC750-7CDE-46AB-A0BA-DBC4B9D44BE3}" destId="{A8D1F0D5-26EB-48DA-960D-825E6FE928B2}" srcOrd="0" destOrd="0" presId="urn:microsoft.com/office/officeart/2005/8/layout/cycle8"/>
    <dgm:cxn modelId="{039C3EDC-0003-43F8-B938-624C6FACC7F8}" type="presOf" srcId="{F83FC750-7CDE-46AB-A0BA-DBC4B9D44BE3}" destId="{7C1AB41B-5598-4485-A44D-C347A61B4CBC}" srcOrd="1" destOrd="0" presId="urn:microsoft.com/office/officeart/2005/8/layout/cycle8"/>
    <dgm:cxn modelId="{7D3E9EE9-F457-4924-910D-F563D09E550A}" type="presOf" srcId="{E4BEFF6F-FFC7-417B-9255-F71095EEBEA8}" destId="{373A7CE9-2D8B-48FF-A7E7-FD1818748C0E}" srcOrd="0" destOrd="0" presId="urn:microsoft.com/office/officeart/2005/8/layout/cycle8"/>
    <dgm:cxn modelId="{4F2CD194-1541-4C7D-AE1D-BF991651C4DD}" type="presOf" srcId="{9D338396-06AA-489D-A885-57821F5608AF}" destId="{8960C805-F742-4752-A3B8-A7047D0574FA}"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191B52DE-1908-477E-9743-A1E587562669}" type="presOf" srcId="{D87EEC32-D642-4C15-8C65-E323814D2A3A}" destId="{100A08BA-E811-4584-A13C-228AF0A8A454}" srcOrd="0" destOrd="0" presId="urn:microsoft.com/office/officeart/2005/8/layout/cycle8"/>
    <dgm:cxn modelId="{37B22CB4-28F8-4E15-9C8D-25ECBAEFBA85}"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AB9A365E-57CF-4EA4-8F00-44348502CAA7}" type="presOf" srcId="{E8BE0BFE-2A93-4BC8-B8DE-3F71AC38D567}" destId="{267B72DD-396A-4206-8F4C-85D79C74CCAD}"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4AEF34FD-C4A8-450A-A55A-265F56D1500F}" type="presOf" srcId="{D87EEC32-D642-4C15-8C65-E323814D2A3A}" destId="{0670A7F0-9DCA-427C-8C0A-B4C908BAC054}" srcOrd="1" destOrd="0" presId="urn:microsoft.com/office/officeart/2005/8/layout/cycle8"/>
    <dgm:cxn modelId="{29F0E0C4-D065-40A8-8B02-4694836DD834}" type="presOf" srcId="{E4BEFF6F-FFC7-417B-9255-F71095EEBEA8}" destId="{A1403B5E-13CE-4459-8B64-0B1573A1231F}" srcOrd="1" destOrd="0" presId="urn:microsoft.com/office/officeart/2005/8/layout/cycle8"/>
    <dgm:cxn modelId="{D3AF0F49-996A-4BD8-80F3-60CB3ADE6072}" type="presOf" srcId="{9D338396-06AA-489D-A885-57821F5608AF}" destId="{74328851-9D17-4B33-B14E-5ED6C473319D}" srcOrd="1" destOrd="0" presId="urn:microsoft.com/office/officeart/2005/8/layout/cycle8"/>
    <dgm:cxn modelId="{F7C3F043-3B29-42A1-8FF6-4A09A1B52D15}"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32DA331E-AC8A-4B42-951A-0C997AF84972}" type="presOf" srcId="{9AF66792-BEEB-4FEB-B68B-FC30221BAEDC}" destId="{A1BFAE48-9AEF-4CE2-881C-145A2B40B699}" srcOrd="1" destOrd="0" presId="urn:microsoft.com/office/officeart/2005/8/layout/cycle8"/>
    <dgm:cxn modelId="{D06D7A20-DE04-48A5-B094-08CC2C7B7218}" type="presOf" srcId="{9AF66792-BEEB-4FEB-B68B-FC30221BAEDC}" destId="{C5494AC2-E33F-4DD2-9D4B-315106DC9766}" srcOrd="0" destOrd="0" presId="urn:microsoft.com/office/officeart/2005/8/layout/cycle8"/>
    <dgm:cxn modelId="{5B7131BA-ADE8-4666-9F1C-28C0631A4B2A}" type="presParOf" srcId="{BA526683-F383-411A-BD21-A957D08B123F}" destId="{267B72DD-396A-4206-8F4C-85D79C74CCAD}" srcOrd="0" destOrd="0" presId="urn:microsoft.com/office/officeart/2005/8/layout/cycle8"/>
    <dgm:cxn modelId="{D66901D6-E9D1-4A29-B1BB-E9FB5F163D76}" type="presParOf" srcId="{BA526683-F383-411A-BD21-A957D08B123F}" destId="{76741CD6-A839-4282-8258-5C7E678D3A5F}" srcOrd="1" destOrd="0" presId="urn:microsoft.com/office/officeart/2005/8/layout/cycle8"/>
    <dgm:cxn modelId="{8BFBDF05-3945-4910-A6E1-96B4100FA867}" type="presParOf" srcId="{BA526683-F383-411A-BD21-A957D08B123F}" destId="{0161085C-00D5-4CA7-B7B4-7072D5C40C1D}" srcOrd="2" destOrd="0" presId="urn:microsoft.com/office/officeart/2005/8/layout/cycle8"/>
    <dgm:cxn modelId="{3DA4973A-1286-42A3-BBEC-5AEF09AC0E75}" type="presParOf" srcId="{BA526683-F383-411A-BD21-A957D08B123F}" destId="{E9FBB2A5-3CF1-4CA9-AA14-6E5ECC6DD6B0}" srcOrd="3" destOrd="0" presId="urn:microsoft.com/office/officeart/2005/8/layout/cycle8"/>
    <dgm:cxn modelId="{EDC0F15E-B6B9-43E9-8BE0-CFA734EBBEC5}" type="presParOf" srcId="{BA526683-F383-411A-BD21-A957D08B123F}" destId="{8960C805-F742-4752-A3B8-A7047D0574FA}" srcOrd="4" destOrd="0" presId="urn:microsoft.com/office/officeart/2005/8/layout/cycle8"/>
    <dgm:cxn modelId="{CDA738DC-0B3B-44DF-A456-9F25F72B7435}" type="presParOf" srcId="{BA526683-F383-411A-BD21-A957D08B123F}" destId="{F9BAE066-5F77-4D2A-8EBB-3E2B5ED5B8F6}" srcOrd="5" destOrd="0" presId="urn:microsoft.com/office/officeart/2005/8/layout/cycle8"/>
    <dgm:cxn modelId="{8EB88660-65C1-4C79-9B6F-FD95DFBA3504}" type="presParOf" srcId="{BA526683-F383-411A-BD21-A957D08B123F}" destId="{724342BE-275A-4C17-8746-BB3F74C86E9A}" srcOrd="6" destOrd="0" presId="urn:microsoft.com/office/officeart/2005/8/layout/cycle8"/>
    <dgm:cxn modelId="{CA101BF0-2C8B-45B3-AC7C-DC19FCAF0BCC}" type="presParOf" srcId="{BA526683-F383-411A-BD21-A957D08B123F}" destId="{74328851-9D17-4B33-B14E-5ED6C473319D}" srcOrd="7" destOrd="0" presId="urn:microsoft.com/office/officeart/2005/8/layout/cycle8"/>
    <dgm:cxn modelId="{9D794121-104E-4832-A009-66F59D6234AF}" type="presParOf" srcId="{BA526683-F383-411A-BD21-A957D08B123F}" destId="{100A08BA-E811-4584-A13C-228AF0A8A454}" srcOrd="8" destOrd="0" presId="urn:microsoft.com/office/officeart/2005/8/layout/cycle8"/>
    <dgm:cxn modelId="{7F74C4DF-EB36-44F4-B866-C117B5DBA737}" type="presParOf" srcId="{BA526683-F383-411A-BD21-A957D08B123F}" destId="{10C6BB2E-F0EC-4195-A687-1B651A3EFA76}" srcOrd="9" destOrd="0" presId="urn:microsoft.com/office/officeart/2005/8/layout/cycle8"/>
    <dgm:cxn modelId="{22FE7A9A-659A-40F2-AA5A-E8FD4F5687A5}" type="presParOf" srcId="{BA526683-F383-411A-BD21-A957D08B123F}" destId="{8F326C79-01EA-49A9-93CF-B76D99523F6F}" srcOrd="10" destOrd="0" presId="urn:microsoft.com/office/officeart/2005/8/layout/cycle8"/>
    <dgm:cxn modelId="{3B693232-2125-4503-932D-CBD477BD7F82}" type="presParOf" srcId="{BA526683-F383-411A-BD21-A957D08B123F}" destId="{0670A7F0-9DCA-427C-8C0A-B4C908BAC054}" srcOrd="11" destOrd="0" presId="urn:microsoft.com/office/officeart/2005/8/layout/cycle8"/>
    <dgm:cxn modelId="{B72C6595-58A6-440B-97CF-03056B31D043}" type="presParOf" srcId="{BA526683-F383-411A-BD21-A957D08B123F}" destId="{C5494AC2-E33F-4DD2-9D4B-315106DC9766}" srcOrd="12" destOrd="0" presId="urn:microsoft.com/office/officeart/2005/8/layout/cycle8"/>
    <dgm:cxn modelId="{88892179-AA9C-48A0-B450-56D52810499C}" type="presParOf" srcId="{BA526683-F383-411A-BD21-A957D08B123F}" destId="{DCE20721-BDA9-4878-B677-ECD404A96052}" srcOrd="13" destOrd="0" presId="urn:microsoft.com/office/officeart/2005/8/layout/cycle8"/>
    <dgm:cxn modelId="{421BA6FC-CCE2-4FE6-8532-7B2B85AC558F}" type="presParOf" srcId="{BA526683-F383-411A-BD21-A957D08B123F}" destId="{05E765BB-BC5C-4A33-B523-B9E8DE4B5339}" srcOrd="14" destOrd="0" presId="urn:microsoft.com/office/officeart/2005/8/layout/cycle8"/>
    <dgm:cxn modelId="{836D298E-9143-40B7-B64E-4A8252745F65}" type="presParOf" srcId="{BA526683-F383-411A-BD21-A957D08B123F}" destId="{A1BFAE48-9AEF-4CE2-881C-145A2B40B699}" srcOrd="15" destOrd="0" presId="urn:microsoft.com/office/officeart/2005/8/layout/cycle8"/>
    <dgm:cxn modelId="{943AE2C1-8482-4994-8C91-C46A0239EE08}" type="presParOf" srcId="{BA526683-F383-411A-BD21-A957D08B123F}" destId="{373A7CE9-2D8B-48FF-A7E7-FD1818748C0E}" srcOrd="16" destOrd="0" presId="urn:microsoft.com/office/officeart/2005/8/layout/cycle8"/>
    <dgm:cxn modelId="{E473A74C-8ABF-4C98-94AE-0DD5704772A4}" type="presParOf" srcId="{BA526683-F383-411A-BD21-A957D08B123F}" destId="{3F64E8A9-68A0-49A0-9836-9DC0636C5308}" srcOrd="17" destOrd="0" presId="urn:microsoft.com/office/officeart/2005/8/layout/cycle8"/>
    <dgm:cxn modelId="{97B0B4A4-AF54-49DF-BC33-630B4FF38991}" type="presParOf" srcId="{BA526683-F383-411A-BD21-A957D08B123F}" destId="{219E29F9-B39D-4D14-B51F-12F5FC91D16A}" srcOrd="18" destOrd="0" presId="urn:microsoft.com/office/officeart/2005/8/layout/cycle8"/>
    <dgm:cxn modelId="{DB4A14CC-D41C-4F2D-9A58-183471DA9658}" type="presParOf" srcId="{BA526683-F383-411A-BD21-A957D08B123F}" destId="{A1403B5E-13CE-4459-8B64-0B1573A1231F}" srcOrd="19" destOrd="0" presId="urn:microsoft.com/office/officeart/2005/8/layout/cycle8"/>
    <dgm:cxn modelId="{42D24668-55B6-4DCC-8AB0-E5801A237FA9}" type="presParOf" srcId="{BA526683-F383-411A-BD21-A957D08B123F}" destId="{A8D1F0D5-26EB-48DA-960D-825E6FE928B2}" srcOrd="20" destOrd="0" presId="urn:microsoft.com/office/officeart/2005/8/layout/cycle8"/>
    <dgm:cxn modelId="{43A8A518-8037-467E-83D8-7DAA1FFA55D6}" type="presParOf" srcId="{BA526683-F383-411A-BD21-A957D08B123F}" destId="{00CD3B3C-3082-4805-826B-376EF526FEE2}" srcOrd="21" destOrd="0" presId="urn:microsoft.com/office/officeart/2005/8/layout/cycle8"/>
    <dgm:cxn modelId="{2A09FE3A-9B6D-44E5-A13B-724924DA2368}" type="presParOf" srcId="{BA526683-F383-411A-BD21-A957D08B123F}" destId="{2FD8AE9A-C7EC-49F2-9050-CD7F86110061}" srcOrd="22" destOrd="0" presId="urn:microsoft.com/office/officeart/2005/8/layout/cycle8"/>
    <dgm:cxn modelId="{298ADCD8-5766-42B7-9E3F-5F41FC62D358}" type="presParOf" srcId="{BA526683-F383-411A-BD21-A957D08B123F}" destId="{7C1AB41B-5598-4485-A44D-C347A61B4CBC}" srcOrd="23" destOrd="0" presId="urn:microsoft.com/office/officeart/2005/8/layout/cycle8"/>
    <dgm:cxn modelId="{65A66F23-AA7A-4CDB-9DC1-78BEABD9C403}" type="presParOf" srcId="{BA526683-F383-411A-BD21-A957D08B123F}" destId="{601CF880-1EA8-49BA-A98C-3E771E83102C}" srcOrd="24" destOrd="0" presId="urn:microsoft.com/office/officeart/2005/8/layout/cycle8"/>
    <dgm:cxn modelId="{2A0820F0-CD24-4B27-83DB-16196DF5C68A}" type="presParOf" srcId="{BA526683-F383-411A-BD21-A957D08B123F}" destId="{ECF12B94-746D-4140-9C29-523F028781F4}" srcOrd="25" destOrd="0" presId="urn:microsoft.com/office/officeart/2005/8/layout/cycle8"/>
    <dgm:cxn modelId="{7EF465BD-ABE3-4FB8-9004-BF3673DADC1A}" type="presParOf" srcId="{BA526683-F383-411A-BD21-A957D08B123F}" destId="{AA1D771B-54D6-4293-AFCF-8FD4851F902B}" srcOrd="26" destOrd="0" presId="urn:microsoft.com/office/officeart/2005/8/layout/cycle8"/>
    <dgm:cxn modelId="{B1179E21-0F00-46A2-9EB4-0F487CDD153F}" type="presParOf" srcId="{BA526683-F383-411A-BD21-A957D08B123F}" destId="{A12A4E20-5E81-4B37-8861-95D5A02D88F6}" srcOrd="27" destOrd="0" presId="urn:microsoft.com/office/officeart/2005/8/layout/cycle8"/>
    <dgm:cxn modelId="{7201FBCD-512C-4B08-9F9B-682B820B2CBD}" type="presParOf" srcId="{BA526683-F383-411A-BD21-A957D08B123F}" destId="{B88E6692-EF45-4A23-AE28-DC438D3CCFE6}" srcOrd="28" destOrd="0" presId="urn:microsoft.com/office/officeart/2005/8/layout/cycle8"/>
    <dgm:cxn modelId="{F74EBF71-9B66-4421-9DCF-F8FA2A89FEE9}"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3827" y="143845"/>
          <a:ext cx="2168271" cy="2168271"/>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588" y="420816"/>
        <a:ext cx="567880" cy="438816"/>
      </dsp:txXfrm>
    </dsp:sp>
    <dsp:sp modelId="{8960C805-F742-4752-A3B8-A7047D0574FA}">
      <dsp:nvSpPr>
        <dsp:cNvPr id="0" name=""/>
        <dsp:cNvSpPr/>
      </dsp:nvSpPr>
      <dsp:spPr>
        <a:xfrm>
          <a:off x="929640" y="188502"/>
          <a:ext cx="2168271" cy="2168271"/>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0966" y="1066135"/>
        <a:ext cx="593693" cy="425910"/>
      </dsp:txXfrm>
    </dsp:sp>
    <dsp:sp modelId="{100A08BA-E811-4584-A13C-228AF0A8A454}">
      <dsp:nvSpPr>
        <dsp:cNvPr id="0" name=""/>
        <dsp:cNvSpPr/>
      </dsp:nvSpPr>
      <dsp:spPr>
        <a:xfrm>
          <a:off x="903827" y="233158"/>
          <a:ext cx="2168271" cy="2168271"/>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588" y="1698547"/>
        <a:ext cx="567880" cy="438816"/>
      </dsp:txXfrm>
    </dsp:sp>
    <dsp:sp modelId="{C5494AC2-E33F-4DD2-9D4B-315106DC9766}">
      <dsp:nvSpPr>
        <dsp:cNvPr id="0" name=""/>
        <dsp:cNvSpPr/>
      </dsp:nvSpPr>
      <dsp:spPr>
        <a:xfrm>
          <a:off x="852201" y="233158"/>
          <a:ext cx="2168271" cy="2168271"/>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6831" y="1698547"/>
        <a:ext cx="567880" cy="438816"/>
      </dsp:txXfrm>
    </dsp:sp>
    <dsp:sp modelId="{373A7CE9-2D8B-48FF-A7E7-FD1818748C0E}">
      <dsp:nvSpPr>
        <dsp:cNvPr id="0" name=""/>
        <dsp:cNvSpPr/>
      </dsp:nvSpPr>
      <dsp:spPr>
        <a:xfrm>
          <a:off x="826389" y="188502"/>
          <a:ext cx="2168271" cy="2168271"/>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29640" y="1066135"/>
        <a:ext cx="593693" cy="425910"/>
      </dsp:txXfrm>
    </dsp:sp>
    <dsp:sp modelId="{A8D1F0D5-26EB-48DA-960D-825E6FE928B2}">
      <dsp:nvSpPr>
        <dsp:cNvPr id="0" name=""/>
        <dsp:cNvSpPr/>
      </dsp:nvSpPr>
      <dsp:spPr>
        <a:xfrm>
          <a:off x="852201" y="143845"/>
          <a:ext cx="2168271" cy="2168271"/>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6831" y="420816"/>
        <a:ext cx="567880" cy="438816"/>
      </dsp:txXfrm>
    </dsp:sp>
    <dsp:sp modelId="{601CF880-1EA8-49BA-A98C-3E771E83102C}">
      <dsp:nvSpPr>
        <dsp:cNvPr id="0" name=""/>
        <dsp:cNvSpPr/>
      </dsp:nvSpPr>
      <dsp:spPr>
        <a:xfrm>
          <a:off x="769521" y="9619"/>
          <a:ext cx="2436723" cy="2436723"/>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5334" y="54275"/>
          <a:ext cx="2436723" cy="2436723"/>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69521" y="98931"/>
          <a:ext cx="2436723" cy="2436723"/>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18054" y="98931"/>
          <a:ext cx="2436723" cy="2436723"/>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2241" y="54275"/>
          <a:ext cx="2436723" cy="2436723"/>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18054" y="9619"/>
          <a:ext cx="2436723" cy="2436723"/>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990-3C70-49AB-9CB2-E43EF099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7570</Words>
  <Characters>43151</Characters>
  <Application>Microsoft Office Word</Application>
  <DocSecurity>0</DocSecurity>
  <Lines>359</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50620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Windows Kullanıcısı</cp:lastModifiedBy>
  <cp:revision>3</cp:revision>
  <cp:lastPrinted>2015-03-09T10:19:00Z</cp:lastPrinted>
  <dcterms:created xsi:type="dcterms:W3CDTF">2024-07-26T06:22:00Z</dcterms:created>
  <dcterms:modified xsi:type="dcterms:W3CDTF">2024-07-26T06:22:00Z</dcterms:modified>
</cp:coreProperties>
</file>